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580" w:rsidRDefault="00531580"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520D61" w:rsidRDefault="00520D61" w:rsidP="00EF2696">
      <w:pPr>
        <w:jc w:val="center"/>
        <w:rPr>
          <w:rFonts w:ascii="Times New Roman" w:hAnsi="Times New Roman" w:cs="Times New Roman"/>
          <w:b/>
          <w:sz w:val="28"/>
          <w:szCs w:val="28"/>
        </w:rPr>
      </w:pPr>
    </w:p>
    <w:p w:rsidR="00520D61" w:rsidRDefault="00520D61" w:rsidP="00EF2696">
      <w:pPr>
        <w:jc w:val="center"/>
        <w:rPr>
          <w:rFonts w:ascii="Times New Roman" w:hAnsi="Times New Roman" w:cs="Times New Roman"/>
          <w:b/>
          <w:sz w:val="28"/>
          <w:szCs w:val="28"/>
        </w:rPr>
      </w:pPr>
    </w:p>
    <w:p w:rsidR="000D0F6C" w:rsidRPr="00520D61" w:rsidRDefault="000D0F6C" w:rsidP="00EF2696">
      <w:pPr>
        <w:jc w:val="center"/>
        <w:rPr>
          <w:rFonts w:ascii="Times New Roman" w:hAnsi="Times New Roman" w:cs="Times New Roman"/>
          <w:b/>
          <w:sz w:val="28"/>
          <w:szCs w:val="28"/>
        </w:rPr>
      </w:pPr>
      <w:r w:rsidRPr="00520D61">
        <w:rPr>
          <w:rFonts w:ascii="Times New Roman" w:hAnsi="Times New Roman" w:cs="Times New Roman"/>
          <w:b/>
          <w:sz w:val="28"/>
          <w:szCs w:val="28"/>
        </w:rPr>
        <w:t xml:space="preserve">Методические рекомендации по организации </w:t>
      </w:r>
    </w:p>
    <w:p w:rsidR="000D0F6C" w:rsidRDefault="000D0F6C" w:rsidP="00EF2696">
      <w:pPr>
        <w:jc w:val="center"/>
        <w:rPr>
          <w:rFonts w:ascii="Times New Roman" w:hAnsi="Times New Roman" w:cs="Times New Roman"/>
          <w:b/>
          <w:sz w:val="28"/>
          <w:szCs w:val="28"/>
        </w:rPr>
      </w:pPr>
      <w:r w:rsidRPr="00520D61">
        <w:rPr>
          <w:rFonts w:ascii="Times New Roman" w:hAnsi="Times New Roman" w:cs="Times New Roman"/>
          <w:b/>
          <w:sz w:val="28"/>
          <w:szCs w:val="28"/>
        </w:rPr>
        <w:t>самостоятельной внеаудиторной  работы студентов</w:t>
      </w:r>
    </w:p>
    <w:p w:rsidR="000D2073" w:rsidRDefault="000D2073" w:rsidP="00EF2696">
      <w:pPr>
        <w:jc w:val="center"/>
        <w:rPr>
          <w:rFonts w:ascii="Times New Roman" w:hAnsi="Times New Roman" w:cs="Times New Roman"/>
          <w:b/>
          <w:sz w:val="28"/>
          <w:szCs w:val="28"/>
        </w:rPr>
      </w:pPr>
      <w:r>
        <w:rPr>
          <w:rFonts w:ascii="Times New Roman" w:hAnsi="Times New Roman" w:cs="Times New Roman"/>
          <w:b/>
          <w:sz w:val="28"/>
          <w:szCs w:val="28"/>
        </w:rPr>
        <w:t xml:space="preserve">по дисциплине </w:t>
      </w:r>
      <w:r w:rsidRPr="009B4D2F">
        <w:rPr>
          <w:rFonts w:ascii="Times New Roman" w:hAnsi="Times New Roman" w:cs="Times New Roman"/>
          <w:b/>
          <w:sz w:val="36"/>
          <w:szCs w:val="36"/>
        </w:rPr>
        <w:t>Элементы высшей математики</w:t>
      </w:r>
    </w:p>
    <w:p w:rsidR="0000547B" w:rsidRPr="00520D61" w:rsidRDefault="0000547B" w:rsidP="00EF2696">
      <w:pPr>
        <w:jc w:val="center"/>
        <w:rPr>
          <w:rFonts w:ascii="Times New Roman" w:hAnsi="Times New Roman" w:cs="Times New Roman"/>
          <w:b/>
          <w:sz w:val="28"/>
          <w:szCs w:val="28"/>
        </w:rPr>
      </w:pPr>
    </w:p>
    <w:p w:rsidR="000D0F6C" w:rsidRPr="00520D61" w:rsidRDefault="000D0F6C" w:rsidP="00EF2696">
      <w:pPr>
        <w:jc w:val="center"/>
        <w:rPr>
          <w:rFonts w:ascii="Times New Roman" w:hAnsi="Times New Roman" w:cs="Times New Roman"/>
          <w:b/>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jc w:val="center"/>
        <w:rPr>
          <w:rFonts w:ascii="Times New Roman" w:hAnsi="Times New Roman" w:cs="Times New Roman"/>
          <w:sz w:val="28"/>
          <w:szCs w:val="28"/>
        </w:rPr>
      </w:pPr>
    </w:p>
    <w:p w:rsidR="000D0F6C" w:rsidRDefault="000D0F6C" w:rsidP="00EF2696">
      <w:pPr>
        <w:spacing w:line="240" w:lineRule="auto"/>
        <w:jc w:val="center"/>
        <w:rPr>
          <w:rFonts w:ascii="Times New Roman" w:hAnsi="Times New Roman" w:cs="Times New Roman"/>
          <w:sz w:val="28"/>
          <w:szCs w:val="28"/>
        </w:rPr>
      </w:pPr>
      <w:r>
        <w:rPr>
          <w:rFonts w:ascii="Times New Roman" w:hAnsi="Times New Roman" w:cs="Times New Roman"/>
          <w:sz w:val="28"/>
          <w:szCs w:val="28"/>
        </w:rPr>
        <w:t>Смоленск</w:t>
      </w:r>
    </w:p>
    <w:p w:rsidR="000D0F6C" w:rsidRDefault="000D0F6C" w:rsidP="00EF2696">
      <w:pPr>
        <w:spacing w:line="240" w:lineRule="auto"/>
        <w:jc w:val="center"/>
        <w:rPr>
          <w:rFonts w:ascii="Times New Roman" w:hAnsi="Times New Roman" w:cs="Times New Roman"/>
          <w:sz w:val="28"/>
          <w:szCs w:val="28"/>
        </w:rPr>
      </w:pPr>
      <w:r>
        <w:rPr>
          <w:rFonts w:ascii="Times New Roman" w:hAnsi="Times New Roman" w:cs="Times New Roman"/>
          <w:sz w:val="28"/>
          <w:szCs w:val="28"/>
        </w:rPr>
        <w:t>201</w:t>
      </w:r>
      <w:r w:rsidR="00053248">
        <w:rPr>
          <w:rFonts w:ascii="Times New Roman" w:hAnsi="Times New Roman" w:cs="Times New Roman"/>
          <w:sz w:val="28"/>
          <w:szCs w:val="28"/>
        </w:rPr>
        <w:t>4</w:t>
      </w:r>
    </w:p>
    <w:p w:rsidR="009B4D2F" w:rsidRDefault="009B4D2F">
      <w:pPr>
        <w:rPr>
          <w:rFonts w:ascii="Times New Roman" w:hAnsi="Times New Roman" w:cs="Times New Roman"/>
          <w:b/>
          <w:sz w:val="28"/>
          <w:szCs w:val="28"/>
        </w:rPr>
      </w:pPr>
      <w:r>
        <w:rPr>
          <w:rFonts w:ascii="Times New Roman" w:hAnsi="Times New Roman" w:cs="Times New Roman"/>
          <w:b/>
          <w:sz w:val="28"/>
          <w:szCs w:val="28"/>
        </w:rPr>
        <w:br w:type="page"/>
      </w:r>
    </w:p>
    <w:p w:rsidR="00E90D72" w:rsidRDefault="00E90D72" w:rsidP="00EF2696">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E90D72" w:rsidRDefault="00E90D72" w:rsidP="0058542E">
      <w:pPr>
        <w:ind w:right="-2"/>
        <w:jc w:val="both"/>
        <w:rPr>
          <w:rFonts w:ascii="Times New Roman" w:hAnsi="Times New Roman" w:cs="Times New Roman"/>
          <w:sz w:val="28"/>
          <w:szCs w:val="28"/>
        </w:rPr>
      </w:pPr>
      <w:r>
        <w:rPr>
          <w:rFonts w:ascii="Times New Roman" w:hAnsi="Times New Roman" w:cs="Times New Roman"/>
          <w:sz w:val="28"/>
          <w:szCs w:val="28"/>
        </w:rPr>
        <w:t>Введение……………………………………………………</w:t>
      </w:r>
      <w:r w:rsidR="00DA5113">
        <w:rPr>
          <w:rFonts w:ascii="Times New Roman" w:hAnsi="Times New Roman" w:cs="Times New Roman"/>
          <w:sz w:val="28"/>
          <w:szCs w:val="28"/>
        </w:rPr>
        <w:t>………</w:t>
      </w:r>
      <w:r>
        <w:rPr>
          <w:rFonts w:ascii="Times New Roman" w:hAnsi="Times New Roman" w:cs="Times New Roman"/>
          <w:sz w:val="28"/>
          <w:szCs w:val="28"/>
        </w:rPr>
        <w:t>……………</w:t>
      </w:r>
      <w:r w:rsidR="0058542E">
        <w:rPr>
          <w:rFonts w:ascii="Times New Roman" w:hAnsi="Times New Roman" w:cs="Times New Roman"/>
          <w:sz w:val="28"/>
          <w:szCs w:val="28"/>
        </w:rPr>
        <w:t>..</w:t>
      </w:r>
      <w:r>
        <w:rPr>
          <w:rFonts w:ascii="Times New Roman" w:hAnsi="Times New Roman" w:cs="Times New Roman"/>
          <w:sz w:val="28"/>
          <w:szCs w:val="28"/>
        </w:rPr>
        <w:t>…</w:t>
      </w:r>
      <w:r w:rsidR="00A02E73">
        <w:rPr>
          <w:rFonts w:ascii="Times New Roman" w:hAnsi="Times New Roman" w:cs="Times New Roman"/>
          <w:sz w:val="28"/>
          <w:szCs w:val="28"/>
        </w:rPr>
        <w:t>.</w:t>
      </w:r>
      <w:r w:rsidR="0058542E">
        <w:rPr>
          <w:rFonts w:ascii="Times New Roman" w:hAnsi="Times New Roman" w:cs="Times New Roman"/>
          <w:sz w:val="28"/>
          <w:szCs w:val="28"/>
        </w:rPr>
        <w:t>.</w:t>
      </w:r>
      <w:r>
        <w:rPr>
          <w:rFonts w:ascii="Times New Roman" w:hAnsi="Times New Roman" w:cs="Times New Roman"/>
          <w:sz w:val="28"/>
          <w:szCs w:val="28"/>
        </w:rPr>
        <w:t>…</w:t>
      </w:r>
      <w:r w:rsidR="00DC26BE">
        <w:rPr>
          <w:rFonts w:ascii="Times New Roman" w:hAnsi="Times New Roman" w:cs="Times New Roman"/>
          <w:sz w:val="28"/>
          <w:szCs w:val="28"/>
        </w:rPr>
        <w:t>...</w:t>
      </w:r>
      <w:r w:rsidR="0014723D">
        <w:rPr>
          <w:rFonts w:ascii="Times New Roman" w:hAnsi="Times New Roman" w:cs="Times New Roman"/>
          <w:sz w:val="28"/>
          <w:szCs w:val="28"/>
        </w:rPr>
        <w:t>3</w:t>
      </w:r>
    </w:p>
    <w:p w:rsidR="00E90D72" w:rsidRDefault="00825BE1" w:rsidP="0058542E">
      <w:pPr>
        <w:ind w:right="-2"/>
        <w:jc w:val="both"/>
        <w:rPr>
          <w:rFonts w:ascii="Times New Roman" w:hAnsi="Times New Roman" w:cs="Times New Roman"/>
          <w:sz w:val="28"/>
          <w:szCs w:val="28"/>
        </w:rPr>
      </w:pPr>
      <w:r>
        <w:rPr>
          <w:rFonts w:ascii="Times New Roman" w:hAnsi="Times New Roman" w:cs="Times New Roman"/>
          <w:sz w:val="28"/>
          <w:szCs w:val="28"/>
        </w:rPr>
        <w:t xml:space="preserve">1. </w:t>
      </w:r>
      <w:r w:rsidR="007D3617">
        <w:rPr>
          <w:rFonts w:ascii="Times New Roman" w:hAnsi="Times New Roman" w:cs="Times New Roman"/>
          <w:sz w:val="28"/>
          <w:szCs w:val="28"/>
        </w:rPr>
        <w:t xml:space="preserve">Сущность </w:t>
      </w:r>
      <w:r w:rsidR="00E90D72" w:rsidRPr="00E90D72">
        <w:rPr>
          <w:rFonts w:ascii="Times New Roman" w:hAnsi="Times New Roman" w:cs="Times New Roman"/>
          <w:sz w:val="28"/>
          <w:szCs w:val="28"/>
        </w:rPr>
        <w:t>и характеристи</w:t>
      </w:r>
      <w:r w:rsidR="007D3617">
        <w:rPr>
          <w:rFonts w:ascii="Times New Roman" w:hAnsi="Times New Roman" w:cs="Times New Roman"/>
          <w:sz w:val="28"/>
          <w:szCs w:val="28"/>
        </w:rPr>
        <w:t>ки</w:t>
      </w:r>
      <w:r w:rsidR="00E90D72" w:rsidRPr="00E90D72">
        <w:rPr>
          <w:rFonts w:ascii="Times New Roman" w:hAnsi="Times New Roman" w:cs="Times New Roman"/>
          <w:sz w:val="28"/>
          <w:szCs w:val="28"/>
        </w:rPr>
        <w:t xml:space="preserve"> </w:t>
      </w:r>
      <w:r w:rsidR="00E90D72">
        <w:rPr>
          <w:rFonts w:ascii="Times New Roman" w:hAnsi="Times New Roman" w:cs="Times New Roman"/>
          <w:sz w:val="28"/>
          <w:szCs w:val="28"/>
        </w:rPr>
        <w:t>самостоятельной работы</w:t>
      </w:r>
      <w:r w:rsidR="00DA5113">
        <w:rPr>
          <w:rFonts w:ascii="Times New Roman" w:hAnsi="Times New Roman" w:cs="Times New Roman"/>
          <w:sz w:val="28"/>
          <w:szCs w:val="28"/>
        </w:rPr>
        <w:t>………………………</w:t>
      </w:r>
      <w:r w:rsidR="0058542E">
        <w:rPr>
          <w:rFonts w:ascii="Times New Roman" w:hAnsi="Times New Roman" w:cs="Times New Roman"/>
          <w:sz w:val="28"/>
          <w:szCs w:val="28"/>
        </w:rPr>
        <w:t>.</w:t>
      </w:r>
      <w:r w:rsidR="00DA5113">
        <w:rPr>
          <w:rFonts w:ascii="Times New Roman" w:hAnsi="Times New Roman" w:cs="Times New Roman"/>
          <w:sz w:val="28"/>
          <w:szCs w:val="28"/>
        </w:rPr>
        <w:t>…</w:t>
      </w:r>
      <w:r w:rsidR="00A02E73">
        <w:rPr>
          <w:rFonts w:ascii="Times New Roman" w:hAnsi="Times New Roman" w:cs="Times New Roman"/>
          <w:sz w:val="28"/>
          <w:szCs w:val="28"/>
        </w:rPr>
        <w:t>.</w:t>
      </w:r>
      <w:r w:rsidR="0058542E">
        <w:rPr>
          <w:rFonts w:ascii="Times New Roman" w:hAnsi="Times New Roman" w:cs="Times New Roman"/>
          <w:sz w:val="28"/>
          <w:szCs w:val="28"/>
        </w:rPr>
        <w:t>.</w:t>
      </w:r>
      <w:r w:rsidR="00DA5113">
        <w:rPr>
          <w:rFonts w:ascii="Times New Roman" w:hAnsi="Times New Roman" w:cs="Times New Roman"/>
          <w:sz w:val="28"/>
          <w:szCs w:val="28"/>
        </w:rPr>
        <w:t>…</w:t>
      </w:r>
      <w:r w:rsidR="0014723D">
        <w:rPr>
          <w:rFonts w:ascii="Times New Roman" w:hAnsi="Times New Roman" w:cs="Times New Roman"/>
          <w:sz w:val="28"/>
          <w:szCs w:val="28"/>
        </w:rPr>
        <w:t>4</w:t>
      </w:r>
    </w:p>
    <w:p w:rsidR="00E90D72" w:rsidRPr="007D3617" w:rsidRDefault="00DA5113" w:rsidP="0058542E">
      <w:pPr>
        <w:spacing w:after="0" w:line="360" w:lineRule="auto"/>
        <w:ind w:right="-2"/>
        <w:jc w:val="both"/>
        <w:rPr>
          <w:rFonts w:ascii="Times New Roman" w:hAnsi="Times New Roman" w:cs="Times New Roman"/>
          <w:b/>
          <w:sz w:val="28"/>
          <w:szCs w:val="28"/>
        </w:rPr>
      </w:pPr>
      <w:r>
        <w:rPr>
          <w:rFonts w:ascii="Times New Roman" w:hAnsi="Times New Roman" w:cs="Times New Roman"/>
          <w:sz w:val="28"/>
          <w:szCs w:val="28"/>
        </w:rPr>
        <w:t>2</w:t>
      </w:r>
      <w:r w:rsidR="007D3617" w:rsidRPr="007D3617">
        <w:rPr>
          <w:rFonts w:ascii="Times New Roman" w:hAnsi="Times New Roman" w:cs="Times New Roman"/>
          <w:sz w:val="28"/>
          <w:szCs w:val="28"/>
        </w:rPr>
        <w:t>.</w:t>
      </w:r>
      <w:r w:rsidR="007D3617">
        <w:rPr>
          <w:rFonts w:ascii="Times New Roman" w:hAnsi="Times New Roman" w:cs="Times New Roman"/>
          <w:b/>
          <w:sz w:val="28"/>
          <w:szCs w:val="28"/>
        </w:rPr>
        <w:t xml:space="preserve"> </w:t>
      </w:r>
      <w:r w:rsidR="007D3617" w:rsidRPr="007D3617">
        <w:rPr>
          <w:rFonts w:ascii="Times New Roman" w:hAnsi="Times New Roman" w:cs="Times New Roman"/>
          <w:sz w:val="28"/>
          <w:szCs w:val="28"/>
        </w:rPr>
        <w:t>Мотивация студентов</w:t>
      </w:r>
      <w:r w:rsidR="007D3617">
        <w:rPr>
          <w:rFonts w:ascii="Times New Roman" w:hAnsi="Times New Roman" w:cs="Times New Roman"/>
          <w:b/>
          <w:sz w:val="28"/>
          <w:szCs w:val="28"/>
        </w:rPr>
        <w:t xml:space="preserve"> </w:t>
      </w:r>
      <w:r w:rsidR="007D3617" w:rsidRPr="007D3617">
        <w:rPr>
          <w:rFonts w:ascii="Times New Roman" w:hAnsi="Times New Roman" w:cs="Times New Roman"/>
          <w:sz w:val="28"/>
          <w:szCs w:val="28"/>
        </w:rPr>
        <w:t xml:space="preserve">к </w:t>
      </w:r>
      <w:r w:rsidR="00604EAE">
        <w:rPr>
          <w:rFonts w:ascii="Times New Roman" w:hAnsi="Times New Roman" w:cs="Times New Roman"/>
          <w:sz w:val="28"/>
          <w:szCs w:val="28"/>
        </w:rPr>
        <w:t xml:space="preserve">внеаудиторной </w:t>
      </w:r>
      <w:r w:rsidR="007D3617">
        <w:rPr>
          <w:rFonts w:ascii="Times New Roman" w:hAnsi="Times New Roman" w:cs="Times New Roman"/>
          <w:sz w:val="28"/>
          <w:szCs w:val="28"/>
        </w:rPr>
        <w:t>самостоятельной работе</w:t>
      </w:r>
      <w:r>
        <w:rPr>
          <w:rFonts w:ascii="Times New Roman" w:hAnsi="Times New Roman" w:cs="Times New Roman"/>
          <w:sz w:val="28"/>
          <w:szCs w:val="28"/>
        </w:rPr>
        <w:t>………..</w:t>
      </w:r>
      <w:r w:rsidR="0058542E">
        <w:rPr>
          <w:rFonts w:ascii="Times New Roman" w:hAnsi="Times New Roman" w:cs="Times New Roman"/>
          <w:sz w:val="28"/>
          <w:szCs w:val="28"/>
        </w:rPr>
        <w:t>.</w:t>
      </w:r>
      <w:r>
        <w:rPr>
          <w:rFonts w:ascii="Times New Roman" w:hAnsi="Times New Roman" w:cs="Times New Roman"/>
          <w:sz w:val="28"/>
          <w:szCs w:val="28"/>
        </w:rPr>
        <w:t>……</w:t>
      </w:r>
      <w:r w:rsidR="0058542E">
        <w:rPr>
          <w:rFonts w:ascii="Times New Roman" w:hAnsi="Times New Roman" w:cs="Times New Roman"/>
          <w:sz w:val="28"/>
          <w:szCs w:val="28"/>
        </w:rPr>
        <w:t>.</w:t>
      </w:r>
      <w:r w:rsidR="00A02E73">
        <w:rPr>
          <w:rFonts w:ascii="Times New Roman" w:hAnsi="Times New Roman" w:cs="Times New Roman"/>
          <w:sz w:val="28"/>
          <w:szCs w:val="28"/>
        </w:rPr>
        <w:t>.</w:t>
      </w:r>
      <w:r>
        <w:rPr>
          <w:rFonts w:ascii="Times New Roman" w:hAnsi="Times New Roman" w:cs="Times New Roman"/>
          <w:sz w:val="28"/>
          <w:szCs w:val="28"/>
        </w:rPr>
        <w:t>…7</w:t>
      </w:r>
    </w:p>
    <w:p w:rsidR="00E90D72" w:rsidRPr="00604EAE" w:rsidRDefault="002F4E14" w:rsidP="00DA51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604EAE" w:rsidRPr="00604EAE">
        <w:rPr>
          <w:rFonts w:ascii="Times New Roman" w:hAnsi="Times New Roman" w:cs="Times New Roman"/>
          <w:sz w:val="28"/>
          <w:szCs w:val="28"/>
        </w:rPr>
        <w:t>.</w:t>
      </w:r>
      <w:r w:rsidR="00604EAE">
        <w:rPr>
          <w:rFonts w:ascii="Times New Roman" w:hAnsi="Times New Roman" w:cs="Times New Roman"/>
          <w:sz w:val="28"/>
          <w:szCs w:val="28"/>
        </w:rPr>
        <w:t xml:space="preserve"> </w:t>
      </w:r>
      <w:r w:rsidR="00295560">
        <w:rPr>
          <w:rFonts w:ascii="Times New Roman" w:hAnsi="Times New Roman" w:cs="Times New Roman"/>
          <w:sz w:val="28"/>
          <w:szCs w:val="28"/>
        </w:rPr>
        <w:t>Методические рекомендации по конспектированию текста…………</w:t>
      </w:r>
      <w:r w:rsidR="00A02E73">
        <w:rPr>
          <w:rFonts w:ascii="Times New Roman" w:hAnsi="Times New Roman" w:cs="Times New Roman"/>
          <w:sz w:val="28"/>
          <w:szCs w:val="28"/>
        </w:rPr>
        <w:t>……….</w:t>
      </w:r>
      <w:r w:rsidR="00295560">
        <w:rPr>
          <w:rFonts w:ascii="Times New Roman" w:hAnsi="Times New Roman" w:cs="Times New Roman"/>
          <w:sz w:val="28"/>
          <w:szCs w:val="28"/>
        </w:rPr>
        <w:t>…</w:t>
      </w:r>
      <w:r w:rsidR="00E40114">
        <w:rPr>
          <w:rFonts w:ascii="Times New Roman" w:hAnsi="Times New Roman" w:cs="Times New Roman"/>
          <w:sz w:val="28"/>
          <w:szCs w:val="28"/>
        </w:rPr>
        <w:t>…</w:t>
      </w:r>
      <w:r w:rsidR="00DC26BE">
        <w:rPr>
          <w:rFonts w:ascii="Times New Roman" w:hAnsi="Times New Roman" w:cs="Times New Roman"/>
          <w:sz w:val="28"/>
          <w:szCs w:val="28"/>
        </w:rPr>
        <w:t>1</w:t>
      </w:r>
      <w:r>
        <w:rPr>
          <w:rFonts w:ascii="Times New Roman" w:hAnsi="Times New Roman" w:cs="Times New Roman"/>
          <w:sz w:val="28"/>
          <w:szCs w:val="28"/>
        </w:rPr>
        <w:t>0</w:t>
      </w:r>
      <w:r w:rsidR="00A02E73">
        <w:rPr>
          <w:rFonts w:ascii="Times New Roman" w:hAnsi="Times New Roman" w:cs="Times New Roman"/>
          <w:sz w:val="28"/>
          <w:szCs w:val="28"/>
        </w:rPr>
        <w:t xml:space="preserve"> </w:t>
      </w:r>
    </w:p>
    <w:p w:rsidR="00E90D72" w:rsidRDefault="002F4E14" w:rsidP="00DA5113">
      <w:pPr>
        <w:jc w:val="both"/>
        <w:rPr>
          <w:rFonts w:ascii="Times New Roman" w:hAnsi="Times New Roman" w:cs="Times New Roman"/>
          <w:sz w:val="28"/>
          <w:szCs w:val="28"/>
        </w:rPr>
      </w:pPr>
      <w:r>
        <w:rPr>
          <w:rFonts w:ascii="Times New Roman" w:hAnsi="Times New Roman" w:cs="Times New Roman"/>
          <w:sz w:val="28"/>
          <w:szCs w:val="28"/>
        </w:rPr>
        <w:t>4</w:t>
      </w:r>
      <w:r w:rsidR="00295560" w:rsidRPr="00295560">
        <w:rPr>
          <w:rFonts w:ascii="Times New Roman" w:hAnsi="Times New Roman" w:cs="Times New Roman"/>
          <w:sz w:val="28"/>
          <w:szCs w:val="28"/>
        </w:rPr>
        <w:t>.</w:t>
      </w:r>
      <w:r w:rsidR="00CB2F19">
        <w:rPr>
          <w:rFonts w:ascii="Times New Roman" w:hAnsi="Times New Roman" w:cs="Times New Roman"/>
          <w:sz w:val="28"/>
          <w:szCs w:val="28"/>
        </w:rPr>
        <w:t xml:space="preserve"> Методические рекомендации по разработке опорного  конспекта…</w:t>
      </w:r>
      <w:r w:rsidR="00A02E73">
        <w:rPr>
          <w:rFonts w:ascii="Times New Roman" w:hAnsi="Times New Roman" w:cs="Times New Roman"/>
          <w:sz w:val="28"/>
          <w:szCs w:val="28"/>
        </w:rPr>
        <w:t>………</w:t>
      </w:r>
      <w:r w:rsidR="00CB2F19">
        <w:rPr>
          <w:rFonts w:ascii="Times New Roman" w:hAnsi="Times New Roman" w:cs="Times New Roman"/>
          <w:sz w:val="28"/>
          <w:szCs w:val="28"/>
        </w:rPr>
        <w:t>……</w:t>
      </w:r>
      <w:r w:rsidR="00E40114">
        <w:rPr>
          <w:rFonts w:ascii="Times New Roman" w:hAnsi="Times New Roman" w:cs="Times New Roman"/>
          <w:sz w:val="28"/>
          <w:szCs w:val="28"/>
        </w:rPr>
        <w:t>.</w:t>
      </w:r>
      <w:r w:rsidR="00DC26BE">
        <w:rPr>
          <w:rFonts w:ascii="Times New Roman" w:hAnsi="Times New Roman" w:cs="Times New Roman"/>
          <w:sz w:val="28"/>
          <w:szCs w:val="28"/>
        </w:rPr>
        <w:t>.</w:t>
      </w:r>
      <w:r w:rsidR="00A02E73">
        <w:rPr>
          <w:rFonts w:ascii="Times New Roman" w:hAnsi="Times New Roman" w:cs="Times New Roman"/>
          <w:sz w:val="28"/>
          <w:szCs w:val="28"/>
        </w:rPr>
        <w:t>1</w:t>
      </w:r>
      <w:r>
        <w:rPr>
          <w:rFonts w:ascii="Times New Roman" w:hAnsi="Times New Roman" w:cs="Times New Roman"/>
          <w:sz w:val="28"/>
          <w:szCs w:val="28"/>
        </w:rPr>
        <w:t>1</w:t>
      </w:r>
    </w:p>
    <w:p w:rsidR="0018640E" w:rsidRDefault="002F4E14" w:rsidP="00DA5113">
      <w:pPr>
        <w:jc w:val="both"/>
        <w:rPr>
          <w:rFonts w:ascii="Times New Roman" w:hAnsi="Times New Roman" w:cs="Times New Roman"/>
          <w:bCs/>
          <w:sz w:val="28"/>
          <w:szCs w:val="28"/>
        </w:rPr>
      </w:pPr>
      <w:r>
        <w:rPr>
          <w:rFonts w:ascii="Times New Roman" w:hAnsi="Times New Roman" w:cs="Times New Roman"/>
          <w:bCs/>
          <w:sz w:val="28"/>
          <w:szCs w:val="28"/>
        </w:rPr>
        <w:t>5</w:t>
      </w:r>
      <w:r w:rsidR="00A02E73">
        <w:rPr>
          <w:rFonts w:ascii="Times New Roman" w:hAnsi="Times New Roman" w:cs="Times New Roman"/>
          <w:bCs/>
          <w:sz w:val="28"/>
          <w:szCs w:val="28"/>
        </w:rPr>
        <w:t xml:space="preserve">. </w:t>
      </w:r>
      <w:r w:rsidR="0018640E" w:rsidRPr="0018640E">
        <w:rPr>
          <w:rFonts w:ascii="Times New Roman" w:hAnsi="Times New Roman" w:cs="Times New Roman"/>
          <w:bCs/>
          <w:sz w:val="28"/>
          <w:szCs w:val="28"/>
        </w:rPr>
        <w:t>Методические рекомендации по выполнению расчетно-графических работ</w:t>
      </w:r>
      <w:r w:rsidR="00A02E73">
        <w:rPr>
          <w:rFonts w:ascii="Times New Roman" w:hAnsi="Times New Roman" w:cs="Times New Roman"/>
          <w:bCs/>
          <w:sz w:val="28"/>
          <w:szCs w:val="28"/>
        </w:rPr>
        <w:t xml:space="preserve"> ……1</w:t>
      </w:r>
      <w:r>
        <w:rPr>
          <w:rFonts w:ascii="Times New Roman" w:hAnsi="Times New Roman" w:cs="Times New Roman"/>
          <w:bCs/>
          <w:sz w:val="28"/>
          <w:szCs w:val="28"/>
        </w:rPr>
        <w:t>4</w:t>
      </w:r>
    </w:p>
    <w:p w:rsidR="0018640E" w:rsidRPr="0018640E" w:rsidRDefault="002F4E14" w:rsidP="00DA5113">
      <w:pPr>
        <w:jc w:val="both"/>
        <w:rPr>
          <w:rFonts w:ascii="Times New Roman" w:hAnsi="Times New Roman" w:cs="Times New Roman"/>
          <w:bCs/>
          <w:sz w:val="28"/>
          <w:szCs w:val="28"/>
        </w:rPr>
      </w:pPr>
      <w:r>
        <w:rPr>
          <w:rFonts w:ascii="Times New Roman" w:hAnsi="Times New Roman" w:cs="Times New Roman"/>
          <w:bCs/>
          <w:sz w:val="28"/>
          <w:szCs w:val="28"/>
        </w:rPr>
        <w:t>6</w:t>
      </w:r>
      <w:r w:rsidR="00A02E73">
        <w:rPr>
          <w:rFonts w:ascii="Times New Roman" w:hAnsi="Times New Roman" w:cs="Times New Roman"/>
          <w:bCs/>
          <w:sz w:val="28"/>
          <w:szCs w:val="28"/>
        </w:rPr>
        <w:t xml:space="preserve">. </w:t>
      </w:r>
      <w:r w:rsidR="0018640E" w:rsidRPr="0018640E">
        <w:rPr>
          <w:rFonts w:ascii="Times New Roman" w:hAnsi="Times New Roman" w:cs="Times New Roman"/>
          <w:bCs/>
          <w:sz w:val="28"/>
          <w:szCs w:val="28"/>
        </w:rPr>
        <w:t>Методические рекомендации по созданию презентаций</w:t>
      </w:r>
      <w:r w:rsidR="00A02E73">
        <w:rPr>
          <w:rFonts w:ascii="Times New Roman" w:hAnsi="Times New Roman" w:cs="Times New Roman"/>
          <w:bCs/>
          <w:sz w:val="28"/>
          <w:szCs w:val="28"/>
        </w:rPr>
        <w:t xml:space="preserve"> ………………………….1</w:t>
      </w:r>
      <w:r>
        <w:rPr>
          <w:rFonts w:ascii="Times New Roman" w:hAnsi="Times New Roman" w:cs="Times New Roman"/>
          <w:bCs/>
          <w:sz w:val="28"/>
          <w:szCs w:val="28"/>
        </w:rPr>
        <w:t>5</w:t>
      </w:r>
    </w:p>
    <w:p w:rsidR="0018640E" w:rsidRPr="0018640E" w:rsidRDefault="002F4E14" w:rsidP="00DA5113">
      <w:pPr>
        <w:jc w:val="both"/>
        <w:rPr>
          <w:rFonts w:ascii="Times New Roman" w:hAnsi="Times New Roman" w:cs="Times New Roman"/>
          <w:bCs/>
          <w:sz w:val="28"/>
          <w:szCs w:val="28"/>
        </w:rPr>
      </w:pPr>
      <w:r>
        <w:rPr>
          <w:rFonts w:ascii="Times New Roman" w:hAnsi="Times New Roman" w:cs="Times New Roman"/>
          <w:bCs/>
          <w:sz w:val="28"/>
          <w:szCs w:val="28"/>
        </w:rPr>
        <w:t>7</w:t>
      </w:r>
      <w:r w:rsidR="00A02E73">
        <w:rPr>
          <w:rFonts w:ascii="Times New Roman" w:hAnsi="Times New Roman" w:cs="Times New Roman"/>
          <w:bCs/>
          <w:sz w:val="28"/>
          <w:szCs w:val="28"/>
        </w:rPr>
        <w:t xml:space="preserve">. </w:t>
      </w:r>
      <w:r w:rsidR="0018640E" w:rsidRPr="0018640E">
        <w:rPr>
          <w:rFonts w:ascii="Times New Roman" w:hAnsi="Times New Roman" w:cs="Times New Roman"/>
          <w:bCs/>
          <w:sz w:val="28"/>
          <w:szCs w:val="28"/>
        </w:rPr>
        <w:t>Методические рекомендации  составлению,</w:t>
      </w:r>
      <w:r w:rsidR="0018640E">
        <w:rPr>
          <w:rFonts w:ascii="Times New Roman" w:hAnsi="Times New Roman" w:cs="Times New Roman"/>
          <w:bCs/>
          <w:sz w:val="28"/>
          <w:szCs w:val="28"/>
        </w:rPr>
        <w:t xml:space="preserve"> </w:t>
      </w:r>
      <w:r w:rsidR="0018640E" w:rsidRPr="0018640E">
        <w:rPr>
          <w:rFonts w:ascii="Times New Roman" w:hAnsi="Times New Roman" w:cs="Times New Roman"/>
          <w:bCs/>
          <w:sz w:val="28"/>
          <w:szCs w:val="28"/>
        </w:rPr>
        <w:t>заполнению обобщающих таблиц, схем</w:t>
      </w:r>
      <w:r w:rsidR="00A02E73">
        <w:rPr>
          <w:rFonts w:ascii="Times New Roman" w:hAnsi="Times New Roman" w:cs="Times New Roman"/>
          <w:bCs/>
          <w:sz w:val="28"/>
          <w:szCs w:val="28"/>
        </w:rPr>
        <w:t xml:space="preserve">……………………………………………………………………………………… </w:t>
      </w:r>
      <w:r>
        <w:rPr>
          <w:rFonts w:ascii="Times New Roman" w:hAnsi="Times New Roman" w:cs="Times New Roman"/>
          <w:bCs/>
          <w:sz w:val="28"/>
          <w:szCs w:val="28"/>
        </w:rPr>
        <w:t>19</w:t>
      </w:r>
    </w:p>
    <w:p w:rsidR="004049DC" w:rsidRDefault="002F4E14" w:rsidP="00DA51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004049DC">
        <w:rPr>
          <w:rFonts w:ascii="Times New Roman" w:hAnsi="Times New Roman" w:cs="Times New Roman"/>
          <w:sz w:val="28"/>
          <w:szCs w:val="28"/>
        </w:rPr>
        <w:t xml:space="preserve">. Индивидуальная </w:t>
      </w:r>
      <w:r w:rsidR="00E40114">
        <w:rPr>
          <w:rFonts w:ascii="Times New Roman" w:hAnsi="Times New Roman" w:cs="Times New Roman"/>
          <w:sz w:val="28"/>
          <w:szCs w:val="28"/>
        </w:rPr>
        <w:t xml:space="preserve">самостоятельная работа в виде решения задач, проблемных </w:t>
      </w:r>
      <w:r w:rsidR="00AA7A5D">
        <w:rPr>
          <w:rFonts w:ascii="Times New Roman" w:hAnsi="Times New Roman" w:cs="Times New Roman"/>
          <w:sz w:val="28"/>
          <w:szCs w:val="28"/>
        </w:rPr>
        <w:t xml:space="preserve"> с</w:t>
      </w:r>
      <w:r w:rsidR="00E40114">
        <w:rPr>
          <w:rFonts w:ascii="Times New Roman" w:hAnsi="Times New Roman" w:cs="Times New Roman"/>
          <w:sz w:val="28"/>
          <w:szCs w:val="28"/>
        </w:rPr>
        <w:t>и</w:t>
      </w:r>
      <w:r w:rsidR="00E40114">
        <w:rPr>
          <w:rFonts w:ascii="Times New Roman" w:hAnsi="Times New Roman" w:cs="Times New Roman"/>
          <w:sz w:val="28"/>
          <w:szCs w:val="28"/>
        </w:rPr>
        <w:t>туаций………</w:t>
      </w:r>
      <w:r w:rsidR="00A02E73">
        <w:rPr>
          <w:rFonts w:ascii="Times New Roman" w:hAnsi="Times New Roman" w:cs="Times New Roman"/>
          <w:sz w:val="28"/>
          <w:szCs w:val="28"/>
        </w:rPr>
        <w:t>………………………...</w:t>
      </w:r>
      <w:r w:rsidR="00E40114">
        <w:rPr>
          <w:rFonts w:ascii="Times New Roman" w:hAnsi="Times New Roman" w:cs="Times New Roman"/>
          <w:sz w:val="28"/>
          <w:szCs w:val="28"/>
        </w:rPr>
        <w:t>…………………………………………………</w:t>
      </w:r>
      <w:r w:rsidR="00DC26BE">
        <w:rPr>
          <w:rFonts w:ascii="Times New Roman" w:hAnsi="Times New Roman" w:cs="Times New Roman"/>
          <w:sz w:val="28"/>
          <w:szCs w:val="28"/>
        </w:rPr>
        <w:t>..</w:t>
      </w:r>
      <w:r>
        <w:rPr>
          <w:rFonts w:ascii="Times New Roman" w:hAnsi="Times New Roman" w:cs="Times New Roman"/>
          <w:sz w:val="28"/>
          <w:szCs w:val="28"/>
        </w:rPr>
        <w:t>27</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I</w:t>
      </w:r>
      <w:r w:rsidRPr="00492080">
        <w:rPr>
          <w:rFonts w:ascii="Times New Roman" w:hAnsi="Times New Roman" w:cs="Times New Roman"/>
          <w:bCs/>
          <w:sz w:val="28"/>
          <w:szCs w:val="28"/>
        </w:rPr>
        <w:t>. Основы линейной алгебры и аналитической геометрии</w:t>
      </w:r>
      <w:r>
        <w:rPr>
          <w:rFonts w:ascii="Times New Roman" w:hAnsi="Times New Roman" w:cs="Times New Roman"/>
          <w:bCs/>
          <w:sz w:val="28"/>
          <w:szCs w:val="28"/>
        </w:rPr>
        <w:t xml:space="preserve"> ……………..28</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II</w:t>
      </w:r>
      <w:r w:rsidRPr="00492080">
        <w:rPr>
          <w:rFonts w:ascii="Times New Roman" w:hAnsi="Times New Roman" w:cs="Times New Roman"/>
          <w:bCs/>
          <w:sz w:val="28"/>
          <w:szCs w:val="28"/>
        </w:rPr>
        <w:t>. Введение в анализ</w:t>
      </w:r>
      <w:r>
        <w:rPr>
          <w:rFonts w:ascii="Times New Roman" w:hAnsi="Times New Roman" w:cs="Times New Roman"/>
          <w:bCs/>
          <w:sz w:val="28"/>
          <w:szCs w:val="28"/>
        </w:rPr>
        <w:t xml:space="preserve"> ………………………………………………………48</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III</w:t>
      </w:r>
      <w:r w:rsidRPr="00492080">
        <w:rPr>
          <w:rFonts w:ascii="Times New Roman" w:hAnsi="Times New Roman" w:cs="Times New Roman"/>
          <w:bCs/>
          <w:sz w:val="28"/>
          <w:szCs w:val="28"/>
        </w:rPr>
        <w:t>. Дифференциальное исчисление</w:t>
      </w:r>
      <w:r>
        <w:rPr>
          <w:rFonts w:ascii="Times New Roman" w:hAnsi="Times New Roman" w:cs="Times New Roman"/>
          <w:bCs/>
          <w:sz w:val="28"/>
          <w:szCs w:val="28"/>
        </w:rPr>
        <w:t xml:space="preserve"> ………………………………………58</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IV</w:t>
      </w:r>
      <w:r w:rsidRPr="00492080">
        <w:rPr>
          <w:rFonts w:ascii="Times New Roman" w:hAnsi="Times New Roman" w:cs="Times New Roman"/>
          <w:bCs/>
          <w:sz w:val="28"/>
          <w:szCs w:val="28"/>
        </w:rPr>
        <w:t>. Комплексные числа</w:t>
      </w:r>
      <w:r>
        <w:rPr>
          <w:rFonts w:ascii="Times New Roman" w:hAnsi="Times New Roman" w:cs="Times New Roman"/>
          <w:bCs/>
          <w:sz w:val="28"/>
          <w:szCs w:val="28"/>
        </w:rPr>
        <w:t>……………………………………………………68</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V</w:t>
      </w:r>
      <w:r w:rsidRPr="00492080">
        <w:rPr>
          <w:rFonts w:ascii="Times New Roman" w:hAnsi="Times New Roman" w:cs="Times New Roman"/>
          <w:bCs/>
          <w:sz w:val="28"/>
          <w:szCs w:val="28"/>
        </w:rPr>
        <w:t>.  Интегральное исчисление</w:t>
      </w:r>
      <w:r>
        <w:rPr>
          <w:rFonts w:ascii="Times New Roman" w:hAnsi="Times New Roman" w:cs="Times New Roman"/>
          <w:bCs/>
          <w:sz w:val="28"/>
          <w:szCs w:val="28"/>
        </w:rPr>
        <w:t xml:space="preserve"> ………………………………….………….72</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VI</w:t>
      </w:r>
      <w:r w:rsidRPr="00492080">
        <w:rPr>
          <w:rFonts w:ascii="Times New Roman" w:hAnsi="Times New Roman" w:cs="Times New Roman"/>
          <w:bCs/>
          <w:sz w:val="28"/>
          <w:szCs w:val="28"/>
        </w:rPr>
        <w:t>. Дифференциальные уравнения</w:t>
      </w:r>
      <w:r>
        <w:rPr>
          <w:rFonts w:ascii="Times New Roman" w:hAnsi="Times New Roman" w:cs="Times New Roman"/>
          <w:bCs/>
          <w:sz w:val="28"/>
          <w:szCs w:val="28"/>
        </w:rPr>
        <w:t xml:space="preserve"> ……………………………………….83</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VII</w:t>
      </w:r>
      <w:r w:rsidRPr="00492080">
        <w:rPr>
          <w:rFonts w:ascii="Times New Roman" w:hAnsi="Times New Roman" w:cs="Times New Roman"/>
          <w:bCs/>
          <w:sz w:val="28"/>
          <w:szCs w:val="28"/>
        </w:rPr>
        <w:t>. Ряды</w:t>
      </w:r>
      <w:r>
        <w:rPr>
          <w:rFonts w:ascii="Times New Roman" w:hAnsi="Times New Roman" w:cs="Times New Roman"/>
          <w:bCs/>
          <w:sz w:val="28"/>
          <w:szCs w:val="28"/>
        </w:rPr>
        <w:t xml:space="preserve"> ……………………………………………...……………………91</w:t>
      </w:r>
    </w:p>
    <w:p w:rsidR="00492080" w:rsidRPr="00492080" w:rsidRDefault="00492080" w:rsidP="00492080">
      <w:pPr>
        <w:spacing w:after="0" w:line="360" w:lineRule="auto"/>
        <w:ind w:firstLine="567"/>
        <w:jc w:val="both"/>
        <w:rPr>
          <w:rFonts w:ascii="Times New Roman" w:hAnsi="Times New Roman" w:cs="Times New Roman"/>
          <w:bCs/>
          <w:sz w:val="28"/>
          <w:szCs w:val="28"/>
        </w:rPr>
      </w:pPr>
      <w:r w:rsidRPr="00492080">
        <w:rPr>
          <w:rFonts w:ascii="Times New Roman" w:hAnsi="Times New Roman" w:cs="Times New Roman"/>
          <w:bCs/>
          <w:sz w:val="28"/>
          <w:szCs w:val="28"/>
        </w:rPr>
        <w:t xml:space="preserve">Раздел </w:t>
      </w:r>
      <w:r w:rsidRPr="00492080">
        <w:rPr>
          <w:rFonts w:ascii="Times New Roman" w:hAnsi="Times New Roman" w:cs="Times New Roman"/>
          <w:bCs/>
          <w:sz w:val="28"/>
          <w:szCs w:val="28"/>
          <w:lang w:val="en-US"/>
        </w:rPr>
        <w:t>VIII</w:t>
      </w:r>
      <w:r w:rsidRPr="00492080">
        <w:rPr>
          <w:rFonts w:ascii="Times New Roman" w:hAnsi="Times New Roman" w:cs="Times New Roman"/>
          <w:bCs/>
          <w:sz w:val="28"/>
          <w:szCs w:val="28"/>
        </w:rPr>
        <w:t>. Функции нескольких переменных</w:t>
      </w:r>
      <w:r>
        <w:rPr>
          <w:rFonts w:ascii="Times New Roman" w:hAnsi="Times New Roman" w:cs="Times New Roman"/>
          <w:bCs/>
          <w:sz w:val="28"/>
          <w:szCs w:val="28"/>
        </w:rPr>
        <w:t>…………………………………..98</w:t>
      </w:r>
    </w:p>
    <w:p w:rsidR="00E40114" w:rsidRDefault="00492080" w:rsidP="00DA5113">
      <w:pPr>
        <w:tabs>
          <w:tab w:val="left" w:pos="1020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9</w:t>
      </w:r>
      <w:r w:rsidR="00E40114">
        <w:rPr>
          <w:rFonts w:ascii="Times New Roman" w:hAnsi="Times New Roman" w:cs="Times New Roman"/>
          <w:sz w:val="28"/>
          <w:szCs w:val="28"/>
        </w:rPr>
        <w:t>. Методические рекомендации по подготовке, защите докладов,</w:t>
      </w:r>
      <w:r w:rsidR="0018640E">
        <w:rPr>
          <w:rFonts w:ascii="Times New Roman" w:hAnsi="Times New Roman" w:cs="Times New Roman"/>
          <w:sz w:val="28"/>
          <w:szCs w:val="28"/>
        </w:rPr>
        <w:t xml:space="preserve"> </w:t>
      </w:r>
      <w:r w:rsidR="00E40114">
        <w:rPr>
          <w:rFonts w:ascii="Times New Roman" w:hAnsi="Times New Roman" w:cs="Times New Roman"/>
          <w:sz w:val="28"/>
          <w:szCs w:val="28"/>
        </w:rPr>
        <w:t xml:space="preserve"> </w:t>
      </w:r>
      <w:r w:rsidR="0018640E">
        <w:rPr>
          <w:rFonts w:ascii="Times New Roman" w:hAnsi="Times New Roman" w:cs="Times New Roman"/>
          <w:sz w:val="28"/>
          <w:szCs w:val="28"/>
        </w:rPr>
        <w:t>рефера</w:t>
      </w:r>
      <w:r w:rsidR="00E40114">
        <w:rPr>
          <w:rFonts w:ascii="Times New Roman" w:hAnsi="Times New Roman" w:cs="Times New Roman"/>
          <w:sz w:val="28"/>
          <w:szCs w:val="28"/>
        </w:rPr>
        <w:t>тов</w:t>
      </w:r>
      <w:r>
        <w:rPr>
          <w:rFonts w:ascii="Times New Roman" w:hAnsi="Times New Roman" w:cs="Times New Roman"/>
          <w:sz w:val="28"/>
          <w:szCs w:val="28"/>
        </w:rPr>
        <w:t xml:space="preserve"> …....105</w:t>
      </w:r>
      <w:r w:rsidR="0018640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A7A5D" w:rsidRPr="007D0C35" w:rsidRDefault="00492080" w:rsidP="00DA511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Л</w:t>
      </w:r>
      <w:r w:rsidR="00DC26BE">
        <w:rPr>
          <w:rFonts w:ascii="Times New Roman" w:hAnsi="Times New Roman" w:cs="Times New Roman"/>
          <w:color w:val="000000" w:themeColor="text1"/>
          <w:sz w:val="28"/>
          <w:szCs w:val="28"/>
        </w:rPr>
        <w:t>итератур</w:t>
      </w:r>
      <w:r>
        <w:rPr>
          <w:rFonts w:ascii="Times New Roman" w:hAnsi="Times New Roman" w:cs="Times New Roman"/>
          <w:color w:val="000000" w:themeColor="text1"/>
          <w:sz w:val="28"/>
          <w:szCs w:val="28"/>
        </w:rPr>
        <w:t>а………</w:t>
      </w:r>
      <w:r w:rsidR="00DC26B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…………………………………..107</w:t>
      </w:r>
    </w:p>
    <w:p w:rsidR="00E90D72" w:rsidRPr="007D0C35" w:rsidRDefault="00E90D72" w:rsidP="00EF2696">
      <w:pPr>
        <w:jc w:val="center"/>
        <w:rPr>
          <w:rFonts w:ascii="Times New Roman" w:hAnsi="Times New Roman" w:cs="Times New Roman"/>
          <w:b/>
          <w:color w:val="000000" w:themeColor="text1"/>
          <w:sz w:val="28"/>
          <w:szCs w:val="28"/>
        </w:rPr>
      </w:pPr>
    </w:p>
    <w:p w:rsidR="00E90D72" w:rsidRDefault="00E90D72" w:rsidP="00EF2696">
      <w:pPr>
        <w:jc w:val="center"/>
        <w:rPr>
          <w:rFonts w:ascii="Times New Roman" w:hAnsi="Times New Roman" w:cs="Times New Roman"/>
          <w:b/>
          <w:sz w:val="28"/>
          <w:szCs w:val="28"/>
        </w:rPr>
      </w:pPr>
    </w:p>
    <w:p w:rsidR="00E90D72" w:rsidRDefault="00E90D72" w:rsidP="00EF2696">
      <w:pPr>
        <w:jc w:val="center"/>
        <w:rPr>
          <w:rFonts w:ascii="Times New Roman" w:hAnsi="Times New Roman" w:cs="Times New Roman"/>
          <w:b/>
          <w:sz w:val="28"/>
          <w:szCs w:val="28"/>
        </w:rPr>
      </w:pPr>
    </w:p>
    <w:p w:rsidR="000362D8" w:rsidRDefault="000362D8" w:rsidP="00EF2696">
      <w:pPr>
        <w:tabs>
          <w:tab w:val="left" w:pos="4253"/>
          <w:tab w:val="left" w:pos="6237"/>
        </w:tabs>
        <w:spacing w:after="0" w:line="360" w:lineRule="auto"/>
        <w:ind w:firstLine="709"/>
        <w:jc w:val="right"/>
        <w:rPr>
          <w:rFonts w:ascii="Times New Roman" w:hAnsi="Times New Roman" w:cs="Times New Roman"/>
          <w:color w:val="000000"/>
          <w:sz w:val="28"/>
          <w:szCs w:val="28"/>
        </w:rPr>
      </w:pPr>
    </w:p>
    <w:p w:rsidR="00A91415" w:rsidRDefault="00A9141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19292C" w:rsidRDefault="0019292C" w:rsidP="00EF2696">
      <w:pPr>
        <w:tabs>
          <w:tab w:val="left" w:pos="4253"/>
          <w:tab w:val="left" w:pos="6237"/>
        </w:tabs>
        <w:spacing w:after="0" w:line="360" w:lineRule="auto"/>
        <w:ind w:firstLine="709"/>
        <w:jc w:val="right"/>
        <w:rPr>
          <w:rFonts w:ascii="Times New Roman" w:hAnsi="Times New Roman" w:cs="Times New Roman"/>
          <w:color w:val="000000"/>
          <w:sz w:val="28"/>
          <w:szCs w:val="28"/>
        </w:rPr>
      </w:pPr>
      <w:r w:rsidRPr="0019292C">
        <w:rPr>
          <w:rFonts w:ascii="Times New Roman" w:hAnsi="Times New Roman" w:cs="Times New Roman"/>
          <w:color w:val="000000"/>
          <w:sz w:val="28"/>
          <w:szCs w:val="28"/>
        </w:rPr>
        <w:lastRenderedPageBreak/>
        <w:t>"Скажи</w:t>
      </w:r>
      <w:r w:rsidR="00093C6C">
        <w:rPr>
          <w:rFonts w:ascii="Times New Roman" w:hAnsi="Times New Roman" w:cs="Times New Roman"/>
          <w:color w:val="000000"/>
          <w:sz w:val="28"/>
          <w:szCs w:val="28"/>
        </w:rPr>
        <w:t xml:space="preserve"> </w:t>
      </w:r>
      <w:r w:rsidRPr="0019292C">
        <w:rPr>
          <w:rFonts w:ascii="Times New Roman" w:hAnsi="Times New Roman" w:cs="Times New Roman"/>
          <w:color w:val="000000"/>
          <w:sz w:val="28"/>
          <w:szCs w:val="28"/>
        </w:rPr>
        <w:t xml:space="preserve"> мне и я забуду. Покажи мне и я запомню. </w:t>
      </w:r>
    </w:p>
    <w:p w:rsidR="0019292C" w:rsidRDefault="0019292C" w:rsidP="00EF2696">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9292C">
        <w:rPr>
          <w:rFonts w:ascii="Times New Roman" w:hAnsi="Times New Roman" w:cs="Times New Roman"/>
          <w:color w:val="000000"/>
          <w:sz w:val="28"/>
          <w:szCs w:val="28"/>
        </w:rPr>
        <w:t xml:space="preserve">Дай мне </w:t>
      </w:r>
      <w:r>
        <w:rPr>
          <w:rFonts w:ascii="Times New Roman" w:hAnsi="Times New Roman" w:cs="Times New Roman"/>
          <w:color w:val="000000"/>
          <w:sz w:val="28"/>
          <w:szCs w:val="28"/>
        </w:rPr>
        <w:t>действовать самому и я научусь."</w:t>
      </w:r>
    </w:p>
    <w:p w:rsidR="0019292C" w:rsidRPr="0019292C" w:rsidRDefault="0019292C" w:rsidP="00EF2696">
      <w:pPr>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Китайская мудрость</w:t>
      </w:r>
    </w:p>
    <w:p w:rsidR="0019292C" w:rsidRDefault="0019292C" w:rsidP="00EF2696">
      <w:pPr>
        <w:jc w:val="center"/>
        <w:rPr>
          <w:rFonts w:ascii="Times New Roman" w:hAnsi="Times New Roman" w:cs="Times New Roman"/>
          <w:b/>
          <w:sz w:val="28"/>
          <w:szCs w:val="28"/>
        </w:rPr>
      </w:pPr>
    </w:p>
    <w:p w:rsidR="000D0F6C" w:rsidRDefault="00E90D72" w:rsidP="00EF2696">
      <w:pPr>
        <w:tabs>
          <w:tab w:val="left" w:pos="3544"/>
          <w:tab w:val="left" w:pos="3686"/>
        </w:tabs>
        <w:jc w:val="center"/>
        <w:rPr>
          <w:rFonts w:ascii="Times New Roman" w:hAnsi="Times New Roman" w:cs="Times New Roman"/>
          <w:b/>
          <w:sz w:val="28"/>
          <w:szCs w:val="28"/>
        </w:rPr>
      </w:pPr>
      <w:r>
        <w:rPr>
          <w:rFonts w:ascii="Times New Roman" w:hAnsi="Times New Roman" w:cs="Times New Roman"/>
          <w:b/>
          <w:sz w:val="28"/>
          <w:szCs w:val="28"/>
        </w:rPr>
        <w:t>В</w:t>
      </w:r>
      <w:r w:rsidR="00576D04" w:rsidRPr="00576D04">
        <w:rPr>
          <w:rFonts w:ascii="Times New Roman" w:hAnsi="Times New Roman" w:cs="Times New Roman"/>
          <w:b/>
          <w:sz w:val="28"/>
          <w:szCs w:val="28"/>
        </w:rPr>
        <w:t>ведение</w:t>
      </w:r>
    </w:p>
    <w:p w:rsidR="00576D04" w:rsidRDefault="00576D04" w:rsidP="00EF2696">
      <w:pPr>
        <w:spacing w:after="0" w:line="360" w:lineRule="auto"/>
        <w:ind w:firstLine="709"/>
        <w:jc w:val="both"/>
        <w:rPr>
          <w:rFonts w:ascii="Times New Roman" w:hAnsi="Times New Roman" w:cs="Times New Roman"/>
          <w:sz w:val="28"/>
          <w:szCs w:val="28"/>
        </w:rPr>
      </w:pPr>
      <w:r w:rsidRPr="00A53CB0">
        <w:rPr>
          <w:rFonts w:ascii="Times New Roman" w:hAnsi="Times New Roman" w:cs="Times New Roman"/>
          <w:sz w:val="28"/>
          <w:szCs w:val="28"/>
        </w:rPr>
        <w:t>Требования работодателей к современному специалисту</w:t>
      </w:r>
      <w:r w:rsidR="00B14652">
        <w:rPr>
          <w:rFonts w:ascii="Times New Roman" w:hAnsi="Times New Roman" w:cs="Times New Roman"/>
          <w:sz w:val="28"/>
          <w:szCs w:val="28"/>
        </w:rPr>
        <w:t xml:space="preserve">, а также федеральный государственный образовательный стандарт СПО </w:t>
      </w:r>
      <w:r w:rsidRPr="00A53CB0">
        <w:rPr>
          <w:rFonts w:ascii="Times New Roman" w:hAnsi="Times New Roman" w:cs="Times New Roman"/>
          <w:sz w:val="28"/>
          <w:szCs w:val="28"/>
        </w:rPr>
        <w:t xml:space="preserve"> ориентированы прежде всего на умения самостоятельной деятельности и творческий подход к специальности.</w:t>
      </w:r>
      <w:r w:rsidR="00B14652" w:rsidRPr="00B14652">
        <w:rPr>
          <w:rFonts w:ascii="Times New Roman" w:eastAsia="Times New Roman" w:hAnsi="Times New Roman" w:cs="Times New Roman"/>
          <w:color w:val="000000"/>
          <w:sz w:val="28"/>
          <w:szCs w:val="28"/>
        </w:rPr>
        <w:t xml:space="preserve"> </w:t>
      </w:r>
      <w:r w:rsidR="00B14652">
        <w:rPr>
          <w:rFonts w:ascii="Times New Roman" w:eastAsia="Times New Roman" w:hAnsi="Times New Roman" w:cs="Times New Roman"/>
          <w:color w:val="000000"/>
          <w:sz w:val="28"/>
          <w:szCs w:val="28"/>
        </w:rPr>
        <w:t xml:space="preserve"> </w:t>
      </w:r>
      <w:r w:rsidR="00B14652" w:rsidRPr="00357830">
        <w:rPr>
          <w:rFonts w:ascii="Times New Roman" w:eastAsia="Times New Roman" w:hAnsi="Times New Roman" w:cs="Times New Roman"/>
          <w:color w:val="000000"/>
          <w:sz w:val="28"/>
          <w:szCs w:val="28"/>
        </w:rPr>
        <w:t>Пр</w:t>
      </w:r>
      <w:r w:rsidR="00B14652" w:rsidRPr="00357830">
        <w:rPr>
          <w:rFonts w:ascii="Times New Roman" w:eastAsia="Times New Roman" w:hAnsi="Times New Roman" w:cs="Times New Roman"/>
          <w:color w:val="000000"/>
          <w:sz w:val="28"/>
          <w:szCs w:val="28"/>
        </w:rPr>
        <w:t>о</w:t>
      </w:r>
      <w:r w:rsidR="00B14652" w:rsidRPr="00357830">
        <w:rPr>
          <w:rFonts w:ascii="Times New Roman" w:eastAsia="Times New Roman" w:hAnsi="Times New Roman" w:cs="Times New Roman"/>
          <w:color w:val="000000"/>
          <w:sz w:val="28"/>
          <w:szCs w:val="28"/>
        </w:rPr>
        <w:t>фессиональный рост специалиста, его социальная востребованность</w:t>
      </w:r>
      <w:r w:rsidR="00B14652">
        <w:rPr>
          <w:rFonts w:ascii="Times New Roman" w:eastAsia="Times New Roman" w:hAnsi="Times New Roman" w:cs="Times New Roman"/>
          <w:color w:val="000000"/>
          <w:sz w:val="28"/>
          <w:szCs w:val="28"/>
        </w:rPr>
        <w:t>,</w:t>
      </w:r>
      <w:r w:rsidR="00B14652" w:rsidRPr="00357830">
        <w:rPr>
          <w:rFonts w:ascii="Times New Roman" w:eastAsia="Times New Roman" w:hAnsi="Times New Roman" w:cs="Times New Roman"/>
          <w:color w:val="000000"/>
          <w:sz w:val="28"/>
          <w:szCs w:val="28"/>
        </w:rPr>
        <w:t xml:space="preserve"> как никогда</w:t>
      </w:r>
      <w:r w:rsidR="00B14652">
        <w:rPr>
          <w:rFonts w:ascii="Times New Roman" w:eastAsia="Times New Roman" w:hAnsi="Times New Roman" w:cs="Times New Roman"/>
          <w:color w:val="000000"/>
          <w:sz w:val="28"/>
          <w:szCs w:val="28"/>
        </w:rPr>
        <w:t>,</w:t>
      </w:r>
      <w:r w:rsidR="00B14652" w:rsidRPr="00357830">
        <w:rPr>
          <w:rFonts w:ascii="Times New Roman" w:eastAsia="Times New Roman" w:hAnsi="Times New Roman" w:cs="Times New Roman"/>
          <w:color w:val="000000"/>
          <w:sz w:val="28"/>
          <w:szCs w:val="28"/>
        </w:rPr>
        <w:t xml:space="preserve"> зависят от умения проявить инициативу, решить нестандартную задачу, от спосо</w:t>
      </w:r>
      <w:r w:rsidR="00B14652" w:rsidRPr="00357830">
        <w:rPr>
          <w:rFonts w:ascii="Times New Roman" w:eastAsia="Times New Roman" w:hAnsi="Times New Roman" w:cs="Times New Roman"/>
          <w:color w:val="000000"/>
          <w:sz w:val="28"/>
          <w:szCs w:val="28"/>
        </w:rPr>
        <w:t>б</w:t>
      </w:r>
      <w:r w:rsidR="00B14652" w:rsidRPr="00357830">
        <w:rPr>
          <w:rFonts w:ascii="Times New Roman" w:eastAsia="Times New Roman" w:hAnsi="Times New Roman" w:cs="Times New Roman"/>
          <w:color w:val="000000"/>
          <w:sz w:val="28"/>
          <w:szCs w:val="28"/>
        </w:rPr>
        <w:t>ности к планированию и прогнозированию самостоятельных действий. Стратегич</w:t>
      </w:r>
      <w:r w:rsidR="00B14652" w:rsidRPr="00357830">
        <w:rPr>
          <w:rFonts w:ascii="Times New Roman" w:eastAsia="Times New Roman" w:hAnsi="Times New Roman" w:cs="Times New Roman"/>
          <w:color w:val="000000"/>
          <w:sz w:val="28"/>
          <w:szCs w:val="28"/>
        </w:rPr>
        <w:t>е</w:t>
      </w:r>
      <w:r w:rsidR="00B14652" w:rsidRPr="00357830">
        <w:rPr>
          <w:rFonts w:ascii="Times New Roman" w:eastAsia="Times New Roman" w:hAnsi="Times New Roman" w:cs="Times New Roman"/>
          <w:color w:val="000000"/>
          <w:sz w:val="28"/>
          <w:szCs w:val="28"/>
        </w:rPr>
        <w:t>ским направлением повышения качества образования в этих условиях является о</w:t>
      </w:r>
      <w:r w:rsidR="00B14652" w:rsidRPr="00357830">
        <w:rPr>
          <w:rFonts w:ascii="Times New Roman" w:eastAsia="Times New Roman" w:hAnsi="Times New Roman" w:cs="Times New Roman"/>
          <w:color w:val="000000"/>
          <w:sz w:val="28"/>
          <w:szCs w:val="28"/>
        </w:rPr>
        <w:t>п</w:t>
      </w:r>
      <w:r w:rsidR="00B14652" w:rsidRPr="00357830">
        <w:rPr>
          <w:rFonts w:ascii="Times New Roman" w:eastAsia="Times New Roman" w:hAnsi="Times New Roman" w:cs="Times New Roman"/>
          <w:color w:val="000000"/>
          <w:sz w:val="28"/>
          <w:szCs w:val="28"/>
        </w:rPr>
        <w:t>тимизация системы управления учебной работой обучаемых, в том числе и их сам</w:t>
      </w:r>
      <w:r w:rsidR="00B14652" w:rsidRPr="00357830">
        <w:rPr>
          <w:rFonts w:ascii="Times New Roman" w:eastAsia="Times New Roman" w:hAnsi="Times New Roman" w:cs="Times New Roman"/>
          <w:color w:val="000000"/>
          <w:sz w:val="28"/>
          <w:szCs w:val="28"/>
        </w:rPr>
        <w:t>о</w:t>
      </w:r>
      <w:r w:rsidR="00B14652" w:rsidRPr="00357830">
        <w:rPr>
          <w:rFonts w:ascii="Times New Roman" w:eastAsia="Times New Roman" w:hAnsi="Times New Roman" w:cs="Times New Roman"/>
          <w:color w:val="000000"/>
          <w:sz w:val="28"/>
          <w:szCs w:val="28"/>
        </w:rPr>
        <w:t>стоятельной работой.</w:t>
      </w:r>
      <w:r w:rsidR="00B14652" w:rsidRPr="00A53CB0">
        <w:rPr>
          <w:rFonts w:ascii="Times New Roman" w:hAnsi="Times New Roman" w:cs="Times New Roman"/>
          <w:sz w:val="28"/>
          <w:szCs w:val="28"/>
        </w:rPr>
        <w:t xml:space="preserve"> </w:t>
      </w:r>
      <w:r w:rsidRPr="00A53CB0">
        <w:rPr>
          <w:rFonts w:ascii="Times New Roman" w:hAnsi="Times New Roman" w:cs="Times New Roman"/>
          <w:sz w:val="28"/>
          <w:szCs w:val="28"/>
        </w:rPr>
        <w:t xml:space="preserve"> </w:t>
      </w:r>
    </w:p>
    <w:p w:rsidR="004131B6" w:rsidRPr="004131B6" w:rsidRDefault="004131B6" w:rsidP="00EF2696">
      <w:pPr>
        <w:spacing w:after="0" w:line="360" w:lineRule="auto"/>
        <w:ind w:firstLine="851"/>
        <w:jc w:val="both"/>
        <w:rPr>
          <w:rFonts w:ascii="Times New Roman" w:eastAsia="Times New Roman" w:hAnsi="Times New Roman" w:cs="Times New Roman"/>
          <w:color w:val="000000" w:themeColor="text1"/>
          <w:sz w:val="28"/>
          <w:szCs w:val="28"/>
          <w:lang w:eastAsia="ru-RU"/>
        </w:rPr>
      </w:pPr>
      <w:r w:rsidRPr="004131B6">
        <w:rPr>
          <w:rFonts w:ascii="Times New Roman" w:eastAsia="Times New Roman" w:hAnsi="Times New Roman" w:cs="Times New Roman"/>
          <w:color w:val="000000" w:themeColor="text1"/>
          <w:sz w:val="28"/>
          <w:szCs w:val="28"/>
          <w:lang w:eastAsia="ru-RU"/>
        </w:rPr>
        <w:t>Переход на компетентностную модель образования, введение системы н</w:t>
      </w:r>
      <w:r w:rsidRPr="004131B6">
        <w:rPr>
          <w:rFonts w:ascii="Times New Roman" w:eastAsia="Times New Roman" w:hAnsi="Times New Roman" w:cs="Times New Roman"/>
          <w:color w:val="000000" w:themeColor="text1"/>
          <w:sz w:val="28"/>
          <w:szCs w:val="28"/>
          <w:lang w:eastAsia="ru-RU"/>
        </w:rPr>
        <w:t>е</w:t>
      </w:r>
      <w:r w:rsidRPr="004131B6">
        <w:rPr>
          <w:rFonts w:ascii="Times New Roman" w:eastAsia="Times New Roman" w:hAnsi="Times New Roman" w:cs="Times New Roman"/>
          <w:color w:val="000000" w:themeColor="text1"/>
          <w:sz w:val="28"/>
          <w:szCs w:val="28"/>
          <w:lang w:eastAsia="ru-RU"/>
        </w:rPr>
        <w:t>прерывного образования "через всю жизнь" предполагает значительное увеличение доли самостоятельной познавательной деятельности студентов. Превращение ст</w:t>
      </w:r>
      <w:r w:rsidRPr="004131B6">
        <w:rPr>
          <w:rFonts w:ascii="Times New Roman" w:eastAsia="Times New Roman" w:hAnsi="Times New Roman" w:cs="Times New Roman"/>
          <w:color w:val="000000" w:themeColor="text1"/>
          <w:sz w:val="28"/>
          <w:szCs w:val="28"/>
          <w:lang w:eastAsia="ru-RU"/>
        </w:rPr>
        <w:t>у</w:t>
      </w:r>
      <w:r w:rsidRPr="004131B6">
        <w:rPr>
          <w:rFonts w:ascii="Times New Roman" w:eastAsia="Times New Roman" w:hAnsi="Times New Roman" w:cs="Times New Roman"/>
          <w:color w:val="000000" w:themeColor="text1"/>
          <w:sz w:val="28"/>
          <w:szCs w:val="28"/>
          <w:lang w:eastAsia="ru-RU"/>
        </w:rPr>
        <w:t xml:space="preserve">дента из объекта педагогического воздействия в </w:t>
      </w:r>
      <w:r w:rsidR="0045340C" w:rsidRPr="004131B6">
        <w:rPr>
          <w:rFonts w:ascii="Times New Roman" w:eastAsia="Times New Roman" w:hAnsi="Times New Roman" w:cs="Times New Roman"/>
          <w:color w:val="000000" w:themeColor="text1"/>
          <w:sz w:val="28"/>
          <w:szCs w:val="28"/>
          <w:lang w:eastAsia="ru-RU"/>
        </w:rPr>
        <w:t>активнодействующего</w:t>
      </w:r>
      <w:r w:rsidRPr="004131B6">
        <w:rPr>
          <w:rFonts w:ascii="Times New Roman" w:eastAsia="Times New Roman" w:hAnsi="Times New Roman" w:cs="Times New Roman"/>
          <w:color w:val="000000" w:themeColor="text1"/>
          <w:sz w:val="28"/>
          <w:szCs w:val="28"/>
          <w:lang w:eastAsia="ru-RU"/>
        </w:rPr>
        <w:t xml:space="preserve"> субъекта о</w:t>
      </w:r>
      <w:r w:rsidRPr="004131B6">
        <w:rPr>
          <w:rFonts w:ascii="Times New Roman" w:eastAsia="Times New Roman" w:hAnsi="Times New Roman" w:cs="Times New Roman"/>
          <w:color w:val="000000" w:themeColor="text1"/>
          <w:sz w:val="28"/>
          <w:szCs w:val="28"/>
          <w:lang w:eastAsia="ru-RU"/>
        </w:rPr>
        <w:t>б</w:t>
      </w:r>
      <w:r w:rsidRPr="004131B6">
        <w:rPr>
          <w:rFonts w:ascii="Times New Roman" w:eastAsia="Times New Roman" w:hAnsi="Times New Roman" w:cs="Times New Roman"/>
          <w:color w:val="000000" w:themeColor="text1"/>
          <w:sz w:val="28"/>
          <w:szCs w:val="28"/>
          <w:lang w:eastAsia="ru-RU"/>
        </w:rPr>
        <w:t>разовательного процесса, выстраивающего сво</w:t>
      </w:r>
      <w:r w:rsidR="001E1775">
        <w:rPr>
          <w:rFonts w:ascii="Times New Roman" w:eastAsia="Times New Roman" w:hAnsi="Times New Roman" w:cs="Times New Roman"/>
          <w:color w:val="000000" w:themeColor="text1"/>
          <w:sz w:val="28"/>
          <w:szCs w:val="28"/>
          <w:lang w:eastAsia="ru-RU"/>
        </w:rPr>
        <w:t xml:space="preserve">ё </w:t>
      </w:r>
      <w:r w:rsidRPr="004131B6">
        <w:rPr>
          <w:rFonts w:ascii="Times New Roman" w:eastAsia="Times New Roman" w:hAnsi="Times New Roman" w:cs="Times New Roman"/>
          <w:color w:val="000000" w:themeColor="text1"/>
          <w:sz w:val="28"/>
          <w:szCs w:val="28"/>
          <w:lang w:eastAsia="ru-RU"/>
        </w:rPr>
        <w:t>образование совместно с препод</w:t>
      </w:r>
      <w:r w:rsidRPr="004131B6">
        <w:rPr>
          <w:rFonts w:ascii="Times New Roman" w:eastAsia="Times New Roman" w:hAnsi="Times New Roman" w:cs="Times New Roman"/>
          <w:color w:val="000000" w:themeColor="text1"/>
          <w:sz w:val="28"/>
          <w:szCs w:val="28"/>
          <w:lang w:eastAsia="ru-RU"/>
        </w:rPr>
        <w:t>а</w:t>
      </w:r>
      <w:r w:rsidRPr="004131B6">
        <w:rPr>
          <w:rFonts w:ascii="Times New Roman" w:eastAsia="Times New Roman" w:hAnsi="Times New Roman" w:cs="Times New Roman"/>
          <w:color w:val="000000" w:themeColor="text1"/>
          <w:sz w:val="28"/>
          <w:szCs w:val="28"/>
          <w:lang w:eastAsia="ru-RU"/>
        </w:rPr>
        <w:t>вателем, является необходимым условием  достижения им соответствующих комп</w:t>
      </w:r>
      <w:r w:rsidRPr="004131B6">
        <w:rPr>
          <w:rFonts w:ascii="Times New Roman" w:eastAsia="Times New Roman" w:hAnsi="Times New Roman" w:cs="Times New Roman"/>
          <w:color w:val="000000" w:themeColor="text1"/>
          <w:sz w:val="28"/>
          <w:szCs w:val="28"/>
          <w:lang w:eastAsia="ru-RU"/>
        </w:rPr>
        <w:t>е</w:t>
      </w:r>
      <w:r w:rsidRPr="004131B6">
        <w:rPr>
          <w:rFonts w:ascii="Times New Roman" w:eastAsia="Times New Roman" w:hAnsi="Times New Roman" w:cs="Times New Roman"/>
          <w:color w:val="000000" w:themeColor="text1"/>
          <w:sz w:val="28"/>
          <w:szCs w:val="28"/>
          <w:lang w:eastAsia="ru-RU"/>
        </w:rPr>
        <w:t>тенций. Более того, самостоятельная работа студента направлена не только на до</w:t>
      </w:r>
      <w:r w:rsidRPr="004131B6">
        <w:rPr>
          <w:rFonts w:ascii="Times New Roman" w:eastAsia="Times New Roman" w:hAnsi="Times New Roman" w:cs="Times New Roman"/>
          <w:color w:val="000000" w:themeColor="text1"/>
          <w:sz w:val="28"/>
          <w:szCs w:val="28"/>
          <w:lang w:eastAsia="ru-RU"/>
        </w:rPr>
        <w:t>с</w:t>
      </w:r>
      <w:r w:rsidRPr="004131B6">
        <w:rPr>
          <w:rFonts w:ascii="Times New Roman" w:eastAsia="Times New Roman" w:hAnsi="Times New Roman" w:cs="Times New Roman"/>
          <w:color w:val="000000" w:themeColor="text1"/>
          <w:sz w:val="28"/>
          <w:szCs w:val="28"/>
          <w:lang w:eastAsia="ru-RU"/>
        </w:rPr>
        <w:t>тижение учебных целей - обретение соответствующих компетенций, но и</w:t>
      </w:r>
      <w:r>
        <w:rPr>
          <w:rFonts w:ascii="Times New Roman" w:eastAsia="Times New Roman" w:hAnsi="Times New Roman" w:cs="Times New Roman"/>
          <w:color w:val="000000" w:themeColor="text1"/>
          <w:sz w:val="28"/>
          <w:szCs w:val="28"/>
          <w:lang w:eastAsia="ru-RU"/>
        </w:rPr>
        <w:t xml:space="preserve"> </w:t>
      </w:r>
      <w:r w:rsidRPr="004131B6">
        <w:rPr>
          <w:rFonts w:ascii="Times New Roman" w:eastAsia="Times New Roman" w:hAnsi="Times New Roman" w:cs="Times New Roman"/>
          <w:color w:val="000000" w:themeColor="text1"/>
          <w:sz w:val="28"/>
          <w:szCs w:val="28"/>
          <w:lang w:eastAsia="ru-RU"/>
        </w:rPr>
        <w:t>на форм</w:t>
      </w:r>
      <w:r w:rsidRPr="004131B6">
        <w:rPr>
          <w:rFonts w:ascii="Times New Roman" w:eastAsia="Times New Roman" w:hAnsi="Times New Roman" w:cs="Times New Roman"/>
          <w:color w:val="000000" w:themeColor="text1"/>
          <w:sz w:val="28"/>
          <w:szCs w:val="28"/>
          <w:lang w:eastAsia="ru-RU"/>
        </w:rPr>
        <w:t>и</w:t>
      </w:r>
      <w:r w:rsidRPr="004131B6">
        <w:rPr>
          <w:rFonts w:ascii="Times New Roman" w:eastAsia="Times New Roman" w:hAnsi="Times New Roman" w:cs="Times New Roman"/>
          <w:color w:val="000000" w:themeColor="text1"/>
          <w:sz w:val="28"/>
          <w:szCs w:val="28"/>
          <w:lang w:eastAsia="ru-RU"/>
        </w:rPr>
        <w:t>рование самостоятельной жизненной позиции как личностной характеристики б</w:t>
      </w:r>
      <w:r w:rsidRPr="004131B6">
        <w:rPr>
          <w:rFonts w:ascii="Times New Roman" w:eastAsia="Times New Roman" w:hAnsi="Times New Roman" w:cs="Times New Roman"/>
          <w:color w:val="000000" w:themeColor="text1"/>
          <w:sz w:val="28"/>
          <w:szCs w:val="28"/>
          <w:lang w:eastAsia="ru-RU"/>
        </w:rPr>
        <w:t>у</w:t>
      </w:r>
      <w:r w:rsidRPr="004131B6">
        <w:rPr>
          <w:rFonts w:ascii="Times New Roman" w:eastAsia="Times New Roman" w:hAnsi="Times New Roman" w:cs="Times New Roman"/>
          <w:color w:val="000000" w:themeColor="text1"/>
          <w:sz w:val="28"/>
          <w:szCs w:val="28"/>
          <w:lang w:eastAsia="ru-RU"/>
        </w:rPr>
        <w:t>дущего специалиста, повышающей его познавательную, социальную и професси</w:t>
      </w:r>
      <w:r w:rsidRPr="004131B6">
        <w:rPr>
          <w:rFonts w:ascii="Times New Roman" w:eastAsia="Times New Roman" w:hAnsi="Times New Roman" w:cs="Times New Roman"/>
          <w:color w:val="000000" w:themeColor="text1"/>
          <w:sz w:val="28"/>
          <w:szCs w:val="28"/>
          <w:lang w:eastAsia="ru-RU"/>
        </w:rPr>
        <w:t>о</w:t>
      </w:r>
      <w:r w:rsidRPr="004131B6">
        <w:rPr>
          <w:rFonts w:ascii="Times New Roman" w:eastAsia="Times New Roman" w:hAnsi="Times New Roman" w:cs="Times New Roman"/>
          <w:color w:val="000000" w:themeColor="text1"/>
          <w:sz w:val="28"/>
          <w:szCs w:val="28"/>
          <w:lang w:eastAsia="ru-RU"/>
        </w:rPr>
        <w:t xml:space="preserve">нальную мобильность, формирующую у него активное и ответственное отношение к жизни. </w:t>
      </w:r>
    </w:p>
    <w:p w:rsidR="000B0C84" w:rsidRDefault="004131B6" w:rsidP="00EF26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76D04" w:rsidRPr="00A53CB0">
        <w:rPr>
          <w:rFonts w:ascii="Times New Roman" w:hAnsi="Times New Roman" w:cs="Times New Roman"/>
          <w:sz w:val="28"/>
          <w:szCs w:val="28"/>
        </w:rPr>
        <w:t xml:space="preserve">Предметно и содержательно самостоятельная работа </w:t>
      </w:r>
      <w:r w:rsidR="00E60FDF" w:rsidRPr="00A53CB0">
        <w:rPr>
          <w:rFonts w:ascii="Times New Roman" w:hAnsi="Times New Roman" w:cs="Times New Roman"/>
          <w:sz w:val="28"/>
          <w:szCs w:val="28"/>
        </w:rPr>
        <w:t>регламентирована гос</w:t>
      </w:r>
      <w:r w:rsidR="00E60FDF" w:rsidRPr="00A53CB0">
        <w:rPr>
          <w:rFonts w:ascii="Times New Roman" w:hAnsi="Times New Roman" w:cs="Times New Roman"/>
          <w:sz w:val="28"/>
          <w:szCs w:val="28"/>
        </w:rPr>
        <w:t>у</w:t>
      </w:r>
      <w:r w:rsidR="00E60FDF" w:rsidRPr="00A53CB0">
        <w:rPr>
          <w:rFonts w:ascii="Times New Roman" w:hAnsi="Times New Roman" w:cs="Times New Roman"/>
          <w:sz w:val="28"/>
          <w:szCs w:val="28"/>
        </w:rPr>
        <w:t>дарственным образовательным стандартом среднего профессионального образов</w:t>
      </w:r>
      <w:r w:rsidR="00E60FDF" w:rsidRPr="00A53CB0">
        <w:rPr>
          <w:rFonts w:ascii="Times New Roman" w:hAnsi="Times New Roman" w:cs="Times New Roman"/>
          <w:sz w:val="28"/>
          <w:szCs w:val="28"/>
        </w:rPr>
        <w:t>а</w:t>
      </w:r>
      <w:r w:rsidR="00E60FDF" w:rsidRPr="00A53CB0">
        <w:rPr>
          <w:rFonts w:ascii="Times New Roman" w:hAnsi="Times New Roman" w:cs="Times New Roman"/>
          <w:sz w:val="28"/>
          <w:szCs w:val="28"/>
        </w:rPr>
        <w:t xml:space="preserve">ния третьего поколения, основной профессиональной образовательной программой </w:t>
      </w:r>
      <w:r w:rsidR="00E60FDF" w:rsidRPr="00A53CB0">
        <w:rPr>
          <w:rFonts w:ascii="Times New Roman" w:hAnsi="Times New Roman" w:cs="Times New Roman"/>
          <w:sz w:val="28"/>
          <w:szCs w:val="28"/>
        </w:rPr>
        <w:lastRenderedPageBreak/>
        <w:t>по специальности, нормативно – правовыми документами федерального и локальн</w:t>
      </w:r>
      <w:r w:rsidR="00E60FDF" w:rsidRPr="00A53CB0">
        <w:rPr>
          <w:rFonts w:ascii="Times New Roman" w:hAnsi="Times New Roman" w:cs="Times New Roman"/>
          <w:sz w:val="28"/>
          <w:szCs w:val="28"/>
        </w:rPr>
        <w:t>о</w:t>
      </w:r>
      <w:r w:rsidR="00E60FDF" w:rsidRPr="00A53CB0">
        <w:rPr>
          <w:rFonts w:ascii="Times New Roman" w:hAnsi="Times New Roman" w:cs="Times New Roman"/>
          <w:sz w:val="28"/>
          <w:szCs w:val="28"/>
        </w:rPr>
        <w:t xml:space="preserve">го уровней.  </w:t>
      </w:r>
      <w:r w:rsidR="000B0C84">
        <w:rPr>
          <w:rFonts w:ascii="Times New Roman" w:hAnsi="Times New Roman" w:cs="Times New Roman"/>
          <w:sz w:val="28"/>
          <w:szCs w:val="28"/>
        </w:rPr>
        <w:t xml:space="preserve">       </w:t>
      </w:r>
    </w:p>
    <w:p w:rsidR="00E60FDF" w:rsidRPr="00A53CB0" w:rsidRDefault="00E60FDF" w:rsidP="00EF2696">
      <w:pPr>
        <w:spacing w:after="0" w:line="360" w:lineRule="auto"/>
        <w:ind w:firstLine="709"/>
        <w:jc w:val="both"/>
        <w:rPr>
          <w:rFonts w:ascii="Times New Roman" w:hAnsi="Times New Roman" w:cs="Times New Roman"/>
          <w:sz w:val="28"/>
          <w:szCs w:val="28"/>
        </w:rPr>
      </w:pPr>
      <w:r w:rsidRPr="00A53CB0">
        <w:rPr>
          <w:rFonts w:ascii="Times New Roman" w:hAnsi="Times New Roman" w:cs="Times New Roman"/>
          <w:sz w:val="28"/>
          <w:szCs w:val="28"/>
        </w:rPr>
        <w:t>Методологическую основу самостоятельной</w:t>
      </w:r>
      <w:r w:rsidR="00A53CB0">
        <w:rPr>
          <w:rFonts w:ascii="Times New Roman" w:hAnsi="Times New Roman" w:cs="Times New Roman"/>
          <w:sz w:val="28"/>
          <w:szCs w:val="28"/>
        </w:rPr>
        <w:t xml:space="preserve"> </w:t>
      </w:r>
      <w:r w:rsidRPr="00A53CB0">
        <w:rPr>
          <w:rFonts w:ascii="Times New Roman" w:hAnsi="Times New Roman" w:cs="Times New Roman"/>
          <w:sz w:val="28"/>
          <w:szCs w:val="28"/>
        </w:rPr>
        <w:t xml:space="preserve"> работы студентов составляет </w:t>
      </w:r>
      <w:r w:rsidR="00A53CB0">
        <w:rPr>
          <w:rFonts w:ascii="Times New Roman" w:hAnsi="Times New Roman" w:cs="Times New Roman"/>
          <w:sz w:val="28"/>
          <w:szCs w:val="28"/>
        </w:rPr>
        <w:t xml:space="preserve">компетентностный </w:t>
      </w:r>
      <w:r w:rsidR="00E90D72">
        <w:rPr>
          <w:rFonts w:ascii="Times New Roman" w:hAnsi="Times New Roman" w:cs="Times New Roman"/>
          <w:sz w:val="28"/>
          <w:szCs w:val="28"/>
        </w:rPr>
        <w:t xml:space="preserve"> </w:t>
      </w:r>
      <w:r w:rsidRPr="00A53CB0">
        <w:rPr>
          <w:rFonts w:ascii="Times New Roman" w:hAnsi="Times New Roman" w:cs="Times New Roman"/>
          <w:sz w:val="28"/>
          <w:szCs w:val="28"/>
        </w:rPr>
        <w:t>подход</w:t>
      </w:r>
      <w:r w:rsidR="00A53CB0">
        <w:rPr>
          <w:rFonts w:ascii="Times New Roman" w:hAnsi="Times New Roman" w:cs="Times New Roman"/>
          <w:sz w:val="28"/>
          <w:szCs w:val="28"/>
        </w:rPr>
        <w:t xml:space="preserve"> в образовании</w:t>
      </w:r>
      <w:r w:rsidRPr="00A53CB0">
        <w:rPr>
          <w:rFonts w:ascii="Times New Roman" w:hAnsi="Times New Roman" w:cs="Times New Roman"/>
          <w:sz w:val="28"/>
          <w:szCs w:val="28"/>
        </w:rPr>
        <w:t>, на базе которого осуществляется форм</w:t>
      </w:r>
      <w:r w:rsidRPr="00A53CB0">
        <w:rPr>
          <w:rFonts w:ascii="Times New Roman" w:hAnsi="Times New Roman" w:cs="Times New Roman"/>
          <w:sz w:val="28"/>
          <w:szCs w:val="28"/>
        </w:rPr>
        <w:t>и</w:t>
      </w:r>
      <w:r w:rsidRPr="00A53CB0">
        <w:rPr>
          <w:rFonts w:ascii="Times New Roman" w:hAnsi="Times New Roman" w:cs="Times New Roman"/>
          <w:sz w:val="28"/>
          <w:szCs w:val="28"/>
        </w:rPr>
        <w:t>рование общих и профессиональных компетенций самостоятельного труда специ</w:t>
      </w:r>
      <w:r w:rsidRPr="00A53CB0">
        <w:rPr>
          <w:rFonts w:ascii="Times New Roman" w:hAnsi="Times New Roman" w:cs="Times New Roman"/>
          <w:sz w:val="28"/>
          <w:szCs w:val="28"/>
        </w:rPr>
        <w:t>а</w:t>
      </w:r>
      <w:r w:rsidRPr="00A53CB0">
        <w:rPr>
          <w:rFonts w:ascii="Times New Roman" w:hAnsi="Times New Roman" w:cs="Times New Roman"/>
          <w:sz w:val="28"/>
          <w:szCs w:val="28"/>
        </w:rPr>
        <w:t>листа, необходимых как для самообразования, так и для дальнейшего повышения квалификации</w:t>
      </w:r>
      <w:r w:rsidR="00E90D72">
        <w:rPr>
          <w:rFonts w:ascii="Times New Roman" w:hAnsi="Times New Roman" w:cs="Times New Roman"/>
          <w:sz w:val="28"/>
          <w:szCs w:val="28"/>
        </w:rPr>
        <w:t xml:space="preserve"> в системе непрерывного образования,</w:t>
      </w:r>
      <w:r w:rsidRPr="00A53CB0">
        <w:rPr>
          <w:rFonts w:ascii="Times New Roman" w:hAnsi="Times New Roman" w:cs="Times New Roman"/>
          <w:sz w:val="28"/>
          <w:szCs w:val="28"/>
        </w:rPr>
        <w:t xml:space="preserve"> развития профессиональной карьеры.</w:t>
      </w:r>
    </w:p>
    <w:p w:rsidR="00057960" w:rsidRPr="00057960" w:rsidRDefault="00057960" w:rsidP="00EF2696">
      <w:pPr>
        <w:spacing w:after="0"/>
        <w:jc w:val="center"/>
        <w:rPr>
          <w:rFonts w:ascii="Times New Roman" w:hAnsi="Times New Roman" w:cs="Times New Roman"/>
          <w:b/>
          <w:color w:val="000000" w:themeColor="text1"/>
          <w:sz w:val="28"/>
          <w:szCs w:val="28"/>
        </w:rPr>
      </w:pPr>
    </w:p>
    <w:p w:rsidR="000D0F6C" w:rsidRDefault="007D3617" w:rsidP="00EF2696">
      <w:pPr>
        <w:pStyle w:val="a3"/>
        <w:numPr>
          <w:ilvl w:val="0"/>
          <w:numId w:val="1"/>
        </w:num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Сущность </w:t>
      </w:r>
      <w:r w:rsidR="000D0F6C" w:rsidRPr="00C54714">
        <w:rPr>
          <w:rFonts w:ascii="Times New Roman" w:hAnsi="Times New Roman" w:cs="Times New Roman"/>
          <w:b/>
          <w:color w:val="000000" w:themeColor="text1"/>
          <w:sz w:val="28"/>
          <w:szCs w:val="28"/>
        </w:rPr>
        <w:t>и характ</w:t>
      </w:r>
      <w:r w:rsidR="00C54714">
        <w:rPr>
          <w:rFonts w:ascii="Times New Roman" w:hAnsi="Times New Roman" w:cs="Times New Roman"/>
          <w:b/>
          <w:color w:val="000000" w:themeColor="text1"/>
          <w:sz w:val="28"/>
          <w:szCs w:val="28"/>
        </w:rPr>
        <w:t>еристики самостоятельной работы</w:t>
      </w:r>
    </w:p>
    <w:p w:rsidR="000D0F6C" w:rsidRDefault="000D0F6C" w:rsidP="00EF269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Самостоятельная работа студентов – это процесс активного, целенапра</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ленного приобретения студентом новых знаний, умений без непосред</w:t>
      </w:r>
      <w:r w:rsidR="0097149C">
        <w:rPr>
          <w:rFonts w:ascii="Times New Roman" w:hAnsi="Times New Roman" w:cs="Times New Roman"/>
          <w:color w:val="000000" w:themeColor="text1"/>
          <w:sz w:val="28"/>
          <w:szCs w:val="28"/>
        </w:rPr>
        <w:t>ственного уч</w:t>
      </w:r>
      <w:r w:rsidR="0097149C">
        <w:rPr>
          <w:rFonts w:ascii="Times New Roman" w:hAnsi="Times New Roman" w:cs="Times New Roman"/>
          <w:color w:val="000000" w:themeColor="text1"/>
          <w:sz w:val="28"/>
          <w:szCs w:val="28"/>
        </w:rPr>
        <w:t>а</w:t>
      </w:r>
      <w:r w:rsidR="0097149C">
        <w:rPr>
          <w:rFonts w:ascii="Times New Roman" w:hAnsi="Times New Roman" w:cs="Times New Roman"/>
          <w:color w:val="000000" w:themeColor="text1"/>
          <w:sz w:val="28"/>
          <w:szCs w:val="28"/>
        </w:rPr>
        <w:t>стия преподавателя</w:t>
      </w:r>
      <w:r>
        <w:rPr>
          <w:rFonts w:ascii="Times New Roman" w:hAnsi="Times New Roman" w:cs="Times New Roman"/>
          <w:color w:val="000000" w:themeColor="text1"/>
          <w:sz w:val="28"/>
          <w:szCs w:val="28"/>
        </w:rPr>
        <w:t xml:space="preserve">, </w:t>
      </w:r>
      <w:r w:rsidR="0097149C">
        <w:rPr>
          <w:rFonts w:ascii="Times New Roman" w:hAnsi="Times New Roman" w:cs="Times New Roman"/>
          <w:color w:val="000000" w:themeColor="text1"/>
          <w:sz w:val="28"/>
          <w:szCs w:val="28"/>
        </w:rPr>
        <w:t xml:space="preserve">характеризующийся </w:t>
      </w:r>
      <w:r>
        <w:rPr>
          <w:rFonts w:ascii="Times New Roman" w:hAnsi="Times New Roman" w:cs="Times New Roman"/>
          <w:color w:val="000000" w:themeColor="text1"/>
          <w:sz w:val="28"/>
          <w:szCs w:val="28"/>
        </w:rPr>
        <w:t>предметной направленност</w:t>
      </w:r>
      <w:r w:rsidR="0097149C">
        <w:rPr>
          <w:rFonts w:ascii="Times New Roman" w:hAnsi="Times New Roman" w:cs="Times New Roman"/>
          <w:color w:val="000000" w:themeColor="text1"/>
          <w:sz w:val="28"/>
          <w:szCs w:val="28"/>
        </w:rPr>
        <w:t>ью,</w:t>
      </w:r>
      <w:r>
        <w:rPr>
          <w:rFonts w:ascii="Times New Roman" w:hAnsi="Times New Roman" w:cs="Times New Roman"/>
          <w:color w:val="000000" w:themeColor="text1"/>
          <w:sz w:val="28"/>
          <w:szCs w:val="28"/>
        </w:rPr>
        <w:t xml:space="preserve"> эффекти</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ным контролем и оценкой результатов</w:t>
      </w:r>
      <w:r w:rsidR="0097149C">
        <w:rPr>
          <w:rFonts w:ascii="Times New Roman" w:hAnsi="Times New Roman" w:cs="Times New Roman"/>
          <w:color w:val="000000" w:themeColor="text1"/>
          <w:sz w:val="28"/>
          <w:szCs w:val="28"/>
        </w:rPr>
        <w:t xml:space="preserve"> деятельности обучающегося</w:t>
      </w:r>
      <w:r>
        <w:rPr>
          <w:rFonts w:ascii="Times New Roman" w:hAnsi="Times New Roman" w:cs="Times New Roman"/>
          <w:color w:val="000000" w:themeColor="text1"/>
          <w:sz w:val="28"/>
          <w:szCs w:val="28"/>
        </w:rPr>
        <w:t>.</w:t>
      </w:r>
    </w:p>
    <w:p w:rsidR="000D0F6C" w:rsidRDefault="000D0F6C" w:rsidP="00EF269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Согласно </w:t>
      </w:r>
      <w:r w:rsidRPr="006F7634">
        <w:rPr>
          <w:rFonts w:ascii="Times New Roman" w:hAnsi="Times New Roman" w:cs="Times New Roman"/>
          <w:color w:val="000000" w:themeColor="text1"/>
          <w:sz w:val="28"/>
          <w:szCs w:val="28"/>
        </w:rPr>
        <w:t>Типовому положению об образовательном учреждении среднего профессионального образования (</w:t>
      </w:r>
      <w:r>
        <w:rPr>
          <w:rFonts w:ascii="Times New Roman" w:hAnsi="Times New Roman" w:cs="Times New Roman"/>
          <w:color w:val="000000" w:themeColor="text1"/>
          <w:sz w:val="28"/>
          <w:szCs w:val="28"/>
        </w:rPr>
        <w:t>среднем специальном учебном заведении), утве</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xml:space="preserve">ждённому постановлением </w:t>
      </w:r>
      <w:r w:rsidR="00556FB7">
        <w:rPr>
          <w:rFonts w:ascii="Times New Roman" w:hAnsi="Times New Roman" w:cs="Times New Roman"/>
          <w:color w:val="000000" w:themeColor="text1"/>
          <w:sz w:val="28"/>
          <w:szCs w:val="28"/>
        </w:rPr>
        <w:t>Правительства Российской Федерации от 18 июля 2008 года № 543</w:t>
      </w:r>
      <w:r>
        <w:rPr>
          <w:rFonts w:ascii="Times New Roman" w:hAnsi="Times New Roman" w:cs="Times New Roman"/>
          <w:color w:val="000000" w:themeColor="text1"/>
          <w:sz w:val="28"/>
          <w:szCs w:val="28"/>
        </w:rPr>
        <w:t>, самостоятельная работа является одним из видов учебных занятий ст</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дентов.</w:t>
      </w:r>
    </w:p>
    <w:p w:rsidR="00C54714" w:rsidRPr="006F7634" w:rsidRDefault="00037A5D" w:rsidP="009B4D2F">
      <w:pPr>
        <w:pStyle w:val="a3"/>
        <w:spacing w:after="0" w:line="360" w:lineRule="auto"/>
        <w:ind w:left="0"/>
        <w:jc w:val="center"/>
        <w:rPr>
          <w:rFonts w:ascii="Times New Roman" w:hAnsi="Times New Roman" w:cs="Times New Roman"/>
          <w:b/>
          <w:color w:val="000000" w:themeColor="text1"/>
          <w:sz w:val="28"/>
          <w:szCs w:val="28"/>
        </w:rPr>
      </w:pPr>
      <w:r w:rsidRPr="006F7634">
        <w:rPr>
          <w:rFonts w:ascii="Times New Roman" w:hAnsi="Times New Roman" w:cs="Times New Roman"/>
          <w:b/>
          <w:color w:val="000000" w:themeColor="text1"/>
          <w:sz w:val="28"/>
          <w:szCs w:val="28"/>
        </w:rPr>
        <w:t>Функции самостоятельной работы</w:t>
      </w:r>
      <w:r w:rsidR="00C54714" w:rsidRPr="006F7634">
        <w:rPr>
          <w:rFonts w:ascii="Times New Roman" w:hAnsi="Times New Roman" w:cs="Times New Roman"/>
          <w:b/>
          <w:color w:val="000000" w:themeColor="text1"/>
          <w:sz w:val="28"/>
          <w:szCs w:val="28"/>
        </w:rPr>
        <w:t>:</w:t>
      </w:r>
    </w:p>
    <w:p w:rsidR="00C54714" w:rsidRDefault="00C54714"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информационно – обучающ</w:t>
      </w:r>
      <w:r w:rsidR="00976F8A">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w:t>
      </w:r>
    </w:p>
    <w:p w:rsidR="00C54714" w:rsidRDefault="00C54714"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развивающ</w:t>
      </w:r>
      <w:r w:rsidR="00976F8A">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w:t>
      </w:r>
    </w:p>
    <w:p w:rsidR="00C54714" w:rsidRDefault="00C54714"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ориентирующ</w:t>
      </w:r>
      <w:r w:rsidR="00976F8A">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w:t>
      </w:r>
    </w:p>
    <w:p w:rsidR="00C54714" w:rsidRDefault="00C54714"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стимулирующ</w:t>
      </w:r>
      <w:r w:rsidR="00976F8A">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w:t>
      </w:r>
    </w:p>
    <w:p w:rsidR="00C54714" w:rsidRDefault="00C54714"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воспитывающ</w:t>
      </w:r>
      <w:r w:rsidR="00976F8A">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w:t>
      </w:r>
    </w:p>
    <w:p w:rsidR="000D0F6C" w:rsidRPr="00976F8A" w:rsidRDefault="00976F8A" w:rsidP="009B4D2F">
      <w:pPr>
        <w:pStyle w:val="a3"/>
        <w:spacing w:after="0" w:line="360" w:lineRule="auto"/>
        <w:ind w:left="0"/>
        <w:jc w:val="center"/>
        <w:rPr>
          <w:rFonts w:ascii="Times New Roman" w:hAnsi="Times New Roman" w:cs="Times New Roman"/>
          <w:b/>
          <w:color w:val="000000" w:themeColor="text1"/>
          <w:sz w:val="28"/>
          <w:szCs w:val="28"/>
        </w:rPr>
      </w:pPr>
      <w:r w:rsidRPr="00976F8A">
        <w:rPr>
          <w:rFonts w:ascii="Times New Roman" w:hAnsi="Times New Roman" w:cs="Times New Roman"/>
          <w:b/>
          <w:color w:val="000000" w:themeColor="text1"/>
          <w:sz w:val="28"/>
          <w:szCs w:val="28"/>
        </w:rPr>
        <w:t>Цели самостоятельной работы</w:t>
      </w:r>
      <w:r w:rsidR="000D0F6C" w:rsidRPr="00976F8A">
        <w:rPr>
          <w:rFonts w:ascii="Times New Roman" w:hAnsi="Times New Roman" w:cs="Times New Roman"/>
          <w:b/>
          <w:color w:val="000000" w:themeColor="text1"/>
          <w:sz w:val="28"/>
          <w:szCs w:val="28"/>
        </w:rPr>
        <w:t>:</w:t>
      </w:r>
    </w:p>
    <w:p w:rsidR="000D0F6C" w:rsidRDefault="000D0F6C" w:rsidP="009B4D2F">
      <w:pPr>
        <w:pStyle w:val="a3"/>
        <w:tabs>
          <w:tab w:val="left" w:pos="142"/>
          <w:tab w:val="left" w:pos="709"/>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203132">
        <w:rPr>
          <w:rFonts w:ascii="Times New Roman" w:hAnsi="Times New Roman" w:cs="Times New Roman"/>
          <w:color w:val="000000" w:themeColor="text1"/>
          <w:sz w:val="28"/>
          <w:szCs w:val="28"/>
        </w:rPr>
        <w:t xml:space="preserve"> систематизация</w:t>
      </w:r>
      <w:r>
        <w:rPr>
          <w:rFonts w:ascii="Times New Roman" w:hAnsi="Times New Roman" w:cs="Times New Roman"/>
          <w:color w:val="000000" w:themeColor="text1"/>
          <w:sz w:val="28"/>
          <w:szCs w:val="28"/>
        </w:rPr>
        <w:t xml:space="preserve"> и закреплени</w:t>
      </w:r>
      <w:r w:rsidR="00203132">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полученных теоретических знаний и </w:t>
      </w:r>
      <w:r w:rsidR="00203132">
        <w:rPr>
          <w:rFonts w:ascii="Times New Roman" w:hAnsi="Times New Roman" w:cs="Times New Roman"/>
          <w:color w:val="000000" w:themeColor="text1"/>
          <w:sz w:val="28"/>
          <w:szCs w:val="28"/>
        </w:rPr>
        <w:t xml:space="preserve">   </w:t>
      </w:r>
      <w:r w:rsidR="0089066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пра</w:t>
      </w:r>
      <w:r>
        <w:rPr>
          <w:rFonts w:ascii="Times New Roman" w:hAnsi="Times New Roman" w:cs="Times New Roman"/>
          <w:color w:val="000000" w:themeColor="text1"/>
          <w:sz w:val="28"/>
          <w:szCs w:val="28"/>
        </w:rPr>
        <w:t>к</w:t>
      </w:r>
      <w:r>
        <w:rPr>
          <w:rFonts w:ascii="Times New Roman" w:hAnsi="Times New Roman" w:cs="Times New Roman"/>
          <w:color w:val="000000" w:themeColor="text1"/>
          <w:sz w:val="28"/>
          <w:szCs w:val="28"/>
        </w:rPr>
        <w:t>тических умений студентов;</w:t>
      </w:r>
    </w:p>
    <w:p w:rsidR="000D0F6C" w:rsidRDefault="00203132" w:rsidP="009B4D2F">
      <w:pPr>
        <w:pStyle w:val="a3"/>
        <w:tabs>
          <w:tab w:val="left" w:pos="0"/>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углубление</w:t>
      </w:r>
      <w:r w:rsidR="000D0F6C">
        <w:rPr>
          <w:rFonts w:ascii="Times New Roman" w:hAnsi="Times New Roman" w:cs="Times New Roman"/>
          <w:color w:val="000000" w:themeColor="text1"/>
          <w:sz w:val="28"/>
          <w:szCs w:val="28"/>
        </w:rPr>
        <w:t xml:space="preserve"> и расширени</w:t>
      </w:r>
      <w:r>
        <w:rPr>
          <w:rFonts w:ascii="Times New Roman" w:hAnsi="Times New Roman" w:cs="Times New Roman"/>
          <w:color w:val="000000" w:themeColor="text1"/>
          <w:sz w:val="28"/>
          <w:szCs w:val="28"/>
        </w:rPr>
        <w:t xml:space="preserve">е </w:t>
      </w:r>
      <w:r w:rsidR="000D0F6C">
        <w:rPr>
          <w:rFonts w:ascii="Times New Roman" w:hAnsi="Times New Roman" w:cs="Times New Roman"/>
          <w:color w:val="000000" w:themeColor="text1"/>
          <w:sz w:val="28"/>
          <w:szCs w:val="28"/>
        </w:rPr>
        <w:t>теоретических знаний;</w:t>
      </w:r>
    </w:p>
    <w:p w:rsidR="000D0F6C" w:rsidRDefault="000D0F6C"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формировани</w:t>
      </w:r>
      <w:r w:rsidR="00203132">
        <w:rPr>
          <w:rFonts w:ascii="Times New Roman" w:hAnsi="Times New Roman" w:cs="Times New Roman"/>
          <w:color w:val="000000" w:themeColor="text1"/>
          <w:sz w:val="28"/>
          <w:szCs w:val="28"/>
        </w:rPr>
        <w:t xml:space="preserve">е </w:t>
      </w:r>
      <w:r>
        <w:rPr>
          <w:rFonts w:ascii="Times New Roman" w:hAnsi="Times New Roman" w:cs="Times New Roman"/>
          <w:color w:val="000000" w:themeColor="text1"/>
          <w:sz w:val="28"/>
          <w:szCs w:val="28"/>
        </w:rPr>
        <w:t>умений использовать нормативную, правовую, справочную документацию и специальную литературу;</w:t>
      </w:r>
    </w:p>
    <w:p w:rsidR="0097149C" w:rsidRDefault="000D0F6C"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развити</w:t>
      </w:r>
      <w:r w:rsidR="00203132">
        <w:rPr>
          <w:rFonts w:ascii="Times New Roman" w:hAnsi="Times New Roman" w:cs="Times New Roman"/>
          <w:color w:val="000000" w:themeColor="text1"/>
          <w:sz w:val="28"/>
          <w:szCs w:val="28"/>
        </w:rPr>
        <w:t xml:space="preserve">е </w:t>
      </w:r>
      <w:r>
        <w:rPr>
          <w:rFonts w:ascii="Times New Roman" w:hAnsi="Times New Roman" w:cs="Times New Roman"/>
          <w:color w:val="000000" w:themeColor="text1"/>
          <w:sz w:val="28"/>
          <w:szCs w:val="28"/>
        </w:rPr>
        <w:t>познавательных спос</w:t>
      </w:r>
      <w:r w:rsidR="00203132">
        <w:rPr>
          <w:rFonts w:ascii="Times New Roman" w:hAnsi="Times New Roman" w:cs="Times New Roman"/>
          <w:color w:val="000000" w:themeColor="text1"/>
          <w:sz w:val="28"/>
          <w:szCs w:val="28"/>
        </w:rPr>
        <w:t>обностей,</w:t>
      </w:r>
      <w:r w:rsidR="0097149C">
        <w:rPr>
          <w:rFonts w:ascii="Times New Roman" w:hAnsi="Times New Roman" w:cs="Times New Roman"/>
          <w:color w:val="000000" w:themeColor="text1"/>
          <w:sz w:val="28"/>
          <w:szCs w:val="28"/>
        </w:rPr>
        <w:t xml:space="preserve"> активности</w:t>
      </w:r>
      <w:r w:rsidR="00203132">
        <w:rPr>
          <w:rFonts w:ascii="Times New Roman" w:hAnsi="Times New Roman" w:cs="Times New Roman"/>
          <w:color w:val="000000" w:themeColor="text1"/>
          <w:sz w:val="28"/>
          <w:szCs w:val="28"/>
        </w:rPr>
        <w:t xml:space="preserve"> студентов,</w:t>
      </w:r>
    </w:p>
    <w:p w:rsidR="000D0F6C" w:rsidRDefault="00890660" w:rsidP="009B4D2F">
      <w:pPr>
        <w:pStyle w:val="a3"/>
        <w:tabs>
          <w:tab w:val="left" w:pos="142"/>
        </w:tabs>
        <w:spacing w:after="0" w:line="360" w:lineRule="auto"/>
        <w:ind w:left="14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7149C" w:rsidRPr="0097149C">
        <w:rPr>
          <w:rFonts w:ascii="Times New Roman" w:hAnsi="Times New Roman" w:cs="Times New Roman"/>
          <w:color w:val="000000" w:themeColor="text1"/>
          <w:sz w:val="28"/>
          <w:szCs w:val="28"/>
        </w:rPr>
        <w:t xml:space="preserve">творческой </w:t>
      </w:r>
      <w:r w:rsidR="000D0F6C">
        <w:rPr>
          <w:rFonts w:ascii="Times New Roman" w:hAnsi="Times New Roman" w:cs="Times New Roman"/>
          <w:color w:val="000000" w:themeColor="text1"/>
          <w:sz w:val="28"/>
          <w:szCs w:val="28"/>
        </w:rPr>
        <w:t xml:space="preserve">инициативы, самостоятельности, ответственности и </w:t>
      </w:r>
      <w:r>
        <w:rPr>
          <w:rFonts w:ascii="Times New Roman" w:hAnsi="Times New Roman" w:cs="Times New Roman"/>
          <w:color w:val="000000" w:themeColor="text1"/>
          <w:sz w:val="28"/>
          <w:szCs w:val="28"/>
        </w:rPr>
        <w:t xml:space="preserve">    </w:t>
      </w:r>
      <w:r w:rsidR="000D0F6C">
        <w:rPr>
          <w:rFonts w:ascii="Times New Roman" w:hAnsi="Times New Roman" w:cs="Times New Roman"/>
          <w:color w:val="000000" w:themeColor="text1"/>
          <w:sz w:val="28"/>
          <w:szCs w:val="28"/>
        </w:rPr>
        <w:t>организ</w:t>
      </w:r>
      <w:r w:rsidR="000D0F6C">
        <w:rPr>
          <w:rFonts w:ascii="Times New Roman" w:hAnsi="Times New Roman" w:cs="Times New Roman"/>
          <w:color w:val="000000" w:themeColor="text1"/>
          <w:sz w:val="28"/>
          <w:szCs w:val="28"/>
        </w:rPr>
        <w:t>о</w:t>
      </w:r>
      <w:r w:rsidR="000D0F6C">
        <w:rPr>
          <w:rFonts w:ascii="Times New Roman" w:hAnsi="Times New Roman" w:cs="Times New Roman"/>
          <w:color w:val="000000" w:themeColor="text1"/>
          <w:sz w:val="28"/>
          <w:szCs w:val="28"/>
        </w:rPr>
        <w:t>ванности;</w:t>
      </w:r>
    </w:p>
    <w:p w:rsidR="000D0F6C" w:rsidRDefault="00203132" w:rsidP="009B4D2F">
      <w:pPr>
        <w:pStyle w:val="a3"/>
        <w:tabs>
          <w:tab w:val="left" w:pos="567"/>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формирование </w:t>
      </w:r>
      <w:r w:rsidR="000D0F6C">
        <w:rPr>
          <w:rFonts w:ascii="Times New Roman" w:hAnsi="Times New Roman" w:cs="Times New Roman"/>
          <w:color w:val="000000" w:themeColor="text1"/>
          <w:sz w:val="28"/>
          <w:szCs w:val="28"/>
        </w:rPr>
        <w:t xml:space="preserve"> самостоятельности </w:t>
      </w:r>
      <w:r>
        <w:rPr>
          <w:rFonts w:ascii="Times New Roman" w:hAnsi="Times New Roman" w:cs="Times New Roman"/>
          <w:color w:val="000000" w:themeColor="text1"/>
          <w:sz w:val="28"/>
          <w:szCs w:val="28"/>
        </w:rPr>
        <w:t xml:space="preserve"> </w:t>
      </w:r>
      <w:r w:rsidR="000D0F6C">
        <w:rPr>
          <w:rFonts w:ascii="Times New Roman" w:hAnsi="Times New Roman" w:cs="Times New Roman"/>
          <w:color w:val="000000" w:themeColor="text1"/>
          <w:sz w:val="28"/>
          <w:szCs w:val="28"/>
        </w:rPr>
        <w:t>мышления, способностей</w:t>
      </w:r>
      <w:r>
        <w:rPr>
          <w:rFonts w:ascii="Times New Roman" w:hAnsi="Times New Roman" w:cs="Times New Roman"/>
          <w:color w:val="000000" w:themeColor="text1"/>
          <w:sz w:val="28"/>
          <w:szCs w:val="28"/>
        </w:rPr>
        <w:t xml:space="preserve"> </w:t>
      </w:r>
      <w:r w:rsidR="000D0F6C">
        <w:rPr>
          <w:rFonts w:ascii="Times New Roman" w:hAnsi="Times New Roman" w:cs="Times New Roman"/>
          <w:color w:val="000000" w:themeColor="text1"/>
          <w:sz w:val="28"/>
          <w:szCs w:val="28"/>
        </w:rPr>
        <w:t xml:space="preserve"> к </w:t>
      </w:r>
      <w:r w:rsidR="00890660">
        <w:rPr>
          <w:rFonts w:ascii="Times New Roman" w:hAnsi="Times New Roman" w:cs="Times New Roman"/>
          <w:color w:val="000000" w:themeColor="text1"/>
          <w:sz w:val="28"/>
          <w:szCs w:val="28"/>
        </w:rPr>
        <w:t xml:space="preserve">   </w:t>
      </w:r>
      <w:r w:rsidR="000D0F6C">
        <w:rPr>
          <w:rFonts w:ascii="Times New Roman" w:hAnsi="Times New Roman" w:cs="Times New Roman"/>
          <w:color w:val="000000" w:themeColor="text1"/>
          <w:sz w:val="28"/>
          <w:szCs w:val="28"/>
        </w:rPr>
        <w:t>саморазв</w:t>
      </w:r>
      <w:r w:rsidR="000D0F6C">
        <w:rPr>
          <w:rFonts w:ascii="Times New Roman" w:hAnsi="Times New Roman" w:cs="Times New Roman"/>
          <w:color w:val="000000" w:themeColor="text1"/>
          <w:sz w:val="28"/>
          <w:szCs w:val="28"/>
        </w:rPr>
        <w:t>и</w:t>
      </w:r>
      <w:r w:rsidR="000D0F6C">
        <w:rPr>
          <w:rFonts w:ascii="Times New Roman" w:hAnsi="Times New Roman" w:cs="Times New Roman"/>
          <w:color w:val="000000" w:themeColor="text1"/>
          <w:sz w:val="28"/>
          <w:szCs w:val="28"/>
        </w:rPr>
        <w:t>тию, самосовершенствованию и самореализации;</w:t>
      </w:r>
    </w:p>
    <w:p w:rsidR="000D0F6C" w:rsidRDefault="000D0F6C" w:rsidP="009B4D2F">
      <w:pPr>
        <w:pStyle w:val="a3"/>
        <w:tabs>
          <w:tab w:val="left" w:pos="284"/>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03132">
        <w:rPr>
          <w:rFonts w:ascii="Times New Roman" w:hAnsi="Times New Roman" w:cs="Times New Roman"/>
          <w:color w:val="000000" w:themeColor="text1"/>
          <w:sz w:val="28"/>
          <w:szCs w:val="28"/>
        </w:rPr>
        <w:t>развитие</w:t>
      </w:r>
      <w:r>
        <w:rPr>
          <w:rFonts w:ascii="Times New Roman" w:hAnsi="Times New Roman" w:cs="Times New Roman"/>
          <w:color w:val="000000" w:themeColor="text1"/>
          <w:sz w:val="28"/>
          <w:szCs w:val="28"/>
        </w:rPr>
        <w:t xml:space="preserve"> исследовательских умений.</w:t>
      </w:r>
    </w:p>
    <w:p w:rsidR="00481D2D" w:rsidRDefault="00481D2D" w:rsidP="00EF2696">
      <w:pPr>
        <w:pStyle w:val="a5"/>
        <w:spacing w:before="0" w:beforeAutospacing="0" w:after="0" w:afterAutospacing="0" w:line="360" w:lineRule="auto"/>
        <w:ind w:firstLine="709"/>
        <w:jc w:val="both"/>
        <w:rPr>
          <w:color w:val="000000" w:themeColor="text1"/>
          <w:sz w:val="28"/>
          <w:szCs w:val="28"/>
        </w:rPr>
      </w:pPr>
      <w:r>
        <w:rPr>
          <w:color w:val="000000" w:themeColor="text1"/>
          <w:sz w:val="28"/>
          <w:szCs w:val="28"/>
        </w:rPr>
        <w:t xml:space="preserve">  Самостоятельная работа </w:t>
      </w:r>
      <w:r w:rsidR="006534D3">
        <w:rPr>
          <w:color w:val="000000" w:themeColor="text1"/>
          <w:sz w:val="28"/>
          <w:szCs w:val="28"/>
        </w:rPr>
        <w:t>является формой</w:t>
      </w:r>
      <w:r>
        <w:rPr>
          <w:color w:val="000000" w:themeColor="text1"/>
          <w:sz w:val="28"/>
          <w:szCs w:val="28"/>
        </w:rPr>
        <w:t xml:space="preserve"> организации учебно</w:t>
      </w:r>
      <w:r w:rsidR="009B4D2F">
        <w:rPr>
          <w:color w:val="000000" w:themeColor="text1"/>
          <w:sz w:val="28"/>
          <w:szCs w:val="28"/>
        </w:rPr>
        <w:t>-</w:t>
      </w:r>
      <w:r>
        <w:rPr>
          <w:color w:val="000000" w:themeColor="text1"/>
          <w:sz w:val="28"/>
          <w:szCs w:val="28"/>
        </w:rPr>
        <w:t>познавательной деятельности, средство</w:t>
      </w:r>
      <w:r w:rsidR="006534D3">
        <w:rPr>
          <w:color w:val="000000" w:themeColor="text1"/>
          <w:sz w:val="28"/>
          <w:szCs w:val="28"/>
        </w:rPr>
        <w:t xml:space="preserve">м </w:t>
      </w:r>
      <w:r>
        <w:rPr>
          <w:color w:val="000000" w:themeColor="text1"/>
          <w:sz w:val="28"/>
          <w:szCs w:val="28"/>
        </w:rPr>
        <w:t xml:space="preserve"> активизации процесса обучения, вид</w:t>
      </w:r>
      <w:r w:rsidR="006534D3">
        <w:rPr>
          <w:color w:val="000000" w:themeColor="text1"/>
          <w:sz w:val="28"/>
          <w:szCs w:val="28"/>
        </w:rPr>
        <w:t>ом</w:t>
      </w:r>
      <w:r>
        <w:rPr>
          <w:color w:val="000000" w:themeColor="text1"/>
          <w:sz w:val="28"/>
          <w:szCs w:val="28"/>
        </w:rPr>
        <w:t xml:space="preserve"> познавательной деятельности обучаемых</w:t>
      </w:r>
      <w:r w:rsidR="00B00F63">
        <w:rPr>
          <w:color w:val="000000" w:themeColor="text1"/>
          <w:sz w:val="28"/>
          <w:szCs w:val="28"/>
        </w:rPr>
        <w:t>,</w:t>
      </w:r>
      <w:r>
        <w:rPr>
          <w:color w:val="000000" w:themeColor="text1"/>
          <w:sz w:val="28"/>
          <w:szCs w:val="28"/>
        </w:rPr>
        <w:t xml:space="preserve"> систем</w:t>
      </w:r>
      <w:r w:rsidR="006534D3">
        <w:rPr>
          <w:color w:val="000000" w:themeColor="text1"/>
          <w:sz w:val="28"/>
          <w:szCs w:val="28"/>
        </w:rPr>
        <w:t xml:space="preserve">ой </w:t>
      </w:r>
      <w:r>
        <w:rPr>
          <w:color w:val="000000" w:themeColor="text1"/>
          <w:sz w:val="28"/>
          <w:szCs w:val="28"/>
        </w:rPr>
        <w:t>педагогических условий, обе</w:t>
      </w:r>
      <w:r>
        <w:rPr>
          <w:color w:val="000000" w:themeColor="text1"/>
          <w:sz w:val="28"/>
          <w:szCs w:val="28"/>
        </w:rPr>
        <w:t>с</w:t>
      </w:r>
      <w:r>
        <w:rPr>
          <w:color w:val="000000" w:themeColor="text1"/>
          <w:sz w:val="28"/>
          <w:szCs w:val="28"/>
        </w:rPr>
        <w:t>печи</w:t>
      </w:r>
      <w:r w:rsidR="000B52AF">
        <w:rPr>
          <w:color w:val="000000" w:themeColor="text1"/>
          <w:sz w:val="28"/>
          <w:szCs w:val="28"/>
        </w:rPr>
        <w:t xml:space="preserve">вающих управление </w:t>
      </w:r>
      <w:r w:rsidR="006534D3">
        <w:rPr>
          <w:color w:val="000000" w:themeColor="text1"/>
          <w:sz w:val="28"/>
          <w:szCs w:val="28"/>
        </w:rPr>
        <w:t xml:space="preserve">познавательной </w:t>
      </w:r>
      <w:r w:rsidR="000B52AF">
        <w:rPr>
          <w:color w:val="000000" w:themeColor="text1"/>
          <w:sz w:val="28"/>
          <w:szCs w:val="28"/>
        </w:rPr>
        <w:t>деятельностью.</w:t>
      </w:r>
    </w:p>
    <w:p w:rsidR="000B52AF" w:rsidRPr="006534D3" w:rsidRDefault="006534D3" w:rsidP="009B4D2F">
      <w:pPr>
        <w:pStyle w:val="a3"/>
        <w:spacing w:after="0" w:line="360" w:lineRule="auto"/>
        <w:ind w:left="0"/>
        <w:jc w:val="center"/>
        <w:rPr>
          <w:rFonts w:ascii="Times New Roman" w:hAnsi="Times New Roman" w:cs="Times New Roman"/>
          <w:b/>
          <w:color w:val="000000" w:themeColor="text1"/>
          <w:sz w:val="28"/>
          <w:szCs w:val="28"/>
        </w:rPr>
      </w:pPr>
      <w:r w:rsidRPr="006534D3">
        <w:rPr>
          <w:rFonts w:ascii="Times New Roman" w:hAnsi="Times New Roman" w:cs="Times New Roman"/>
          <w:b/>
          <w:color w:val="000000" w:themeColor="text1"/>
          <w:sz w:val="28"/>
          <w:szCs w:val="28"/>
        </w:rPr>
        <w:t>Признак</w:t>
      </w:r>
      <w:r w:rsidR="000B52AF" w:rsidRPr="006534D3">
        <w:rPr>
          <w:rFonts w:ascii="Times New Roman" w:hAnsi="Times New Roman" w:cs="Times New Roman"/>
          <w:b/>
          <w:color w:val="000000" w:themeColor="text1"/>
          <w:sz w:val="28"/>
          <w:szCs w:val="28"/>
        </w:rPr>
        <w:t>и самостоятельной работы:</w:t>
      </w:r>
    </w:p>
    <w:p w:rsidR="000B52AF" w:rsidRDefault="000B52AF"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наличие конкретной цели и задания;</w:t>
      </w:r>
    </w:p>
    <w:p w:rsidR="000B52AF" w:rsidRDefault="000B52AF"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чёткая форма выраженности результата работы;</w:t>
      </w:r>
    </w:p>
    <w:p w:rsidR="000B52AF" w:rsidRDefault="000B52AF"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формы контроля работы;</w:t>
      </w:r>
    </w:p>
    <w:p w:rsidR="000B52AF" w:rsidRDefault="000B52AF"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определение критериев оценивания результатов работы;</w:t>
      </w:r>
    </w:p>
    <w:p w:rsidR="000B52AF" w:rsidRDefault="000B52AF" w:rsidP="009B4D2F">
      <w:pPr>
        <w:pStyle w:val="a3"/>
        <w:spacing w:after="0"/>
        <w:ind w:left="0"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обязательность выполнения рабо</w:t>
      </w:r>
      <w:r w:rsidR="00E90D72">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 xml:space="preserve">ы каждым </w:t>
      </w:r>
      <w:r w:rsidR="006534D3">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бучающимся.</w:t>
      </w:r>
    </w:p>
    <w:p w:rsidR="00481D2D" w:rsidRPr="00171F3F" w:rsidRDefault="00481D2D" w:rsidP="00DA5113">
      <w:pPr>
        <w:pStyle w:val="a3"/>
        <w:spacing w:before="120" w:after="0" w:line="360" w:lineRule="auto"/>
        <w:ind w:left="0"/>
        <w:contextualSpacing w:val="0"/>
        <w:jc w:val="center"/>
        <w:rPr>
          <w:rFonts w:ascii="Times New Roman" w:hAnsi="Times New Roman" w:cs="Times New Roman"/>
          <w:b/>
          <w:color w:val="000000" w:themeColor="text1"/>
          <w:sz w:val="28"/>
          <w:szCs w:val="28"/>
        </w:rPr>
      </w:pPr>
      <w:r w:rsidRPr="00171F3F">
        <w:rPr>
          <w:rFonts w:ascii="Times New Roman" w:hAnsi="Times New Roman" w:cs="Times New Roman"/>
          <w:b/>
          <w:color w:val="000000" w:themeColor="text1"/>
          <w:sz w:val="28"/>
          <w:szCs w:val="28"/>
        </w:rPr>
        <w:t>В</w:t>
      </w:r>
      <w:r w:rsidR="006534D3" w:rsidRPr="00171F3F">
        <w:rPr>
          <w:rFonts w:ascii="Times New Roman" w:hAnsi="Times New Roman" w:cs="Times New Roman"/>
          <w:b/>
          <w:color w:val="000000" w:themeColor="text1"/>
          <w:sz w:val="28"/>
          <w:szCs w:val="28"/>
        </w:rPr>
        <w:t>иды самостоятельной работы в</w:t>
      </w:r>
      <w:r w:rsidRPr="00171F3F">
        <w:rPr>
          <w:rFonts w:ascii="Times New Roman" w:hAnsi="Times New Roman" w:cs="Times New Roman"/>
          <w:b/>
          <w:color w:val="000000" w:themeColor="text1"/>
          <w:sz w:val="28"/>
          <w:szCs w:val="28"/>
        </w:rPr>
        <w:t xml:space="preserve"> учебном процессе среднего специального учебного заведения:</w:t>
      </w:r>
    </w:p>
    <w:p w:rsidR="00481D2D" w:rsidRDefault="00481D2D"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аудиторная;</w:t>
      </w:r>
    </w:p>
    <w:p w:rsidR="00481D2D" w:rsidRDefault="00481D2D" w:rsidP="009B4D2F">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внеаудиторная.</w:t>
      </w:r>
    </w:p>
    <w:p w:rsidR="00481D2D" w:rsidRDefault="00481D2D" w:rsidP="00EF2696">
      <w:pPr>
        <w:pStyle w:val="a3"/>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Внеаудиторная самостоятельная работа</w:t>
      </w:r>
      <w:r w:rsidR="00171F3F">
        <w:rPr>
          <w:rFonts w:ascii="Times New Roman" w:hAnsi="Times New Roman" w:cs="Times New Roman"/>
          <w:color w:val="000000" w:themeColor="text1"/>
          <w:sz w:val="28"/>
          <w:szCs w:val="28"/>
        </w:rPr>
        <w:t xml:space="preserve"> – вид самостоятельной работы, </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полняе</w:t>
      </w:r>
      <w:r w:rsidR="00171F3F">
        <w:rPr>
          <w:rFonts w:ascii="Times New Roman" w:hAnsi="Times New Roman" w:cs="Times New Roman"/>
          <w:color w:val="000000" w:themeColor="text1"/>
          <w:sz w:val="28"/>
          <w:szCs w:val="28"/>
        </w:rPr>
        <w:t>мой</w:t>
      </w:r>
      <w:r>
        <w:rPr>
          <w:rFonts w:ascii="Times New Roman" w:hAnsi="Times New Roman" w:cs="Times New Roman"/>
          <w:color w:val="000000" w:themeColor="text1"/>
          <w:sz w:val="28"/>
          <w:szCs w:val="28"/>
        </w:rPr>
        <w:t xml:space="preserve"> студентом по заданию преподавателя, но без его непосредственного уч</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стия.</w:t>
      </w:r>
    </w:p>
    <w:p w:rsidR="004035D1" w:rsidRPr="00093C6C" w:rsidRDefault="000F37DA" w:rsidP="009B4D2F">
      <w:pPr>
        <w:pStyle w:val="a3"/>
        <w:spacing w:after="0" w:line="360" w:lineRule="auto"/>
        <w:ind w:left="0"/>
        <w:jc w:val="center"/>
        <w:rPr>
          <w:rFonts w:ascii="Times New Roman" w:hAnsi="Times New Roman" w:cs="Times New Roman"/>
          <w:b/>
          <w:color w:val="000000" w:themeColor="text1"/>
          <w:sz w:val="28"/>
          <w:szCs w:val="28"/>
        </w:rPr>
      </w:pPr>
      <w:r w:rsidRPr="00093C6C">
        <w:rPr>
          <w:rFonts w:ascii="Times New Roman" w:hAnsi="Times New Roman" w:cs="Times New Roman"/>
          <w:b/>
          <w:color w:val="000000" w:themeColor="text1"/>
          <w:sz w:val="28"/>
          <w:szCs w:val="28"/>
        </w:rPr>
        <w:t xml:space="preserve">Таблица 1. </w:t>
      </w:r>
      <w:r w:rsidR="004035D1" w:rsidRPr="00093C6C">
        <w:rPr>
          <w:rFonts w:ascii="Times New Roman" w:hAnsi="Times New Roman" w:cs="Times New Roman"/>
          <w:b/>
          <w:color w:val="000000" w:themeColor="text1"/>
          <w:sz w:val="28"/>
          <w:szCs w:val="28"/>
        </w:rPr>
        <w:t>Примерные нормы времени</w:t>
      </w:r>
      <w:r w:rsidR="002516B0" w:rsidRPr="00093C6C">
        <w:rPr>
          <w:rFonts w:ascii="Times New Roman" w:hAnsi="Times New Roman" w:cs="Times New Roman"/>
          <w:b/>
          <w:color w:val="000000" w:themeColor="text1"/>
          <w:sz w:val="28"/>
          <w:szCs w:val="28"/>
        </w:rPr>
        <w:t>, отводимые</w:t>
      </w:r>
      <w:r w:rsidR="004035D1" w:rsidRPr="00093C6C">
        <w:rPr>
          <w:rFonts w:ascii="Times New Roman" w:hAnsi="Times New Roman" w:cs="Times New Roman"/>
          <w:b/>
          <w:color w:val="000000" w:themeColor="text1"/>
          <w:sz w:val="28"/>
          <w:szCs w:val="28"/>
        </w:rPr>
        <w:t xml:space="preserve"> на выполнение внеауд</w:t>
      </w:r>
      <w:r w:rsidR="004035D1" w:rsidRPr="00093C6C">
        <w:rPr>
          <w:rFonts w:ascii="Times New Roman" w:hAnsi="Times New Roman" w:cs="Times New Roman"/>
          <w:b/>
          <w:color w:val="000000" w:themeColor="text1"/>
          <w:sz w:val="28"/>
          <w:szCs w:val="28"/>
        </w:rPr>
        <w:t>и</w:t>
      </w:r>
      <w:r w:rsidR="004035D1" w:rsidRPr="00093C6C">
        <w:rPr>
          <w:rFonts w:ascii="Times New Roman" w:hAnsi="Times New Roman" w:cs="Times New Roman"/>
          <w:b/>
          <w:color w:val="000000" w:themeColor="text1"/>
          <w:sz w:val="28"/>
          <w:szCs w:val="28"/>
        </w:rPr>
        <w:t>торной самост</w:t>
      </w:r>
      <w:r w:rsidRPr="00093C6C">
        <w:rPr>
          <w:rFonts w:ascii="Times New Roman" w:hAnsi="Times New Roman" w:cs="Times New Roman"/>
          <w:b/>
          <w:color w:val="000000" w:themeColor="text1"/>
          <w:sz w:val="28"/>
          <w:szCs w:val="28"/>
        </w:rPr>
        <w:t>оятельной работы</w:t>
      </w:r>
    </w:p>
    <w:tbl>
      <w:tblPr>
        <w:tblStyle w:val="a4"/>
        <w:tblW w:w="10065" w:type="dxa"/>
        <w:tblInd w:w="-176" w:type="dxa"/>
        <w:tblLayout w:type="fixed"/>
        <w:tblLook w:val="04A0"/>
      </w:tblPr>
      <w:tblGrid>
        <w:gridCol w:w="739"/>
        <w:gridCol w:w="2522"/>
        <w:gridCol w:w="2126"/>
        <w:gridCol w:w="1134"/>
        <w:gridCol w:w="1985"/>
        <w:gridCol w:w="1559"/>
      </w:tblGrid>
      <w:tr w:rsidR="00CE1F62" w:rsidTr="00431C25">
        <w:tc>
          <w:tcPr>
            <w:tcW w:w="739" w:type="dxa"/>
          </w:tcPr>
          <w:p w:rsidR="004035D1" w:rsidRPr="004035D1" w:rsidRDefault="004035D1" w:rsidP="00EF2696">
            <w:pPr>
              <w:pStyle w:val="a3"/>
              <w:ind w:left="0"/>
              <w:jc w:val="both"/>
              <w:rPr>
                <w:rFonts w:ascii="Times New Roman" w:hAnsi="Times New Roman" w:cs="Times New Roman"/>
                <w:b/>
                <w:color w:val="000000" w:themeColor="text1"/>
                <w:sz w:val="24"/>
                <w:szCs w:val="24"/>
              </w:rPr>
            </w:pPr>
            <w:r w:rsidRPr="004035D1">
              <w:rPr>
                <w:rFonts w:ascii="Times New Roman" w:hAnsi="Times New Roman" w:cs="Times New Roman"/>
                <w:b/>
                <w:color w:val="000000" w:themeColor="text1"/>
                <w:sz w:val="24"/>
                <w:szCs w:val="24"/>
              </w:rPr>
              <w:t>№ п/п</w:t>
            </w:r>
          </w:p>
        </w:tc>
        <w:tc>
          <w:tcPr>
            <w:tcW w:w="2522" w:type="dxa"/>
          </w:tcPr>
          <w:p w:rsidR="004035D1" w:rsidRPr="004035D1" w:rsidRDefault="004035D1" w:rsidP="00EF2696">
            <w:pPr>
              <w:pStyle w:val="a3"/>
              <w:ind w:left="0"/>
              <w:jc w:val="center"/>
              <w:rPr>
                <w:rFonts w:ascii="Times New Roman" w:hAnsi="Times New Roman" w:cs="Times New Roman"/>
                <w:b/>
                <w:color w:val="000000" w:themeColor="text1"/>
                <w:sz w:val="24"/>
                <w:szCs w:val="24"/>
              </w:rPr>
            </w:pPr>
            <w:r w:rsidRPr="004035D1">
              <w:rPr>
                <w:rFonts w:ascii="Times New Roman" w:hAnsi="Times New Roman" w:cs="Times New Roman"/>
                <w:b/>
                <w:color w:val="000000" w:themeColor="text1"/>
                <w:sz w:val="24"/>
                <w:szCs w:val="24"/>
              </w:rPr>
              <w:t>Виды заданий для самостоятельной р</w:t>
            </w:r>
            <w:r w:rsidRPr="004035D1">
              <w:rPr>
                <w:rFonts w:ascii="Times New Roman" w:hAnsi="Times New Roman" w:cs="Times New Roman"/>
                <w:b/>
                <w:color w:val="000000" w:themeColor="text1"/>
                <w:sz w:val="24"/>
                <w:szCs w:val="24"/>
              </w:rPr>
              <w:t>а</w:t>
            </w:r>
            <w:r w:rsidRPr="004035D1">
              <w:rPr>
                <w:rFonts w:ascii="Times New Roman" w:hAnsi="Times New Roman" w:cs="Times New Roman"/>
                <w:b/>
                <w:color w:val="000000" w:themeColor="text1"/>
                <w:sz w:val="24"/>
                <w:szCs w:val="24"/>
              </w:rPr>
              <w:t>боты</w:t>
            </w:r>
          </w:p>
        </w:tc>
        <w:tc>
          <w:tcPr>
            <w:tcW w:w="2126" w:type="dxa"/>
          </w:tcPr>
          <w:p w:rsidR="004035D1" w:rsidRPr="004035D1" w:rsidRDefault="004035D1" w:rsidP="00EF2696">
            <w:pPr>
              <w:pStyle w:val="a3"/>
              <w:ind w:left="0"/>
              <w:jc w:val="center"/>
              <w:rPr>
                <w:rFonts w:ascii="Times New Roman" w:hAnsi="Times New Roman" w:cs="Times New Roman"/>
                <w:b/>
                <w:color w:val="000000" w:themeColor="text1"/>
                <w:sz w:val="24"/>
                <w:szCs w:val="24"/>
              </w:rPr>
            </w:pPr>
            <w:r w:rsidRPr="004035D1">
              <w:rPr>
                <w:rFonts w:ascii="Times New Roman" w:hAnsi="Times New Roman" w:cs="Times New Roman"/>
                <w:b/>
                <w:color w:val="000000" w:themeColor="text1"/>
                <w:sz w:val="24"/>
                <w:szCs w:val="24"/>
              </w:rPr>
              <w:t>Отчётный мат</w:t>
            </w:r>
            <w:r w:rsidRPr="004035D1">
              <w:rPr>
                <w:rFonts w:ascii="Times New Roman" w:hAnsi="Times New Roman" w:cs="Times New Roman"/>
                <w:b/>
                <w:color w:val="000000" w:themeColor="text1"/>
                <w:sz w:val="24"/>
                <w:szCs w:val="24"/>
              </w:rPr>
              <w:t>е</w:t>
            </w:r>
            <w:r w:rsidRPr="004035D1">
              <w:rPr>
                <w:rFonts w:ascii="Times New Roman" w:hAnsi="Times New Roman" w:cs="Times New Roman"/>
                <w:b/>
                <w:color w:val="000000" w:themeColor="text1"/>
                <w:sz w:val="24"/>
                <w:szCs w:val="24"/>
              </w:rPr>
              <w:t>риал</w:t>
            </w:r>
          </w:p>
        </w:tc>
        <w:tc>
          <w:tcPr>
            <w:tcW w:w="1134" w:type="dxa"/>
          </w:tcPr>
          <w:p w:rsidR="004035D1" w:rsidRPr="004035D1" w:rsidRDefault="004035D1" w:rsidP="00EF2696">
            <w:pPr>
              <w:pStyle w:val="a3"/>
              <w:ind w:left="0"/>
              <w:jc w:val="center"/>
              <w:rPr>
                <w:rFonts w:ascii="Times New Roman" w:hAnsi="Times New Roman" w:cs="Times New Roman"/>
                <w:b/>
                <w:color w:val="000000" w:themeColor="text1"/>
                <w:sz w:val="24"/>
                <w:szCs w:val="24"/>
              </w:rPr>
            </w:pPr>
            <w:r w:rsidRPr="004035D1">
              <w:rPr>
                <w:rFonts w:ascii="Times New Roman" w:hAnsi="Times New Roman" w:cs="Times New Roman"/>
                <w:b/>
                <w:color w:val="000000" w:themeColor="text1"/>
                <w:sz w:val="24"/>
                <w:szCs w:val="24"/>
              </w:rPr>
              <w:t>Время для подг</w:t>
            </w:r>
            <w:r w:rsidRPr="004035D1">
              <w:rPr>
                <w:rFonts w:ascii="Times New Roman" w:hAnsi="Times New Roman" w:cs="Times New Roman"/>
                <w:b/>
                <w:color w:val="000000" w:themeColor="text1"/>
                <w:sz w:val="24"/>
                <w:szCs w:val="24"/>
              </w:rPr>
              <w:t>о</w:t>
            </w:r>
            <w:r w:rsidRPr="004035D1">
              <w:rPr>
                <w:rFonts w:ascii="Times New Roman" w:hAnsi="Times New Roman" w:cs="Times New Roman"/>
                <w:b/>
                <w:color w:val="000000" w:themeColor="text1"/>
                <w:sz w:val="24"/>
                <w:szCs w:val="24"/>
              </w:rPr>
              <w:t xml:space="preserve">товки </w:t>
            </w:r>
          </w:p>
        </w:tc>
        <w:tc>
          <w:tcPr>
            <w:tcW w:w="1985" w:type="dxa"/>
          </w:tcPr>
          <w:p w:rsidR="004035D1" w:rsidRDefault="004035D1" w:rsidP="00EF2696">
            <w:pPr>
              <w:pStyle w:val="a3"/>
              <w:ind w:left="0"/>
              <w:jc w:val="center"/>
              <w:rPr>
                <w:rFonts w:ascii="Times New Roman" w:hAnsi="Times New Roman" w:cs="Times New Roman"/>
                <w:b/>
                <w:color w:val="000000" w:themeColor="text1"/>
                <w:sz w:val="24"/>
                <w:szCs w:val="24"/>
              </w:rPr>
            </w:pPr>
            <w:r w:rsidRPr="004035D1">
              <w:rPr>
                <w:rFonts w:ascii="Times New Roman" w:hAnsi="Times New Roman" w:cs="Times New Roman"/>
                <w:b/>
                <w:color w:val="000000" w:themeColor="text1"/>
                <w:sz w:val="24"/>
                <w:szCs w:val="24"/>
              </w:rPr>
              <w:t>Единица изм</w:t>
            </w:r>
            <w:r w:rsidRPr="004035D1">
              <w:rPr>
                <w:rFonts w:ascii="Times New Roman" w:hAnsi="Times New Roman" w:cs="Times New Roman"/>
                <w:b/>
                <w:color w:val="000000" w:themeColor="text1"/>
                <w:sz w:val="24"/>
                <w:szCs w:val="24"/>
              </w:rPr>
              <w:t>е</w:t>
            </w:r>
            <w:r w:rsidRPr="004035D1">
              <w:rPr>
                <w:rFonts w:ascii="Times New Roman" w:hAnsi="Times New Roman" w:cs="Times New Roman"/>
                <w:b/>
                <w:color w:val="000000" w:themeColor="text1"/>
                <w:sz w:val="24"/>
                <w:szCs w:val="24"/>
              </w:rPr>
              <w:t>рения</w:t>
            </w:r>
            <w:r w:rsidR="00CE1F62">
              <w:rPr>
                <w:rFonts w:ascii="Times New Roman" w:hAnsi="Times New Roman" w:cs="Times New Roman"/>
                <w:b/>
                <w:color w:val="000000" w:themeColor="text1"/>
                <w:sz w:val="24"/>
                <w:szCs w:val="24"/>
              </w:rPr>
              <w:t xml:space="preserve"> за с</w:t>
            </w:r>
            <w:r w:rsidR="00CE1F62">
              <w:rPr>
                <w:rFonts w:ascii="Times New Roman" w:hAnsi="Times New Roman" w:cs="Times New Roman"/>
                <w:b/>
                <w:color w:val="000000" w:themeColor="text1"/>
                <w:sz w:val="24"/>
                <w:szCs w:val="24"/>
              </w:rPr>
              <w:t>е</w:t>
            </w:r>
            <w:r w:rsidR="00CE1F62">
              <w:rPr>
                <w:rFonts w:ascii="Times New Roman" w:hAnsi="Times New Roman" w:cs="Times New Roman"/>
                <w:b/>
                <w:color w:val="000000" w:themeColor="text1"/>
                <w:sz w:val="24"/>
                <w:szCs w:val="24"/>
              </w:rPr>
              <w:t>местр</w:t>
            </w:r>
          </w:p>
          <w:p w:rsidR="00FA0E29" w:rsidRPr="004035D1" w:rsidRDefault="00FA0E29" w:rsidP="00EF2696">
            <w:pPr>
              <w:pStyle w:val="a3"/>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(максимальное количество)</w:t>
            </w:r>
          </w:p>
        </w:tc>
        <w:tc>
          <w:tcPr>
            <w:tcW w:w="1559" w:type="dxa"/>
          </w:tcPr>
          <w:p w:rsidR="004035D1" w:rsidRPr="004035D1" w:rsidRDefault="004035D1" w:rsidP="00EF2696">
            <w:pPr>
              <w:pStyle w:val="a3"/>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Отметка о включении в портф</w:t>
            </w:r>
            <w:r>
              <w:rPr>
                <w:rFonts w:ascii="Times New Roman" w:hAnsi="Times New Roman" w:cs="Times New Roman"/>
                <w:b/>
                <w:color w:val="000000" w:themeColor="text1"/>
                <w:sz w:val="24"/>
                <w:szCs w:val="24"/>
              </w:rPr>
              <w:t>о</w:t>
            </w:r>
            <w:r>
              <w:rPr>
                <w:rFonts w:ascii="Times New Roman" w:hAnsi="Times New Roman" w:cs="Times New Roman"/>
                <w:b/>
                <w:color w:val="000000" w:themeColor="text1"/>
                <w:sz w:val="24"/>
                <w:szCs w:val="24"/>
              </w:rPr>
              <w:t>лио</w:t>
            </w:r>
          </w:p>
        </w:tc>
      </w:tr>
      <w:tr w:rsidR="00CE1F62" w:rsidTr="00431C25">
        <w:tc>
          <w:tcPr>
            <w:tcW w:w="739" w:type="dxa"/>
          </w:tcPr>
          <w:p w:rsidR="004035D1" w:rsidRPr="000F37DA" w:rsidRDefault="00CE1F62" w:rsidP="00EF2696">
            <w:pPr>
              <w:pStyle w:val="a3"/>
              <w:ind w:left="0"/>
              <w:jc w:val="center"/>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1.</w:t>
            </w:r>
          </w:p>
        </w:tc>
        <w:tc>
          <w:tcPr>
            <w:tcW w:w="2522" w:type="dxa"/>
          </w:tcPr>
          <w:p w:rsidR="004035D1" w:rsidRPr="000F37DA" w:rsidRDefault="00CE1F62" w:rsidP="00EF2696">
            <w:pPr>
              <w:pStyle w:val="a3"/>
              <w:spacing w:line="360" w:lineRule="auto"/>
              <w:ind w:left="0"/>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Составление плана текста</w:t>
            </w:r>
            <w:r w:rsidR="009069CD">
              <w:rPr>
                <w:rFonts w:ascii="Times New Roman" w:hAnsi="Times New Roman" w:cs="Times New Roman"/>
                <w:color w:val="000000" w:themeColor="text1"/>
                <w:sz w:val="28"/>
                <w:szCs w:val="28"/>
              </w:rPr>
              <w:t xml:space="preserve"> объёмом до </w:t>
            </w:r>
            <w:r w:rsidR="009069CD">
              <w:rPr>
                <w:rFonts w:ascii="Times New Roman" w:hAnsi="Times New Roman" w:cs="Times New Roman"/>
                <w:color w:val="000000" w:themeColor="text1"/>
                <w:sz w:val="28"/>
                <w:szCs w:val="28"/>
              </w:rPr>
              <w:lastRenderedPageBreak/>
              <w:t>20 страниц</w:t>
            </w:r>
          </w:p>
        </w:tc>
        <w:tc>
          <w:tcPr>
            <w:tcW w:w="2126" w:type="dxa"/>
          </w:tcPr>
          <w:p w:rsidR="004035D1" w:rsidRPr="00CE1F62" w:rsidRDefault="00CE1F62" w:rsidP="00EF2696">
            <w:pPr>
              <w:pStyle w:val="a3"/>
              <w:spacing w:line="360" w:lineRule="auto"/>
              <w:ind w:left="0"/>
              <w:jc w:val="both"/>
              <w:rPr>
                <w:rFonts w:ascii="Times New Roman" w:hAnsi="Times New Roman" w:cs="Times New Roman"/>
                <w:color w:val="000000" w:themeColor="text1"/>
                <w:sz w:val="28"/>
                <w:szCs w:val="28"/>
              </w:rPr>
            </w:pPr>
            <w:r w:rsidRPr="00CE1F62">
              <w:rPr>
                <w:rFonts w:ascii="Times New Roman" w:hAnsi="Times New Roman" w:cs="Times New Roman"/>
                <w:color w:val="000000" w:themeColor="text1"/>
                <w:sz w:val="28"/>
                <w:szCs w:val="28"/>
              </w:rPr>
              <w:lastRenderedPageBreak/>
              <w:t>План</w:t>
            </w:r>
          </w:p>
        </w:tc>
        <w:tc>
          <w:tcPr>
            <w:tcW w:w="1134" w:type="dxa"/>
          </w:tcPr>
          <w:p w:rsidR="004035D1" w:rsidRP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 м</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нут</w:t>
            </w:r>
          </w:p>
        </w:tc>
        <w:tc>
          <w:tcPr>
            <w:tcW w:w="1985" w:type="dxa"/>
          </w:tcPr>
          <w:p w:rsidR="004035D1" w:rsidRPr="00CE1F62" w:rsidRDefault="009069CD"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1559" w:type="dxa"/>
          </w:tcPr>
          <w:p w:rsidR="004035D1"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4035D1" w:rsidRPr="000F37DA" w:rsidRDefault="00CE1F62" w:rsidP="00EF2696">
            <w:pPr>
              <w:pStyle w:val="a3"/>
              <w:ind w:left="0"/>
              <w:jc w:val="center"/>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lastRenderedPageBreak/>
              <w:t>2.</w:t>
            </w:r>
          </w:p>
        </w:tc>
        <w:tc>
          <w:tcPr>
            <w:tcW w:w="2522" w:type="dxa"/>
          </w:tcPr>
          <w:p w:rsidR="004035D1" w:rsidRPr="000F37DA" w:rsidRDefault="002516B0"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w:t>
            </w:r>
            <w:r w:rsidR="00CE1F62" w:rsidRPr="000F37DA">
              <w:rPr>
                <w:rFonts w:ascii="Times New Roman" w:hAnsi="Times New Roman" w:cs="Times New Roman"/>
                <w:color w:val="000000" w:themeColor="text1"/>
                <w:sz w:val="28"/>
                <w:szCs w:val="28"/>
              </w:rPr>
              <w:t>онспектирование</w:t>
            </w:r>
          </w:p>
          <w:p w:rsidR="00520D61" w:rsidRPr="000F37DA" w:rsidRDefault="00520D61" w:rsidP="00EF2696">
            <w:pPr>
              <w:pStyle w:val="a3"/>
              <w:spacing w:line="360" w:lineRule="auto"/>
              <w:ind w:left="0"/>
              <w:jc w:val="both"/>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с комм</w:t>
            </w:r>
            <w:r w:rsidR="009069CD">
              <w:rPr>
                <w:rFonts w:ascii="Times New Roman" w:hAnsi="Times New Roman" w:cs="Times New Roman"/>
                <w:color w:val="000000" w:themeColor="text1"/>
                <w:sz w:val="28"/>
                <w:szCs w:val="28"/>
              </w:rPr>
              <w:t>ентариями</w:t>
            </w:r>
          </w:p>
          <w:p w:rsidR="00CE1F62" w:rsidRPr="000F37DA" w:rsidRDefault="00CE1F62" w:rsidP="00EF2696">
            <w:pPr>
              <w:pStyle w:val="a3"/>
              <w:spacing w:line="360" w:lineRule="auto"/>
              <w:ind w:left="0"/>
              <w:jc w:val="both"/>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(анализ текста)</w:t>
            </w:r>
          </w:p>
        </w:tc>
        <w:tc>
          <w:tcPr>
            <w:tcW w:w="2126" w:type="dxa"/>
          </w:tcPr>
          <w:p w:rsidR="004035D1" w:rsidRPr="00CE1F62" w:rsidRDefault="00CE1F62" w:rsidP="00EF2696">
            <w:pPr>
              <w:pStyle w:val="a3"/>
              <w:spacing w:line="360" w:lineRule="auto"/>
              <w:ind w:left="0"/>
              <w:jc w:val="both"/>
              <w:rPr>
                <w:rFonts w:ascii="Times New Roman" w:hAnsi="Times New Roman" w:cs="Times New Roman"/>
                <w:color w:val="000000" w:themeColor="text1"/>
                <w:sz w:val="28"/>
                <w:szCs w:val="28"/>
              </w:rPr>
            </w:pPr>
            <w:r w:rsidRPr="00CE1F62">
              <w:rPr>
                <w:rFonts w:ascii="Times New Roman" w:hAnsi="Times New Roman" w:cs="Times New Roman"/>
                <w:color w:val="000000" w:themeColor="text1"/>
                <w:sz w:val="28"/>
                <w:szCs w:val="28"/>
              </w:rPr>
              <w:t>Конспект</w:t>
            </w:r>
          </w:p>
        </w:tc>
        <w:tc>
          <w:tcPr>
            <w:tcW w:w="1134" w:type="dxa"/>
          </w:tcPr>
          <w:p w:rsidR="004035D1" w:rsidRP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час</w:t>
            </w:r>
          </w:p>
        </w:tc>
        <w:tc>
          <w:tcPr>
            <w:tcW w:w="1985" w:type="dxa"/>
          </w:tcPr>
          <w:p w:rsidR="004035D1" w:rsidRPr="009069CD" w:rsidRDefault="009069CD" w:rsidP="00EF2696">
            <w:pPr>
              <w:pStyle w:val="a3"/>
              <w:spacing w:line="360" w:lineRule="auto"/>
              <w:ind w:left="0"/>
              <w:jc w:val="center"/>
              <w:rPr>
                <w:rFonts w:ascii="Times New Roman" w:hAnsi="Times New Roman" w:cs="Times New Roman"/>
                <w:color w:val="000000" w:themeColor="text1"/>
                <w:sz w:val="28"/>
                <w:szCs w:val="28"/>
              </w:rPr>
            </w:pPr>
            <w:r w:rsidRPr="009069CD">
              <w:rPr>
                <w:rFonts w:ascii="Times New Roman" w:hAnsi="Times New Roman" w:cs="Times New Roman"/>
                <w:color w:val="000000" w:themeColor="text1"/>
                <w:sz w:val="28"/>
                <w:szCs w:val="28"/>
              </w:rPr>
              <w:t>2</w:t>
            </w:r>
          </w:p>
        </w:tc>
        <w:tc>
          <w:tcPr>
            <w:tcW w:w="1559" w:type="dxa"/>
          </w:tcPr>
          <w:p w:rsidR="004035D1"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Pr="000F37DA" w:rsidRDefault="00CE1F62" w:rsidP="00EF2696">
            <w:pPr>
              <w:pStyle w:val="a3"/>
              <w:ind w:left="0"/>
              <w:jc w:val="center"/>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3.</w:t>
            </w:r>
          </w:p>
        </w:tc>
        <w:tc>
          <w:tcPr>
            <w:tcW w:w="2522" w:type="dxa"/>
          </w:tcPr>
          <w:p w:rsidR="00CE1F62" w:rsidRPr="000F37DA" w:rsidRDefault="00CE1F62" w:rsidP="00EF2696">
            <w:pPr>
              <w:pStyle w:val="a3"/>
              <w:spacing w:line="360" w:lineRule="auto"/>
              <w:ind w:left="0"/>
              <w:jc w:val="both"/>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Разработка опо</w:t>
            </w:r>
            <w:r w:rsidRPr="000F37DA">
              <w:rPr>
                <w:rFonts w:ascii="Times New Roman" w:hAnsi="Times New Roman" w:cs="Times New Roman"/>
                <w:color w:val="000000" w:themeColor="text1"/>
                <w:sz w:val="28"/>
                <w:szCs w:val="28"/>
              </w:rPr>
              <w:t>р</w:t>
            </w:r>
            <w:r w:rsidRPr="000F37DA">
              <w:rPr>
                <w:rFonts w:ascii="Times New Roman" w:hAnsi="Times New Roman" w:cs="Times New Roman"/>
                <w:color w:val="000000" w:themeColor="text1"/>
                <w:sz w:val="28"/>
                <w:szCs w:val="28"/>
              </w:rPr>
              <w:t>ных конспектов</w:t>
            </w:r>
          </w:p>
        </w:tc>
        <w:tc>
          <w:tcPr>
            <w:tcW w:w="2126" w:type="dxa"/>
          </w:tcPr>
          <w:p w:rsidR="00CE1F62" w:rsidRP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Конспект</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час</w:t>
            </w:r>
          </w:p>
        </w:tc>
        <w:tc>
          <w:tcPr>
            <w:tcW w:w="1985" w:type="dxa"/>
          </w:tcPr>
          <w:p w:rsidR="00CE1F62" w:rsidRDefault="00FA0E29"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p>
        </w:tc>
        <w:tc>
          <w:tcPr>
            <w:tcW w:w="2522" w:type="dxa"/>
          </w:tcPr>
          <w:p w:rsidR="00CE1F62" w:rsidRPr="0019292C" w:rsidRDefault="00CE1F62" w:rsidP="00EF2696">
            <w:pPr>
              <w:pStyle w:val="a3"/>
              <w:spacing w:line="360" w:lineRule="auto"/>
              <w:ind w:left="0"/>
              <w:rPr>
                <w:rFonts w:ascii="Times New Roman" w:hAnsi="Times New Roman" w:cs="Times New Roman"/>
                <w:color w:val="000000" w:themeColor="text1"/>
                <w:sz w:val="28"/>
                <w:szCs w:val="28"/>
              </w:rPr>
            </w:pPr>
            <w:r w:rsidRPr="0019292C">
              <w:rPr>
                <w:rFonts w:ascii="Times New Roman" w:hAnsi="Times New Roman" w:cs="Times New Roman"/>
                <w:color w:val="000000" w:themeColor="text1"/>
                <w:sz w:val="28"/>
                <w:szCs w:val="28"/>
              </w:rPr>
              <w:t>Выполнение че</w:t>
            </w:r>
            <w:r w:rsidRPr="0019292C">
              <w:rPr>
                <w:rFonts w:ascii="Times New Roman" w:hAnsi="Times New Roman" w:cs="Times New Roman"/>
                <w:color w:val="000000" w:themeColor="text1"/>
                <w:sz w:val="28"/>
                <w:szCs w:val="28"/>
              </w:rPr>
              <w:t>р</w:t>
            </w:r>
            <w:r w:rsidRPr="0019292C">
              <w:rPr>
                <w:rFonts w:ascii="Times New Roman" w:hAnsi="Times New Roman" w:cs="Times New Roman"/>
                <w:color w:val="000000" w:themeColor="text1"/>
                <w:sz w:val="28"/>
                <w:szCs w:val="28"/>
              </w:rPr>
              <w:t>тежей, схем, та</w:t>
            </w:r>
            <w:r w:rsidRPr="0019292C">
              <w:rPr>
                <w:rFonts w:ascii="Times New Roman" w:hAnsi="Times New Roman" w:cs="Times New Roman"/>
                <w:color w:val="000000" w:themeColor="text1"/>
                <w:sz w:val="28"/>
                <w:szCs w:val="28"/>
              </w:rPr>
              <w:t>б</w:t>
            </w:r>
            <w:r w:rsidRPr="0019292C">
              <w:rPr>
                <w:rFonts w:ascii="Times New Roman" w:hAnsi="Times New Roman" w:cs="Times New Roman"/>
                <w:color w:val="000000" w:themeColor="text1"/>
                <w:sz w:val="28"/>
                <w:szCs w:val="28"/>
              </w:rPr>
              <w:t>лиц</w:t>
            </w:r>
            <w:r w:rsidR="009B4D2F">
              <w:rPr>
                <w:rFonts w:ascii="Times New Roman" w:hAnsi="Times New Roman" w:cs="Times New Roman"/>
                <w:color w:val="000000" w:themeColor="text1"/>
                <w:sz w:val="28"/>
                <w:szCs w:val="28"/>
              </w:rPr>
              <w:t>, презентаций</w:t>
            </w:r>
          </w:p>
        </w:tc>
        <w:tc>
          <w:tcPr>
            <w:tcW w:w="2126" w:type="dxa"/>
          </w:tcPr>
          <w:p w:rsidR="00CE1F62" w:rsidRP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Чертёж, схема, таблица</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часа</w:t>
            </w:r>
          </w:p>
        </w:tc>
        <w:tc>
          <w:tcPr>
            <w:tcW w:w="1985" w:type="dxa"/>
          </w:tcPr>
          <w:p w:rsidR="00CE1F62" w:rsidRDefault="009069CD"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p>
        </w:tc>
        <w:tc>
          <w:tcPr>
            <w:tcW w:w="2522" w:type="dxa"/>
          </w:tcPr>
          <w:p w:rsidR="00CE1F62" w:rsidRPr="0019292C" w:rsidRDefault="00CE1F62" w:rsidP="00EF2696">
            <w:pPr>
              <w:pStyle w:val="a3"/>
              <w:spacing w:line="360" w:lineRule="auto"/>
              <w:ind w:left="0"/>
              <w:rPr>
                <w:rFonts w:ascii="Times New Roman" w:hAnsi="Times New Roman" w:cs="Times New Roman"/>
                <w:color w:val="000000" w:themeColor="text1"/>
                <w:sz w:val="28"/>
                <w:szCs w:val="28"/>
              </w:rPr>
            </w:pPr>
            <w:r w:rsidRPr="0019292C">
              <w:rPr>
                <w:rFonts w:ascii="Times New Roman" w:hAnsi="Times New Roman" w:cs="Times New Roman"/>
                <w:color w:val="000000" w:themeColor="text1"/>
                <w:sz w:val="28"/>
                <w:szCs w:val="28"/>
              </w:rPr>
              <w:t>Выполнение ра</w:t>
            </w:r>
            <w:r w:rsidRPr="0019292C">
              <w:rPr>
                <w:rFonts w:ascii="Times New Roman" w:hAnsi="Times New Roman" w:cs="Times New Roman"/>
                <w:color w:val="000000" w:themeColor="text1"/>
                <w:sz w:val="28"/>
                <w:szCs w:val="28"/>
              </w:rPr>
              <w:t>с</w:t>
            </w:r>
            <w:r w:rsidRPr="0019292C">
              <w:rPr>
                <w:rFonts w:ascii="Times New Roman" w:hAnsi="Times New Roman" w:cs="Times New Roman"/>
                <w:color w:val="000000" w:themeColor="text1"/>
                <w:sz w:val="28"/>
                <w:szCs w:val="28"/>
              </w:rPr>
              <w:t>чётно-графических работ</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Расчётно-графическая работа</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часа</w:t>
            </w:r>
          </w:p>
        </w:tc>
        <w:tc>
          <w:tcPr>
            <w:tcW w:w="1985" w:type="dxa"/>
          </w:tcPr>
          <w:p w:rsidR="00CE1F62" w:rsidRDefault="009069CD"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c>
          <w:tcPr>
            <w:tcW w:w="2522"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Эссе</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Эссе</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часа</w:t>
            </w:r>
          </w:p>
        </w:tc>
        <w:tc>
          <w:tcPr>
            <w:tcW w:w="1985"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c>
          <w:tcPr>
            <w:tcW w:w="2522"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Выполнение тво</w:t>
            </w:r>
            <w:r>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ческих домашних заданий</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Творческое з</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дание</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часа</w:t>
            </w:r>
          </w:p>
        </w:tc>
        <w:tc>
          <w:tcPr>
            <w:tcW w:w="1985"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2522" w:type="dxa"/>
          </w:tcPr>
          <w:p w:rsidR="00CE1F62" w:rsidRPr="000F37DA" w:rsidRDefault="00CE1F62" w:rsidP="00EF2696">
            <w:pPr>
              <w:pStyle w:val="a3"/>
              <w:spacing w:line="360" w:lineRule="auto"/>
              <w:ind w:left="0"/>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Разбор кейсов</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Оформление проблемы</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часа</w:t>
            </w:r>
          </w:p>
        </w:tc>
        <w:tc>
          <w:tcPr>
            <w:tcW w:w="1985"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часа-1;</w:t>
            </w:r>
          </w:p>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свыше 32 ч</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сов-2;</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Pr="000F37DA" w:rsidRDefault="00CE1F62" w:rsidP="00EF2696">
            <w:pPr>
              <w:pStyle w:val="a3"/>
              <w:ind w:left="0"/>
              <w:jc w:val="center"/>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9.</w:t>
            </w:r>
          </w:p>
        </w:tc>
        <w:tc>
          <w:tcPr>
            <w:tcW w:w="2522" w:type="dxa"/>
          </w:tcPr>
          <w:p w:rsidR="00CE1F62" w:rsidRPr="000F37DA" w:rsidRDefault="00CE1F62" w:rsidP="00EF2696">
            <w:pPr>
              <w:pStyle w:val="a3"/>
              <w:spacing w:line="360" w:lineRule="auto"/>
              <w:ind w:left="0"/>
              <w:rPr>
                <w:rFonts w:ascii="Times New Roman" w:hAnsi="Times New Roman" w:cs="Times New Roman"/>
                <w:color w:val="000000" w:themeColor="text1"/>
                <w:sz w:val="28"/>
                <w:szCs w:val="28"/>
              </w:rPr>
            </w:pPr>
            <w:r w:rsidRPr="000F37DA">
              <w:rPr>
                <w:rFonts w:ascii="Times New Roman" w:hAnsi="Times New Roman" w:cs="Times New Roman"/>
                <w:color w:val="000000" w:themeColor="text1"/>
                <w:sz w:val="28"/>
                <w:szCs w:val="28"/>
              </w:rPr>
              <w:t>Подготовка к д</w:t>
            </w:r>
            <w:r w:rsidRPr="000F37DA">
              <w:rPr>
                <w:rFonts w:ascii="Times New Roman" w:hAnsi="Times New Roman" w:cs="Times New Roman"/>
                <w:color w:val="000000" w:themeColor="text1"/>
                <w:sz w:val="28"/>
                <w:szCs w:val="28"/>
              </w:rPr>
              <w:t>е</w:t>
            </w:r>
            <w:r w:rsidRPr="000F37DA">
              <w:rPr>
                <w:rFonts w:ascii="Times New Roman" w:hAnsi="Times New Roman" w:cs="Times New Roman"/>
                <w:color w:val="000000" w:themeColor="text1"/>
                <w:sz w:val="28"/>
                <w:szCs w:val="28"/>
              </w:rPr>
              <w:t>ловой игре</w:t>
            </w:r>
          </w:p>
        </w:tc>
        <w:tc>
          <w:tcPr>
            <w:tcW w:w="2126" w:type="dxa"/>
          </w:tcPr>
          <w:p w:rsidR="00D05F3F" w:rsidRDefault="00D05F3F"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соответствии </w:t>
            </w:r>
          </w:p>
          <w:p w:rsidR="00CE1F62" w:rsidRPr="00D05F3F" w:rsidRDefault="00D05F3F" w:rsidP="00EF2696">
            <w:pPr>
              <w:rPr>
                <w:rFonts w:ascii="Times New Roman" w:hAnsi="Times New Roman" w:cs="Times New Roman"/>
                <w:sz w:val="28"/>
                <w:szCs w:val="28"/>
              </w:rPr>
            </w:pPr>
            <w:r w:rsidRPr="00D05F3F">
              <w:rPr>
                <w:rFonts w:ascii="Times New Roman" w:hAnsi="Times New Roman" w:cs="Times New Roman"/>
                <w:sz w:val="28"/>
                <w:szCs w:val="28"/>
              </w:rPr>
              <w:t>с целями</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часа</w:t>
            </w:r>
          </w:p>
        </w:tc>
        <w:tc>
          <w:tcPr>
            <w:tcW w:w="1985"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 часа-1;</w:t>
            </w:r>
          </w:p>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свыше 32 ч</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сов-2;</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p>
        </w:tc>
        <w:tc>
          <w:tcPr>
            <w:tcW w:w="2522"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Индивидуальная самостоятельная работа в виде</w:t>
            </w:r>
            <w:r w:rsidR="004B334D">
              <w:rPr>
                <w:rFonts w:ascii="Times New Roman" w:hAnsi="Times New Roman" w:cs="Times New Roman"/>
                <w:color w:val="000000" w:themeColor="text1"/>
                <w:sz w:val="28"/>
                <w:szCs w:val="28"/>
              </w:rPr>
              <w:t xml:space="preserve"> в</w:t>
            </w:r>
            <w:r w:rsidR="004B334D">
              <w:rPr>
                <w:rFonts w:ascii="Times New Roman" w:hAnsi="Times New Roman" w:cs="Times New Roman"/>
                <w:color w:val="000000" w:themeColor="text1"/>
                <w:sz w:val="28"/>
                <w:szCs w:val="28"/>
              </w:rPr>
              <w:t>ы</w:t>
            </w:r>
            <w:r w:rsidR="004B334D">
              <w:rPr>
                <w:rFonts w:ascii="Times New Roman" w:hAnsi="Times New Roman" w:cs="Times New Roman"/>
                <w:color w:val="000000" w:themeColor="text1"/>
                <w:sz w:val="28"/>
                <w:szCs w:val="28"/>
              </w:rPr>
              <w:t>полнения  упра</w:t>
            </w:r>
            <w:r w:rsidR="004B334D">
              <w:rPr>
                <w:rFonts w:ascii="Times New Roman" w:hAnsi="Times New Roman" w:cs="Times New Roman"/>
                <w:color w:val="000000" w:themeColor="text1"/>
                <w:sz w:val="28"/>
                <w:szCs w:val="28"/>
              </w:rPr>
              <w:t>ж</w:t>
            </w:r>
            <w:r w:rsidR="004B334D">
              <w:rPr>
                <w:rFonts w:ascii="Times New Roman" w:hAnsi="Times New Roman" w:cs="Times New Roman"/>
                <w:color w:val="000000" w:themeColor="text1"/>
                <w:sz w:val="28"/>
                <w:szCs w:val="28"/>
              </w:rPr>
              <w:t>нений, решения</w:t>
            </w:r>
            <w:r>
              <w:rPr>
                <w:rFonts w:ascii="Times New Roman" w:hAnsi="Times New Roman" w:cs="Times New Roman"/>
                <w:color w:val="000000" w:themeColor="text1"/>
                <w:sz w:val="28"/>
                <w:szCs w:val="28"/>
              </w:rPr>
              <w:t xml:space="preserve"> ситуаций, задач</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Упражнения,</w:t>
            </w:r>
          </w:p>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решение задач, ситуаций</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час</w:t>
            </w:r>
          </w:p>
        </w:tc>
        <w:tc>
          <w:tcPr>
            <w:tcW w:w="1985"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каждому учебному з</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нятию</w:t>
            </w:r>
          </w:p>
        </w:tc>
        <w:tc>
          <w:tcPr>
            <w:tcW w:w="1559" w:type="dxa"/>
          </w:tcPr>
          <w:p w:rsidR="00CE1F62" w:rsidRDefault="009B4D2F"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w:t>
            </w:r>
          </w:p>
        </w:tc>
        <w:tc>
          <w:tcPr>
            <w:tcW w:w="2522" w:type="dxa"/>
          </w:tcPr>
          <w:p w:rsidR="00CE1F62" w:rsidRPr="00FA0E29" w:rsidRDefault="00CE1F62" w:rsidP="00EF2696">
            <w:pPr>
              <w:pStyle w:val="a3"/>
              <w:spacing w:line="360" w:lineRule="auto"/>
              <w:ind w:left="0"/>
              <w:rPr>
                <w:rFonts w:ascii="Times New Roman" w:hAnsi="Times New Roman" w:cs="Times New Roman"/>
                <w:color w:val="000000" w:themeColor="text1"/>
                <w:sz w:val="28"/>
                <w:szCs w:val="28"/>
              </w:rPr>
            </w:pPr>
            <w:r w:rsidRPr="00FA0E29">
              <w:rPr>
                <w:rFonts w:ascii="Times New Roman" w:hAnsi="Times New Roman" w:cs="Times New Roman"/>
                <w:color w:val="000000" w:themeColor="text1"/>
                <w:sz w:val="28"/>
                <w:szCs w:val="28"/>
              </w:rPr>
              <w:t>Написание реф</w:t>
            </w:r>
            <w:r w:rsidRPr="00FA0E29">
              <w:rPr>
                <w:rFonts w:ascii="Times New Roman" w:hAnsi="Times New Roman" w:cs="Times New Roman"/>
                <w:color w:val="000000" w:themeColor="text1"/>
                <w:sz w:val="28"/>
                <w:szCs w:val="28"/>
              </w:rPr>
              <w:t>е</w:t>
            </w:r>
            <w:r w:rsidRPr="00FA0E29">
              <w:rPr>
                <w:rFonts w:ascii="Times New Roman" w:hAnsi="Times New Roman" w:cs="Times New Roman"/>
                <w:color w:val="000000" w:themeColor="text1"/>
                <w:sz w:val="28"/>
                <w:szCs w:val="28"/>
              </w:rPr>
              <w:t>рата</w:t>
            </w:r>
            <w:r w:rsidR="002516B0">
              <w:rPr>
                <w:rFonts w:ascii="Times New Roman" w:hAnsi="Times New Roman" w:cs="Times New Roman"/>
                <w:color w:val="000000" w:themeColor="text1"/>
                <w:sz w:val="28"/>
                <w:szCs w:val="28"/>
              </w:rPr>
              <w:t>,</w:t>
            </w:r>
            <w:r w:rsidRPr="00FA0E29">
              <w:rPr>
                <w:rFonts w:ascii="Times New Roman" w:hAnsi="Times New Roman" w:cs="Times New Roman"/>
                <w:color w:val="000000" w:themeColor="text1"/>
                <w:sz w:val="28"/>
                <w:szCs w:val="28"/>
              </w:rPr>
              <w:t xml:space="preserve"> подготовка </w:t>
            </w:r>
            <w:r w:rsidRPr="00FA0E29">
              <w:rPr>
                <w:rFonts w:ascii="Times New Roman" w:hAnsi="Times New Roman" w:cs="Times New Roman"/>
                <w:color w:val="000000" w:themeColor="text1"/>
                <w:sz w:val="28"/>
                <w:szCs w:val="28"/>
              </w:rPr>
              <w:lastRenderedPageBreak/>
              <w:t>презентации</w:t>
            </w:r>
          </w:p>
        </w:tc>
        <w:tc>
          <w:tcPr>
            <w:tcW w:w="2126" w:type="dxa"/>
          </w:tcPr>
          <w:p w:rsid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Реферат, пр</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зентация</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часов</w:t>
            </w:r>
          </w:p>
        </w:tc>
        <w:tc>
          <w:tcPr>
            <w:tcW w:w="1985"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12.</w:t>
            </w:r>
          </w:p>
        </w:tc>
        <w:tc>
          <w:tcPr>
            <w:tcW w:w="2522" w:type="dxa"/>
          </w:tcPr>
          <w:p w:rsidR="00431C25" w:rsidRDefault="00CE1F62" w:rsidP="00EF2696">
            <w:pPr>
              <w:pStyle w:val="a3"/>
              <w:spacing w:line="360" w:lineRule="auto"/>
              <w:ind w:left="0"/>
              <w:rPr>
                <w:rFonts w:ascii="Times New Roman" w:hAnsi="Times New Roman" w:cs="Times New Roman"/>
                <w:color w:val="000000" w:themeColor="text1"/>
                <w:sz w:val="28"/>
                <w:szCs w:val="28"/>
              </w:rPr>
            </w:pPr>
            <w:r w:rsidRPr="00FA0E29">
              <w:rPr>
                <w:rFonts w:ascii="Times New Roman" w:hAnsi="Times New Roman" w:cs="Times New Roman"/>
                <w:color w:val="000000" w:themeColor="text1"/>
                <w:sz w:val="28"/>
                <w:szCs w:val="28"/>
              </w:rPr>
              <w:t>Проведение</w:t>
            </w:r>
            <w:r w:rsidR="00431C25">
              <w:rPr>
                <w:rFonts w:ascii="Times New Roman" w:hAnsi="Times New Roman" w:cs="Times New Roman"/>
                <w:color w:val="000000" w:themeColor="text1"/>
                <w:sz w:val="28"/>
                <w:szCs w:val="28"/>
              </w:rPr>
              <w:t xml:space="preserve"> </w:t>
            </w:r>
          </w:p>
          <w:p w:rsidR="00CE1F62" w:rsidRPr="00FA0E29" w:rsidRDefault="00CE1F62" w:rsidP="00EF2696">
            <w:pPr>
              <w:pStyle w:val="a3"/>
              <w:spacing w:line="360" w:lineRule="auto"/>
              <w:ind w:left="0"/>
              <w:rPr>
                <w:rFonts w:ascii="Times New Roman" w:hAnsi="Times New Roman" w:cs="Times New Roman"/>
                <w:color w:val="000000" w:themeColor="text1"/>
                <w:sz w:val="28"/>
                <w:szCs w:val="28"/>
              </w:rPr>
            </w:pPr>
            <w:r w:rsidRPr="00FA0E29">
              <w:rPr>
                <w:rFonts w:ascii="Times New Roman" w:hAnsi="Times New Roman" w:cs="Times New Roman"/>
                <w:color w:val="000000" w:themeColor="text1"/>
                <w:sz w:val="28"/>
                <w:szCs w:val="28"/>
              </w:rPr>
              <w:t>мини-исследований в рамках СНО</w:t>
            </w:r>
          </w:p>
        </w:tc>
        <w:tc>
          <w:tcPr>
            <w:tcW w:w="2126" w:type="dxa"/>
          </w:tcPr>
          <w:p w:rsidR="00CE1F62" w:rsidRDefault="00CE1F62"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Отчёт о мини-исследовании</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 часов</w:t>
            </w:r>
          </w:p>
        </w:tc>
        <w:tc>
          <w:tcPr>
            <w:tcW w:w="1985"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FA0E29" w:rsidRDefault="00FA0E29"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(учебный год)</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CE1F62" w:rsidTr="00431C25">
        <w:tc>
          <w:tcPr>
            <w:tcW w:w="739" w:type="dxa"/>
          </w:tcPr>
          <w:p w:rsidR="00CE1F62" w:rsidRDefault="00CE1F62"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c>
          <w:tcPr>
            <w:tcW w:w="2522" w:type="dxa"/>
          </w:tcPr>
          <w:p w:rsidR="00CE1F62" w:rsidRPr="0019292C" w:rsidRDefault="00CE1F62" w:rsidP="00EF2696">
            <w:pPr>
              <w:pStyle w:val="a3"/>
              <w:spacing w:line="360" w:lineRule="auto"/>
              <w:ind w:left="0"/>
              <w:rPr>
                <w:rFonts w:ascii="Times New Roman" w:hAnsi="Times New Roman" w:cs="Times New Roman"/>
                <w:color w:val="000000" w:themeColor="text1"/>
                <w:sz w:val="28"/>
                <w:szCs w:val="28"/>
                <w:lang w:val="en-US"/>
              </w:rPr>
            </w:pPr>
            <w:r w:rsidRPr="0019292C">
              <w:rPr>
                <w:rFonts w:ascii="Times New Roman" w:hAnsi="Times New Roman" w:cs="Times New Roman"/>
                <w:color w:val="000000" w:themeColor="text1"/>
                <w:sz w:val="28"/>
                <w:szCs w:val="28"/>
              </w:rPr>
              <w:t>Создание темат</w:t>
            </w:r>
            <w:r w:rsidRPr="0019292C">
              <w:rPr>
                <w:rFonts w:ascii="Times New Roman" w:hAnsi="Times New Roman" w:cs="Times New Roman"/>
                <w:color w:val="000000" w:themeColor="text1"/>
                <w:sz w:val="28"/>
                <w:szCs w:val="28"/>
              </w:rPr>
              <w:t>и</w:t>
            </w:r>
            <w:r w:rsidRPr="0019292C">
              <w:rPr>
                <w:rFonts w:ascii="Times New Roman" w:hAnsi="Times New Roman" w:cs="Times New Roman"/>
                <w:color w:val="000000" w:themeColor="text1"/>
                <w:sz w:val="28"/>
                <w:szCs w:val="28"/>
              </w:rPr>
              <w:t xml:space="preserve">ческих </w:t>
            </w:r>
            <w:r w:rsidRPr="0019292C">
              <w:rPr>
                <w:rFonts w:ascii="Times New Roman" w:hAnsi="Times New Roman" w:cs="Times New Roman"/>
                <w:color w:val="000000" w:themeColor="text1"/>
                <w:sz w:val="28"/>
                <w:szCs w:val="28"/>
                <w:lang w:val="en-US"/>
              </w:rPr>
              <w:t>web-</w:t>
            </w:r>
            <w:r w:rsidRPr="0019292C">
              <w:rPr>
                <w:rFonts w:ascii="Times New Roman" w:hAnsi="Times New Roman" w:cs="Times New Roman"/>
                <w:color w:val="000000" w:themeColor="text1"/>
                <w:sz w:val="28"/>
                <w:szCs w:val="28"/>
              </w:rPr>
              <w:t>страниц</w:t>
            </w:r>
          </w:p>
        </w:tc>
        <w:tc>
          <w:tcPr>
            <w:tcW w:w="2126" w:type="dxa"/>
          </w:tcPr>
          <w:p w:rsidR="00CE1F62" w:rsidRPr="00CE1F62" w:rsidRDefault="00CE1F62"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web-</w:t>
            </w:r>
            <w:r>
              <w:rPr>
                <w:rFonts w:ascii="Times New Roman" w:hAnsi="Times New Roman" w:cs="Times New Roman"/>
                <w:color w:val="000000" w:themeColor="text1"/>
                <w:sz w:val="28"/>
                <w:szCs w:val="28"/>
              </w:rPr>
              <w:t>страниц</w:t>
            </w:r>
            <w:r>
              <w:rPr>
                <w:rFonts w:ascii="Times New Roman" w:hAnsi="Times New Roman" w:cs="Times New Roman"/>
                <w:color w:val="000000" w:themeColor="text1"/>
                <w:sz w:val="28"/>
                <w:szCs w:val="28"/>
                <w:lang w:val="en-US"/>
              </w:rPr>
              <w:t>а</w:t>
            </w:r>
          </w:p>
        </w:tc>
        <w:tc>
          <w:tcPr>
            <w:tcW w:w="1134"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час</w:t>
            </w:r>
          </w:p>
        </w:tc>
        <w:tc>
          <w:tcPr>
            <w:tcW w:w="1985" w:type="dxa"/>
          </w:tcPr>
          <w:p w:rsidR="00CE1F62" w:rsidRDefault="00CE1F62"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tc>
        <w:tc>
          <w:tcPr>
            <w:tcW w:w="1559" w:type="dxa"/>
          </w:tcPr>
          <w:p w:rsidR="00CE1F62"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r w:rsidR="00520D61" w:rsidTr="00431C25">
        <w:tc>
          <w:tcPr>
            <w:tcW w:w="739" w:type="dxa"/>
          </w:tcPr>
          <w:p w:rsidR="00520D61" w:rsidRDefault="009069CD" w:rsidP="00EF2696">
            <w:pPr>
              <w:pStyle w:val="a3"/>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p>
        </w:tc>
        <w:tc>
          <w:tcPr>
            <w:tcW w:w="2522" w:type="dxa"/>
          </w:tcPr>
          <w:p w:rsidR="00520D61" w:rsidRDefault="00520D61" w:rsidP="00EF2696">
            <w:pPr>
              <w:pStyle w:val="a3"/>
              <w:spacing w:line="360" w:lineRule="auto"/>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Разр</w:t>
            </w:r>
            <w:r w:rsidR="009069CD">
              <w:rPr>
                <w:rFonts w:ascii="Times New Roman" w:hAnsi="Times New Roman" w:cs="Times New Roman"/>
                <w:color w:val="000000" w:themeColor="text1"/>
                <w:sz w:val="28"/>
                <w:szCs w:val="28"/>
              </w:rPr>
              <w:t xml:space="preserve">аботка </w:t>
            </w:r>
            <w:r>
              <w:rPr>
                <w:rFonts w:ascii="Times New Roman" w:hAnsi="Times New Roman" w:cs="Times New Roman"/>
                <w:color w:val="000000" w:themeColor="text1"/>
                <w:sz w:val="28"/>
                <w:szCs w:val="28"/>
              </w:rPr>
              <w:t xml:space="preserve"> и пр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ведение проектов</w:t>
            </w:r>
          </w:p>
        </w:tc>
        <w:tc>
          <w:tcPr>
            <w:tcW w:w="2126" w:type="dxa"/>
          </w:tcPr>
          <w:p w:rsidR="00520D61" w:rsidRPr="00520D61" w:rsidRDefault="00520D61"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Проект</w:t>
            </w:r>
          </w:p>
        </w:tc>
        <w:tc>
          <w:tcPr>
            <w:tcW w:w="1134" w:type="dxa"/>
          </w:tcPr>
          <w:p w:rsidR="00520D61" w:rsidRDefault="00520D61"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w:t>
            </w:r>
          </w:p>
        </w:tc>
        <w:tc>
          <w:tcPr>
            <w:tcW w:w="1985" w:type="dxa"/>
          </w:tcPr>
          <w:p w:rsidR="00520D61" w:rsidRDefault="009069CD" w:rsidP="00EF2696">
            <w:pPr>
              <w:pStyle w:val="a3"/>
              <w:spacing w:line="36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p>
          <w:p w:rsidR="009069CD" w:rsidRDefault="009069CD" w:rsidP="00EF2696">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(учебный</w:t>
            </w:r>
            <w:r w:rsidR="0066287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год)</w:t>
            </w:r>
          </w:p>
        </w:tc>
        <w:tc>
          <w:tcPr>
            <w:tcW w:w="1559" w:type="dxa"/>
          </w:tcPr>
          <w:p w:rsidR="00520D61" w:rsidRDefault="009069CD" w:rsidP="00EF2696">
            <w:pPr>
              <w:pStyle w:val="a3"/>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p>
        </w:tc>
      </w:tr>
    </w:tbl>
    <w:p w:rsidR="003C6696" w:rsidRDefault="009B4D2F" w:rsidP="00DA5113">
      <w:pPr>
        <w:pStyle w:val="a5"/>
        <w:spacing w:before="360" w:beforeAutospacing="0" w:after="120" w:afterAutospacing="0"/>
        <w:jc w:val="center"/>
      </w:pPr>
      <w:r>
        <w:rPr>
          <w:b/>
          <w:bCs/>
          <w:sz w:val="28"/>
          <w:szCs w:val="28"/>
        </w:rPr>
        <w:t>2</w:t>
      </w:r>
      <w:r w:rsidR="007D3617">
        <w:rPr>
          <w:b/>
          <w:bCs/>
          <w:sz w:val="28"/>
          <w:szCs w:val="28"/>
        </w:rPr>
        <w:t>.  Мотивация студентов к</w:t>
      </w:r>
      <w:r w:rsidR="003C6696">
        <w:rPr>
          <w:b/>
          <w:bCs/>
          <w:sz w:val="28"/>
          <w:szCs w:val="28"/>
        </w:rPr>
        <w:t xml:space="preserve"> самостоятельной</w:t>
      </w:r>
      <w:r w:rsidR="00E65FAD">
        <w:rPr>
          <w:b/>
          <w:bCs/>
          <w:sz w:val="28"/>
          <w:szCs w:val="28"/>
        </w:rPr>
        <w:t xml:space="preserve"> внеаудиторной работе </w:t>
      </w:r>
      <w:r w:rsidR="003C6696">
        <w:rPr>
          <w:b/>
          <w:bCs/>
          <w:sz w:val="28"/>
          <w:szCs w:val="28"/>
        </w:rPr>
        <w:t xml:space="preserve"> </w:t>
      </w:r>
    </w:p>
    <w:p w:rsidR="00C55275" w:rsidRDefault="00D05F3F" w:rsidP="009B4D2F">
      <w:pPr>
        <w:pStyle w:val="a5"/>
        <w:spacing w:before="0" w:beforeAutospacing="0" w:after="0" w:afterAutospacing="0" w:line="360" w:lineRule="auto"/>
        <w:ind w:firstLine="709"/>
        <w:jc w:val="both"/>
        <w:rPr>
          <w:sz w:val="28"/>
          <w:szCs w:val="28"/>
        </w:rPr>
      </w:pPr>
      <w:r>
        <w:rPr>
          <w:sz w:val="28"/>
          <w:szCs w:val="28"/>
        </w:rPr>
        <w:t xml:space="preserve">Эффективная внеаудиторная </w:t>
      </w:r>
      <w:r w:rsidR="003C6696">
        <w:rPr>
          <w:sz w:val="28"/>
          <w:szCs w:val="28"/>
        </w:rPr>
        <w:t>самостоятельная работа студентов возможна только при наличии серьезной и устойчивой мотивации.</w:t>
      </w:r>
    </w:p>
    <w:p w:rsidR="00011841" w:rsidRPr="009B4D2F" w:rsidRDefault="00C55275" w:rsidP="009B4D2F">
      <w:pPr>
        <w:pStyle w:val="a5"/>
        <w:spacing w:before="0" w:beforeAutospacing="0" w:after="0" w:afterAutospacing="0" w:line="360" w:lineRule="auto"/>
        <w:ind w:firstLine="709"/>
        <w:jc w:val="both"/>
        <w:rPr>
          <w:i/>
          <w:sz w:val="28"/>
          <w:szCs w:val="28"/>
        </w:rPr>
      </w:pPr>
      <w:r w:rsidRPr="00662874">
        <w:rPr>
          <w:sz w:val="28"/>
          <w:szCs w:val="28"/>
        </w:rPr>
        <w:t xml:space="preserve">          </w:t>
      </w:r>
      <w:r w:rsidR="00D05F3F" w:rsidRPr="009B4D2F">
        <w:rPr>
          <w:i/>
          <w:sz w:val="28"/>
          <w:szCs w:val="28"/>
        </w:rPr>
        <w:t>Ф</w:t>
      </w:r>
      <w:r w:rsidR="00F423C1" w:rsidRPr="009B4D2F">
        <w:rPr>
          <w:i/>
          <w:sz w:val="28"/>
          <w:szCs w:val="28"/>
        </w:rPr>
        <w:t>акторы</w:t>
      </w:r>
      <w:r w:rsidR="00D05F3F" w:rsidRPr="009B4D2F">
        <w:rPr>
          <w:i/>
          <w:sz w:val="28"/>
          <w:szCs w:val="28"/>
        </w:rPr>
        <w:t>, способствующие активизации самостоятельной работы студентов</w:t>
      </w:r>
      <w:r w:rsidR="003C6696" w:rsidRPr="009B4D2F">
        <w:rPr>
          <w:i/>
          <w:sz w:val="28"/>
          <w:szCs w:val="28"/>
        </w:rPr>
        <w:t xml:space="preserve">: </w:t>
      </w:r>
    </w:p>
    <w:p w:rsidR="00C55275" w:rsidRDefault="00D05F3F" w:rsidP="009B4D2F">
      <w:pPr>
        <w:pStyle w:val="a5"/>
        <w:numPr>
          <w:ilvl w:val="0"/>
          <w:numId w:val="5"/>
        </w:numPr>
        <w:tabs>
          <w:tab w:val="left" w:pos="993"/>
        </w:tabs>
        <w:spacing w:before="0" w:beforeAutospacing="0" w:after="0" w:afterAutospacing="0" w:line="360" w:lineRule="auto"/>
        <w:ind w:left="0" w:firstLine="709"/>
        <w:jc w:val="both"/>
        <w:rPr>
          <w:sz w:val="28"/>
          <w:szCs w:val="28"/>
        </w:rPr>
      </w:pPr>
      <w:r w:rsidRPr="00662874">
        <w:rPr>
          <w:sz w:val="28"/>
          <w:szCs w:val="28"/>
        </w:rPr>
        <w:t>Осознание полезности</w:t>
      </w:r>
      <w:r w:rsidR="003C6696" w:rsidRPr="00662874">
        <w:rPr>
          <w:sz w:val="28"/>
          <w:szCs w:val="28"/>
        </w:rPr>
        <w:t xml:space="preserve"> выполняемой работы</w:t>
      </w:r>
      <w:r w:rsidR="003C6696">
        <w:rPr>
          <w:sz w:val="28"/>
          <w:szCs w:val="28"/>
        </w:rPr>
        <w:t>.</w:t>
      </w:r>
      <w:r w:rsidR="00F423C1">
        <w:rPr>
          <w:sz w:val="28"/>
          <w:szCs w:val="28"/>
        </w:rPr>
        <w:t xml:space="preserve"> </w:t>
      </w:r>
    </w:p>
    <w:p w:rsidR="00A91415" w:rsidRDefault="003C6696" w:rsidP="009B4D2F">
      <w:pPr>
        <w:pStyle w:val="a5"/>
        <w:spacing w:before="0" w:beforeAutospacing="0" w:after="0" w:afterAutospacing="0" w:line="360" w:lineRule="auto"/>
        <w:ind w:firstLine="709"/>
        <w:jc w:val="both"/>
        <w:rPr>
          <w:sz w:val="28"/>
          <w:szCs w:val="28"/>
        </w:rPr>
      </w:pPr>
      <w:r>
        <w:rPr>
          <w:sz w:val="28"/>
          <w:szCs w:val="28"/>
        </w:rPr>
        <w:t>Если студент знает, что результаты его работы будут использованы</w:t>
      </w:r>
      <w:r w:rsidR="003B2450">
        <w:rPr>
          <w:sz w:val="28"/>
          <w:szCs w:val="28"/>
        </w:rPr>
        <w:t>, например</w:t>
      </w:r>
      <w:r w:rsidR="00F90421">
        <w:rPr>
          <w:sz w:val="28"/>
          <w:szCs w:val="28"/>
        </w:rPr>
        <w:t>,</w:t>
      </w:r>
      <w:r>
        <w:rPr>
          <w:sz w:val="28"/>
          <w:szCs w:val="28"/>
        </w:rPr>
        <w:t xml:space="preserve"> </w:t>
      </w:r>
      <w:r w:rsidR="005F0268">
        <w:rPr>
          <w:sz w:val="28"/>
          <w:szCs w:val="28"/>
        </w:rPr>
        <w:t xml:space="preserve"> </w:t>
      </w:r>
      <w:r>
        <w:rPr>
          <w:sz w:val="28"/>
          <w:szCs w:val="28"/>
        </w:rPr>
        <w:t>при подготовке публикации или иным образом, то отношение к выполнению зад</w:t>
      </w:r>
      <w:r>
        <w:rPr>
          <w:sz w:val="28"/>
          <w:szCs w:val="28"/>
        </w:rPr>
        <w:t>а</w:t>
      </w:r>
      <w:r>
        <w:rPr>
          <w:sz w:val="28"/>
          <w:szCs w:val="28"/>
        </w:rPr>
        <w:t>ния существ</w:t>
      </w:r>
      <w:r w:rsidR="003B2450">
        <w:rPr>
          <w:sz w:val="28"/>
          <w:szCs w:val="28"/>
        </w:rPr>
        <w:t>енно меняется, к</w:t>
      </w:r>
      <w:r>
        <w:rPr>
          <w:sz w:val="28"/>
          <w:szCs w:val="28"/>
        </w:rPr>
        <w:t>ачество выполняемой</w:t>
      </w:r>
      <w:r w:rsidR="00012F3E">
        <w:rPr>
          <w:sz w:val="28"/>
          <w:szCs w:val="28"/>
        </w:rPr>
        <w:t xml:space="preserve"> </w:t>
      </w:r>
      <w:r>
        <w:rPr>
          <w:sz w:val="28"/>
          <w:szCs w:val="28"/>
        </w:rPr>
        <w:t>работы</w:t>
      </w:r>
      <w:r w:rsidR="00012F3E">
        <w:rPr>
          <w:sz w:val="28"/>
          <w:szCs w:val="28"/>
        </w:rPr>
        <w:t xml:space="preserve"> </w:t>
      </w:r>
      <w:r>
        <w:rPr>
          <w:sz w:val="28"/>
          <w:szCs w:val="28"/>
        </w:rPr>
        <w:t xml:space="preserve">возрастает. </w:t>
      </w:r>
      <w:r w:rsidR="003B2450">
        <w:rPr>
          <w:sz w:val="28"/>
          <w:szCs w:val="28"/>
        </w:rPr>
        <w:t xml:space="preserve"> </w:t>
      </w:r>
      <w:r>
        <w:rPr>
          <w:sz w:val="28"/>
          <w:szCs w:val="28"/>
        </w:rPr>
        <w:t>Другим вар</w:t>
      </w:r>
      <w:r>
        <w:rPr>
          <w:sz w:val="28"/>
          <w:szCs w:val="28"/>
        </w:rPr>
        <w:t>и</w:t>
      </w:r>
      <w:r>
        <w:rPr>
          <w:sz w:val="28"/>
          <w:szCs w:val="28"/>
        </w:rPr>
        <w:t>антом</w:t>
      </w:r>
      <w:r w:rsidR="00D05F3F">
        <w:rPr>
          <w:sz w:val="28"/>
          <w:szCs w:val="28"/>
        </w:rPr>
        <w:t xml:space="preserve"> </w:t>
      </w:r>
      <w:r>
        <w:rPr>
          <w:sz w:val="28"/>
          <w:szCs w:val="28"/>
        </w:rPr>
        <w:t xml:space="preserve"> использования фактора полезности является</w:t>
      </w:r>
      <w:r w:rsidR="00D05F3F">
        <w:rPr>
          <w:sz w:val="28"/>
          <w:szCs w:val="28"/>
        </w:rPr>
        <w:t xml:space="preserve"> </w:t>
      </w:r>
      <w:r>
        <w:rPr>
          <w:sz w:val="28"/>
          <w:szCs w:val="28"/>
        </w:rPr>
        <w:t>активное применение результ</w:t>
      </w:r>
      <w:r>
        <w:rPr>
          <w:sz w:val="28"/>
          <w:szCs w:val="28"/>
        </w:rPr>
        <w:t>а</w:t>
      </w:r>
      <w:r>
        <w:rPr>
          <w:sz w:val="28"/>
          <w:szCs w:val="28"/>
        </w:rPr>
        <w:t xml:space="preserve">тов работы в профессиональной подготовке. </w:t>
      </w:r>
    </w:p>
    <w:p w:rsidR="00C55275" w:rsidRDefault="003C6696" w:rsidP="00A91415">
      <w:pPr>
        <w:pStyle w:val="a5"/>
        <w:spacing w:before="0" w:beforeAutospacing="0" w:after="0" w:afterAutospacing="0" w:line="360" w:lineRule="auto"/>
        <w:ind w:firstLine="709"/>
        <w:jc w:val="both"/>
        <w:rPr>
          <w:sz w:val="28"/>
          <w:szCs w:val="28"/>
        </w:rPr>
      </w:pPr>
      <w:r>
        <w:rPr>
          <w:sz w:val="28"/>
          <w:szCs w:val="28"/>
        </w:rPr>
        <w:t xml:space="preserve">2. </w:t>
      </w:r>
      <w:r w:rsidR="00011841" w:rsidRPr="00662874">
        <w:rPr>
          <w:sz w:val="28"/>
          <w:szCs w:val="28"/>
        </w:rPr>
        <w:t>Т</w:t>
      </w:r>
      <w:r w:rsidRPr="00662874">
        <w:rPr>
          <w:sz w:val="28"/>
          <w:szCs w:val="28"/>
        </w:rPr>
        <w:t>вор</w:t>
      </w:r>
      <w:r w:rsidR="00011841" w:rsidRPr="00662874">
        <w:rPr>
          <w:sz w:val="28"/>
          <w:szCs w:val="28"/>
        </w:rPr>
        <w:t>ческая</w:t>
      </w:r>
      <w:r w:rsidR="00A07A7F" w:rsidRPr="00662874">
        <w:rPr>
          <w:sz w:val="28"/>
          <w:szCs w:val="28"/>
        </w:rPr>
        <w:t xml:space="preserve"> направленность </w:t>
      </w:r>
      <w:r w:rsidR="00011841" w:rsidRPr="00662874">
        <w:rPr>
          <w:sz w:val="28"/>
          <w:szCs w:val="28"/>
        </w:rPr>
        <w:t xml:space="preserve"> деятельност</w:t>
      </w:r>
      <w:r w:rsidR="00A07A7F" w:rsidRPr="00662874">
        <w:rPr>
          <w:sz w:val="28"/>
          <w:szCs w:val="28"/>
        </w:rPr>
        <w:t>и студентов</w:t>
      </w:r>
      <w:r w:rsidRPr="00662874">
        <w:rPr>
          <w:sz w:val="28"/>
          <w:szCs w:val="28"/>
        </w:rPr>
        <w:t>.</w:t>
      </w:r>
      <w:r w:rsidR="003B2450">
        <w:rPr>
          <w:sz w:val="28"/>
          <w:szCs w:val="28"/>
        </w:rPr>
        <w:t xml:space="preserve"> </w:t>
      </w:r>
    </w:p>
    <w:p w:rsidR="00A91415" w:rsidRDefault="00011841" w:rsidP="00EF2696">
      <w:pPr>
        <w:pStyle w:val="a5"/>
        <w:spacing w:before="0" w:beforeAutospacing="0" w:after="0" w:afterAutospacing="0" w:line="360" w:lineRule="auto"/>
        <w:jc w:val="both"/>
        <w:rPr>
          <w:sz w:val="28"/>
          <w:szCs w:val="28"/>
        </w:rPr>
      </w:pPr>
      <w:r>
        <w:rPr>
          <w:sz w:val="28"/>
          <w:szCs w:val="28"/>
        </w:rPr>
        <w:t xml:space="preserve"> </w:t>
      </w:r>
      <w:r w:rsidR="003B2450">
        <w:rPr>
          <w:sz w:val="28"/>
          <w:szCs w:val="28"/>
        </w:rPr>
        <w:t>У</w:t>
      </w:r>
      <w:r w:rsidR="003C6696">
        <w:rPr>
          <w:sz w:val="28"/>
          <w:szCs w:val="28"/>
        </w:rPr>
        <w:t>частие в научно-исследовательской, опытно-конструкторской,</w:t>
      </w:r>
      <w:r w:rsidR="00F27922">
        <w:rPr>
          <w:sz w:val="28"/>
          <w:szCs w:val="28"/>
        </w:rPr>
        <w:t xml:space="preserve"> </w:t>
      </w:r>
      <w:r>
        <w:rPr>
          <w:sz w:val="28"/>
          <w:szCs w:val="28"/>
        </w:rPr>
        <w:t>проектной работе</w:t>
      </w:r>
      <w:r w:rsidR="00F27922">
        <w:rPr>
          <w:sz w:val="28"/>
          <w:szCs w:val="28"/>
        </w:rPr>
        <w:t xml:space="preserve"> на кафедре</w:t>
      </w:r>
      <w:r w:rsidR="003B2450">
        <w:rPr>
          <w:sz w:val="28"/>
          <w:szCs w:val="28"/>
        </w:rPr>
        <w:t xml:space="preserve"> для ряда студентов является значимым  стимулом для активной внеауд</w:t>
      </w:r>
      <w:r w:rsidR="003B2450">
        <w:rPr>
          <w:sz w:val="28"/>
          <w:szCs w:val="28"/>
        </w:rPr>
        <w:t>и</w:t>
      </w:r>
      <w:r w:rsidR="003B2450">
        <w:rPr>
          <w:sz w:val="28"/>
          <w:szCs w:val="28"/>
        </w:rPr>
        <w:t>торной работы</w:t>
      </w:r>
      <w:r w:rsidR="003C6696">
        <w:rPr>
          <w:sz w:val="28"/>
          <w:szCs w:val="28"/>
        </w:rPr>
        <w:t>.</w:t>
      </w:r>
    </w:p>
    <w:p w:rsidR="00E65FAD" w:rsidRDefault="003C6696" w:rsidP="00A91415">
      <w:pPr>
        <w:pStyle w:val="a5"/>
        <w:spacing w:before="0" w:beforeAutospacing="0" w:after="0" w:afterAutospacing="0" w:line="360" w:lineRule="auto"/>
        <w:ind w:firstLine="709"/>
        <w:jc w:val="both"/>
        <w:rPr>
          <w:sz w:val="28"/>
          <w:szCs w:val="28"/>
        </w:rPr>
      </w:pPr>
      <w:r>
        <w:rPr>
          <w:sz w:val="28"/>
          <w:szCs w:val="28"/>
        </w:rPr>
        <w:t>3</w:t>
      </w:r>
      <w:r w:rsidRPr="00662874">
        <w:rPr>
          <w:sz w:val="28"/>
          <w:szCs w:val="28"/>
        </w:rPr>
        <w:t>.</w:t>
      </w:r>
      <w:r w:rsidR="00F27922" w:rsidRPr="00662874">
        <w:rPr>
          <w:sz w:val="28"/>
          <w:szCs w:val="28"/>
        </w:rPr>
        <w:t xml:space="preserve"> И</w:t>
      </w:r>
      <w:r w:rsidRPr="00662874">
        <w:rPr>
          <w:sz w:val="28"/>
          <w:szCs w:val="28"/>
        </w:rPr>
        <w:t>грово</w:t>
      </w:r>
      <w:r w:rsidR="00F27922" w:rsidRPr="00662874">
        <w:rPr>
          <w:sz w:val="28"/>
          <w:szCs w:val="28"/>
        </w:rPr>
        <w:t>й тренинг</w:t>
      </w:r>
      <w:r w:rsidRPr="00662874">
        <w:rPr>
          <w:sz w:val="28"/>
          <w:szCs w:val="28"/>
        </w:rPr>
        <w:t>,</w:t>
      </w:r>
      <w:r>
        <w:rPr>
          <w:sz w:val="28"/>
          <w:szCs w:val="28"/>
        </w:rPr>
        <w:t xml:space="preserve"> в основе которого лежат </w:t>
      </w:r>
      <w:r w:rsidR="004424F7">
        <w:rPr>
          <w:sz w:val="28"/>
          <w:szCs w:val="28"/>
        </w:rPr>
        <w:t xml:space="preserve">деловые </w:t>
      </w:r>
      <w:r>
        <w:rPr>
          <w:sz w:val="28"/>
          <w:szCs w:val="28"/>
        </w:rPr>
        <w:t>игры</w:t>
      </w:r>
      <w:r w:rsidR="00A07A7F">
        <w:rPr>
          <w:sz w:val="28"/>
          <w:szCs w:val="28"/>
        </w:rPr>
        <w:t>, которые</w:t>
      </w:r>
      <w:r w:rsidR="003B2450">
        <w:rPr>
          <w:sz w:val="28"/>
          <w:szCs w:val="28"/>
        </w:rPr>
        <w:t xml:space="preserve"> предо</w:t>
      </w:r>
      <w:r w:rsidR="003B2450">
        <w:rPr>
          <w:sz w:val="28"/>
          <w:szCs w:val="28"/>
        </w:rPr>
        <w:t>с</w:t>
      </w:r>
      <w:r w:rsidR="003B2450">
        <w:rPr>
          <w:sz w:val="28"/>
          <w:szCs w:val="28"/>
        </w:rPr>
        <w:t xml:space="preserve">тавляют возможность осуществить </w:t>
      </w:r>
      <w:r>
        <w:rPr>
          <w:sz w:val="28"/>
          <w:szCs w:val="28"/>
        </w:rPr>
        <w:t xml:space="preserve"> переход от односторонних частных знаний к многосторонним знаниям об объекте,</w:t>
      </w:r>
      <w:r w:rsidR="003B2450">
        <w:rPr>
          <w:sz w:val="28"/>
          <w:szCs w:val="28"/>
        </w:rPr>
        <w:t xml:space="preserve"> выделить</w:t>
      </w:r>
      <w:r>
        <w:rPr>
          <w:sz w:val="28"/>
          <w:szCs w:val="28"/>
        </w:rPr>
        <w:t xml:space="preserve"> </w:t>
      </w:r>
      <w:r w:rsidR="003B2450">
        <w:rPr>
          <w:sz w:val="28"/>
          <w:szCs w:val="28"/>
        </w:rPr>
        <w:t>ведущие</w:t>
      </w:r>
      <w:r w:rsidR="00E65FAD">
        <w:rPr>
          <w:sz w:val="28"/>
          <w:szCs w:val="28"/>
        </w:rPr>
        <w:t xml:space="preserve"> противоречия</w:t>
      </w:r>
      <w:r>
        <w:rPr>
          <w:sz w:val="28"/>
          <w:szCs w:val="28"/>
        </w:rPr>
        <w:t>, приобре</w:t>
      </w:r>
      <w:r w:rsidR="00E65FAD">
        <w:rPr>
          <w:sz w:val="28"/>
          <w:szCs w:val="28"/>
        </w:rPr>
        <w:t xml:space="preserve">сти  навык </w:t>
      </w:r>
      <w:r>
        <w:rPr>
          <w:sz w:val="28"/>
          <w:szCs w:val="28"/>
        </w:rPr>
        <w:t xml:space="preserve"> принятия решения. </w:t>
      </w:r>
    </w:p>
    <w:p w:rsidR="00A91415" w:rsidRDefault="003C6696" w:rsidP="00A91415">
      <w:pPr>
        <w:pStyle w:val="a5"/>
        <w:spacing w:before="0" w:beforeAutospacing="0" w:after="0" w:afterAutospacing="0" w:line="360" w:lineRule="auto"/>
        <w:ind w:firstLine="709"/>
        <w:jc w:val="both"/>
        <w:rPr>
          <w:sz w:val="28"/>
          <w:szCs w:val="28"/>
        </w:rPr>
      </w:pPr>
      <w:r>
        <w:rPr>
          <w:sz w:val="28"/>
          <w:szCs w:val="28"/>
        </w:rPr>
        <w:lastRenderedPageBreak/>
        <w:t>4.</w:t>
      </w:r>
      <w:r w:rsidR="009B4D2F">
        <w:rPr>
          <w:sz w:val="28"/>
          <w:szCs w:val="28"/>
        </w:rPr>
        <w:t xml:space="preserve"> </w:t>
      </w:r>
      <w:r w:rsidRPr="00662874">
        <w:rPr>
          <w:sz w:val="28"/>
          <w:szCs w:val="28"/>
        </w:rPr>
        <w:t xml:space="preserve">Участие в </w:t>
      </w:r>
      <w:r w:rsidR="00E65FAD" w:rsidRPr="00662874">
        <w:rPr>
          <w:sz w:val="28"/>
          <w:szCs w:val="28"/>
        </w:rPr>
        <w:t>научно – практических конференциях, конкурсах  професси</w:t>
      </w:r>
      <w:r w:rsidR="00E65FAD" w:rsidRPr="00662874">
        <w:rPr>
          <w:sz w:val="28"/>
          <w:szCs w:val="28"/>
        </w:rPr>
        <w:t>о</w:t>
      </w:r>
      <w:r w:rsidR="00E65FAD" w:rsidRPr="00662874">
        <w:rPr>
          <w:sz w:val="28"/>
          <w:szCs w:val="28"/>
        </w:rPr>
        <w:t xml:space="preserve">нального мастерства, </w:t>
      </w:r>
      <w:r w:rsidRPr="00662874">
        <w:rPr>
          <w:sz w:val="28"/>
          <w:szCs w:val="28"/>
        </w:rPr>
        <w:t>олимпиадах</w:t>
      </w:r>
      <w:r w:rsidR="00E65FAD">
        <w:rPr>
          <w:sz w:val="28"/>
          <w:szCs w:val="28"/>
        </w:rPr>
        <w:t xml:space="preserve"> по учебным дисциплинам</w:t>
      </w:r>
      <w:r w:rsidR="00C55275">
        <w:rPr>
          <w:sz w:val="28"/>
          <w:szCs w:val="28"/>
        </w:rPr>
        <w:t>.</w:t>
      </w:r>
    </w:p>
    <w:p w:rsidR="00A91415" w:rsidRDefault="003C6696" w:rsidP="00A91415">
      <w:pPr>
        <w:pStyle w:val="a5"/>
        <w:spacing w:before="0" w:beforeAutospacing="0" w:after="0" w:afterAutospacing="0" w:line="360" w:lineRule="auto"/>
        <w:ind w:firstLine="709"/>
        <w:jc w:val="both"/>
        <w:rPr>
          <w:sz w:val="28"/>
          <w:szCs w:val="28"/>
        </w:rPr>
      </w:pPr>
      <w:r>
        <w:rPr>
          <w:sz w:val="28"/>
          <w:szCs w:val="28"/>
        </w:rPr>
        <w:t xml:space="preserve">5. </w:t>
      </w:r>
      <w:r w:rsidRPr="00662874">
        <w:rPr>
          <w:sz w:val="28"/>
          <w:szCs w:val="28"/>
        </w:rPr>
        <w:t>Использование мотивирующих факторов контроля знаний</w:t>
      </w:r>
      <w:r w:rsidR="00DB5BAF">
        <w:rPr>
          <w:sz w:val="28"/>
          <w:szCs w:val="28"/>
        </w:rPr>
        <w:t xml:space="preserve"> (накопительные оценки, рейтинг</w:t>
      </w:r>
      <w:r>
        <w:rPr>
          <w:sz w:val="28"/>
          <w:szCs w:val="28"/>
        </w:rPr>
        <w:t xml:space="preserve">). </w:t>
      </w:r>
    </w:p>
    <w:p w:rsidR="00A91415" w:rsidRDefault="00DB5BAF" w:rsidP="00A91415">
      <w:pPr>
        <w:pStyle w:val="a5"/>
        <w:spacing w:before="0" w:beforeAutospacing="0" w:after="0" w:afterAutospacing="0" w:line="360" w:lineRule="auto"/>
        <w:ind w:firstLine="709"/>
        <w:jc w:val="both"/>
        <w:rPr>
          <w:sz w:val="28"/>
          <w:szCs w:val="28"/>
        </w:rPr>
      </w:pPr>
      <w:r>
        <w:rPr>
          <w:sz w:val="28"/>
          <w:szCs w:val="28"/>
        </w:rPr>
        <w:t>6</w:t>
      </w:r>
      <w:r w:rsidR="003C6696">
        <w:rPr>
          <w:sz w:val="28"/>
          <w:szCs w:val="28"/>
        </w:rPr>
        <w:t>.</w:t>
      </w:r>
      <w:r>
        <w:rPr>
          <w:sz w:val="28"/>
          <w:szCs w:val="28"/>
        </w:rPr>
        <w:t xml:space="preserve"> </w:t>
      </w:r>
      <w:r w:rsidRPr="00662874">
        <w:rPr>
          <w:sz w:val="28"/>
          <w:szCs w:val="28"/>
        </w:rPr>
        <w:t>Дифференциация заданий</w:t>
      </w:r>
      <w:r>
        <w:rPr>
          <w:sz w:val="28"/>
          <w:szCs w:val="28"/>
        </w:rPr>
        <w:t xml:space="preserve"> для внеаудиторной самостоятельной работы с учётом интересов, уровня подготовки студентов по дисциплине. </w:t>
      </w:r>
    </w:p>
    <w:p w:rsidR="009A400B" w:rsidRDefault="00DB5BAF" w:rsidP="00A91415">
      <w:pPr>
        <w:pStyle w:val="a5"/>
        <w:spacing w:before="0" w:beforeAutospacing="0" w:after="0" w:afterAutospacing="0" w:line="360" w:lineRule="auto"/>
        <w:ind w:firstLine="709"/>
        <w:jc w:val="both"/>
        <w:rPr>
          <w:sz w:val="28"/>
          <w:szCs w:val="28"/>
        </w:rPr>
      </w:pPr>
      <w:r>
        <w:rPr>
          <w:sz w:val="28"/>
          <w:szCs w:val="28"/>
        </w:rPr>
        <w:t xml:space="preserve"> </w:t>
      </w:r>
      <w:r w:rsidR="00616948" w:rsidRPr="00616948">
        <w:rPr>
          <w:sz w:val="28"/>
          <w:szCs w:val="28"/>
        </w:rPr>
        <w:t>Чтобы развить положительное отношение студентов к внеаудиторной</w:t>
      </w:r>
      <w:r>
        <w:rPr>
          <w:sz w:val="28"/>
          <w:szCs w:val="28"/>
        </w:rPr>
        <w:t xml:space="preserve"> сам</w:t>
      </w:r>
      <w:r>
        <w:rPr>
          <w:sz w:val="28"/>
          <w:szCs w:val="28"/>
        </w:rPr>
        <w:t>о</w:t>
      </w:r>
      <w:r>
        <w:rPr>
          <w:sz w:val="28"/>
          <w:szCs w:val="28"/>
        </w:rPr>
        <w:t>стоятельной работе</w:t>
      </w:r>
      <w:r w:rsidR="009A400B">
        <w:rPr>
          <w:sz w:val="28"/>
          <w:szCs w:val="28"/>
        </w:rPr>
        <w:t>, следует на каждом её</w:t>
      </w:r>
      <w:r w:rsidR="00616948" w:rsidRPr="00616948">
        <w:rPr>
          <w:sz w:val="28"/>
          <w:szCs w:val="28"/>
        </w:rPr>
        <w:t xml:space="preserve"> этапе разъяснять цели</w:t>
      </w:r>
      <w:r w:rsidR="009A400B">
        <w:rPr>
          <w:sz w:val="28"/>
          <w:szCs w:val="28"/>
        </w:rPr>
        <w:t>, задачи её  пров</w:t>
      </w:r>
      <w:r w:rsidR="009A400B">
        <w:rPr>
          <w:sz w:val="28"/>
          <w:szCs w:val="28"/>
        </w:rPr>
        <w:t>е</w:t>
      </w:r>
      <w:r w:rsidR="009A400B">
        <w:rPr>
          <w:sz w:val="28"/>
          <w:szCs w:val="28"/>
        </w:rPr>
        <w:t>дения</w:t>
      </w:r>
      <w:r w:rsidR="00616948" w:rsidRPr="00616948">
        <w:rPr>
          <w:sz w:val="28"/>
          <w:szCs w:val="28"/>
        </w:rPr>
        <w:t xml:space="preserve">, контролировать </w:t>
      </w:r>
      <w:r>
        <w:rPr>
          <w:sz w:val="28"/>
          <w:szCs w:val="28"/>
        </w:rPr>
        <w:t xml:space="preserve">их </w:t>
      </w:r>
      <w:r w:rsidR="00616948" w:rsidRPr="00616948">
        <w:rPr>
          <w:sz w:val="28"/>
          <w:szCs w:val="28"/>
        </w:rPr>
        <w:t>понимание студентами,</w:t>
      </w:r>
      <w:r w:rsidR="009A400B">
        <w:rPr>
          <w:sz w:val="28"/>
          <w:szCs w:val="28"/>
        </w:rPr>
        <w:t xml:space="preserve"> </w:t>
      </w:r>
      <w:r w:rsidR="00EE2925">
        <w:rPr>
          <w:sz w:val="28"/>
          <w:szCs w:val="28"/>
        </w:rPr>
        <w:t>знакомить</w:t>
      </w:r>
      <w:r w:rsidR="00A07A7F">
        <w:rPr>
          <w:sz w:val="28"/>
          <w:szCs w:val="28"/>
        </w:rPr>
        <w:t xml:space="preserve"> обучающихся </w:t>
      </w:r>
      <w:r w:rsidR="00EE2925">
        <w:rPr>
          <w:sz w:val="28"/>
          <w:szCs w:val="28"/>
        </w:rPr>
        <w:t>с алг</w:t>
      </w:r>
      <w:r w:rsidR="00EE2925">
        <w:rPr>
          <w:sz w:val="28"/>
          <w:szCs w:val="28"/>
        </w:rPr>
        <w:t>о</w:t>
      </w:r>
      <w:r w:rsidR="00EE2925">
        <w:rPr>
          <w:sz w:val="28"/>
          <w:szCs w:val="28"/>
        </w:rPr>
        <w:t xml:space="preserve">ритмами, требованиями, </w:t>
      </w:r>
      <w:r w:rsidR="00A07A7F">
        <w:rPr>
          <w:sz w:val="28"/>
          <w:szCs w:val="28"/>
        </w:rPr>
        <w:t xml:space="preserve"> </w:t>
      </w:r>
      <w:r w:rsidR="00EE2925">
        <w:rPr>
          <w:sz w:val="28"/>
          <w:szCs w:val="28"/>
        </w:rPr>
        <w:t>предъявляемыми к выполнению определённых видов зад</w:t>
      </w:r>
      <w:r w:rsidR="00EE2925">
        <w:rPr>
          <w:sz w:val="28"/>
          <w:szCs w:val="28"/>
        </w:rPr>
        <w:t>а</w:t>
      </w:r>
      <w:r w:rsidR="00EE2925">
        <w:rPr>
          <w:sz w:val="28"/>
          <w:szCs w:val="28"/>
        </w:rPr>
        <w:t xml:space="preserve">ний, </w:t>
      </w:r>
      <w:r w:rsidR="009A400B">
        <w:rPr>
          <w:sz w:val="28"/>
          <w:szCs w:val="28"/>
        </w:rPr>
        <w:t>проводить индивидуальную работу, направленную на формирование  у студе</w:t>
      </w:r>
      <w:r w:rsidR="009A400B">
        <w:rPr>
          <w:sz w:val="28"/>
          <w:szCs w:val="28"/>
        </w:rPr>
        <w:t>н</w:t>
      </w:r>
      <w:r w:rsidR="009A400B">
        <w:rPr>
          <w:sz w:val="28"/>
          <w:szCs w:val="28"/>
        </w:rPr>
        <w:t xml:space="preserve">тов </w:t>
      </w:r>
      <w:r w:rsidR="00EE2925">
        <w:rPr>
          <w:sz w:val="28"/>
          <w:szCs w:val="28"/>
        </w:rPr>
        <w:t>навыков по самоорганизации познавательной деятельности.</w:t>
      </w:r>
    </w:p>
    <w:p w:rsidR="00C241FD" w:rsidRPr="00093C6C" w:rsidRDefault="00C241FD" w:rsidP="00A91415">
      <w:pPr>
        <w:spacing w:after="0" w:line="360" w:lineRule="auto"/>
        <w:jc w:val="center"/>
        <w:rPr>
          <w:rFonts w:ascii="Times New Roman" w:eastAsia="Times New Roman" w:hAnsi="Times New Roman" w:cs="Times New Roman"/>
          <w:b/>
          <w:color w:val="000000" w:themeColor="text1"/>
          <w:sz w:val="28"/>
          <w:szCs w:val="28"/>
          <w:lang w:eastAsia="ru-RU"/>
        </w:rPr>
      </w:pPr>
      <w:r w:rsidRPr="00093C6C">
        <w:rPr>
          <w:rFonts w:ascii="Times New Roman" w:eastAsia="Times New Roman" w:hAnsi="Times New Roman" w:cs="Times New Roman"/>
          <w:b/>
          <w:color w:val="000000" w:themeColor="text1"/>
          <w:sz w:val="28"/>
          <w:szCs w:val="28"/>
          <w:lang w:eastAsia="ru-RU"/>
        </w:rPr>
        <w:t xml:space="preserve">Таблица </w:t>
      </w:r>
      <w:r w:rsidR="00093C6C" w:rsidRPr="00093C6C">
        <w:rPr>
          <w:rFonts w:ascii="Times New Roman" w:eastAsia="Times New Roman" w:hAnsi="Times New Roman" w:cs="Times New Roman"/>
          <w:b/>
          <w:color w:val="000000" w:themeColor="text1"/>
          <w:sz w:val="28"/>
          <w:szCs w:val="28"/>
          <w:lang w:eastAsia="ru-RU"/>
        </w:rPr>
        <w:t>2</w:t>
      </w:r>
      <w:r w:rsidRPr="00093C6C">
        <w:rPr>
          <w:rFonts w:ascii="Times New Roman" w:eastAsia="Times New Roman" w:hAnsi="Times New Roman" w:cs="Times New Roman"/>
          <w:b/>
          <w:color w:val="000000" w:themeColor="text1"/>
          <w:sz w:val="28"/>
          <w:szCs w:val="28"/>
          <w:lang w:eastAsia="ru-RU"/>
        </w:rPr>
        <w:t xml:space="preserve">. </w:t>
      </w:r>
      <w:r w:rsidR="00961FED" w:rsidRPr="00093C6C">
        <w:rPr>
          <w:rFonts w:ascii="Times New Roman" w:eastAsia="Times New Roman" w:hAnsi="Times New Roman" w:cs="Times New Roman"/>
          <w:b/>
          <w:color w:val="000000" w:themeColor="text1"/>
          <w:sz w:val="28"/>
          <w:szCs w:val="28"/>
          <w:lang w:eastAsia="ru-RU"/>
        </w:rPr>
        <w:t>Содержание э</w:t>
      </w:r>
      <w:r w:rsidRPr="00093C6C">
        <w:rPr>
          <w:rFonts w:ascii="Times New Roman" w:eastAsia="Times New Roman" w:hAnsi="Times New Roman" w:cs="Times New Roman"/>
          <w:b/>
          <w:color w:val="000000" w:themeColor="text1"/>
          <w:sz w:val="28"/>
          <w:szCs w:val="28"/>
          <w:lang w:eastAsia="ru-RU"/>
        </w:rPr>
        <w:t>тап</w:t>
      </w:r>
      <w:r w:rsidR="00961FED" w:rsidRPr="00093C6C">
        <w:rPr>
          <w:rFonts w:ascii="Times New Roman" w:eastAsia="Times New Roman" w:hAnsi="Times New Roman" w:cs="Times New Roman"/>
          <w:b/>
          <w:color w:val="000000" w:themeColor="text1"/>
          <w:sz w:val="28"/>
          <w:szCs w:val="28"/>
          <w:lang w:eastAsia="ru-RU"/>
        </w:rPr>
        <w:t>ов</w:t>
      </w:r>
      <w:r w:rsidRPr="00093C6C">
        <w:rPr>
          <w:rFonts w:ascii="Times New Roman" w:eastAsia="Times New Roman" w:hAnsi="Times New Roman" w:cs="Times New Roman"/>
          <w:b/>
          <w:color w:val="000000" w:themeColor="text1"/>
          <w:sz w:val="28"/>
          <w:szCs w:val="28"/>
          <w:lang w:eastAsia="ru-RU"/>
        </w:rPr>
        <w:t xml:space="preserve"> организации </w:t>
      </w:r>
      <w:r w:rsidR="00961FED" w:rsidRPr="00093C6C">
        <w:rPr>
          <w:rFonts w:ascii="Times New Roman" w:eastAsia="Times New Roman" w:hAnsi="Times New Roman" w:cs="Times New Roman"/>
          <w:b/>
          <w:color w:val="000000" w:themeColor="text1"/>
          <w:sz w:val="28"/>
          <w:szCs w:val="28"/>
          <w:lang w:eastAsia="ru-RU"/>
        </w:rPr>
        <w:t>самостоятельной внеаудиторной работы</w:t>
      </w:r>
    </w:p>
    <w:tbl>
      <w:tblPr>
        <w:tblW w:w="5000" w:type="pct"/>
        <w:jc w:val="center"/>
        <w:tblCellSpacing w:w="15" w:type="dxa"/>
        <w:tblInd w:w="720" w:type="dxa"/>
        <w:tblBorders>
          <w:top w:val="outset" w:sz="6" w:space="0" w:color="auto"/>
          <w:left w:val="outset" w:sz="6" w:space="0" w:color="auto"/>
          <w:bottom w:val="outset" w:sz="6" w:space="0" w:color="auto"/>
          <w:right w:val="outset" w:sz="6" w:space="0" w:color="auto"/>
        </w:tblBorders>
        <w:tblLook w:val="04A0"/>
      </w:tblPr>
      <w:tblGrid>
        <w:gridCol w:w="3240"/>
        <w:gridCol w:w="3843"/>
        <w:gridCol w:w="3241"/>
      </w:tblGrid>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Характеристики деятел</w:t>
            </w:r>
            <w:r w:rsidRPr="00961FED">
              <w:rPr>
                <w:rFonts w:ascii="Times New Roman" w:eastAsia="Times New Roman" w:hAnsi="Times New Roman" w:cs="Times New Roman"/>
                <w:color w:val="000000" w:themeColor="text1"/>
                <w:sz w:val="28"/>
                <w:szCs w:val="28"/>
                <w:lang w:eastAsia="ru-RU"/>
              </w:rPr>
              <w:t>ь</w:t>
            </w:r>
            <w:r w:rsidRPr="00961FED">
              <w:rPr>
                <w:rFonts w:ascii="Times New Roman" w:eastAsia="Times New Roman" w:hAnsi="Times New Roman" w:cs="Times New Roman"/>
                <w:color w:val="000000" w:themeColor="text1"/>
                <w:sz w:val="28"/>
                <w:szCs w:val="28"/>
                <w:lang w:eastAsia="ru-RU"/>
              </w:rPr>
              <w:t xml:space="preserve">ности </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Преподаватель </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Студент </w:t>
            </w:r>
          </w:p>
        </w:tc>
      </w:tr>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Цель самостоятельной внеаудиторной работы</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Объясняет, даёт инстру</w:t>
            </w:r>
            <w:r w:rsidRPr="00961FED">
              <w:rPr>
                <w:rFonts w:ascii="Times New Roman" w:eastAsia="Times New Roman" w:hAnsi="Times New Roman" w:cs="Times New Roman"/>
                <w:color w:val="000000" w:themeColor="text1"/>
                <w:sz w:val="28"/>
                <w:szCs w:val="28"/>
                <w:lang w:eastAsia="ru-RU"/>
              </w:rPr>
              <w:t>к</w:t>
            </w:r>
            <w:r w:rsidRPr="00961FED">
              <w:rPr>
                <w:rFonts w:ascii="Times New Roman" w:eastAsia="Times New Roman" w:hAnsi="Times New Roman" w:cs="Times New Roman"/>
                <w:color w:val="000000" w:themeColor="text1"/>
                <w:sz w:val="28"/>
                <w:szCs w:val="28"/>
                <w:lang w:eastAsia="ru-RU"/>
              </w:rPr>
              <w:t>таж о целях и способах работы</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Осознаёт и прин</w:t>
            </w:r>
            <w:r w:rsidRPr="00961FED">
              <w:rPr>
                <w:rFonts w:ascii="Times New Roman" w:eastAsia="Times New Roman" w:hAnsi="Times New Roman" w:cs="Times New Roman"/>
                <w:color w:val="000000" w:themeColor="text1"/>
                <w:sz w:val="28"/>
                <w:szCs w:val="28"/>
                <w:lang w:eastAsia="ru-RU"/>
              </w:rPr>
              <w:t>и</w:t>
            </w:r>
            <w:r w:rsidRPr="00961FED">
              <w:rPr>
                <w:rFonts w:ascii="Times New Roman" w:eastAsia="Times New Roman" w:hAnsi="Times New Roman" w:cs="Times New Roman"/>
                <w:color w:val="000000" w:themeColor="text1"/>
                <w:sz w:val="28"/>
                <w:szCs w:val="28"/>
                <w:lang w:eastAsia="ru-RU"/>
              </w:rPr>
              <w:t xml:space="preserve">мает цель, знакомится с требованиями </w:t>
            </w:r>
          </w:p>
        </w:tc>
      </w:tr>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Мотивация </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Раскрывает теоретич</w:t>
            </w:r>
            <w:r w:rsidRPr="00961FED">
              <w:rPr>
                <w:rFonts w:ascii="Times New Roman" w:eastAsia="Times New Roman" w:hAnsi="Times New Roman" w:cs="Times New Roman"/>
                <w:color w:val="000000" w:themeColor="text1"/>
                <w:sz w:val="28"/>
                <w:szCs w:val="28"/>
                <w:lang w:eastAsia="ru-RU"/>
              </w:rPr>
              <w:t>е</w:t>
            </w:r>
            <w:r w:rsidRPr="00961FED">
              <w:rPr>
                <w:rFonts w:ascii="Times New Roman" w:eastAsia="Times New Roman" w:hAnsi="Times New Roman" w:cs="Times New Roman"/>
                <w:color w:val="000000" w:themeColor="text1"/>
                <w:sz w:val="28"/>
                <w:szCs w:val="28"/>
                <w:lang w:eastAsia="ru-RU"/>
              </w:rPr>
              <w:t>скую и практическую знач</w:t>
            </w:r>
            <w:r w:rsidRPr="00961FED">
              <w:rPr>
                <w:rFonts w:ascii="Times New Roman" w:eastAsia="Times New Roman" w:hAnsi="Times New Roman" w:cs="Times New Roman"/>
                <w:color w:val="000000" w:themeColor="text1"/>
                <w:sz w:val="28"/>
                <w:szCs w:val="28"/>
                <w:lang w:eastAsia="ru-RU"/>
              </w:rPr>
              <w:t>и</w:t>
            </w:r>
            <w:r w:rsidRPr="00961FED">
              <w:rPr>
                <w:rFonts w:ascii="Times New Roman" w:eastAsia="Times New Roman" w:hAnsi="Times New Roman" w:cs="Times New Roman"/>
                <w:color w:val="000000" w:themeColor="text1"/>
                <w:sz w:val="28"/>
                <w:szCs w:val="28"/>
                <w:lang w:eastAsia="ru-RU"/>
              </w:rPr>
              <w:t xml:space="preserve">мость работы, мотивирует студента на успех </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445"/>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Осознание потребн</w:t>
            </w:r>
            <w:r w:rsidRPr="00961FED">
              <w:rPr>
                <w:rFonts w:ascii="Times New Roman" w:eastAsia="Times New Roman" w:hAnsi="Times New Roman" w:cs="Times New Roman"/>
                <w:color w:val="000000" w:themeColor="text1"/>
                <w:sz w:val="28"/>
                <w:szCs w:val="28"/>
                <w:lang w:eastAsia="ru-RU"/>
              </w:rPr>
              <w:t>о</w:t>
            </w:r>
            <w:r w:rsidRPr="00961FED">
              <w:rPr>
                <w:rFonts w:ascii="Times New Roman" w:eastAsia="Times New Roman" w:hAnsi="Times New Roman" w:cs="Times New Roman"/>
                <w:color w:val="000000" w:themeColor="text1"/>
                <w:sz w:val="28"/>
                <w:szCs w:val="28"/>
                <w:lang w:eastAsia="ru-RU"/>
              </w:rPr>
              <w:t>сти  в выполнении, уст</w:t>
            </w:r>
            <w:r w:rsidRPr="00961FED">
              <w:rPr>
                <w:rFonts w:ascii="Times New Roman" w:eastAsia="Times New Roman" w:hAnsi="Times New Roman" w:cs="Times New Roman"/>
                <w:color w:val="000000" w:themeColor="text1"/>
                <w:sz w:val="28"/>
                <w:szCs w:val="28"/>
                <w:lang w:eastAsia="ru-RU"/>
              </w:rPr>
              <w:t>а</w:t>
            </w:r>
            <w:r w:rsidRPr="00961FED">
              <w:rPr>
                <w:rFonts w:ascii="Times New Roman" w:eastAsia="Times New Roman" w:hAnsi="Times New Roman" w:cs="Times New Roman"/>
                <w:color w:val="000000" w:themeColor="text1"/>
                <w:sz w:val="28"/>
                <w:szCs w:val="28"/>
                <w:lang w:eastAsia="ru-RU"/>
              </w:rPr>
              <w:t xml:space="preserve">новка  на реализацию </w:t>
            </w:r>
          </w:p>
        </w:tc>
      </w:tr>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Управление </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Осуществляет целен</w:t>
            </w:r>
            <w:r w:rsidRPr="00961FED">
              <w:rPr>
                <w:rFonts w:ascii="Times New Roman" w:eastAsia="Times New Roman" w:hAnsi="Times New Roman" w:cs="Times New Roman"/>
                <w:color w:val="000000" w:themeColor="text1"/>
                <w:sz w:val="28"/>
                <w:szCs w:val="28"/>
                <w:lang w:eastAsia="ru-RU"/>
              </w:rPr>
              <w:t>а</w:t>
            </w:r>
            <w:r w:rsidRPr="00961FED">
              <w:rPr>
                <w:rFonts w:ascii="Times New Roman" w:eastAsia="Times New Roman" w:hAnsi="Times New Roman" w:cs="Times New Roman"/>
                <w:color w:val="000000" w:themeColor="text1"/>
                <w:sz w:val="28"/>
                <w:szCs w:val="28"/>
                <w:lang w:eastAsia="ru-RU"/>
              </w:rPr>
              <w:t>правленное воздействие, даёт общие ориентиры выполнения работы</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445"/>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Осуществляет упра</w:t>
            </w:r>
            <w:r w:rsidRPr="00961FED">
              <w:rPr>
                <w:rFonts w:ascii="Times New Roman" w:eastAsia="Times New Roman" w:hAnsi="Times New Roman" w:cs="Times New Roman"/>
                <w:color w:val="000000" w:themeColor="text1"/>
                <w:sz w:val="28"/>
                <w:szCs w:val="28"/>
                <w:lang w:eastAsia="ru-RU"/>
              </w:rPr>
              <w:t>в</w:t>
            </w:r>
            <w:r w:rsidRPr="00961FED">
              <w:rPr>
                <w:rFonts w:ascii="Times New Roman" w:eastAsia="Times New Roman" w:hAnsi="Times New Roman" w:cs="Times New Roman"/>
                <w:color w:val="000000" w:themeColor="text1"/>
                <w:sz w:val="28"/>
                <w:szCs w:val="28"/>
                <w:lang w:eastAsia="ru-RU"/>
              </w:rPr>
              <w:t>ление (проектирует, пл</w:t>
            </w:r>
            <w:r w:rsidRPr="00961FED">
              <w:rPr>
                <w:rFonts w:ascii="Times New Roman" w:eastAsia="Times New Roman" w:hAnsi="Times New Roman" w:cs="Times New Roman"/>
                <w:color w:val="000000" w:themeColor="text1"/>
                <w:sz w:val="28"/>
                <w:szCs w:val="28"/>
                <w:lang w:eastAsia="ru-RU"/>
              </w:rPr>
              <w:t>а</w:t>
            </w:r>
            <w:r w:rsidRPr="00961FED">
              <w:rPr>
                <w:rFonts w:ascii="Times New Roman" w:eastAsia="Times New Roman" w:hAnsi="Times New Roman" w:cs="Times New Roman"/>
                <w:color w:val="000000" w:themeColor="text1"/>
                <w:sz w:val="28"/>
                <w:szCs w:val="28"/>
                <w:lang w:eastAsia="ru-RU"/>
              </w:rPr>
              <w:t xml:space="preserve">нирует, распределяет время и др.) </w:t>
            </w:r>
          </w:p>
        </w:tc>
      </w:tr>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Контроль </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Предварительный рубе</w:t>
            </w:r>
            <w:r w:rsidRPr="00961FED">
              <w:rPr>
                <w:rFonts w:ascii="Times New Roman" w:eastAsia="Times New Roman" w:hAnsi="Times New Roman" w:cs="Times New Roman"/>
                <w:color w:val="000000" w:themeColor="text1"/>
                <w:sz w:val="28"/>
                <w:szCs w:val="28"/>
                <w:lang w:eastAsia="ru-RU"/>
              </w:rPr>
              <w:t>ж</w:t>
            </w:r>
            <w:r w:rsidRPr="00961FED">
              <w:rPr>
                <w:rFonts w:ascii="Times New Roman" w:eastAsia="Times New Roman" w:hAnsi="Times New Roman" w:cs="Times New Roman"/>
                <w:color w:val="000000" w:themeColor="text1"/>
                <w:sz w:val="28"/>
                <w:szCs w:val="28"/>
                <w:lang w:eastAsia="ru-RU"/>
              </w:rPr>
              <w:t xml:space="preserve">ный и итоговый контроль </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445"/>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Оперативный тек</w:t>
            </w:r>
            <w:r w:rsidRPr="00961FED">
              <w:rPr>
                <w:rFonts w:ascii="Times New Roman" w:eastAsia="Times New Roman" w:hAnsi="Times New Roman" w:cs="Times New Roman"/>
                <w:color w:val="000000" w:themeColor="text1"/>
                <w:sz w:val="28"/>
                <w:szCs w:val="28"/>
                <w:lang w:eastAsia="ru-RU"/>
              </w:rPr>
              <w:t>у</w:t>
            </w:r>
            <w:r w:rsidRPr="00961FED">
              <w:rPr>
                <w:rFonts w:ascii="Times New Roman" w:eastAsia="Times New Roman" w:hAnsi="Times New Roman" w:cs="Times New Roman"/>
                <w:color w:val="000000" w:themeColor="text1"/>
                <w:sz w:val="28"/>
                <w:szCs w:val="28"/>
                <w:lang w:eastAsia="ru-RU"/>
              </w:rPr>
              <w:t>щий контроль и корре</w:t>
            </w:r>
            <w:r w:rsidRPr="00961FED">
              <w:rPr>
                <w:rFonts w:ascii="Times New Roman" w:eastAsia="Times New Roman" w:hAnsi="Times New Roman" w:cs="Times New Roman"/>
                <w:color w:val="000000" w:themeColor="text1"/>
                <w:sz w:val="28"/>
                <w:szCs w:val="28"/>
                <w:lang w:eastAsia="ru-RU"/>
              </w:rPr>
              <w:t>к</w:t>
            </w:r>
            <w:r w:rsidRPr="00961FED">
              <w:rPr>
                <w:rFonts w:ascii="Times New Roman" w:eastAsia="Times New Roman" w:hAnsi="Times New Roman" w:cs="Times New Roman"/>
                <w:color w:val="000000" w:themeColor="text1"/>
                <w:sz w:val="28"/>
                <w:szCs w:val="28"/>
                <w:lang w:eastAsia="ru-RU"/>
              </w:rPr>
              <w:t>ция способов деятельн</w:t>
            </w:r>
            <w:r w:rsidRPr="00961FED">
              <w:rPr>
                <w:rFonts w:ascii="Times New Roman" w:eastAsia="Times New Roman" w:hAnsi="Times New Roman" w:cs="Times New Roman"/>
                <w:color w:val="000000" w:themeColor="text1"/>
                <w:sz w:val="28"/>
                <w:szCs w:val="28"/>
                <w:lang w:eastAsia="ru-RU"/>
              </w:rPr>
              <w:t>о</w:t>
            </w:r>
            <w:r w:rsidRPr="00961FED">
              <w:rPr>
                <w:rFonts w:ascii="Times New Roman" w:eastAsia="Times New Roman" w:hAnsi="Times New Roman" w:cs="Times New Roman"/>
                <w:color w:val="000000" w:themeColor="text1"/>
                <w:sz w:val="28"/>
                <w:szCs w:val="28"/>
                <w:lang w:eastAsia="ru-RU"/>
              </w:rPr>
              <w:t xml:space="preserve">сти и результатов </w:t>
            </w:r>
          </w:p>
        </w:tc>
      </w:tr>
      <w:tr w:rsidR="00C241FD" w:rsidTr="00961FED">
        <w:trPr>
          <w:tblCellSpacing w:w="15" w:type="dxa"/>
          <w:jc w:val="center"/>
        </w:trPr>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EF2696">
            <w:pPr>
              <w:spacing w:before="100" w:beforeAutospacing="1" w:after="100" w:afterAutospacing="1" w:line="240" w:lineRule="auto"/>
              <w:jc w:val="center"/>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 xml:space="preserve">Оценка </w:t>
            </w:r>
          </w:p>
        </w:tc>
        <w:tc>
          <w:tcPr>
            <w:tcW w:w="184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603"/>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Общая оценка работы, указание на ошибки, рекоме</w:t>
            </w:r>
            <w:r w:rsidRPr="00961FED">
              <w:rPr>
                <w:rFonts w:ascii="Times New Roman" w:eastAsia="Times New Roman" w:hAnsi="Times New Roman" w:cs="Times New Roman"/>
                <w:color w:val="000000" w:themeColor="text1"/>
                <w:sz w:val="28"/>
                <w:szCs w:val="28"/>
                <w:lang w:eastAsia="ru-RU"/>
              </w:rPr>
              <w:t>н</w:t>
            </w:r>
            <w:r w:rsidRPr="00961FED">
              <w:rPr>
                <w:rFonts w:ascii="Times New Roman" w:eastAsia="Times New Roman" w:hAnsi="Times New Roman" w:cs="Times New Roman"/>
                <w:color w:val="000000" w:themeColor="text1"/>
                <w:sz w:val="28"/>
                <w:szCs w:val="28"/>
                <w:lang w:eastAsia="ru-RU"/>
              </w:rPr>
              <w:t>дации</w:t>
            </w:r>
          </w:p>
        </w:tc>
        <w:tc>
          <w:tcPr>
            <w:tcW w:w="154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41FD" w:rsidRPr="00961FED" w:rsidRDefault="00C241FD" w:rsidP="009B4D2F">
            <w:pPr>
              <w:spacing w:after="0" w:line="240" w:lineRule="auto"/>
              <w:ind w:firstLine="445"/>
              <w:rPr>
                <w:rFonts w:ascii="Times New Roman" w:eastAsia="Times New Roman" w:hAnsi="Times New Roman" w:cs="Times New Roman"/>
                <w:color w:val="000000" w:themeColor="text1"/>
                <w:sz w:val="28"/>
                <w:szCs w:val="28"/>
                <w:lang w:eastAsia="ru-RU"/>
              </w:rPr>
            </w:pPr>
            <w:r w:rsidRPr="00961FED">
              <w:rPr>
                <w:rFonts w:ascii="Times New Roman" w:eastAsia="Times New Roman" w:hAnsi="Times New Roman" w:cs="Times New Roman"/>
                <w:color w:val="000000" w:themeColor="text1"/>
                <w:sz w:val="28"/>
                <w:szCs w:val="28"/>
                <w:lang w:eastAsia="ru-RU"/>
              </w:rPr>
              <w:t>Самооценка, сам</w:t>
            </w:r>
            <w:r w:rsidRPr="00961FED">
              <w:rPr>
                <w:rFonts w:ascii="Times New Roman" w:eastAsia="Times New Roman" w:hAnsi="Times New Roman" w:cs="Times New Roman"/>
                <w:color w:val="000000" w:themeColor="text1"/>
                <w:sz w:val="28"/>
                <w:szCs w:val="28"/>
                <w:lang w:eastAsia="ru-RU"/>
              </w:rPr>
              <w:t>о</w:t>
            </w:r>
            <w:r w:rsidRPr="00961FED">
              <w:rPr>
                <w:rFonts w:ascii="Times New Roman" w:eastAsia="Times New Roman" w:hAnsi="Times New Roman" w:cs="Times New Roman"/>
                <w:color w:val="000000" w:themeColor="text1"/>
                <w:sz w:val="28"/>
                <w:szCs w:val="28"/>
                <w:lang w:eastAsia="ru-RU"/>
              </w:rPr>
              <w:t xml:space="preserve">коррекция  </w:t>
            </w:r>
          </w:p>
        </w:tc>
      </w:tr>
    </w:tbl>
    <w:p w:rsidR="00C241FD" w:rsidRDefault="00C241FD" w:rsidP="00EF2696">
      <w:pPr>
        <w:pStyle w:val="a5"/>
        <w:spacing w:before="0" w:beforeAutospacing="0" w:after="0" w:afterAutospacing="0" w:line="360" w:lineRule="auto"/>
        <w:ind w:firstLine="709"/>
        <w:jc w:val="both"/>
        <w:rPr>
          <w:sz w:val="28"/>
          <w:szCs w:val="28"/>
        </w:rPr>
      </w:pPr>
    </w:p>
    <w:p w:rsidR="00EE2925" w:rsidRDefault="00EE2925" w:rsidP="00EF2696">
      <w:pPr>
        <w:pStyle w:val="a5"/>
        <w:spacing w:before="0" w:beforeAutospacing="0" w:after="0" w:afterAutospacing="0" w:line="360" w:lineRule="auto"/>
        <w:ind w:firstLine="709"/>
        <w:jc w:val="both"/>
        <w:rPr>
          <w:sz w:val="28"/>
          <w:szCs w:val="28"/>
        </w:rPr>
      </w:pPr>
      <w:r w:rsidRPr="00EE2925">
        <w:rPr>
          <w:sz w:val="28"/>
          <w:szCs w:val="28"/>
        </w:rPr>
        <w:lastRenderedPageBreak/>
        <w:t xml:space="preserve"> Организация </w:t>
      </w:r>
      <w:r>
        <w:rPr>
          <w:sz w:val="28"/>
          <w:szCs w:val="28"/>
        </w:rPr>
        <w:t>самостоятельной</w:t>
      </w:r>
      <w:r w:rsidR="00A07A7F">
        <w:rPr>
          <w:sz w:val="28"/>
          <w:szCs w:val="28"/>
        </w:rPr>
        <w:t xml:space="preserve"> внеаудиторной</w:t>
      </w:r>
      <w:r>
        <w:rPr>
          <w:sz w:val="28"/>
          <w:szCs w:val="28"/>
        </w:rPr>
        <w:t xml:space="preserve"> работ</w:t>
      </w:r>
      <w:r w:rsidR="00A07A7F">
        <w:rPr>
          <w:sz w:val="28"/>
          <w:szCs w:val="28"/>
        </w:rPr>
        <w:t xml:space="preserve">ы </w:t>
      </w:r>
      <w:r>
        <w:rPr>
          <w:sz w:val="28"/>
          <w:szCs w:val="28"/>
        </w:rPr>
        <w:t xml:space="preserve"> </w:t>
      </w:r>
      <w:r w:rsidR="0063672A">
        <w:rPr>
          <w:sz w:val="28"/>
          <w:szCs w:val="28"/>
        </w:rPr>
        <w:t xml:space="preserve">при </w:t>
      </w:r>
      <w:r>
        <w:rPr>
          <w:sz w:val="28"/>
          <w:szCs w:val="28"/>
        </w:rPr>
        <w:t>подготовке сп</w:t>
      </w:r>
      <w:r>
        <w:rPr>
          <w:sz w:val="28"/>
          <w:szCs w:val="28"/>
        </w:rPr>
        <w:t>е</w:t>
      </w:r>
      <w:r>
        <w:rPr>
          <w:sz w:val="28"/>
          <w:szCs w:val="28"/>
        </w:rPr>
        <w:t xml:space="preserve">циалистов регулируется определёнными принципами: регламентацией </w:t>
      </w:r>
      <w:r w:rsidR="00A07A7F">
        <w:rPr>
          <w:sz w:val="28"/>
          <w:szCs w:val="28"/>
        </w:rPr>
        <w:t xml:space="preserve"> </w:t>
      </w:r>
      <w:r>
        <w:rPr>
          <w:sz w:val="28"/>
          <w:szCs w:val="28"/>
        </w:rPr>
        <w:t>самосто</w:t>
      </w:r>
      <w:r>
        <w:rPr>
          <w:sz w:val="28"/>
          <w:szCs w:val="28"/>
        </w:rPr>
        <w:t>я</w:t>
      </w:r>
      <w:r>
        <w:rPr>
          <w:sz w:val="28"/>
          <w:szCs w:val="28"/>
        </w:rPr>
        <w:t>тельных заданий по объёму</w:t>
      </w:r>
      <w:r w:rsidR="00E65FAD">
        <w:rPr>
          <w:sz w:val="28"/>
          <w:szCs w:val="28"/>
        </w:rPr>
        <w:t xml:space="preserve"> и</w:t>
      </w:r>
      <w:r>
        <w:rPr>
          <w:sz w:val="28"/>
          <w:szCs w:val="28"/>
        </w:rPr>
        <w:t xml:space="preserve"> времени, обеспечением условий</w:t>
      </w:r>
      <w:r w:rsidR="00A07A7F">
        <w:rPr>
          <w:sz w:val="28"/>
          <w:szCs w:val="28"/>
        </w:rPr>
        <w:t xml:space="preserve"> </w:t>
      </w:r>
      <w:r>
        <w:rPr>
          <w:sz w:val="28"/>
          <w:szCs w:val="28"/>
        </w:rPr>
        <w:t xml:space="preserve"> </w:t>
      </w:r>
      <w:r w:rsidR="00A07A7F">
        <w:rPr>
          <w:sz w:val="28"/>
          <w:szCs w:val="28"/>
        </w:rPr>
        <w:t>для её  организации  и управления</w:t>
      </w:r>
      <w:r w:rsidR="00F92A4A">
        <w:rPr>
          <w:sz w:val="28"/>
          <w:szCs w:val="28"/>
        </w:rPr>
        <w:t>.</w:t>
      </w:r>
    </w:p>
    <w:p w:rsidR="0063672A" w:rsidRPr="00DA5113" w:rsidRDefault="0063672A" w:rsidP="00EF2696">
      <w:pPr>
        <w:spacing w:after="0" w:line="360" w:lineRule="auto"/>
        <w:ind w:firstLine="720"/>
        <w:jc w:val="center"/>
        <w:rPr>
          <w:rFonts w:ascii="Times New Roman" w:hAnsi="Times New Roman" w:cs="Times New Roman"/>
          <w:i/>
          <w:color w:val="000000" w:themeColor="text1"/>
          <w:sz w:val="28"/>
          <w:szCs w:val="28"/>
        </w:rPr>
      </w:pPr>
      <w:r w:rsidRPr="00DA5113">
        <w:rPr>
          <w:rFonts w:ascii="Times New Roman" w:hAnsi="Times New Roman" w:cs="Times New Roman"/>
          <w:i/>
          <w:color w:val="000000" w:themeColor="text1"/>
          <w:sz w:val="28"/>
          <w:szCs w:val="28"/>
        </w:rPr>
        <w:t>Условия, обеспечивающие эффективность</w:t>
      </w:r>
    </w:p>
    <w:p w:rsidR="00F92A4A" w:rsidRPr="00DA5113" w:rsidRDefault="0063672A" w:rsidP="00EF2696">
      <w:pPr>
        <w:spacing w:after="0" w:line="360" w:lineRule="auto"/>
        <w:ind w:firstLine="720"/>
        <w:jc w:val="center"/>
        <w:rPr>
          <w:rFonts w:ascii="Times New Roman" w:hAnsi="Times New Roman" w:cs="Times New Roman"/>
          <w:i/>
          <w:sz w:val="28"/>
          <w:szCs w:val="28"/>
        </w:rPr>
      </w:pPr>
      <w:r w:rsidRPr="00DA5113">
        <w:rPr>
          <w:rFonts w:ascii="Times New Roman" w:hAnsi="Times New Roman" w:cs="Times New Roman"/>
          <w:i/>
          <w:color w:val="000000" w:themeColor="text1"/>
          <w:sz w:val="28"/>
          <w:szCs w:val="28"/>
        </w:rPr>
        <w:t xml:space="preserve"> </w:t>
      </w:r>
      <w:r w:rsidR="00F92A4A" w:rsidRPr="00DA5113">
        <w:rPr>
          <w:rFonts w:ascii="Times New Roman" w:hAnsi="Times New Roman" w:cs="Times New Roman"/>
          <w:i/>
          <w:sz w:val="28"/>
          <w:szCs w:val="28"/>
        </w:rPr>
        <w:t>внеаудиторной самостоятельной работы студентов:</w:t>
      </w:r>
    </w:p>
    <w:p w:rsidR="004B5E4F" w:rsidRDefault="00012F3E" w:rsidP="00DA5113">
      <w:pPr>
        <w:pStyle w:val="a5"/>
        <w:tabs>
          <w:tab w:val="left" w:pos="993"/>
        </w:tabs>
        <w:spacing w:before="0" w:beforeAutospacing="0" w:after="0" w:afterAutospacing="0" w:line="360" w:lineRule="auto"/>
        <w:ind w:firstLine="709"/>
        <w:jc w:val="both"/>
        <w:rPr>
          <w:sz w:val="28"/>
          <w:szCs w:val="28"/>
        </w:rPr>
      </w:pPr>
      <w:r>
        <w:rPr>
          <w:sz w:val="28"/>
          <w:szCs w:val="28"/>
        </w:rPr>
        <w:t xml:space="preserve">1. </w:t>
      </w:r>
      <w:r w:rsidR="004B5E4F">
        <w:rPr>
          <w:sz w:val="28"/>
          <w:szCs w:val="28"/>
        </w:rPr>
        <w:t xml:space="preserve">Научно – профессиональное самосовершенствование преподавателей: </w:t>
      </w:r>
      <w:r>
        <w:rPr>
          <w:sz w:val="28"/>
          <w:szCs w:val="28"/>
        </w:rPr>
        <w:t xml:space="preserve"> </w:t>
      </w:r>
      <w:r w:rsidR="004B5E4F">
        <w:rPr>
          <w:sz w:val="28"/>
          <w:szCs w:val="28"/>
        </w:rPr>
        <w:t>н</w:t>
      </w:r>
      <w:r w:rsidR="004B5E4F">
        <w:rPr>
          <w:sz w:val="28"/>
          <w:szCs w:val="28"/>
        </w:rPr>
        <w:t>а</w:t>
      </w:r>
      <w:r w:rsidR="004B5E4F">
        <w:rPr>
          <w:sz w:val="28"/>
          <w:szCs w:val="28"/>
        </w:rPr>
        <w:t>копление и обобщение опыта по руководству самостоятельной внеаудиторной раб</w:t>
      </w:r>
      <w:r w:rsidR="004B5E4F">
        <w:rPr>
          <w:sz w:val="28"/>
          <w:szCs w:val="28"/>
        </w:rPr>
        <w:t>о</w:t>
      </w:r>
      <w:r w:rsidR="004B5E4F">
        <w:rPr>
          <w:sz w:val="28"/>
          <w:szCs w:val="28"/>
        </w:rPr>
        <w:t>той, методический обмен опытом, педагогическое самообразование.</w:t>
      </w:r>
    </w:p>
    <w:p w:rsidR="00F92A4A" w:rsidRDefault="00F92A4A" w:rsidP="00DA5113">
      <w:pPr>
        <w:pStyle w:val="a5"/>
        <w:numPr>
          <w:ilvl w:val="0"/>
          <w:numId w:val="5"/>
        </w:numPr>
        <w:tabs>
          <w:tab w:val="left" w:pos="993"/>
        </w:tabs>
        <w:spacing w:before="0" w:beforeAutospacing="0" w:after="0" w:afterAutospacing="0" w:line="360" w:lineRule="auto"/>
        <w:ind w:left="0" w:firstLine="709"/>
        <w:jc w:val="both"/>
        <w:rPr>
          <w:sz w:val="28"/>
          <w:szCs w:val="28"/>
        </w:rPr>
      </w:pPr>
      <w:r>
        <w:rPr>
          <w:sz w:val="28"/>
          <w:szCs w:val="28"/>
        </w:rPr>
        <w:t>Организационные условия: бюджет времени, информационные ресурсы (учебные пособия, справочники, обучающие программы и т.д.), материальные р</w:t>
      </w:r>
      <w:r>
        <w:rPr>
          <w:sz w:val="28"/>
          <w:szCs w:val="28"/>
        </w:rPr>
        <w:t>е</w:t>
      </w:r>
      <w:r>
        <w:rPr>
          <w:sz w:val="28"/>
          <w:szCs w:val="28"/>
        </w:rPr>
        <w:t>сурсы.</w:t>
      </w:r>
    </w:p>
    <w:p w:rsidR="00964480" w:rsidRDefault="00F92A4A" w:rsidP="00DA5113">
      <w:pPr>
        <w:pStyle w:val="a5"/>
        <w:numPr>
          <w:ilvl w:val="0"/>
          <w:numId w:val="5"/>
        </w:numPr>
        <w:tabs>
          <w:tab w:val="left" w:pos="993"/>
        </w:tabs>
        <w:spacing w:before="0" w:beforeAutospacing="0" w:after="0" w:afterAutospacing="0" w:line="360" w:lineRule="auto"/>
        <w:ind w:left="0" w:firstLine="709"/>
        <w:jc w:val="both"/>
        <w:rPr>
          <w:sz w:val="28"/>
          <w:szCs w:val="28"/>
        </w:rPr>
      </w:pPr>
      <w:r>
        <w:rPr>
          <w:sz w:val="28"/>
          <w:szCs w:val="28"/>
        </w:rPr>
        <w:t xml:space="preserve">Методические условия: планирование самостоятельной работы, обучение студентов </w:t>
      </w:r>
      <w:r w:rsidR="007B49FD">
        <w:rPr>
          <w:sz w:val="28"/>
          <w:szCs w:val="28"/>
        </w:rPr>
        <w:t>алгоритмам  выполнения различных видов самостоятельной работы</w:t>
      </w:r>
      <w:r>
        <w:rPr>
          <w:sz w:val="28"/>
          <w:szCs w:val="28"/>
        </w:rPr>
        <w:t>, н</w:t>
      </w:r>
      <w:r>
        <w:rPr>
          <w:sz w:val="28"/>
          <w:szCs w:val="28"/>
        </w:rPr>
        <w:t>а</w:t>
      </w:r>
      <w:r>
        <w:rPr>
          <w:sz w:val="28"/>
          <w:szCs w:val="28"/>
        </w:rPr>
        <w:t>личие методических и оценочных материалов, организация консультирования ст</w:t>
      </w:r>
      <w:r>
        <w:rPr>
          <w:sz w:val="28"/>
          <w:szCs w:val="28"/>
        </w:rPr>
        <w:t>у</w:t>
      </w:r>
      <w:r>
        <w:rPr>
          <w:sz w:val="28"/>
          <w:szCs w:val="28"/>
        </w:rPr>
        <w:t>дентов</w:t>
      </w:r>
      <w:r w:rsidR="00964480">
        <w:rPr>
          <w:sz w:val="28"/>
          <w:szCs w:val="28"/>
        </w:rPr>
        <w:t>, возможность публичного обсуждения результатов внеаудиторной самосто</w:t>
      </w:r>
      <w:r w:rsidR="00964480">
        <w:rPr>
          <w:sz w:val="28"/>
          <w:szCs w:val="28"/>
        </w:rPr>
        <w:t>я</w:t>
      </w:r>
      <w:r w:rsidR="00964480">
        <w:rPr>
          <w:sz w:val="28"/>
          <w:szCs w:val="28"/>
        </w:rPr>
        <w:t>тельной работы студентов.</w:t>
      </w:r>
    </w:p>
    <w:p w:rsidR="00F92A4A" w:rsidRDefault="00964480" w:rsidP="00DA5113">
      <w:pPr>
        <w:pStyle w:val="a5"/>
        <w:numPr>
          <w:ilvl w:val="0"/>
          <w:numId w:val="5"/>
        </w:numPr>
        <w:tabs>
          <w:tab w:val="left" w:pos="993"/>
        </w:tabs>
        <w:spacing w:before="0" w:beforeAutospacing="0" w:after="0" w:afterAutospacing="0" w:line="360" w:lineRule="auto"/>
        <w:ind w:left="0" w:firstLine="709"/>
        <w:jc w:val="both"/>
        <w:rPr>
          <w:sz w:val="28"/>
          <w:szCs w:val="28"/>
        </w:rPr>
      </w:pPr>
      <w:r>
        <w:rPr>
          <w:sz w:val="28"/>
          <w:szCs w:val="28"/>
        </w:rPr>
        <w:t xml:space="preserve">Формирование у студентов общих компетенций: </w:t>
      </w:r>
      <w:r w:rsidR="004B5E4F">
        <w:rPr>
          <w:sz w:val="28"/>
          <w:szCs w:val="28"/>
        </w:rPr>
        <w:t xml:space="preserve"> </w:t>
      </w:r>
      <w:r w:rsidR="00E65FAD">
        <w:rPr>
          <w:sz w:val="28"/>
          <w:szCs w:val="28"/>
        </w:rPr>
        <w:t xml:space="preserve">формирование умения </w:t>
      </w:r>
      <w:r>
        <w:rPr>
          <w:sz w:val="28"/>
          <w:szCs w:val="28"/>
        </w:rPr>
        <w:t>о</w:t>
      </w:r>
      <w:r>
        <w:rPr>
          <w:sz w:val="28"/>
          <w:szCs w:val="28"/>
        </w:rPr>
        <w:t>р</w:t>
      </w:r>
      <w:r>
        <w:rPr>
          <w:sz w:val="28"/>
          <w:szCs w:val="28"/>
        </w:rPr>
        <w:t>ганизовывать собственную деятельность, определять цели и выбирать пути их до</w:t>
      </w:r>
      <w:r>
        <w:rPr>
          <w:sz w:val="28"/>
          <w:szCs w:val="28"/>
        </w:rPr>
        <w:t>с</w:t>
      </w:r>
      <w:r>
        <w:rPr>
          <w:sz w:val="28"/>
          <w:szCs w:val="28"/>
        </w:rPr>
        <w:t>тижения, владе</w:t>
      </w:r>
      <w:r w:rsidR="00B632DB">
        <w:rPr>
          <w:sz w:val="28"/>
          <w:szCs w:val="28"/>
        </w:rPr>
        <w:t>ть культурой мышления, обобщать,</w:t>
      </w:r>
      <w:r>
        <w:rPr>
          <w:sz w:val="28"/>
          <w:szCs w:val="28"/>
        </w:rPr>
        <w:t xml:space="preserve"> анализировать, воспринимать информацию, определять </w:t>
      </w:r>
      <w:r w:rsidR="00B632DB">
        <w:rPr>
          <w:sz w:val="28"/>
          <w:szCs w:val="28"/>
        </w:rPr>
        <w:t xml:space="preserve">цели и </w:t>
      </w:r>
      <w:r>
        <w:rPr>
          <w:sz w:val="28"/>
          <w:szCs w:val="28"/>
        </w:rPr>
        <w:t>задач</w:t>
      </w:r>
      <w:r w:rsidR="00B632DB">
        <w:rPr>
          <w:sz w:val="28"/>
          <w:szCs w:val="28"/>
        </w:rPr>
        <w:t>и,</w:t>
      </w:r>
      <w:r>
        <w:rPr>
          <w:sz w:val="28"/>
          <w:szCs w:val="28"/>
        </w:rPr>
        <w:t xml:space="preserve"> способы наиболее рационального решения поставленных задач,  корректи</w:t>
      </w:r>
      <w:r w:rsidR="004B5E4F">
        <w:rPr>
          <w:sz w:val="28"/>
          <w:szCs w:val="28"/>
        </w:rPr>
        <w:t>ровать результаты  самостоятельной работы</w:t>
      </w:r>
      <w:r>
        <w:rPr>
          <w:sz w:val="28"/>
          <w:szCs w:val="28"/>
        </w:rPr>
        <w:t xml:space="preserve">, </w:t>
      </w:r>
      <w:r w:rsidR="004B5E4F">
        <w:rPr>
          <w:sz w:val="28"/>
          <w:szCs w:val="28"/>
        </w:rPr>
        <w:t xml:space="preserve"> </w:t>
      </w:r>
      <w:r>
        <w:rPr>
          <w:sz w:val="28"/>
          <w:szCs w:val="28"/>
        </w:rPr>
        <w:t>выя</w:t>
      </w:r>
      <w:r>
        <w:rPr>
          <w:sz w:val="28"/>
          <w:szCs w:val="28"/>
        </w:rPr>
        <w:t>в</w:t>
      </w:r>
      <w:r>
        <w:rPr>
          <w:sz w:val="28"/>
          <w:szCs w:val="28"/>
        </w:rPr>
        <w:t xml:space="preserve">лять причины </w:t>
      </w:r>
      <w:r w:rsidR="00B632DB">
        <w:rPr>
          <w:sz w:val="28"/>
          <w:szCs w:val="28"/>
        </w:rPr>
        <w:t xml:space="preserve">ошибок, затруднений </w:t>
      </w:r>
      <w:r>
        <w:rPr>
          <w:sz w:val="28"/>
          <w:szCs w:val="28"/>
        </w:rPr>
        <w:t>и намечать пути их устранения в дальнейшей работе.</w:t>
      </w:r>
    </w:p>
    <w:p w:rsidR="006B41E8" w:rsidRPr="00EE2925" w:rsidRDefault="006B41E8" w:rsidP="00EF2696">
      <w:pPr>
        <w:pStyle w:val="a5"/>
        <w:spacing w:before="0" w:beforeAutospacing="0" w:after="0" w:afterAutospacing="0" w:line="360" w:lineRule="auto"/>
        <w:ind w:firstLine="709"/>
        <w:jc w:val="both"/>
        <w:rPr>
          <w:sz w:val="28"/>
          <w:szCs w:val="28"/>
        </w:rPr>
      </w:pPr>
      <w:r>
        <w:rPr>
          <w:sz w:val="28"/>
          <w:szCs w:val="28"/>
        </w:rPr>
        <w:t>Задания для самостоятельной работы должны соответствовать целям разли</w:t>
      </w:r>
      <w:r>
        <w:rPr>
          <w:sz w:val="28"/>
          <w:szCs w:val="28"/>
        </w:rPr>
        <w:t>ч</w:t>
      </w:r>
      <w:r>
        <w:rPr>
          <w:sz w:val="28"/>
          <w:szCs w:val="28"/>
        </w:rPr>
        <w:t>ного уровня,</w:t>
      </w:r>
      <w:r w:rsidR="007C763E">
        <w:rPr>
          <w:sz w:val="28"/>
          <w:szCs w:val="28"/>
        </w:rPr>
        <w:t xml:space="preserve"> </w:t>
      </w:r>
      <w:r>
        <w:rPr>
          <w:sz w:val="28"/>
          <w:szCs w:val="28"/>
        </w:rPr>
        <w:t xml:space="preserve"> отражать содержание изучаемой дисциплины, включать различные виды и уровни познавательной деятельности студентов.</w:t>
      </w:r>
    </w:p>
    <w:p w:rsidR="00A30872" w:rsidRPr="00DA5113" w:rsidRDefault="007C763E" w:rsidP="00EF2696">
      <w:pPr>
        <w:spacing w:after="0" w:line="360" w:lineRule="auto"/>
        <w:ind w:firstLine="709"/>
        <w:jc w:val="both"/>
        <w:rPr>
          <w:rFonts w:ascii="Times New Roman" w:hAnsi="Times New Roman" w:cs="Times New Roman"/>
          <w:i/>
          <w:sz w:val="28"/>
          <w:szCs w:val="28"/>
        </w:rPr>
      </w:pPr>
      <w:r w:rsidRPr="00DA5113">
        <w:rPr>
          <w:rFonts w:ascii="Times New Roman" w:hAnsi="Times New Roman" w:cs="Times New Roman"/>
          <w:i/>
          <w:color w:val="000000" w:themeColor="text1"/>
          <w:sz w:val="28"/>
          <w:szCs w:val="28"/>
        </w:rPr>
        <w:t>Основными к</w:t>
      </w:r>
      <w:r w:rsidR="00A30872" w:rsidRPr="00DA5113">
        <w:rPr>
          <w:rFonts w:ascii="Times New Roman" w:hAnsi="Times New Roman" w:cs="Times New Roman"/>
          <w:i/>
          <w:sz w:val="28"/>
          <w:szCs w:val="28"/>
        </w:rPr>
        <w:t>ритериями оценки результатов самостоятельной внеаудито</w:t>
      </w:r>
      <w:r w:rsidR="00A30872" w:rsidRPr="00DA5113">
        <w:rPr>
          <w:rFonts w:ascii="Times New Roman" w:hAnsi="Times New Roman" w:cs="Times New Roman"/>
          <w:i/>
          <w:sz w:val="28"/>
          <w:szCs w:val="28"/>
        </w:rPr>
        <w:t>р</w:t>
      </w:r>
      <w:r w:rsidR="00A30872" w:rsidRPr="00DA5113">
        <w:rPr>
          <w:rFonts w:ascii="Times New Roman" w:hAnsi="Times New Roman" w:cs="Times New Roman"/>
          <w:i/>
          <w:sz w:val="28"/>
          <w:szCs w:val="28"/>
        </w:rPr>
        <w:t>ной работы студента являются:</w:t>
      </w:r>
    </w:p>
    <w:p w:rsidR="00A30872" w:rsidRDefault="00A30872" w:rsidP="00DA51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уровень освоения студентом учебного материала;</w:t>
      </w:r>
    </w:p>
    <w:p w:rsidR="00A30872" w:rsidRDefault="00A30872" w:rsidP="00DA51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8020D">
        <w:rPr>
          <w:rFonts w:ascii="Times New Roman" w:hAnsi="Times New Roman" w:cs="Times New Roman"/>
          <w:sz w:val="28"/>
          <w:szCs w:val="28"/>
        </w:rPr>
        <w:t xml:space="preserve">уровень  сформированности  </w:t>
      </w:r>
      <w:r>
        <w:rPr>
          <w:rFonts w:ascii="Times New Roman" w:hAnsi="Times New Roman" w:cs="Times New Roman"/>
          <w:sz w:val="28"/>
          <w:szCs w:val="28"/>
        </w:rPr>
        <w:t xml:space="preserve">умения </w:t>
      </w:r>
      <w:r w:rsidR="0078020D">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w:t>
      </w:r>
      <w:r w:rsidR="0078020D">
        <w:rPr>
          <w:rFonts w:ascii="Times New Roman" w:hAnsi="Times New Roman" w:cs="Times New Roman"/>
          <w:sz w:val="28"/>
          <w:szCs w:val="28"/>
        </w:rPr>
        <w:t xml:space="preserve"> </w:t>
      </w:r>
      <w:r>
        <w:rPr>
          <w:rFonts w:ascii="Times New Roman" w:hAnsi="Times New Roman" w:cs="Times New Roman"/>
          <w:sz w:val="28"/>
          <w:szCs w:val="28"/>
        </w:rPr>
        <w:t xml:space="preserve">теоретические </w:t>
      </w:r>
      <w:r w:rsidR="0078020D">
        <w:rPr>
          <w:rFonts w:ascii="Times New Roman" w:hAnsi="Times New Roman" w:cs="Times New Roman"/>
          <w:sz w:val="28"/>
          <w:szCs w:val="28"/>
        </w:rPr>
        <w:t xml:space="preserve"> </w:t>
      </w:r>
      <w:r>
        <w:rPr>
          <w:rFonts w:ascii="Times New Roman" w:hAnsi="Times New Roman" w:cs="Times New Roman"/>
          <w:sz w:val="28"/>
          <w:szCs w:val="28"/>
        </w:rPr>
        <w:t>знания при выполнении практических за</w:t>
      </w:r>
      <w:r w:rsidR="00085DAA">
        <w:rPr>
          <w:rFonts w:ascii="Times New Roman" w:hAnsi="Times New Roman" w:cs="Times New Roman"/>
          <w:sz w:val="28"/>
          <w:szCs w:val="28"/>
        </w:rPr>
        <w:t>д</w:t>
      </w:r>
      <w:r>
        <w:rPr>
          <w:rFonts w:ascii="Times New Roman" w:hAnsi="Times New Roman" w:cs="Times New Roman"/>
          <w:sz w:val="28"/>
          <w:szCs w:val="28"/>
        </w:rPr>
        <w:t>ач;</w:t>
      </w:r>
    </w:p>
    <w:p w:rsidR="00A30872" w:rsidRDefault="00A30872" w:rsidP="00DA51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DAA">
        <w:rPr>
          <w:rFonts w:ascii="Times New Roman" w:hAnsi="Times New Roman" w:cs="Times New Roman"/>
          <w:sz w:val="28"/>
          <w:szCs w:val="28"/>
        </w:rPr>
        <w:t>уровень сформированности</w:t>
      </w:r>
      <w:r>
        <w:rPr>
          <w:rFonts w:ascii="Times New Roman" w:hAnsi="Times New Roman" w:cs="Times New Roman"/>
          <w:sz w:val="28"/>
          <w:szCs w:val="28"/>
        </w:rPr>
        <w:t xml:space="preserve"> общих компетенций;</w:t>
      </w:r>
    </w:p>
    <w:p w:rsidR="00A30872" w:rsidRDefault="00A30872" w:rsidP="00DA51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DAA">
        <w:rPr>
          <w:rFonts w:ascii="Times New Roman" w:hAnsi="Times New Roman" w:cs="Times New Roman"/>
          <w:sz w:val="28"/>
          <w:szCs w:val="28"/>
        </w:rPr>
        <w:t>уровень сформированности</w:t>
      </w:r>
      <w:r>
        <w:rPr>
          <w:rFonts w:ascii="Times New Roman" w:hAnsi="Times New Roman" w:cs="Times New Roman"/>
          <w:sz w:val="28"/>
          <w:szCs w:val="28"/>
        </w:rPr>
        <w:t xml:space="preserve"> профессиональных компетенций;</w:t>
      </w:r>
    </w:p>
    <w:p w:rsidR="00A30872" w:rsidRDefault="00A30872" w:rsidP="00DA51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оформление материала в соответствии  с</w:t>
      </w:r>
      <w:r w:rsidR="0078020D">
        <w:rPr>
          <w:rFonts w:ascii="Times New Roman" w:hAnsi="Times New Roman" w:cs="Times New Roman"/>
          <w:sz w:val="28"/>
          <w:szCs w:val="28"/>
        </w:rPr>
        <w:t xml:space="preserve"> предъявляемыми </w:t>
      </w:r>
      <w:r>
        <w:rPr>
          <w:rFonts w:ascii="Times New Roman" w:hAnsi="Times New Roman" w:cs="Times New Roman"/>
          <w:sz w:val="28"/>
          <w:szCs w:val="28"/>
        </w:rPr>
        <w:t xml:space="preserve"> требованиями.</w:t>
      </w:r>
    </w:p>
    <w:p w:rsidR="00DA5113" w:rsidRDefault="00DA5113" w:rsidP="00EF2696">
      <w:pPr>
        <w:pStyle w:val="a5"/>
        <w:tabs>
          <w:tab w:val="left" w:pos="709"/>
          <w:tab w:val="left" w:pos="1134"/>
        </w:tabs>
        <w:spacing w:before="0" w:beforeAutospacing="0" w:after="0" w:afterAutospacing="0" w:line="360" w:lineRule="auto"/>
        <w:jc w:val="center"/>
        <w:rPr>
          <w:rStyle w:val="a6"/>
          <w:sz w:val="28"/>
          <w:szCs w:val="28"/>
        </w:rPr>
      </w:pPr>
    </w:p>
    <w:p w:rsidR="007D30E1" w:rsidRPr="00B025EE" w:rsidRDefault="00DA5113" w:rsidP="00EF2696">
      <w:pPr>
        <w:pStyle w:val="a5"/>
        <w:tabs>
          <w:tab w:val="left" w:pos="709"/>
          <w:tab w:val="left" w:pos="1134"/>
        </w:tabs>
        <w:spacing w:before="0" w:beforeAutospacing="0" w:after="0" w:afterAutospacing="0" w:line="360" w:lineRule="auto"/>
        <w:jc w:val="center"/>
        <w:rPr>
          <w:rStyle w:val="a6"/>
          <w:sz w:val="28"/>
          <w:szCs w:val="28"/>
        </w:rPr>
      </w:pPr>
      <w:r>
        <w:rPr>
          <w:rStyle w:val="a6"/>
          <w:sz w:val="28"/>
          <w:szCs w:val="28"/>
        </w:rPr>
        <w:t>3</w:t>
      </w:r>
      <w:r w:rsidR="00B3651B">
        <w:rPr>
          <w:rStyle w:val="a6"/>
          <w:sz w:val="28"/>
          <w:szCs w:val="28"/>
        </w:rPr>
        <w:t xml:space="preserve">. </w:t>
      </w:r>
      <w:r w:rsidR="00295560">
        <w:rPr>
          <w:rStyle w:val="a6"/>
          <w:sz w:val="28"/>
          <w:szCs w:val="28"/>
        </w:rPr>
        <w:t>Методические рекомендации по к</w:t>
      </w:r>
      <w:r w:rsidR="00C05247" w:rsidRPr="00B025EE">
        <w:rPr>
          <w:rStyle w:val="a6"/>
          <w:sz w:val="28"/>
          <w:szCs w:val="28"/>
        </w:rPr>
        <w:t>онспектиров</w:t>
      </w:r>
      <w:r w:rsidR="00385FB8">
        <w:rPr>
          <w:rStyle w:val="a6"/>
          <w:sz w:val="28"/>
          <w:szCs w:val="28"/>
        </w:rPr>
        <w:t>а</w:t>
      </w:r>
      <w:r w:rsidR="00295560">
        <w:rPr>
          <w:rStyle w:val="a6"/>
          <w:sz w:val="28"/>
          <w:szCs w:val="28"/>
        </w:rPr>
        <w:t>нию</w:t>
      </w:r>
      <w:r w:rsidR="00C05247" w:rsidRPr="00B025EE">
        <w:rPr>
          <w:rStyle w:val="a6"/>
          <w:sz w:val="28"/>
          <w:szCs w:val="28"/>
        </w:rPr>
        <w:t xml:space="preserve">  текста</w:t>
      </w:r>
    </w:p>
    <w:p w:rsidR="00B025EE" w:rsidRPr="00B025EE" w:rsidRDefault="00B025EE" w:rsidP="00EF2696">
      <w:pPr>
        <w:tabs>
          <w:tab w:val="left" w:pos="426"/>
        </w:tabs>
        <w:spacing w:after="0" w:line="360" w:lineRule="auto"/>
        <w:ind w:firstLine="709"/>
        <w:jc w:val="both"/>
        <w:rPr>
          <w:rFonts w:ascii="Times New Roman" w:hAnsi="Times New Roman" w:cs="Times New Roman"/>
          <w:sz w:val="28"/>
        </w:rPr>
      </w:pPr>
      <w:r w:rsidRPr="00D81572">
        <w:rPr>
          <w:rFonts w:ascii="Times New Roman" w:hAnsi="Times New Roman" w:cs="Times New Roman"/>
          <w:sz w:val="28"/>
        </w:rPr>
        <w:t>Конспект</w:t>
      </w:r>
      <w:r w:rsidRPr="00B025EE">
        <w:rPr>
          <w:rFonts w:ascii="Times New Roman" w:hAnsi="Times New Roman" w:cs="Times New Roman"/>
          <w:sz w:val="28"/>
        </w:rPr>
        <w:t xml:space="preserve"> – краткое письменное содержание лекции, или какого-либо произв</w:t>
      </w:r>
      <w:r w:rsidRPr="00B025EE">
        <w:rPr>
          <w:rFonts w:ascii="Times New Roman" w:hAnsi="Times New Roman" w:cs="Times New Roman"/>
          <w:sz w:val="28"/>
        </w:rPr>
        <w:t>е</w:t>
      </w:r>
      <w:r w:rsidRPr="00B025EE">
        <w:rPr>
          <w:rFonts w:ascii="Times New Roman" w:hAnsi="Times New Roman" w:cs="Times New Roman"/>
          <w:sz w:val="28"/>
        </w:rPr>
        <w:t>дения, включающее в сжатой форме основные положения и их обоснования факт</w:t>
      </w:r>
      <w:r w:rsidRPr="00B025EE">
        <w:rPr>
          <w:rFonts w:ascii="Times New Roman" w:hAnsi="Times New Roman" w:cs="Times New Roman"/>
          <w:sz w:val="28"/>
        </w:rPr>
        <w:t>а</w:t>
      </w:r>
      <w:r w:rsidRPr="00B025EE">
        <w:rPr>
          <w:rFonts w:ascii="Times New Roman" w:hAnsi="Times New Roman" w:cs="Times New Roman"/>
          <w:sz w:val="28"/>
        </w:rPr>
        <w:t>ми, цифрами, примерами.</w:t>
      </w:r>
    </w:p>
    <w:p w:rsidR="00B025EE" w:rsidRPr="00B3651B" w:rsidRDefault="00B025EE" w:rsidP="0018640E">
      <w:pPr>
        <w:spacing w:after="0" w:line="360" w:lineRule="auto"/>
        <w:ind w:left="709"/>
        <w:jc w:val="center"/>
        <w:rPr>
          <w:rFonts w:ascii="Times New Roman" w:hAnsi="Times New Roman" w:cs="Times New Roman"/>
          <w:b/>
          <w:sz w:val="28"/>
        </w:rPr>
      </w:pPr>
      <w:r w:rsidRPr="00B3651B">
        <w:rPr>
          <w:rFonts w:ascii="Times New Roman" w:hAnsi="Times New Roman" w:cs="Times New Roman"/>
          <w:b/>
          <w:sz w:val="28"/>
        </w:rPr>
        <w:t>Классификация видов конспектов</w:t>
      </w:r>
    </w:p>
    <w:p w:rsidR="00B025EE" w:rsidRDefault="00B025EE" w:rsidP="0058542E">
      <w:pPr>
        <w:spacing w:after="0" w:line="360" w:lineRule="auto"/>
        <w:ind w:firstLine="709"/>
        <w:jc w:val="both"/>
        <w:rPr>
          <w:rFonts w:ascii="Times New Roman" w:hAnsi="Times New Roman" w:cs="Times New Roman"/>
          <w:sz w:val="28"/>
        </w:rPr>
      </w:pPr>
      <w:r w:rsidRPr="00B025EE">
        <w:rPr>
          <w:rFonts w:ascii="Times New Roman" w:hAnsi="Times New Roman" w:cs="Times New Roman"/>
          <w:sz w:val="28"/>
        </w:rPr>
        <w:t xml:space="preserve">1. План-конспект. </w:t>
      </w:r>
    </w:p>
    <w:p w:rsidR="00B025EE" w:rsidRPr="00B025EE" w:rsidRDefault="00B025EE" w:rsidP="0058542E">
      <w:pPr>
        <w:spacing w:after="0" w:line="360" w:lineRule="auto"/>
        <w:ind w:firstLine="709"/>
        <w:jc w:val="both"/>
        <w:rPr>
          <w:rFonts w:ascii="Times New Roman" w:hAnsi="Times New Roman" w:cs="Times New Roman"/>
          <w:sz w:val="28"/>
        </w:rPr>
      </w:pPr>
      <w:r w:rsidRPr="00B025EE">
        <w:rPr>
          <w:rFonts w:ascii="Times New Roman" w:hAnsi="Times New Roman" w:cs="Times New Roman"/>
          <w:sz w:val="28"/>
        </w:rPr>
        <w:t xml:space="preserve">При создании </w:t>
      </w:r>
      <w:r>
        <w:rPr>
          <w:rFonts w:ascii="Times New Roman" w:hAnsi="Times New Roman" w:cs="Times New Roman"/>
          <w:sz w:val="28"/>
        </w:rPr>
        <w:t xml:space="preserve">плана - </w:t>
      </w:r>
      <w:r w:rsidRPr="00B025EE">
        <w:rPr>
          <w:rFonts w:ascii="Times New Roman" w:hAnsi="Times New Roman" w:cs="Times New Roman"/>
          <w:sz w:val="28"/>
        </w:rPr>
        <w:t xml:space="preserve">конспекта </w:t>
      </w:r>
      <w:r>
        <w:rPr>
          <w:rFonts w:ascii="Times New Roman" w:hAnsi="Times New Roman" w:cs="Times New Roman"/>
          <w:sz w:val="28"/>
        </w:rPr>
        <w:t xml:space="preserve">создаётся  </w:t>
      </w:r>
      <w:r w:rsidRPr="00B025EE">
        <w:rPr>
          <w:rFonts w:ascii="Times New Roman" w:hAnsi="Times New Roman" w:cs="Times New Roman"/>
          <w:sz w:val="28"/>
        </w:rPr>
        <w:t xml:space="preserve">план текста, </w:t>
      </w:r>
      <w:r w:rsidR="00D81572">
        <w:rPr>
          <w:rFonts w:ascii="Times New Roman" w:hAnsi="Times New Roman" w:cs="Times New Roman"/>
          <w:sz w:val="28"/>
        </w:rPr>
        <w:t>пункты</w:t>
      </w:r>
      <w:r w:rsidRPr="00B025EE">
        <w:rPr>
          <w:rFonts w:ascii="Times New Roman" w:hAnsi="Times New Roman" w:cs="Times New Roman"/>
          <w:sz w:val="28"/>
        </w:rPr>
        <w:t xml:space="preserve"> плана </w:t>
      </w:r>
      <w:r w:rsidR="00D81572">
        <w:rPr>
          <w:rFonts w:ascii="Times New Roman" w:hAnsi="Times New Roman" w:cs="Times New Roman"/>
          <w:sz w:val="28"/>
        </w:rPr>
        <w:t>сопр</w:t>
      </w:r>
      <w:r w:rsidR="00D81572">
        <w:rPr>
          <w:rFonts w:ascii="Times New Roman" w:hAnsi="Times New Roman" w:cs="Times New Roman"/>
          <w:sz w:val="28"/>
        </w:rPr>
        <w:t>о</w:t>
      </w:r>
      <w:r w:rsidR="00D81572">
        <w:rPr>
          <w:rFonts w:ascii="Times New Roman" w:hAnsi="Times New Roman" w:cs="Times New Roman"/>
          <w:sz w:val="28"/>
        </w:rPr>
        <w:t>вождаются комментариями</w:t>
      </w:r>
      <w:r w:rsidRPr="00B025EE">
        <w:rPr>
          <w:rFonts w:ascii="Times New Roman" w:hAnsi="Times New Roman" w:cs="Times New Roman"/>
          <w:sz w:val="28"/>
        </w:rPr>
        <w:t>. Это могут быть цитаты или свободно изложенный текст.</w:t>
      </w:r>
    </w:p>
    <w:p w:rsidR="00B025EE" w:rsidRPr="00D81572" w:rsidRDefault="00B025EE" w:rsidP="0058542E">
      <w:pPr>
        <w:pStyle w:val="a3"/>
        <w:numPr>
          <w:ilvl w:val="0"/>
          <w:numId w:val="1"/>
        </w:numPr>
        <w:tabs>
          <w:tab w:val="left" w:pos="993"/>
        </w:tabs>
        <w:spacing w:after="0" w:line="360" w:lineRule="auto"/>
        <w:ind w:left="0" w:firstLine="709"/>
        <w:jc w:val="both"/>
        <w:rPr>
          <w:rFonts w:ascii="Times New Roman" w:hAnsi="Times New Roman" w:cs="Times New Roman"/>
          <w:sz w:val="28"/>
        </w:rPr>
      </w:pPr>
      <w:r w:rsidRPr="00D81572">
        <w:rPr>
          <w:rFonts w:ascii="Times New Roman" w:hAnsi="Times New Roman" w:cs="Times New Roman"/>
          <w:sz w:val="28"/>
        </w:rPr>
        <w:t xml:space="preserve">Тематический конспект. </w:t>
      </w:r>
    </w:p>
    <w:p w:rsidR="00B025EE" w:rsidRPr="00B025EE" w:rsidRDefault="00B025EE" w:rsidP="0058542E">
      <w:pPr>
        <w:tabs>
          <w:tab w:val="left" w:pos="993"/>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Вышеуказанный вид </w:t>
      </w:r>
      <w:r w:rsidRPr="00B025EE">
        <w:rPr>
          <w:rFonts w:ascii="Times New Roman" w:hAnsi="Times New Roman" w:cs="Times New Roman"/>
          <w:sz w:val="28"/>
        </w:rPr>
        <w:t xml:space="preserve"> конспект</w:t>
      </w:r>
      <w:r>
        <w:rPr>
          <w:rFonts w:ascii="Times New Roman" w:hAnsi="Times New Roman" w:cs="Times New Roman"/>
          <w:sz w:val="28"/>
        </w:rPr>
        <w:t>а</w:t>
      </w:r>
      <w:r w:rsidRPr="00B025EE">
        <w:rPr>
          <w:rFonts w:ascii="Times New Roman" w:hAnsi="Times New Roman" w:cs="Times New Roman"/>
          <w:sz w:val="28"/>
        </w:rPr>
        <w:t xml:space="preserve"> является кратким изложением темы, раскр</w:t>
      </w:r>
      <w:r w:rsidRPr="00B025EE">
        <w:rPr>
          <w:rFonts w:ascii="Times New Roman" w:hAnsi="Times New Roman" w:cs="Times New Roman"/>
          <w:sz w:val="28"/>
        </w:rPr>
        <w:t>ы</w:t>
      </w:r>
      <w:r w:rsidRPr="00B025EE">
        <w:rPr>
          <w:rFonts w:ascii="Times New Roman" w:hAnsi="Times New Roman" w:cs="Times New Roman"/>
          <w:sz w:val="28"/>
        </w:rPr>
        <w:t>ваемой по нескольким источникам.</w:t>
      </w:r>
    </w:p>
    <w:p w:rsidR="00B025EE" w:rsidRPr="00D81572" w:rsidRDefault="00B025EE" w:rsidP="0058542E">
      <w:pPr>
        <w:pStyle w:val="a3"/>
        <w:numPr>
          <w:ilvl w:val="0"/>
          <w:numId w:val="2"/>
        </w:numPr>
        <w:tabs>
          <w:tab w:val="left" w:pos="993"/>
        </w:tabs>
        <w:spacing w:after="0" w:line="360" w:lineRule="auto"/>
        <w:ind w:left="0" w:firstLine="709"/>
        <w:jc w:val="both"/>
        <w:rPr>
          <w:rFonts w:ascii="Times New Roman" w:hAnsi="Times New Roman" w:cs="Times New Roman"/>
          <w:sz w:val="28"/>
        </w:rPr>
      </w:pPr>
      <w:r w:rsidRPr="00D81572">
        <w:rPr>
          <w:rFonts w:ascii="Times New Roman" w:hAnsi="Times New Roman" w:cs="Times New Roman"/>
          <w:sz w:val="28"/>
        </w:rPr>
        <w:t xml:space="preserve">Текстуальный конспект. </w:t>
      </w:r>
    </w:p>
    <w:p w:rsidR="00B025EE" w:rsidRPr="00B025EE" w:rsidRDefault="00B025EE" w:rsidP="0058542E">
      <w:pPr>
        <w:pStyle w:val="a3"/>
        <w:tabs>
          <w:tab w:val="left" w:pos="0"/>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Данный </w:t>
      </w:r>
      <w:r w:rsidRPr="00B025EE">
        <w:rPr>
          <w:rFonts w:ascii="Times New Roman" w:hAnsi="Times New Roman" w:cs="Times New Roman"/>
          <w:sz w:val="28"/>
        </w:rPr>
        <w:t xml:space="preserve"> конспект представляет </w:t>
      </w:r>
      <w:r>
        <w:rPr>
          <w:rFonts w:ascii="Times New Roman" w:hAnsi="Times New Roman" w:cs="Times New Roman"/>
          <w:sz w:val="28"/>
        </w:rPr>
        <w:t xml:space="preserve">изложение </w:t>
      </w:r>
      <w:r w:rsidRPr="00B025EE">
        <w:rPr>
          <w:rFonts w:ascii="Times New Roman" w:hAnsi="Times New Roman" w:cs="Times New Roman"/>
          <w:sz w:val="28"/>
        </w:rPr>
        <w:t>цитат.</w:t>
      </w:r>
    </w:p>
    <w:p w:rsidR="00B025EE" w:rsidRPr="00D81572" w:rsidRDefault="00B025EE" w:rsidP="0058542E">
      <w:pPr>
        <w:pStyle w:val="a3"/>
        <w:numPr>
          <w:ilvl w:val="0"/>
          <w:numId w:val="2"/>
        </w:numPr>
        <w:tabs>
          <w:tab w:val="left" w:pos="993"/>
        </w:tabs>
        <w:spacing w:after="0" w:line="360" w:lineRule="auto"/>
        <w:ind w:left="0" w:firstLine="709"/>
        <w:jc w:val="both"/>
        <w:rPr>
          <w:rFonts w:ascii="Times New Roman" w:hAnsi="Times New Roman" w:cs="Times New Roman"/>
          <w:sz w:val="28"/>
        </w:rPr>
      </w:pPr>
      <w:r w:rsidRPr="00D81572">
        <w:rPr>
          <w:rFonts w:ascii="Times New Roman" w:hAnsi="Times New Roman" w:cs="Times New Roman"/>
          <w:sz w:val="28"/>
        </w:rPr>
        <w:t xml:space="preserve">Свободный конспект. </w:t>
      </w:r>
    </w:p>
    <w:p w:rsidR="00B025EE" w:rsidRDefault="00B025EE" w:rsidP="0058542E">
      <w:pPr>
        <w:pStyle w:val="a3"/>
        <w:tabs>
          <w:tab w:val="left" w:pos="993"/>
        </w:tabs>
        <w:spacing w:after="0" w:line="360" w:lineRule="auto"/>
        <w:ind w:left="0" w:firstLine="709"/>
        <w:jc w:val="both"/>
        <w:rPr>
          <w:rFonts w:ascii="Times New Roman" w:hAnsi="Times New Roman" w:cs="Times New Roman"/>
          <w:sz w:val="28"/>
        </w:rPr>
      </w:pPr>
      <w:r w:rsidRPr="00B025EE">
        <w:rPr>
          <w:rFonts w:ascii="Times New Roman" w:hAnsi="Times New Roman" w:cs="Times New Roman"/>
          <w:sz w:val="28"/>
        </w:rPr>
        <w:t>Данный</w:t>
      </w:r>
      <w:r>
        <w:rPr>
          <w:rFonts w:ascii="Times New Roman" w:hAnsi="Times New Roman" w:cs="Times New Roman"/>
          <w:sz w:val="28"/>
        </w:rPr>
        <w:t xml:space="preserve"> вид конспекта включает в себя  цитаты</w:t>
      </w:r>
      <w:r w:rsidRPr="00B025EE">
        <w:rPr>
          <w:rFonts w:ascii="Times New Roman" w:hAnsi="Times New Roman" w:cs="Times New Roman"/>
          <w:sz w:val="28"/>
        </w:rPr>
        <w:t xml:space="preserve"> и собственные формулировки.</w:t>
      </w:r>
    </w:p>
    <w:p w:rsidR="00203F1E" w:rsidRPr="00203F1E" w:rsidRDefault="00905965" w:rsidP="0058542E">
      <w:pPr>
        <w:pStyle w:val="a3"/>
        <w:numPr>
          <w:ilvl w:val="0"/>
          <w:numId w:val="2"/>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bCs/>
          <w:color w:val="000000"/>
          <w:sz w:val="28"/>
          <w:szCs w:val="28"/>
        </w:rPr>
        <w:t xml:space="preserve"> </w:t>
      </w:r>
      <w:r w:rsidR="00203F1E">
        <w:rPr>
          <w:rFonts w:ascii="Times New Roman" w:hAnsi="Times New Roman" w:cs="Times New Roman"/>
          <w:bCs/>
          <w:color w:val="000000"/>
          <w:sz w:val="28"/>
          <w:szCs w:val="28"/>
        </w:rPr>
        <w:t>Формализованный  конспект.</w:t>
      </w:r>
    </w:p>
    <w:p w:rsidR="00203F1E" w:rsidRDefault="00B70BF9" w:rsidP="0058542E">
      <w:pPr>
        <w:tabs>
          <w:tab w:val="left" w:pos="993"/>
        </w:tabs>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w:t>
      </w:r>
      <w:r w:rsidRPr="00B70BF9">
        <w:rPr>
          <w:rFonts w:ascii="Times New Roman" w:hAnsi="Times New Roman" w:cs="Times New Roman"/>
          <w:color w:val="000000"/>
          <w:sz w:val="28"/>
          <w:szCs w:val="28"/>
        </w:rPr>
        <w:t>аписи вносятся в заранее подготовленные таблицы.</w:t>
      </w:r>
      <w:r w:rsidR="00665ABA">
        <w:rPr>
          <w:rFonts w:ascii="Times New Roman" w:hAnsi="Times New Roman" w:cs="Times New Roman"/>
          <w:color w:val="000000"/>
          <w:sz w:val="28"/>
          <w:szCs w:val="28"/>
        </w:rPr>
        <w:t xml:space="preserve"> </w:t>
      </w:r>
      <w:r w:rsidRPr="00B70BF9">
        <w:rPr>
          <w:rFonts w:ascii="Times New Roman" w:hAnsi="Times New Roman" w:cs="Times New Roman"/>
          <w:color w:val="000000"/>
          <w:sz w:val="28"/>
          <w:szCs w:val="28"/>
        </w:rPr>
        <w:t>Это удобно</w:t>
      </w:r>
      <w:r>
        <w:rPr>
          <w:rFonts w:ascii="Times New Roman" w:hAnsi="Times New Roman" w:cs="Times New Roman"/>
          <w:color w:val="000000"/>
          <w:sz w:val="28"/>
          <w:szCs w:val="28"/>
        </w:rPr>
        <w:t xml:space="preserve"> </w:t>
      </w:r>
      <w:r w:rsidRPr="00B70BF9">
        <w:rPr>
          <w:rFonts w:ascii="Times New Roman" w:hAnsi="Times New Roman" w:cs="Times New Roman"/>
          <w:color w:val="000000"/>
          <w:sz w:val="28"/>
          <w:szCs w:val="28"/>
        </w:rPr>
        <w:t>при подг</w:t>
      </w:r>
      <w:r w:rsidRPr="00B70BF9">
        <w:rPr>
          <w:rFonts w:ascii="Times New Roman" w:hAnsi="Times New Roman" w:cs="Times New Roman"/>
          <w:color w:val="000000"/>
          <w:sz w:val="28"/>
          <w:szCs w:val="28"/>
        </w:rPr>
        <w:t>о</w:t>
      </w:r>
      <w:r w:rsidRPr="00B70BF9">
        <w:rPr>
          <w:rFonts w:ascii="Times New Roman" w:hAnsi="Times New Roman" w:cs="Times New Roman"/>
          <w:color w:val="000000"/>
          <w:sz w:val="28"/>
          <w:szCs w:val="28"/>
        </w:rPr>
        <w:t>товке единого конспекта по нескольким источникам. Особенно если есть необход</w:t>
      </w:r>
      <w:r w:rsidRPr="00B70BF9">
        <w:rPr>
          <w:rFonts w:ascii="Times New Roman" w:hAnsi="Times New Roman" w:cs="Times New Roman"/>
          <w:color w:val="000000"/>
          <w:sz w:val="28"/>
          <w:szCs w:val="28"/>
        </w:rPr>
        <w:t>и</w:t>
      </w:r>
      <w:r w:rsidRPr="00B70BF9">
        <w:rPr>
          <w:rFonts w:ascii="Times New Roman" w:hAnsi="Times New Roman" w:cs="Times New Roman"/>
          <w:color w:val="000000"/>
          <w:sz w:val="28"/>
          <w:szCs w:val="28"/>
        </w:rPr>
        <w:t>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w:t>
      </w:r>
      <w:r w:rsidRPr="00B70BF9">
        <w:rPr>
          <w:rFonts w:ascii="Times New Roman" w:hAnsi="Times New Roman" w:cs="Times New Roman"/>
          <w:color w:val="000000"/>
          <w:sz w:val="28"/>
          <w:szCs w:val="28"/>
        </w:rPr>
        <w:t>е</w:t>
      </w:r>
      <w:r w:rsidRPr="00B70BF9">
        <w:rPr>
          <w:rFonts w:ascii="Times New Roman" w:hAnsi="Times New Roman" w:cs="Times New Roman"/>
          <w:color w:val="000000"/>
          <w:sz w:val="28"/>
          <w:szCs w:val="28"/>
        </w:rPr>
        <w:t xml:space="preserve">чивающие исчерпывающие характеристики однотипных </w:t>
      </w:r>
      <w:r>
        <w:rPr>
          <w:rFonts w:ascii="Times New Roman" w:hAnsi="Times New Roman" w:cs="Times New Roman"/>
          <w:color w:val="000000"/>
          <w:sz w:val="28"/>
          <w:szCs w:val="28"/>
        </w:rPr>
        <w:t>объектов, явлений, проце</w:t>
      </w:r>
      <w:r>
        <w:rPr>
          <w:rFonts w:ascii="Times New Roman" w:hAnsi="Times New Roman" w:cs="Times New Roman"/>
          <w:color w:val="000000"/>
          <w:sz w:val="28"/>
          <w:szCs w:val="28"/>
        </w:rPr>
        <w:t>с</w:t>
      </w:r>
      <w:r>
        <w:rPr>
          <w:rFonts w:ascii="Times New Roman" w:hAnsi="Times New Roman" w:cs="Times New Roman"/>
          <w:color w:val="000000"/>
          <w:sz w:val="28"/>
          <w:szCs w:val="28"/>
        </w:rPr>
        <w:t>сов и т.д.</w:t>
      </w:r>
    </w:p>
    <w:p w:rsidR="00DA5113" w:rsidRPr="0058542E" w:rsidRDefault="00203F1E" w:rsidP="0058542E">
      <w:pPr>
        <w:pStyle w:val="a3"/>
        <w:numPr>
          <w:ilvl w:val="0"/>
          <w:numId w:val="2"/>
        </w:numPr>
        <w:tabs>
          <w:tab w:val="left" w:pos="993"/>
        </w:tabs>
        <w:spacing w:after="0" w:line="360" w:lineRule="auto"/>
        <w:ind w:left="0" w:firstLine="709"/>
        <w:jc w:val="both"/>
        <w:rPr>
          <w:rFonts w:ascii="Times New Roman" w:hAnsi="Times New Roman" w:cs="Times New Roman"/>
          <w:b/>
          <w:color w:val="000000" w:themeColor="text1"/>
          <w:sz w:val="28"/>
        </w:rPr>
      </w:pPr>
      <w:r w:rsidRPr="0058542E">
        <w:rPr>
          <w:rFonts w:ascii="Times New Roman" w:hAnsi="Times New Roman" w:cs="Times New Roman"/>
          <w:color w:val="000000"/>
          <w:sz w:val="28"/>
          <w:szCs w:val="28"/>
        </w:rPr>
        <w:t xml:space="preserve">Опорный конспект (см. п. </w:t>
      </w:r>
      <w:r w:rsidR="0058542E">
        <w:rPr>
          <w:rFonts w:ascii="Times New Roman" w:hAnsi="Times New Roman" w:cs="Times New Roman"/>
          <w:color w:val="000000"/>
          <w:sz w:val="28"/>
          <w:szCs w:val="28"/>
        </w:rPr>
        <w:t>4</w:t>
      </w:r>
      <w:r w:rsidRPr="0058542E">
        <w:rPr>
          <w:rFonts w:ascii="Times New Roman" w:hAnsi="Times New Roman" w:cs="Times New Roman"/>
          <w:color w:val="000000"/>
          <w:sz w:val="28"/>
          <w:szCs w:val="28"/>
        </w:rPr>
        <w:t xml:space="preserve"> предлагаемого методического руководства).</w:t>
      </w:r>
      <w:r w:rsidR="00DA5113" w:rsidRPr="0058542E">
        <w:rPr>
          <w:rFonts w:ascii="Times New Roman" w:hAnsi="Times New Roman" w:cs="Times New Roman"/>
          <w:b/>
          <w:color w:val="000000" w:themeColor="text1"/>
          <w:sz w:val="28"/>
        </w:rPr>
        <w:br w:type="page"/>
      </w:r>
    </w:p>
    <w:p w:rsidR="00B025EE" w:rsidRPr="001D6185" w:rsidRDefault="00431C25" w:rsidP="0058542E">
      <w:pPr>
        <w:spacing w:after="0" w:line="360" w:lineRule="auto"/>
        <w:ind w:firstLine="709"/>
        <w:jc w:val="center"/>
        <w:rPr>
          <w:rFonts w:ascii="Times New Roman" w:hAnsi="Times New Roman" w:cs="Times New Roman"/>
          <w:b/>
          <w:color w:val="000000" w:themeColor="text1"/>
          <w:sz w:val="28"/>
        </w:rPr>
      </w:pPr>
      <w:r w:rsidRPr="001D6185">
        <w:rPr>
          <w:rFonts w:ascii="Times New Roman" w:hAnsi="Times New Roman" w:cs="Times New Roman"/>
          <w:b/>
          <w:color w:val="000000" w:themeColor="text1"/>
          <w:sz w:val="28"/>
        </w:rPr>
        <w:lastRenderedPageBreak/>
        <w:t>Рекомендации по составлению конспекта</w:t>
      </w:r>
      <w:r>
        <w:rPr>
          <w:rFonts w:ascii="Times New Roman" w:hAnsi="Times New Roman" w:cs="Times New Roman"/>
          <w:b/>
          <w:color w:val="000000" w:themeColor="text1"/>
          <w:sz w:val="28"/>
        </w:rPr>
        <w:t>:</w:t>
      </w:r>
    </w:p>
    <w:p w:rsidR="00B025EE" w:rsidRPr="001D6185" w:rsidRDefault="00B025EE" w:rsidP="0058542E">
      <w:pPr>
        <w:pStyle w:val="a3"/>
        <w:numPr>
          <w:ilvl w:val="0"/>
          <w:numId w:val="3"/>
        </w:numPr>
        <w:tabs>
          <w:tab w:val="clear" w:pos="360"/>
          <w:tab w:val="num" w:pos="851"/>
        </w:tabs>
        <w:spacing w:after="0" w:line="360" w:lineRule="auto"/>
        <w:ind w:left="0" w:firstLine="709"/>
        <w:jc w:val="both"/>
        <w:rPr>
          <w:rFonts w:ascii="Times New Roman" w:hAnsi="Times New Roman" w:cs="Times New Roman"/>
          <w:color w:val="000000" w:themeColor="text1"/>
          <w:sz w:val="28"/>
          <w:szCs w:val="24"/>
        </w:rPr>
      </w:pPr>
      <w:r w:rsidRPr="001D6185">
        <w:rPr>
          <w:rFonts w:ascii="Times New Roman" w:hAnsi="Times New Roman" w:cs="Times New Roman"/>
          <w:color w:val="000000" w:themeColor="text1"/>
          <w:sz w:val="28"/>
        </w:rPr>
        <w:t>Определите цель составления конспекта.</w:t>
      </w:r>
    </w:p>
    <w:p w:rsidR="00B025EE" w:rsidRPr="001D6185" w:rsidRDefault="00B025EE" w:rsidP="0058542E">
      <w:pPr>
        <w:pStyle w:val="a3"/>
        <w:numPr>
          <w:ilvl w:val="0"/>
          <w:numId w:val="3"/>
        </w:numPr>
        <w:tabs>
          <w:tab w:val="clear" w:pos="360"/>
          <w:tab w:val="num" w:pos="851"/>
        </w:tabs>
        <w:spacing w:after="0" w:line="360" w:lineRule="auto"/>
        <w:ind w:left="0" w:firstLine="709"/>
        <w:jc w:val="both"/>
        <w:rPr>
          <w:rFonts w:ascii="Times New Roman" w:hAnsi="Times New Roman" w:cs="Times New Roman"/>
          <w:color w:val="000000" w:themeColor="text1"/>
          <w:sz w:val="28"/>
        </w:rPr>
      </w:pPr>
      <w:r w:rsidRPr="001D6185">
        <w:rPr>
          <w:rFonts w:ascii="Times New Roman" w:hAnsi="Times New Roman" w:cs="Times New Roman"/>
          <w:color w:val="000000" w:themeColor="text1"/>
          <w:sz w:val="28"/>
        </w:rPr>
        <w:t xml:space="preserve">Читая изучаемый материал в первый раз, разделите его на основные </w:t>
      </w:r>
      <w:r w:rsidR="00203F1E" w:rsidRPr="001D6185">
        <w:rPr>
          <w:rFonts w:ascii="Times New Roman" w:hAnsi="Times New Roman" w:cs="Times New Roman"/>
          <w:color w:val="000000" w:themeColor="text1"/>
          <w:sz w:val="28"/>
        </w:rPr>
        <w:t xml:space="preserve">  </w:t>
      </w:r>
      <w:r w:rsidRPr="001D6185">
        <w:rPr>
          <w:rFonts w:ascii="Times New Roman" w:hAnsi="Times New Roman" w:cs="Times New Roman"/>
          <w:color w:val="000000" w:themeColor="text1"/>
          <w:sz w:val="28"/>
        </w:rPr>
        <w:t>см</w:t>
      </w:r>
      <w:r w:rsidRPr="001D6185">
        <w:rPr>
          <w:rFonts w:ascii="Times New Roman" w:hAnsi="Times New Roman" w:cs="Times New Roman"/>
          <w:color w:val="000000" w:themeColor="text1"/>
          <w:sz w:val="28"/>
        </w:rPr>
        <w:t>ы</w:t>
      </w:r>
      <w:r w:rsidRPr="001D6185">
        <w:rPr>
          <w:rFonts w:ascii="Times New Roman" w:hAnsi="Times New Roman" w:cs="Times New Roman"/>
          <w:color w:val="000000" w:themeColor="text1"/>
          <w:sz w:val="28"/>
        </w:rPr>
        <w:t>словые части, выделите главные мысли,</w:t>
      </w:r>
      <w:r w:rsidR="00B70BF9" w:rsidRPr="001D6185">
        <w:rPr>
          <w:rFonts w:ascii="Times New Roman" w:hAnsi="Times New Roman" w:cs="Times New Roman"/>
          <w:color w:val="000000" w:themeColor="text1"/>
          <w:sz w:val="28"/>
        </w:rPr>
        <w:t xml:space="preserve"> сформулируйте </w:t>
      </w:r>
      <w:r w:rsidRPr="001D6185">
        <w:rPr>
          <w:rFonts w:ascii="Times New Roman" w:hAnsi="Times New Roman" w:cs="Times New Roman"/>
          <w:color w:val="000000" w:themeColor="text1"/>
          <w:sz w:val="28"/>
        </w:rPr>
        <w:t xml:space="preserve"> выводы.</w:t>
      </w:r>
    </w:p>
    <w:p w:rsidR="00B025EE" w:rsidRPr="001D6185" w:rsidRDefault="001D6185" w:rsidP="0058542E">
      <w:pPr>
        <w:spacing w:after="0" w:line="360" w:lineRule="auto"/>
        <w:ind w:firstLine="709"/>
        <w:jc w:val="both"/>
        <w:rPr>
          <w:rFonts w:ascii="Times New Roman" w:hAnsi="Times New Roman" w:cs="Times New Roman"/>
          <w:sz w:val="28"/>
        </w:rPr>
      </w:pPr>
      <w:r w:rsidRPr="001D6185">
        <w:rPr>
          <w:rFonts w:ascii="Times New Roman" w:hAnsi="Times New Roman" w:cs="Times New Roman"/>
          <w:color w:val="000000" w:themeColor="text1"/>
          <w:sz w:val="28"/>
        </w:rPr>
        <w:t xml:space="preserve">3. </w:t>
      </w:r>
      <w:r w:rsidR="00B025EE" w:rsidRPr="001D6185">
        <w:rPr>
          <w:rFonts w:ascii="Times New Roman" w:hAnsi="Times New Roman" w:cs="Times New Roman"/>
          <w:color w:val="000000" w:themeColor="text1"/>
          <w:sz w:val="28"/>
        </w:rPr>
        <w:t>Если составляет</w:t>
      </w:r>
      <w:r w:rsidRPr="001D6185">
        <w:rPr>
          <w:rFonts w:ascii="Times New Roman" w:hAnsi="Times New Roman" w:cs="Times New Roman"/>
          <w:color w:val="000000" w:themeColor="text1"/>
          <w:sz w:val="28"/>
        </w:rPr>
        <w:t>е</w:t>
      </w:r>
      <w:r w:rsidR="00B025EE" w:rsidRPr="001D6185">
        <w:rPr>
          <w:rFonts w:ascii="Times New Roman" w:hAnsi="Times New Roman" w:cs="Times New Roman"/>
          <w:color w:val="000000" w:themeColor="text1"/>
          <w:sz w:val="28"/>
        </w:rPr>
        <w:t xml:space="preserve"> план</w:t>
      </w:r>
      <w:r w:rsidR="00B70BF9" w:rsidRPr="001D6185">
        <w:rPr>
          <w:rFonts w:ascii="Times New Roman" w:hAnsi="Times New Roman" w:cs="Times New Roman"/>
          <w:color w:val="000000" w:themeColor="text1"/>
          <w:sz w:val="28"/>
        </w:rPr>
        <w:t xml:space="preserve"> </w:t>
      </w:r>
      <w:r w:rsidR="00B025EE" w:rsidRPr="001D6185">
        <w:rPr>
          <w:rFonts w:ascii="Times New Roman" w:hAnsi="Times New Roman" w:cs="Times New Roman"/>
          <w:color w:val="000000" w:themeColor="text1"/>
          <w:sz w:val="28"/>
        </w:rPr>
        <w:t>-</w:t>
      </w:r>
      <w:r w:rsidR="00B70BF9" w:rsidRPr="001D6185">
        <w:rPr>
          <w:rFonts w:ascii="Times New Roman" w:hAnsi="Times New Roman" w:cs="Times New Roman"/>
          <w:color w:val="000000" w:themeColor="text1"/>
          <w:sz w:val="28"/>
        </w:rPr>
        <w:t xml:space="preserve"> </w:t>
      </w:r>
      <w:r w:rsidR="00B025EE" w:rsidRPr="001D6185">
        <w:rPr>
          <w:rFonts w:ascii="Times New Roman" w:hAnsi="Times New Roman" w:cs="Times New Roman"/>
          <w:color w:val="000000" w:themeColor="text1"/>
          <w:sz w:val="28"/>
        </w:rPr>
        <w:t>конспект, сформулируйте названия пунктов и опр</w:t>
      </w:r>
      <w:r w:rsidR="00B025EE" w:rsidRPr="001D6185">
        <w:rPr>
          <w:rFonts w:ascii="Times New Roman" w:hAnsi="Times New Roman" w:cs="Times New Roman"/>
          <w:color w:val="000000" w:themeColor="text1"/>
          <w:sz w:val="28"/>
        </w:rPr>
        <w:t>е</w:t>
      </w:r>
      <w:r w:rsidR="00B025EE" w:rsidRPr="001D6185">
        <w:rPr>
          <w:rFonts w:ascii="Times New Roman" w:hAnsi="Times New Roman" w:cs="Times New Roman"/>
          <w:color w:val="000000" w:themeColor="text1"/>
          <w:sz w:val="28"/>
        </w:rPr>
        <w:t>делите информацию, котор</w:t>
      </w:r>
      <w:r w:rsidR="00B025EE" w:rsidRPr="001D6185">
        <w:rPr>
          <w:rFonts w:ascii="Times New Roman" w:hAnsi="Times New Roman" w:cs="Times New Roman"/>
          <w:sz w:val="28"/>
        </w:rPr>
        <w:t>ую  следует включить в план-конспект для раскрытия</w:t>
      </w:r>
      <w:r w:rsidR="00385FB8" w:rsidRPr="001D6185">
        <w:rPr>
          <w:rFonts w:ascii="Times New Roman" w:hAnsi="Times New Roman" w:cs="Times New Roman"/>
          <w:sz w:val="28"/>
        </w:rPr>
        <w:t xml:space="preserve"> </w:t>
      </w:r>
      <w:r w:rsidR="00B025EE" w:rsidRPr="001D6185">
        <w:rPr>
          <w:rFonts w:ascii="Times New Roman" w:hAnsi="Times New Roman" w:cs="Times New Roman"/>
          <w:sz w:val="28"/>
        </w:rPr>
        <w:t>пу</w:t>
      </w:r>
      <w:r w:rsidR="00B70BF9" w:rsidRPr="001D6185">
        <w:rPr>
          <w:rFonts w:ascii="Times New Roman" w:hAnsi="Times New Roman" w:cs="Times New Roman"/>
          <w:sz w:val="28"/>
        </w:rPr>
        <w:t xml:space="preserve">нктов </w:t>
      </w:r>
      <w:r w:rsidR="00B025EE" w:rsidRPr="001D6185">
        <w:rPr>
          <w:rFonts w:ascii="Times New Roman" w:hAnsi="Times New Roman" w:cs="Times New Roman"/>
          <w:sz w:val="28"/>
        </w:rPr>
        <w:t>плана.</w:t>
      </w:r>
    </w:p>
    <w:p w:rsidR="00B025EE" w:rsidRPr="001D6185" w:rsidRDefault="001D6185" w:rsidP="005854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4.</w:t>
      </w:r>
      <w:r w:rsidR="002D3422">
        <w:rPr>
          <w:rFonts w:ascii="Times New Roman" w:hAnsi="Times New Roman" w:cs="Times New Roman"/>
          <w:sz w:val="28"/>
        </w:rPr>
        <w:t xml:space="preserve"> </w:t>
      </w:r>
      <w:r w:rsidR="00B025EE" w:rsidRPr="001D6185">
        <w:rPr>
          <w:rFonts w:ascii="Times New Roman" w:hAnsi="Times New Roman" w:cs="Times New Roman"/>
          <w:sz w:val="28"/>
        </w:rPr>
        <w:t xml:space="preserve">Наиболее существенные положения изучаемого материала (тезисы) </w:t>
      </w:r>
      <w:r>
        <w:rPr>
          <w:rFonts w:ascii="Times New Roman" w:hAnsi="Times New Roman" w:cs="Times New Roman"/>
          <w:sz w:val="28"/>
        </w:rPr>
        <w:t xml:space="preserve"> </w:t>
      </w:r>
      <w:r w:rsidR="00B025EE" w:rsidRPr="001D6185">
        <w:rPr>
          <w:rFonts w:ascii="Times New Roman" w:hAnsi="Times New Roman" w:cs="Times New Roman"/>
          <w:sz w:val="28"/>
        </w:rPr>
        <w:t>посл</w:t>
      </w:r>
      <w:r w:rsidR="00B025EE" w:rsidRPr="001D6185">
        <w:rPr>
          <w:rFonts w:ascii="Times New Roman" w:hAnsi="Times New Roman" w:cs="Times New Roman"/>
          <w:sz w:val="28"/>
        </w:rPr>
        <w:t>е</w:t>
      </w:r>
      <w:r w:rsidR="00B025EE" w:rsidRPr="001D6185">
        <w:rPr>
          <w:rFonts w:ascii="Times New Roman" w:hAnsi="Times New Roman" w:cs="Times New Roman"/>
          <w:sz w:val="28"/>
        </w:rPr>
        <w:t>довательно и кратко излагайте своими словами или приводите в виде цитат.</w:t>
      </w:r>
    </w:p>
    <w:p w:rsidR="00B025EE" w:rsidRPr="00B025EE" w:rsidRDefault="002D3422" w:rsidP="0058542E">
      <w:pPr>
        <w:tabs>
          <w:tab w:val="left" w:pos="426"/>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5. </w:t>
      </w:r>
      <w:r w:rsidR="00B70BF9">
        <w:rPr>
          <w:rFonts w:ascii="Times New Roman" w:hAnsi="Times New Roman" w:cs="Times New Roman"/>
          <w:sz w:val="28"/>
        </w:rPr>
        <w:t>В</w:t>
      </w:r>
      <w:r w:rsidR="005E72C5">
        <w:rPr>
          <w:rFonts w:ascii="Times New Roman" w:hAnsi="Times New Roman" w:cs="Times New Roman"/>
          <w:sz w:val="28"/>
        </w:rPr>
        <w:t>ключайте в конспект</w:t>
      </w:r>
      <w:r w:rsidR="00B025EE" w:rsidRPr="00B025EE">
        <w:rPr>
          <w:rFonts w:ascii="Times New Roman" w:hAnsi="Times New Roman" w:cs="Times New Roman"/>
          <w:sz w:val="28"/>
        </w:rPr>
        <w:t xml:space="preserve"> не только основные положения, но и обосновыва</w:t>
      </w:r>
      <w:r w:rsidR="00B025EE" w:rsidRPr="00B025EE">
        <w:rPr>
          <w:rFonts w:ascii="Times New Roman" w:hAnsi="Times New Roman" w:cs="Times New Roman"/>
          <w:sz w:val="28"/>
        </w:rPr>
        <w:t>ю</w:t>
      </w:r>
      <w:r w:rsidR="00B025EE" w:rsidRPr="00B025EE">
        <w:rPr>
          <w:rFonts w:ascii="Times New Roman" w:hAnsi="Times New Roman" w:cs="Times New Roman"/>
          <w:sz w:val="28"/>
        </w:rPr>
        <w:t>щие их выводы, конкретные факты и примеры (без подробного описания).</w:t>
      </w:r>
    </w:p>
    <w:p w:rsidR="00B025EE" w:rsidRPr="00B025EE" w:rsidRDefault="002D3422" w:rsidP="005854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6. </w:t>
      </w:r>
      <w:r w:rsidR="00B025EE" w:rsidRPr="00B025EE">
        <w:rPr>
          <w:rFonts w:ascii="Times New Roman" w:hAnsi="Times New Roman" w:cs="Times New Roman"/>
          <w:sz w:val="28"/>
        </w:rPr>
        <w:t xml:space="preserve">Составляя конспект, </w:t>
      </w:r>
      <w:r w:rsidR="005E72C5">
        <w:rPr>
          <w:rFonts w:ascii="Times New Roman" w:hAnsi="Times New Roman" w:cs="Times New Roman"/>
          <w:sz w:val="28"/>
        </w:rPr>
        <w:t xml:space="preserve">записывайте </w:t>
      </w:r>
      <w:r w:rsidR="00B025EE" w:rsidRPr="00B025EE">
        <w:rPr>
          <w:rFonts w:ascii="Times New Roman" w:hAnsi="Times New Roman" w:cs="Times New Roman"/>
          <w:sz w:val="28"/>
        </w:rPr>
        <w:t>отдельные слова</w:t>
      </w:r>
      <w:r w:rsidR="00B025EE">
        <w:rPr>
          <w:rFonts w:ascii="Times New Roman" w:hAnsi="Times New Roman" w:cs="Times New Roman"/>
          <w:sz w:val="28"/>
        </w:rPr>
        <w:t xml:space="preserve"> сокращё</w:t>
      </w:r>
      <w:r w:rsidR="00B025EE" w:rsidRPr="00B025EE">
        <w:rPr>
          <w:rFonts w:ascii="Times New Roman" w:hAnsi="Times New Roman" w:cs="Times New Roman"/>
          <w:sz w:val="28"/>
        </w:rPr>
        <w:t>нно, выпис</w:t>
      </w:r>
      <w:r w:rsidR="00B025EE" w:rsidRPr="00B025EE">
        <w:rPr>
          <w:rFonts w:ascii="Times New Roman" w:hAnsi="Times New Roman" w:cs="Times New Roman"/>
          <w:sz w:val="28"/>
        </w:rPr>
        <w:t>ы</w:t>
      </w:r>
      <w:r w:rsidR="00B025EE" w:rsidRPr="00B025EE">
        <w:rPr>
          <w:rFonts w:ascii="Times New Roman" w:hAnsi="Times New Roman" w:cs="Times New Roman"/>
          <w:sz w:val="28"/>
        </w:rPr>
        <w:t>ва</w:t>
      </w:r>
      <w:r w:rsidR="005E72C5">
        <w:rPr>
          <w:rFonts w:ascii="Times New Roman" w:hAnsi="Times New Roman" w:cs="Times New Roman"/>
          <w:sz w:val="28"/>
        </w:rPr>
        <w:t>йте</w:t>
      </w:r>
      <w:r w:rsidR="00B025EE" w:rsidRPr="00B025EE">
        <w:rPr>
          <w:rFonts w:ascii="Times New Roman" w:hAnsi="Times New Roman" w:cs="Times New Roman"/>
          <w:sz w:val="28"/>
        </w:rPr>
        <w:t xml:space="preserve"> только ключевые слова, дела</w:t>
      </w:r>
      <w:r w:rsidR="005E72C5">
        <w:rPr>
          <w:rFonts w:ascii="Times New Roman" w:hAnsi="Times New Roman" w:cs="Times New Roman"/>
          <w:sz w:val="28"/>
        </w:rPr>
        <w:t>йте</w:t>
      </w:r>
      <w:r w:rsidR="00B025EE" w:rsidRPr="00B025EE">
        <w:rPr>
          <w:rFonts w:ascii="Times New Roman" w:hAnsi="Times New Roman" w:cs="Times New Roman"/>
          <w:sz w:val="28"/>
        </w:rPr>
        <w:t xml:space="preserve"> ссылки на страницы конспектируемой раб</w:t>
      </w:r>
      <w:r w:rsidR="00B025EE" w:rsidRPr="00B025EE">
        <w:rPr>
          <w:rFonts w:ascii="Times New Roman" w:hAnsi="Times New Roman" w:cs="Times New Roman"/>
          <w:sz w:val="28"/>
        </w:rPr>
        <w:t>о</w:t>
      </w:r>
      <w:r w:rsidR="00B025EE" w:rsidRPr="00B025EE">
        <w:rPr>
          <w:rFonts w:ascii="Times New Roman" w:hAnsi="Times New Roman" w:cs="Times New Roman"/>
          <w:sz w:val="28"/>
        </w:rPr>
        <w:t>ты, применя</w:t>
      </w:r>
      <w:r w:rsidR="005E72C5">
        <w:rPr>
          <w:rFonts w:ascii="Times New Roman" w:hAnsi="Times New Roman" w:cs="Times New Roman"/>
          <w:sz w:val="28"/>
        </w:rPr>
        <w:t>йте</w:t>
      </w:r>
      <w:r w:rsidR="00B025EE" w:rsidRPr="00B025EE">
        <w:rPr>
          <w:rFonts w:ascii="Times New Roman" w:hAnsi="Times New Roman" w:cs="Times New Roman"/>
          <w:sz w:val="28"/>
        </w:rPr>
        <w:t xml:space="preserve"> условные обозначения.</w:t>
      </w:r>
    </w:p>
    <w:p w:rsidR="00B025EE" w:rsidRDefault="002D3422" w:rsidP="0058542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7. </w:t>
      </w:r>
      <w:r w:rsidR="00B025EE" w:rsidRPr="00B025EE">
        <w:rPr>
          <w:rFonts w:ascii="Times New Roman" w:hAnsi="Times New Roman" w:cs="Times New Roman"/>
          <w:sz w:val="28"/>
        </w:rPr>
        <w:t>Чтобы форма конспекта</w:t>
      </w:r>
      <w:r w:rsidR="00B025EE">
        <w:rPr>
          <w:rFonts w:ascii="Times New Roman" w:hAnsi="Times New Roman" w:cs="Times New Roman"/>
          <w:sz w:val="28"/>
        </w:rPr>
        <w:t xml:space="preserve"> </w:t>
      </w:r>
      <w:r w:rsidR="00B025EE" w:rsidRPr="00B025EE">
        <w:rPr>
          <w:rFonts w:ascii="Times New Roman" w:hAnsi="Times New Roman" w:cs="Times New Roman"/>
          <w:sz w:val="28"/>
        </w:rPr>
        <w:t>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5E72C5" w:rsidRPr="005E72C5" w:rsidRDefault="005E72C5" w:rsidP="0058542E">
      <w:pPr>
        <w:tabs>
          <w:tab w:val="num" w:pos="426"/>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5E72C5">
        <w:rPr>
          <w:rFonts w:ascii="Times New Roman" w:eastAsia="Times New Roman" w:hAnsi="Times New Roman" w:cs="Times New Roman"/>
          <w:color w:val="000000"/>
          <w:sz w:val="28"/>
          <w:szCs w:val="28"/>
          <w:lang w:eastAsia="ru-RU"/>
        </w:rPr>
        <w:t xml:space="preserve"> Отмечайте непонятные места, новые слова, имена, даты.</w:t>
      </w:r>
    </w:p>
    <w:p w:rsidR="005E72C5" w:rsidRDefault="005E72C5" w:rsidP="0058542E">
      <w:pPr>
        <w:tabs>
          <w:tab w:val="num" w:pos="-142"/>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9. </w:t>
      </w:r>
      <w:r w:rsidRPr="005E72C5">
        <w:rPr>
          <w:rFonts w:ascii="Times New Roman" w:eastAsia="Times New Roman" w:hAnsi="Times New Roman" w:cs="Times New Roman"/>
          <w:color w:val="000000"/>
          <w:sz w:val="28"/>
          <w:szCs w:val="28"/>
          <w:lang w:eastAsia="ru-RU"/>
        </w:rPr>
        <w:t>Наведите справки о лицах, событиях, упомянутых в тексте. При записи не  забудьте вынести справочные данные на поля.</w:t>
      </w:r>
    </w:p>
    <w:p w:rsidR="00CB2F19" w:rsidRDefault="00CB2F19" w:rsidP="0058542E">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w:t>
      </w:r>
    </w:p>
    <w:p w:rsidR="00D577D0" w:rsidRPr="0058542E" w:rsidRDefault="00D577D0" w:rsidP="0058542E">
      <w:pPr>
        <w:spacing w:after="0" w:line="360" w:lineRule="auto"/>
        <w:ind w:firstLine="709"/>
        <w:jc w:val="both"/>
        <w:rPr>
          <w:rFonts w:ascii="Times New Roman" w:hAnsi="Times New Roman" w:cs="Times New Roman"/>
          <w:b/>
          <w:bCs/>
          <w:iCs/>
          <w:color w:val="000000" w:themeColor="text1"/>
          <w:sz w:val="16"/>
          <w:szCs w:val="16"/>
        </w:rPr>
      </w:pPr>
    </w:p>
    <w:p w:rsidR="00B025EE" w:rsidRPr="00546630" w:rsidRDefault="0058542E" w:rsidP="0058542E">
      <w:pPr>
        <w:spacing w:after="0" w:line="360" w:lineRule="auto"/>
        <w:jc w:val="center"/>
        <w:rPr>
          <w:rFonts w:ascii="Times New Roman" w:hAnsi="Times New Roman" w:cs="Times New Roman"/>
          <w:b/>
          <w:bCs/>
          <w:iCs/>
          <w:color w:val="000000" w:themeColor="text1"/>
          <w:sz w:val="28"/>
        </w:rPr>
      </w:pPr>
      <w:r>
        <w:rPr>
          <w:rFonts w:ascii="Times New Roman" w:hAnsi="Times New Roman" w:cs="Times New Roman"/>
          <w:b/>
          <w:bCs/>
          <w:iCs/>
          <w:color w:val="000000" w:themeColor="text1"/>
          <w:sz w:val="28"/>
        </w:rPr>
        <w:t>4</w:t>
      </w:r>
      <w:r w:rsidR="00CB2F19">
        <w:rPr>
          <w:rFonts w:ascii="Times New Roman" w:hAnsi="Times New Roman" w:cs="Times New Roman"/>
          <w:b/>
          <w:bCs/>
          <w:iCs/>
          <w:color w:val="000000" w:themeColor="text1"/>
          <w:sz w:val="28"/>
        </w:rPr>
        <w:t>. Методические рекомендации по разработке</w:t>
      </w:r>
      <w:r w:rsidR="00546630">
        <w:rPr>
          <w:rFonts w:ascii="Times New Roman" w:hAnsi="Times New Roman" w:cs="Times New Roman"/>
          <w:b/>
          <w:bCs/>
          <w:iCs/>
          <w:color w:val="000000" w:themeColor="text1"/>
          <w:sz w:val="28"/>
        </w:rPr>
        <w:t xml:space="preserve"> опорных</w:t>
      </w:r>
      <w:r w:rsidR="00B025EE" w:rsidRPr="00546630">
        <w:rPr>
          <w:rFonts w:ascii="Times New Roman" w:hAnsi="Times New Roman" w:cs="Times New Roman"/>
          <w:b/>
          <w:bCs/>
          <w:iCs/>
          <w:color w:val="000000" w:themeColor="text1"/>
          <w:sz w:val="28"/>
        </w:rPr>
        <w:t xml:space="preserve"> конспект</w:t>
      </w:r>
      <w:r w:rsidR="00546630">
        <w:rPr>
          <w:rFonts w:ascii="Times New Roman" w:hAnsi="Times New Roman" w:cs="Times New Roman"/>
          <w:b/>
          <w:bCs/>
          <w:iCs/>
          <w:color w:val="000000" w:themeColor="text1"/>
          <w:sz w:val="28"/>
        </w:rPr>
        <w:t>ов</w:t>
      </w:r>
    </w:p>
    <w:p w:rsidR="00546630" w:rsidRDefault="00546630" w:rsidP="00EF269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Практика показывает, что при </w:t>
      </w:r>
      <w:r w:rsidR="00EB02FC">
        <w:rPr>
          <w:rFonts w:ascii="Times New Roman" w:eastAsia="Times New Roman" w:hAnsi="Times New Roman" w:cs="Times New Roman"/>
          <w:sz w:val="28"/>
          <w:szCs w:val="28"/>
          <w:lang w:eastAsia="ru-RU"/>
        </w:rPr>
        <w:t xml:space="preserve">составлении </w:t>
      </w:r>
      <w:r>
        <w:rPr>
          <w:rFonts w:ascii="Times New Roman" w:eastAsia="Times New Roman" w:hAnsi="Times New Roman" w:cs="Times New Roman"/>
          <w:sz w:val="28"/>
          <w:szCs w:val="28"/>
          <w:lang w:eastAsia="ru-RU"/>
        </w:rPr>
        <w:t xml:space="preserve">основного конспекта </w:t>
      </w:r>
      <w:r w:rsidR="00EB02FC">
        <w:rPr>
          <w:rFonts w:ascii="Times New Roman" w:eastAsia="Times New Roman" w:hAnsi="Times New Roman" w:cs="Times New Roman"/>
          <w:sz w:val="28"/>
          <w:szCs w:val="28"/>
          <w:lang w:eastAsia="ru-RU"/>
        </w:rPr>
        <w:t xml:space="preserve">эффективным будет являться  </w:t>
      </w:r>
      <w:r>
        <w:rPr>
          <w:rFonts w:ascii="Times New Roman" w:eastAsia="Times New Roman" w:hAnsi="Times New Roman" w:cs="Times New Roman"/>
          <w:sz w:val="28"/>
          <w:szCs w:val="28"/>
          <w:lang w:eastAsia="ru-RU"/>
        </w:rPr>
        <w:t>параллельное составление опорного конспекта, содержащего пон</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тийный аппарат изуч</w:t>
      </w:r>
      <w:r w:rsidR="00EB02FC">
        <w:rPr>
          <w:rFonts w:ascii="Times New Roman" w:eastAsia="Times New Roman" w:hAnsi="Times New Roman" w:cs="Times New Roman"/>
          <w:sz w:val="28"/>
          <w:szCs w:val="28"/>
          <w:lang w:eastAsia="ru-RU"/>
        </w:rPr>
        <w:t>аемой</w:t>
      </w:r>
      <w:r>
        <w:rPr>
          <w:rFonts w:ascii="Times New Roman" w:eastAsia="Times New Roman" w:hAnsi="Times New Roman" w:cs="Times New Roman"/>
          <w:sz w:val="28"/>
          <w:szCs w:val="28"/>
          <w:lang w:eastAsia="ru-RU"/>
        </w:rPr>
        <w:t xml:space="preserve"> темы. </w:t>
      </w:r>
      <w:r w:rsidR="00EB02FC">
        <w:rPr>
          <w:rFonts w:ascii="Times New Roman" w:eastAsia="Times New Roman" w:hAnsi="Times New Roman" w:cs="Times New Roman"/>
          <w:sz w:val="28"/>
          <w:szCs w:val="28"/>
          <w:lang w:eastAsia="ru-RU"/>
        </w:rPr>
        <w:t>Опорный конспект</w:t>
      </w:r>
      <w:r>
        <w:rPr>
          <w:rFonts w:ascii="Times New Roman" w:eastAsia="Times New Roman" w:hAnsi="Times New Roman" w:cs="Times New Roman"/>
          <w:sz w:val="28"/>
          <w:szCs w:val="28"/>
          <w:lang w:eastAsia="ru-RU"/>
        </w:rPr>
        <w:t xml:space="preserve"> </w:t>
      </w:r>
      <w:r w:rsidR="00EB02FC">
        <w:rPr>
          <w:rFonts w:ascii="Times New Roman" w:eastAsia="Times New Roman" w:hAnsi="Times New Roman" w:cs="Times New Roman"/>
          <w:sz w:val="28"/>
          <w:szCs w:val="28"/>
          <w:lang w:eastAsia="ru-RU"/>
        </w:rPr>
        <w:t>содержит</w:t>
      </w:r>
      <w:r>
        <w:rPr>
          <w:rFonts w:ascii="Times New Roman" w:eastAsia="Times New Roman" w:hAnsi="Times New Roman" w:cs="Times New Roman"/>
          <w:sz w:val="28"/>
          <w:szCs w:val="28"/>
          <w:lang w:eastAsia="ru-RU"/>
        </w:rPr>
        <w:t xml:space="preserve"> основные термины и понятия изучаемой темы. </w:t>
      </w:r>
    </w:p>
    <w:p w:rsidR="00546630" w:rsidRDefault="00546630" w:rsidP="00EF269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развития навыков активного восприятия </w:t>
      </w:r>
      <w:r w:rsidR="00EC4284">
        <w:rPr>
          <w:rFonts w:ascii="Times New Roman" w:eastAsia="Times New Roman" w:hAnsi="Times New Roman" w:cs="Times New Roman"/>
          <w:sz w:val="28"/>
          <w:szCs w:val="28"/>
          <w:lang w:eastAsia="ru-RU"/>
        </w:rPr>
        <w:t xml:space="preserve">материала </w:t>
      </w:r>
      <w:r>
        <w:rPr>
          <w:rFonts w:ascii="Times New Roman" w:eastAsia="Times New Roman" w:hAnsi="Times New Roman" w:cs="Times New Roman"/>
          <w:sz w:val="28"/>
          <w:szCs w:val="28"/>
          <w:lang w:eastAsia="ru-RU"/>
        </w:rPr>
        <w:t>представляется пре</w:t>
      </w:r>
      <w:r>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 xml:space="preserve">почтительным вариант, при котором студенты самостоятельно составляют опорный </w:t>
      </w:r>
      <w:r>
        <w:rPr>
          <w:rFonts w:ascii="Times New Roman" w:eastAsia="Times New Roman" w:hAnsi="Times New Roman" w:cs="Times New Roman"/>
          <w:sz w:val="28"/>
          <w:szCs w:val="28"/>
          <w:lang w:eastAsia="ru-RU"/>
        </w:rPr>
        <w:lastRenderedPageBreak/>
        <w:t>конспект на базе учебного материала, полученного не только на лекциях, но и п</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черпнутого из литературы при самостоятельной подготовке. Тогда опорный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спект может включать в себя те понятия из учебного курса, без которых студент-составитель считает усвоение всего учебного материала невозможным (либо непо</w:t>
      </w:r>
      <w:r>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 xml:space="preserve">ным). </w:t>
      </w:r>
    </w:p>
    <w:p w:rsidR="00546630" w:rsidRPr="001D68F4" w:rsidRDefault="00E76ABC" w:rsidP="00EF269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1D68F4">
        <w:rPr>
          <w:rFonts w:ascii="Times New Roman" w:eastAsia="Times New Roman" w:hAnsi="Times New Roman" w:cs="Times New Roman"/>
          <w:color w:val="000000" w:themeColor="text1"/>
          <w:sz w:val="28"/>
          <w:szCs w:val="28"/>
          <w:lang w:eastAsia="ru-RU"/>
        </w:rPr>
        <w:t>Преподаватель может  организовать конкурс</w:t>
      </w:r>
      <w:r w:rsidR="00546630" w:rsidRPr="001D68F4">
        <w:rPr>
          <w:rFonts w:ascii="Times New Roman" w:eastAsia="Times New Roman" w:hAnsi="Times New Roman" w:cs="Times New Roman"/>
          <w:color w:val="000000" w:themeColor="text1"/>
          <w:sz w:val="28"/>
          <w:szCs w:val="28"/>
          <w:lang w:eastAsia="ru-RU"/>
        </w:rPr>
        <w:t xml:space="preserve"> опорных конспектов по крит</w:t>
      </w:r>
      <w:r w:rsidR="00546630" w:rsidRPr="001D68F4">
        <w:rPr>
          <w:rFonts w:ascii="Times New Roman" w:eastAsia="Times New Roman" w:hAnsi="Times New Roman" w:cs="Times New Roman"/>
          <w:color w:val="000000" w:themeColor="text1"/>
          <w:sz w:val="28"/>
          <w:szCs w:val="28"/>
          <w:lang w:eastAsia="ru-RU"/>
        </w:rPr>
        <w:t>е</w:t>
      </w:r>
      <w:r w:rsidR="00546630" w:rsidRPr="001D68F4">
        <w:rPr>
          <w:rFonts w:ascii="Times New Roman" w:eastAsia="Times New Roman" w:hAnsi="Times New Roman" w:cs="Times New Roman"/>
          <w:color w:val="000000" w:themeColor="text1"/>
          <w:sz w:val="28"/>
          <w:szCs w:val="28"/>
          <w:lang w:eastAsia="ru-RU"/>
        </w:rPr>
        <w:t>рию самого полного или краткого, усложн</w:t>
      </w:r>
      <w:r w:rsidR="00EC4284">
        <w:rPr>
          <w:rFonts w:ascii="Times New Roman" w:eastAsia="Times New Roman" w:hAnsi="Times New Roman" w:cs="Times New Roman"/>
          <w:color w:val="000000" w:themeColor="text1"/>
          <w:sz w:val="28"/>
          <w:szCs w:val="28"/>
          <w:lang w:eastAsia="ru-RU"/>
        </w:rPr>
        <w:t>ё</w:t>
      </w:r>
      <w:r w:rsidR="001D68F4" w:rsidRPr="001D68F4">
        <w:rPr>
          <w:rFonts w:ascii="Times New Roman" w:eastAsia="Times New Roman" w:hAnsi="Times New Roman" w:cs="Times New Roman"/>
          <w:color w:val="000000" w:themeColor="text1"/>
          <w:sz w:val="28"/>
          <w:szCs w:val="28"/>
          <w:lang w:eastAsia="ru-RU"/>
        </w:rPr>
        <w:t>нного или наиболее доступного в пон</w:t>
      </w:r>
      <w:r w:rsidR="001D68F4" w:rsidRPr="001D68F4">
        <w:rPr>
          <w:rFonts w:ascii="Times New Roman" w:eastAsia="Times New Roman" w:hAnsi="Times New Roman" w:cs="Times New Roman"/>
          <w:color w:val="000000" w:themeColor="text1"/>
          <w:sz w:val="28"/>
          <w:szCs w:val="28"/>
          <w:lang w:eastAsia="ru-RU"/>
        </w:rPr>
        <w:t>и</w:t>
      </w:r>
      <w:r w:rsidR="001D68F4" w:rsidRPr="001D68F4">
        <w:rPr>
          <w:rFonts w:ascii="Times New Roman" w:eastAsia="Times New Roman" w:hAnsi="Times New Roman" w:cs="Times New Roman"/>
          <w:color w:val="000000" w:themeColor="text1"/>
          <w:sz w:val="28"/>
          <w:szCs w:val="28"/>
          <w:lang w:eastAsia="ru-RU"/>
        </w:rPr>
        <w:t>мании</w:t>
      </w:r>
      <w:r w:rsidR="00546630" w:rsidRPr="001D68F4">
        <w:rPr>
          <w:rFonts w:ascii="Times New Roman" w:eastAsia="Times New Roman" w:hAnsi="Times New Roman" w:cs="Times New Roman"/>
          <w:color w:val="000000" w:themeColor="text1"/>
          <w:sz w:val="28"/>
          <w:szCs w:val="28"/>
          <w:lang w:eastAsia="ru-RU"/>
        </w:rPr>
        <w:t>, наиболее иллюстрированного примерами</w:t>
      </w:r>
      <w:r w:rsidR="001D68F4" w:rsidRPr="001D68F4">
        <w:rPr>
          <w:rFonts w:ascii="Times New Roman" w:eastAsia="Times New Roman" w:hAnsi="Times New Roman" w:cs="Times New Roman"/>
          <w:color w:val="000000" w:themeColor="text1"/>
          <w:sz w:val="28"/>
          <w:szCs w:val="28"/>
          <w:lang w:eastAsia="ru-RU"/>
        </w:rPr>
        <w:t xml:space="preserve"> опорного конспекта</w:t>
      </w:r>
      <w:r w:rsidR="00546630" w:rsidRPr="001D68F4">
        <w:rPr>
          <w:rFonts w:ascii="Times New Roman" w:eastAsia="Times New Roman" w:hAnsi="Times New Roman" w:cs="Times New Roman"/>
          <w:color w:val="000000" w:themeColor="text1"/>
          <w:sz w:val="28"/>
          <w:szCs w:val="28"/>
          <w:lang w:eastAsia="ru-RU"/>
        </w:rPr>
        <w:t xml:space="preserve"> и т.д. Наличие элемента игры при этом позволяет задействовать в процессе обучения и тех студе</w:t>
      </w:r>
      <w:r w:rsidR="00546630" w:rsidRPr="001D68F4">
        <w:rPr>
          <w:rFonts w:ascii="Times New Roman" w:eastAsia="Times New Roman" w:hAnsi="Times New Roman" w:cs="Times New Roman"/>
          <w:color w:val="000000" w:themeColor="text1"/>
          <w:sz w:val="28"/>
          <w:szCs w:val="28"/>
          <w:lang w:eastAsia="ru-RU"/>
        </w:rPr>
        <w:t>н</w:t>
      </w:r>
      <w:r w:rsidR="00546630" w:rsidRPr="001D68F4">
        <w:rPr>
          <w:rFonts w:ascii="Times New Roman" w:eastAsia="Times New Roman" w:hAnsi="Times New Roman" w:cs="Times New Roman"/>
          <w:color w:val="000000" w:themeColor="text1"/>
          <w:sz w:val="28"/>
          <w:szCs w:val="28"/>
          <w:lang w:eastAsia="ru-RU"/>
        </w:rPr>
        <w:t xml:space="preserve">тов, </w:t>
      </w:r>
      <w:r w:rsidR="001D68F4" w:rsidRPr="001D68F4">
        <w:rPr>
          <w:rFonts w:ascii="Times New Roman" w:eastAsia="Times New Roman" w:hAnsi="Times New Roman" w:cs="Times New Roman"/>
          <w:color w:val="000000" w:themeColor="text1"/>
          <w:sz w:val="28"/>
          <w:szCs w:val="28"/>
          <w:lang w:eastAsia="ru-RU"/>
        </w:rPr>
        <w:t>которые относя</w:t>
      </w:r>
      <w:r w:rsidR="00546630" w:rsidRPr="001D68F4">
        <w:rPr>
          <w:rFonts w:ascii="Times New Roman" w:eastAsia="Times New Roman" w:hAnsi="Times New Roman" w:cs="Times New Roman"/>
          <w:color w:val="000000" w:themeColor="text1"/>
          <w:sz w:val="28"/>
          <w:szCs w:val="28"/>
          <w:lang w:eastAsia="ru-RU"/>
        </w:rPr>
        <w:t xml:space="preserve">тся скептически  к </w:t>
      </w:r>
      <w:r w:rsidR="001D68F4" w:rsidRPr="001D68F4">
        <w:rPr>
          <w:rFonts w:ascii="Times New Roman" w:eastAsia="Times New Roman" w:hAnsi="Times New Roman" w:cs="Times New Roman"/>
          <w:color w:val="000000" w:themeColor="text1"/>
          <w:sz w:val="28"/>
          <w:szCs w:val="28"/>
          <w:lang w:eastAsia="ru-RU"/>
        </w:rPr>
        <w:t xml:space="preserve">изучаемой  </w:t>
      </w:r>
      <w:r w:rsidR="00546630" w:rsidRPr="001D68F4">
        <w:rPr>
          <w:rFonts w:ascii="Times New Roman" w:eastAsia="Times New Roman" w:hAnsi="Times New Roman" w:cs="Times New Roman"/>
          <w:color w:val="000000" w:themeColor="text1"/>
          <w:sz w:val="28"/>
          <w:szCs w:val="28"/>
          <w:lang w:eastAsia="ru-RU"/>
        </w:rPr>
        <w:t>дисциплине,</w:t>
      </w:r>
      <w:r w:rsidR="001D68F4" w:rsidRPr="001D68F4">
        <w:rPr>
          <w:rFonts w:ascii="Times New Roman" w:eastAsia="Times New Roman" w:hAnsi="Times New Roman" w:cs="Times New Roman"/>
          <w:color w:val="000000" w:themeColor="text1"/>
          <w:sz w:val="28"/>
          <w:szCs w:val="28"/>
          <w:lang w:eastAsia="ru-RU"/>
        </w:rPr>
        <w:t xml:space="preserve">  и тех </w:t>
      </w:r>
      <w:r w:rsidR="00546630" w:rsidRPr="001D68F4">
        <w:rPr>
          <w:rFonts w:ascii="Times New Roman" w:eastAsia="Times New Roman" w:hAnsi="Times New Roman" w:cs="Times New Roman"/>
          <w:color w:val="000000" w:themeColor="text1"/>
          <w:sz w:val="28"/>
          <w:szCs w:val="28"/>
          <w:lang w:eastAsia="ru-RU"/>
        </w:rPr>
        <w:t xml:space="preserve"> кто в силу и</w:t>
      </w:r>
      <w:r w:rsidR="00546630" w:rsidRPr="001D68F4">
        <w:rPr>
          <w:rFonts w:ascii="Times New Roman" w:eastAsia="Times New Roman" w:hAnsi="Times New Roman" w:cs="Times New Roman"/>
          <w:color w:val="000000" w:themeColor="text1"/>
          <w:sz w:val="28"/>
          <w:szCs w:val="28"/>
          <w:lang w:eastAsia="ru-RU"/>
        </w:rPr>
        <w:t>н</w:t>
      </w:r>
      <w:r w:rsidR="00546630" w:rsidRPr="001D68F4">
        <w:rPr>
          <w:rFonts w:ascii="Times New Roman" w:eastAsia="Times New Roman" w:hAnsi="Times New Roman" w:cs="Times New Roman"/>
          <w:color w:val="000000" w:themeColor="text1"/>
          <w:sz w:val="28"/>
          <w:szCs w:val="28"/>
          <w:lang w:eastAsia="ru-RU"/>
        </w:rPr>
        <w:t>дивидуальных особенностей привык осваивать тот</w:t>
      </w:r>
      <w:r w:rsidR="001D68F4" w:rsidRPr="001D68F4">
        <w:rPr>
          <w:rFonts w:ascii="Times New Roman" w:eastAsia="Times New Roman" w:hAnsi="Times New Roman" w:cs="Times New Roman"/>
          <w:color w:val="000000" w:themeColor="text1"/>
          <w:sz w:val="28"/>
          <w:szCs w:val="28"/>
          <w:lang w:eastAsia="ru-RU"/>
        </w:rPr>
        <w:t xml:space="preserve"> </w:t>
      </w:r>
      <w:r w:rsidR="00EC4284">
        <w:rPr>
          <w:rFonts w:ascii="Times New Roman" w:eastAsia="Times New Roman" w:hAnsi="Times New Roman" w:cs="Times New Roman"/>
          <w:color w:val="000000" w:themeColor="text1"/>
          <w:sz w:val="28"/>
          <w:szCs w:val="28"/>
          <w:lang w:eastAsia="ru-RU"/>
        </w:rPr>
        <w:t xml:space="preserve"> объё</w:t>
      </w:r>
      <w:r w:rsidR="00546630" w:rsidRPr="001D68F4">
        <w:rPr>
          <w:rFonts w:ascii="Times New Roman" w:eastAsia="Times New Roman" w:hAnsi="Times New Roman" w:cs="Times New Roman"/>
          <w:color w:val="000000" w:themeColor="text1"/>
          <w:sz w:val="28"/>
          <w:szCs w:val="28"/>
          <w:lang w:eastAsia="ru-RU"/>
        </w:rPr>
        <w:t>м учебного материала, к</w:t>
      </w:r>
      <w:r w:rsidR="00546630" w:rsidRPr="001D68F4">
        <w:rPr>
          <w:rFonts w:ascii="Times New Roman" w:eastAsia="Times New Roman" w:hAnsi="Times New Roman" w:cs="Times New Roman"/>
          <w:color w:val="000000" w:themeColor="text1"/>
          <w:sz w:val="28"/>
          <w:szCs w:val="28"/>
          <w:lang w:eastAsia="ru-RU"/>
        </w:rPr>
        <w:t>о</w:t>
      </w:r>
      <w:r w:rsidR="00546630" w:rsidRPr="001D68F4">
        <w:rPr>
          <w:rFonts w:ascii="Times New Roman" w:eastAsia="Times New Roman" w:hAnsi="Times New Roman" w:cs="Times New Roman"/>
          <w:color w:val="000000" w:themeColor="text1"/>
          <w:sz w:val="28"/>
          <w:szCs w:val="28"/>
          <w:lang w:eastAsia="ru-RU"/>
        </w:rPr>
        <w:t>торой  достаточен </w:t>
      </w:r>
      <w:r w:rsidR="00993141">
        <w:rPr>
          <w:rFonts w:ascii="Times New Roman" w:eastAsia="Times New Roman" w:hAnsi="Times New Roman" w:cs="Times New Roman"/>
          <w:color w:val="000000" w:themeColor="text1"/>
          <w:sz w:val="28"/>
          <w:szCs w:val="28"/>
          <w:lang w:eastAsia="ru-RU"/>
        </w:rPr>
        <w:t xml:space="preserve"> лишь для сдачи экзамена (зачё</w:t>
      </w:r>
      <w:r w:rsidR="00546630" w:rsidRPr="001D68F4">
        <w:rPr>
          <w:rFonts w:ascii="Times New Roman" w:eastAsia="Times New Roman" w:hAnsi="Times New Roman" w:cs="Times New Roman"/>
          <w:color w:val="000000" w:themeColor="text1"/>
          <w:sz w:val="28"/>
          <w:szCs w:val="28"/>
          <w:lang w:eastAsia="ru-RU"/>
        </w:rPr>
        <w:t>та).</w:t>
      </w:r>
    </w:p>
    <w:p w:rsidR="00546630" w:rsidRDefault="00546630" w:rsidP="00EF269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Эффективность использования опорных конспектов зависит от наличия у ст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дентов навыков </w:t>
      </w:r>
      <w:r w:rsidR="001D68F4">
        <w:rPr>
          <w:rFonts w:ascii="Times New Roman" w:eastAsia="Times New Roman" w:hAnsi="Times New Roman" w:cs="Times New Roman"/>
          <w:sz w:val="28"/>
          <w:szCs w:val="28"/>
          <w:lang w:eastAsia="ru-RU"/>
        </w:rPr>
        <w:t xml:space="preserve">их </w:t>
      </w:r>
      <w:r>
        <w:rPr>
          <w:rFonts w:ascii="Times New Roman" w:eastAsia="Times New Roman" w:hAnsi="Times New Roman" w:cs="Times New Roman"/>
          <w:sz w:val="28"/>
          <w:szCs w:val="28"/>
          <w:lang w:eastAsia="ru-RU"/>
        </w:rPr>
        <w:t xml:space="preserve">составления. </w:t>
      </w:r>
      <w:r w:rsidR="001D68F4">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редставляется целесообразным предложить мет</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дику, согласно которой студенту предлагается круг вопросов по текущей теме либо по определенной проблеме. Руководствуясь предложенным </w:t>
      </w:r>
      <w:r w:rsidR="001D68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кругом вопросов,</w:t>
      </w:r>
      <w:r w:rsidR="001D68F4">
        <w:rPr>
          <w:rFonts w:ascii="Times New Roman" w:eastAsia="Times New Roman" w:hAnsi="Times New Roman" w:cs="Times New Roman"/>
          <w:sz w:val="28"/>
          <w:szCs w:val="28"/>
          <w:lang w:eastAsia="ru-RU"/>
        </w:rPr>
        <w:t xml:space="preserve"> об</w:t>
      </w:r>
      <w:r w:rsidR="001D68F4">
        <w:rPr>
          <w:rFonts w:ascii="Times New Roman" w:eastAsia="Times New Roman" w:hAnsi="Times New Roman" w:cs="Times New Roman"/>
          <w:sz w:val="28"/>
          <w:szCs w:val="28"/>
          <w:lang w:eastAsia="ru-RU"/>
        </w:rPr>
        <w:t>у</w:t>
      </w:r>
      <w:r w:rsidR="001D68F4">
        <w:rPr>
          <w:rFonts w:ascii="Times New Roman" w:eastAsia="Times New Roman" w:hAnsi="Times New Roman" w:cs="Times New Roman"/>
          <w:sz w:val="28"/>
          <w:szCs w:val="28"/>
          <w:lang w:eastAsia="ru-RU"/>
        </w:rPr>
        <w:t>чающийся</w:t>
      </w:r>
      <w:r>
        <w:rPr>
          <w:rFonts w:ascii="Times New Roman" w:eastAsia="Times New Roman" w:hAnsi="Times New Roman" w:cs="Times New Roman"/>
          <w:sz w:val="28"/>
          <w:szCs w:val="28"/>
          <w:lang w:eastAsia="ru-RU"/>
        </w:rPr>
        <w:t xml:space="preserve"> (</w:t>
      </w:r>
      <w:r w:rsidR="001D68F4">
        <w:rPr>
          <w:rFonts w:ascii="Times New Roman" w:eastAsia="Times New Roman" w:hAnsi="Times New Roman" w:cs="Times New Roman"/>
          <w:sz w:val="28"/>
          <w:szCs w:val="28"/>
          <w:lang w:eastAsia="ru-RU"/>
        </w:rPr>
        <w:t xml:space="preserve">сначала </w:t>
      </w:r>
      <w:r>
        <w:rPr>
          <w:rFonts w:ascii="Times New Roman" w:eastAsia="Times New Roman" w:hAnsi="Times New Roman" w:cs="Times New Roman"/>
          <w:sz w:val="28"/>
          <w:szCs w:val="28"/>
          <w:lang w:eastAsia="ru-RU"/>
        </w:rPr>
        <w:t>– п</w:t>
      </w:r>
      <w:r w:rsidR="001D68F4">
        <w:rPr>
          <w:rFonts w:ascii="Times New Roman" w:eastAsia="Times New Roman" w:hAnsi="Times New Roman" w:cs="Times New Roman"/>
          <w:sz w:val="28"/>
          <w:szCs w:val="28"/>
          <w:lang w:eastAsia="ru-RU"/>
        </w:rPr>
        <w:t>од руководством преподавателя,</w:t>
      </w:r>
      <w:r>
        <w:rPr>
          <w:rFonts w:ascii="Times New Roman" w:eastAsia="Times New Roman" w:hAnsi="Times New Roman" w:cs="Times New Roman"/>
          <w:sz w:val="28"/>
          <w:szCs w:val="28"/>
          <w:lang w:eastAsia="ru-RU"/>
        </w:rPr>
        <w:t xml:space="preserve"> впоследствии – самосто</w:t>
      </w:r>
      <w:r>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тельно) составляет план ответа на них. В рамках составленного плана ответа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деляется перечень понятий, которыми необходимо оперировать как при ответе на поставленные вопросы, так и в процессе проведения дискуссий.</w:t>
      </w:r>
    </w:p>
    <w:p w:rsidR="00546630" w:rsidRDefault="00546630" w:rsidP="00EF269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Нужно отметить, что на начальном этапе расс</w:t>
      </w:r>
      <w:r w:rsidR="001D68F4">
        <w:rPr>
          <w:rFonts w:ascii="Times New Roman" w:eastAsia="Times New Roman" w:hAnsi="Times New Roman" w:cs="Times New Roman"/>
          <w:sz w:val="28"/>
          <w:szCs w:val="28"/>
          <w:lang w:eastAsia="ru-RU"/>
        </w:rPr>
        <w:t>матриваемый приё</w:t>
      </w:r>
      <w:r>
        <w:rPr>
          <w:rFonts w:ascii="Times New Roman" w:eastAsia="Times New Roman" w:hAnsi="Times New Roman" w:cs="Times New Roman"/>
          <w:sz w:val="28"/>
          <w:szCs w:val="28"/>
          <w:lang w:eastAsia="ru-RU"/>
        </w:rPr>
        <w:t>м активиз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ции процесса обучения воспринимается в качестве дополнительной нагрузки. В ц</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лях предотвращения либо нейтрализации элементов</w:t>
      </w:r>
      <w:r w:rsidR="008F6D90">
        <w:rPr>
          <w:rFonts w:ascii="Times New Roman" w:eastAsia="Times New Roman" w:hAnsi="Times New Roman" w:cs="Times New Roman"/>
          <w:sz w:val="28"/>
          <w:szCs w:val="28"/>
          <w:lang w:eastAsia="ru-RU"/>
        </w:rPr>
        <w:t xml:space="preserve"> неприятия рассматриваемого приё</w:t>
      </w:r>
      <w:r>
        <w:rPr>
          <w:rFonts w:ascii="Times New Roman" w:eastAsia="Times New Roman" w:hAnsi="Times New Roman" w:cs="Times New Roman"/>
          <w:sz w:val="28"/>
          <w:szCs w:val="28"/>
          <w:lang w:eastAsia="ru-RU"/>
        </w:rPr>
        <w:t>ма оказыв</w:t>
      </w:r>
      <w:r w:rsidR="00EC4284">
        <w:rPr>
          <w:rFonts w:ascii="Times New Roman" w:eastAsia="Times New Roman" w:hAnsi="Times New Roman" w:cs="Times New Roman"/>
          <w:sz w:val="28"/>
          <w:szCs w:val="28"/>
          <w:lang w:eastAsia="ru-RU"/>
        </w:rPr>
        <w:t>ается достаточным дать его развё</w:t>
      </w:r>
      <w:r>
        <w:rPr>
          <w:rFonts w:ascii="Times New Roman" w:eastAsia="Times New Roman" w:hAnsi="Times New Roman" w:cs="Times New Roman"/>
          <w:sz w:val="28"/>
          <w:szCs w:val="28"/>
          <w:lang w:eastAsia="ru-RU"/>
        </w:rPr>
        <w:t xml:space="preserve">рнутую </w:t>
      </w:r>
      <w:r w:rsidR="00EC4284">
        <w:rPr>
          <w:rFonts w:ascii="Times New Roman" w:eastAsia="Times New Roman" w:hAnsi="Times New Roman" w:cs="Times New Roman"/>
          <w:sz w:val="28"/>
          <w:szCs w:val="28"/>
          <w:lang w:eastAsia="ru-RU"/>
        </w:rPr>
        <w:t>характеристику (как приё</w:t>
      </w:r>
      <w:r>
        <w:rPr>
          <w:rFonts w:ascii="Times New Roman" w:eastAsia="Times New Roman" w:hAnsi="Times New Roman" w:cs="Times New Roman"/>
          <w:sz w:val="28"/>
          <w:szCs w:val="28"/>
          <w:lang w:eastAsia="ru-RU"/>
        </w:rPr>
        <w:t>ма, направленного на оптимизацию процесса обучения с точки зрения самих</w:t>
      </w:r>
      <w:r w:rsidR="00785BCB">
        <w:rPr>
          <w:rFonts w:ascii="Times New Roman" w:eastAsia="Times New Roman" w:hAnsi="Times New Roman" w:cs="Times New Roman"/>
          <w:sz w:val="28"/>
          <w:szCs w:val="28"/>
          <w:lang w:eastAsia="ru-RU"/>
        </w:rPr>
        <w:t xml:space="preserve"> </w:t>
      </w:r>
      <w:r w:rsidR="008F6D90">
        <w:rPr>
          <w:rFonts w:ascii="Times New Roman" w:eastAsia="Times New Roman" w:hAnsi="Times New Roman" w:cs="Times New Roman"/>
          <w:sz w:val="28"/>
          <w:szCs w:val="28"/>
          <w:lang w:eastAsia="ru-RU"/>
        </w:rPr>
        <w:t>студентов</w:t>
      </w:r>
      <w:r>
        <w:rPr>
          <w:rFonts w:ascii="Times New Roman" w:eastAsia="Times New Roman" w:hAnsi="Times New Roman" w:cs="Times New Roman"/>
          <w:sz w:val="28"/>
          <w:szCs w:val="28"/>
          <w:lang w:eastAsia="ru-RU"/>
        </w:rPr>
        <w:t xml:space="preserve">). </w:t>
      </w:r>
    </w:p>
    <w:p w:rsidR="00546630" w:rsidRPr="0058542E" w:rsidRDefault="00993141" w:rsidP="00EF2696">
      <w:pPr>
        <w:spacing w:after="0" w:line="360" w:lineRule="auto"/>
        <w:ind w:firstLine="709"/>
        <w:jc w:val="both"/>
        <w:rPr>
          <w:rFonts w:ascii="Times New Roman" w:eastAsia="Times New Roman" w:hAnsi="Times New Roman" w:cs="Times New Roman"/>
          <w:i/>
          <w:sz w:val="28"/>
          <w:szCs w:val="28"/>
          <w:lang w:eastAsia="ru-RU"/>
        </w:rPr>
      </w:pPr>
      <w:r w:rsidRPr="0058542E">
        <w:rPr>
          <w:rFonts w:ascii="Times New Roman" w:eastAsia="Times New Roman" w:hAnsi="Times New Roman" w:cs="Times New Roman"/>
          <w:i/>
          <w:sz w:val="28"/>
          <w:szCs w:val="28"/>
          <w:lang w:eastAsia="ru-RU"/>
        </w:rPr>
        <w:t>П</w:t>
      </w:r>
      <w:r w:rsidR="00546630" w:rsidRPr="0058542E">
        <w:rPr>
          <w:rFonts w:ascii="Times New Roman" w:eastAsia="Times New Roman" w:hAnsi="Times New Roman" w:cs="Times New Roman"/>
          <w:i/>
          <w:sz w:val="28"/>
          <w:szCs w:val="28"/>
          <w:lang w:eastAsia="ru-RU"/>
        </w:rPr>
        <w:t xml:space="preserve">реимущества использования опорного </w:t>
      </w:r>
      <w:r w:rsidRPr="0058542E">
        <w:rPr>
          <w:rFonts w:ascii="Times New Roman" w:eastAsia="Times New Roman" w:hAnsi="Times New Roman" w:cs="Times New Roman"/>
          <w:i/>
          <w:sz w:val="28"/>
          <w:szCs w:val="28"/>
          <w:lang w:eastAsia="ru-RU"/>
        </w:rPr>
        <w:t>конспекта в учебном процессе:</w:t>
      </w:r>
      <w:r w:rsidR="00546630" w:rsidRPr="0058542E">
        <w:rPr>
          <w:rFonts w:ascii="Times New Roman" w:eastAsia="Times New Roman" w:hAnsi="Times New Roman" w:cs="Times New Roman"/>
          <w:i/>
          <w:sz w:val="28"/>
          <w:szCs w:val="28"/>
          <w:lang w:eastAsia="ru-RU"/>
        </w:rPr>
        <w:t xml:space="preserve"> </w:t>
      </w:r>
      <w:r w:rsidR="008F6D90" w:rsidRPr="0058542E">
        <w:rPr>
          <w:rFonts w:ascii="Times New Roman" w:eastAsia="Times New Roman" w:hAnsi="Times New Roman" w:cs="Times New Roman"/>
          <w:i/>
          <w:sz w:val="28"/>
          <w:szCs w:val="28"/>
          <w:lang w:eastAsia="ru-RU"/>
        </w:rPr>
        <w:t xml:space="preserve"> </w:t>
      </w:r>
    </w:p>
    <w:p w:rsidR="00546630" w:rsidRDefault="00546630" w:rsidP="0058542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Составление опорного конспекта (параллельно основному конспекту) ст</w:t>
      </w:r>
      <w:r>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мулирует закрепление студентом полученных знаний одновременно с усвоением нового для него учебного материала, что приобретает особое значение в случаях, когда понимание каждой последующей учебной темы </w:t>
      </w:r>
      <w:r w:rsidR="008F6D90">
        <w:rPr>
          <w:rFonts w:ascii="Times New Roman" w:eastAsia="Times New Roman" w:hAnsi="Times New Roman" w:cs="Times New Roman"/>
          <w:sz w:val="28"/>
          <w:szCs w:val="28"/>
          <w:lang w:eastAsia="ru-RU"/>
        </w:rPr>
        <w:t xml:space="preserve">строится </w:t>
      </w:r>
      <w:r>
        <w:rPr>
          <w:rFonts w:ascii="Times New Roman" w:eastAsia="Times New Roman" w:hAnsi="Times New Roman" w:cs="Times New Roman"/>
          <w:sz w:val="28"/>
          <w:szCs w:val="28"/>
          <w:lang w:eastAsia="ru-RU"/>
        </w:rPr>
        <w:t>на основах пред</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lastRenderedPageBreak/>
        <w:t>дущей темы. При этом студент воспринимает учебный предмет как стройную си</w:t>
      </w:r>
      <w:r>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тему взаимосвязанных и взаимообусловленных знаний, что принципиально необх</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димо для успешного обучения. </w:t>
      </w:r>
    </w:p>
    <w:p w:rsidR="008F6D90" w:rsidRDefault="00546630" w:rsidP="00EF269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Закрепление полученных знаний обеспечивается многократностью обращения к опорному конспекту в течение всего периода обучения. Стимулировать такие о</w:t>
      </w:r>
      <w:r>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ращения возможно проведением частых мини-опросов, требующих знаний в опр</w:t>
      </w:r>
      <w:r>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делении нескольких уже изученных понятий. Свободное владение понятийным а</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паратом, обеспеченное проработкой опорного конспекта, значительно упрощает подготовку кратких тематических сообщений </w:t>
      </w:r>
      <w:r w:rsidR="008F6D90">
        <w:rPr>
          <w:rFonts w:ascii="Times New Roman" w:eastAsia="Times New Roman" w:hAnsi="Times New Roman" w:cs="Times New Roman"/>
          <w:sz w:val="28"/>
          <w:szCs w:val="28"/>
          <w:lang w:eastAsia="ru-RU"/>
        </w:rPr>
        <w:t>для семинарских занятий</w:t>
      </w:r>
      <w:r>
        <w:rPr>
          <w:rFonts w:ascii="Times New Roman" w:eastAsia="Times New Roman" w:hAnsi="Times New Roman" w:cs="Times New Roman"/>
          <w:sz w:val="28"/>
          <w:szCs w:val="28"/>
          <w:lang w:eastAsia="ru-RU"/>
        </w:rPr>
        <w:t>,</w:t>
      </w:r>
      <w:r w:rsidR="008F6D90">
        <w:rPr>
          <w:rFonts w:ascii="Times New Roman" w:eastAsia="Times New Roman" w:hAnsi="Times New Roman" w:cs="Times New Roman"/>
          <w:sz w:val="28"/>
          <w:szCs w:val="28"/>
          <w:lang w:eastAsia="ru-RU"/>
        </w:rPr>
        <w:t xml:space="preserve"> подготовку к контрольным работам, зачётам и т.д. </w:t>
      </w:r>
    </w:p>
    <w:p w:rsidR="00546630" w:rsidRDefault="00D545A2" w:rsidP="0058542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Краткость в изложении и ё</w:t>
      </w:r>
      <w:r w:rsidR="00546630">
        <w:rPr>
          <w:rFonts w:ascii="Times New Roman" w:eastAsia="Times New Roman" w:hAnsi="Times New Roman" w:cs="Times New Roman"/>
          <w:sz w:val="28"/>
          <w:szCs w:val="28"/>
          <w:lang w:eastAsia="ru-RU"/>
        </w:rPr>
        <w:t>мкость содержания опорного конспекта позв</w:t>
      </w:r>
      <w:r w:rsidR="00546630">
        <w:rPr>
          <w:rFonts w:ascii="Times New Roman" w:eastAsia="Times New Roman" w:hAnsi="Times New Roman" w:cs="Times New Roman"/>
          <w:sz w:val="28"/>
          <w:szCs w:val="28"/>
          <w:lang w:eastAsia="ru-RU"/>
        </w:rPr>
        <w:t>о</w:t>
      </w:r>
      <w:r w:rsidR="00546630">
        <w:rPr>
          <w:rFonts w:ascii="Times New Roman" w:eastAsia="Times New Roman" w:hAnsi="Times New Roman" w:cs="Times New Roman"/>
          <w:sz w:val="28"/>
          <w:szCs w:val="28"/>
          <w:lang w:eastAsia="ru-RU"/>
        </w:rPr>
        <w:t>ляют без особых усилий обращаться к нему много раз в течение всего периода об</w:t>
      </w:r>
      <w:r w:rsidR="00546630">
        <w:rPr>
          <w:rFonts w:ascii="Times New Roman" w:eastAsia="Times New Roman" w:hAnsi="Times New Roman" w:cs="Times New Roman"/>
          <w:sz w:val="28"/>
          <w:szCs w:val="28"/>
          <w:lang w:eastAsia="ru-RU"/>
        </w:rPr>
        <w:t>у</w:t>
      </w:r>
      <w:r w:rsidR="00546630">
        <w:rPr>
          <w:rFonts w:ascii="Times New Roman" w:eastAsia="Times New Roman" w:hAnsi="Times New Roman" w:cs="Times New Roman"/>
          <w:sz w:val="28"/>
          <w:szCs w:val="28"/>
          <w:lang w:eastAsia="ru-RU"/>
        </w:rPr>
        <w:t>чения. Коэффициент полезного действия работы с опорным конспектом</w:t>
      </w:r>
      <w:r w:rsidR="008F6D90">
        <w:rPr>
          <w:rFonts w:ascii="Times New Roman" w:eastAsia="Times New Roman" w:hAnsi="Times New Roman" w:cs="Times New Roman"/>
          <w:sz w:val="28"/>
          <w:szCs w:val="28"/>
          <w:lang w:eastAsia="ru-RU"/>
        </w:rPr>
        <w:t xml:space="preserve">  </w:t>
      </w:r>
      <w:r w:rsidR="00546630">
        <w:rPr>
          <w:rFonts w:ascii="Times New Roman" w:eastAsia="Times New Roman" w:hAnsi="Times New Roman" w:cs="Times New Roman"/>
          <w:sz w:val="28"/>
          <w:szCs w:val="28"/>
          <w:lang w:eastAsia="ru-RU"/>
        </w:rPr>
        <w:t>повышае</w:t>
      </w:r>
      <w:r w:rsidR="00546630">
        <w:rPr>
          <w:rFonts w:ascii="Times New Roman" w:eastAsia="Times New Roman" w:hAnsi="Times New Roman" w:cs="Times New Roman"/>
          <w:sz w:val="28"/>
          <w:szCs w:val="28"/>
          <w:lang w:eastAsia="ru-RU"/>
        </w:rPr>
        <w:t>т</w:t>
      </w:r>
      <w:r w:rsidR="00546630">
        <w:rPr>
          <w:rFonts w:ascii="Times New Roman" w:eastAsia="Times New Roman" w:hAnsi="Times New Roman" w:cs="Times New Roman"/>
          <w:sz w:val="28"/>
          <w:szCs w:val="28"/>
          <w:lang w:eastAsia="ru-RU"/>
        </w:rPr>
        <w:t>ся «эффектом записной книжки», когда по одному или нескольким терминам из п</w:t>
      </w:r>
      <w:r w:rsidR="00546630">
        <w:rPr>
          <w:rFonts w:ascii="Times New Roman" w:eastAsia="Times New Roman" w:hAnsi="Times New Roman" w:cs="Times New Roman"/>
          <w:sz w:val="28"/>
          <w:szCs w:val="28"/>
          <w:lang w:eastAsia="ru-RU"/>
        </w:rPr>
        <w:t>о</w:t>
      </w:r>
      <w:r w:rsidR="00546630">
        <w:rPr>
          <w:rFonts w:ascii="Times New Roman" w:eastAsia="Times New Roman" w:hAnsi="Times New Roman" w:cs="Times New Roman"/>
          <w:sz w:val="28"/>
          <w:szCs w:val="28"/>
          <w:lang w:eastAsia="ru-RU"/>
        </w:rPr>
        <w:t>нятийного аппарата определенной учебной темы возможно восста</w:t>
      </w:r>
      <w:r>
        <w:rPr>
          <w:rFonts w:ascii="Times New Roman" w:eastAsia="Times New Roman" w:hAnsi="Times New Roman" w:cs="Times New Roman"/>
          <w:sz w:val="28"/>
          <w:szCs w:val="28"/>
          <w:lang w:eastAsia="ru-RU"/>
        </w:rPr>
        <w:t>новление в памяти основного объё</w:t>
      </w:r>
      <w:r w:rsidR="00546630">
        <w:rPr>
          <w:rFonts w:ascii="Times New Roman" w:eastAsia="Times New Roman" w:hAnsi="Times New Roman" w:cs="Times New Roman"/>
          <w:sz w:val="28"/>
          <w:szCs w:val="28"/>
          <w:lang w:eastAsia="ru-RU"/>
        </w:rPr>
        <w:t xml:space="preserve">ма материала, изученного по теме. Для этого от </w:t>
      </w:r>
      <w:r w:rsidR="008F6D90">
        <w:rPr>
          <w:rFonts w:ascii="Times New Roman" w:eastAsia="Times New Roman" w:hAnsi="Times New Roman" w:cs="Times New Roman"/>
          <w:sz w:val="28"/>
          <w:szCs w:val="28"/>
          <w:lang w:eastAsia="ru-RU"/>
        </w:rPr>
        <w:t xml:space="preserve">студента </w:t>
      </w:r>
      <w:r w:rsidR="00546630">
        <w:rPr>
          <w:rFonts w:ascii="Times New Roman" w:eastAsia="Times New Roman" w:hAnsi="Times New Roman" w:cs="Times New Roman"/>
          <w:sz w:val="28"/>
          <w:szCs w:val="28"/>
          <w:lang w:eastAsia="ru-RU"/>
        </w:rPr>
        <w:t>не требуе</w:t>
      </w:r>
      <w:r w:rsidR="00546630">
        <w:rPr>
          <w:rFonts w:ascii="Times New Roman" w:eastAsia="Times New Roman" w:hAnsi="Times New Roman" w:cs="Times New Roman"/>
          <w:sz w:val="28"/>
          <w:szCs w:val="28"/>
          <w:lang w:eastAsia="ru-RU"/>
        </w:rPr>
        <w:t>т</w:t>
      </w:r>
      <w:r w:rsidR="00546630">
        <w:rPr>
          <w:rFonts w:ascii="Times New Roman" w:eastAsia="Times New Roman" w:hAnsi="Times New Roman" w:cs="Times New Roman"/>
          <w:sz w:val="28"/>
          <w:szCs w:val="28"/>
          <w:lang w:eastAsia="ru-RU"/>
        </w:rPr>
        <w:t>ся специальных затрат труда и времени, на недостаток которого в равной степени ссылаются, пытаясь оп</w:t>
      </w:r>
      <w:r>
        <w:rPr>
          <w:rFonts w:ascii="Times New Roman" w:eastAsia="Times New Roman" w:hAnsi="Times New Roman" w:cs="Times New Roman"/>
          <w:sz w:val="28"/>
          <w:szCs w:val="28"/>
          <w:lang w:eastAsia="ru-RU"/>
        </w:rPr>
        <w:t>равдать свою неподготовленность</w:t>
      </w:r>
      <w:r w:rsidR="008F6D90">
        <w:rPr>
          <w:rFonts w:ascii="Times New Roman" w:eastAsia="Times New Roman" w:hAnsi="Times New Roman" w:cs="Times New Roman"/>
          <w:sz w:val="28"/>
          <w:szCs w:val="28"/>
          <w:lang w:eastAsia="ru-RU"/>
        </w:rPr>
        <w:t xml:space="preserve"> обучающиес</w:t>
      </w:r>
      <w:r w:rsidR="00636283">
        <w:rPr>
          <w:rFonts w:ascii="Times New Roman" w:eastAsia="Times New Roman" w:hAnsi="Times New Roman" w:cs="Times New Roman"/>
          <w:sz w:val="28"/>
          <w:szCs w:val="28"/>
          <w:lang w:eastAsia="ru-RU"/>
        </w:rPr>
        <w:t>я</w:t>
      </w:r>
      <w:r w:rsidR="00546630">
        <w:rPr>
          <w:rFonts w:ascii="Times New Roman" w:eastAsia="Times New Roman" w:hAnsi="Times New Roman" w:cs="Times New Roman"/>
          <w:sz w:val="28"/>
          <w:szCs w:val="28"/>
          <w:lang w:eastAsia="ru-RU"/>
        </w:rPr>
        <w:t>.</w:t>
      </w:r>
    </w:p>
    <w:p w:rsidR="00546630" w:rsidRPr="00665ABA" w:rsidRDefault="00546630" w:rsidP="0058542E">
      <w:pPr>
        <w:pStyle w:val="a3"/>
        <w:numPr>
          <w:ilvl w:val="0"/>
          <w:numId w:val="3"/>
        </w:numPr>
        <w:tabs>
          <w:tab w:val="clear" w:pos="360"/>
          <w:tab w:val="num" w:pos="993"/>
        </w:tabs>
        <w:spacing w:after="0" w:line="360" w:lineRule="auto"/>
        <w:ind w:firstLine="637"/>
        <w:jc w:val="both"/>
        <w:rPr>
          <w:rFonts w:ascii="Times New Roman" w:eastAsia="Times New Roman" w:hAnsi="Times New Roman" w:cs="Times New Roman"/>
          <w:sz w:val="28"/>
          <w:szCs w:val="28"/>
          <w:lang w:eastAsia="ru-RU"/>
        </w:rPr>
      </w:pPr>
      <w:r w:rsidRPr="00665ABA">
        <w:rPr>
          <w:rFonts w:ascii="Times New Roman" w:eastAsia="Times New Roman" w:hAnsi="Times New Roman" w:cs="Times New Roman"/>
          <w:sz w:val="28"/>
          <w:szCs w:val="28"/>
          <w:lang w:eastAsia="ru-RU"/>
        </w:rPr>
        <w:t>Не менее важным представляется и то, что применение в процессе обучения студентами понятийного аппарата  позволяет наладить общение студентов с преп</w:t>
      </w:r>
      <w:r w:rsidRPr="00665ABA">
        <w:rPr>
          <w:rFonts w:ascii="Times New Roman" w:eastAsia="Times New Roman" w:hAnsi="Times New Roman" w:cs="Times New Roman"/>
          <w:sz w:val="28"/>
          <w:szCs w:val="28"/>
          <w:lang w:eastAsia="ru-RU"/>
        </w:rPr>
        <w:t>о</w:t>
      </w:r>
      <w:r w:rsidRPr="00665ABA">
        <w:rPr>
          <w:rFonts w:ascii="Times New Roman" w:eastAsia="Times New Roman" w:hAnsi="Times New Roman" w:cs="Times New Roman"/>
          <w:sz w:val="28"/>
          <w:szCs w:val="28"/>
          <w:lang w:eastAsia="ru-RU"/>
        </w:rPr>
        <w:t>давателем, а также друг с другом на уровне осмысленного использования получе</w:t>
      </w:r>
      <w:r w:rsidRPr="00665ABA">
        <w:rPr>
          <w:rFonts w:ascii="Times New Roman" w:eastAsia="Times New Roman" w:hAnsi="Times New Roman" w:cs="Times New Roman"/>
          <w:sz w:val="28"/>
          <w:szCs w:val="28"/>
          <w:lang w:eastAsia="ru-RU"/>
        </w:rPr>
        <w:t>н</w:t>
      </w:r>
      <w:r w:rsidRPr="00665ABA">
        <w:rPr>
          <w:rFonts w:ascii="Times New Roman" w:eastAsia="Times New Roman" w:hAnsi="Times New Roman" w:cs="Times New Roman"/>
          <w:sz w:val="28"/>
          <w:szCs w:val="28"/>
          <w:lang w:eastAsia="ru-RU"/>
        </w:rPr>
        <w:t>ных знаний. Т</w:t>
      </w:r>
      <w:r w:rsidR="00636283" w:rsidRPr="00665ABA">
        <w:rPr>
          <w:rFonts w:ascii="Times New Roman" w:eastAsia="Times New Roman" w:hAnsi="Times New Roman" w:cs="Times New Roman"/>
          <w:sz w:val="28"/>
          <w:szCs w:val="28"/>
          <w:lang w:eastAsia="ru-RU"/>
        </w:rPr>
        <w:t>акой уровень общения становится</w:t>
      </w:r>
      <w:r w:rsidRPr="00665ABA">
        <w:rPr>
          <w:rFonts w:ascii="Times New Roman" w:eastAsia="Times New Roman" w:hAnsi="Times New Roman" w:cs="Times New Roman"/>
          <w:sz w:val="28"/>
          <w:szCs w:val="28"/>
          <w:lang w:eastAsia="ru-RU"/>
        </w:rPr>
        <w:t xml:space="preserve"> необходимым и достаточным усл</w:t>
      </w:r>
      <w:r w:rsidRPr="00665ABA">
        <w:rPr>
          <w:rFonts w:ascii="Times New Roman" w:eastAsia="Times New Roman" w:hAnsi="Times New Roman" w:cs="Times New Roman"/>
          <w:sz w:val="28"/>
          <w:szCs w:val="28"/>
          <w:lang w:eastAsia="ru-RU"/>
        </w:rPr>
        <w:t>о</w:t>
      </w:r>
      <w:r w:rsidRPr="00665ABA">
        <w:rPr>
          <w:rFonts w:ascii="Times New Roman" w:eastAsia="Times New Roman" w:hAnsi="Times New Roman" w:cs="Times New Roman"/>
          <w:sz w:val="28"/>
          <w:szCs w:val="28"/>
          <w:lang w:eastAsia="ru-RU"/>
        </w:rPr>
        <w:t>вием для эффективного осуществления исследовательской деятельности студентов. Обеспеченный таким образом уровень общения позволяет пров</w:t>
      </w:r>
      <w:r w:rsidR="00D545A2" w:rsidRPr="00665ABA">
        <w:rPr>
          <w:rFonts w:ascii="Times New Roman" w:eastAsia="Times New Roman" w:hAnsi="Times New Roman" w:cs="Times New Roman"/>
          <w:sz w:val="28"/>
          <w:szCs w:val="28"/>
          <w:lang w:eastAsia="ru-RU"/>
        </w:rPr>
        <w:t>одить занятия с применением приё</w:t>
      </w:r>
      <w:r w:rsidRPr="00665ABA">
        <w:rPr>
          <w:rFonts w:ascii="Times New Roman" w:eastAsia="Times New Roman" w:hAnsi="Times New Roman" w:cs="Times New Roman"/>
          <w:sz w:val="28"/>
          <w:szCs w:val="28"/>
          <w:lang w:eastAsia="ru-RU"/>
        </w:rPr>
        <w:t>мов методологии изучаемой дисциплины, постановкой открытых вопросов и продуктивного поиска вариантов ответов на них, а также в иных фо</w:t>
      </w:r>
      <w:r w:rsidRPr="00665ABA">
        <w:rPr>
          <w:rFonts w:ascii="Times New Roman" w:eastAsia="Times New Roman" w:hAnsi="Times New Roman" w:cs="Times New Roman"/>
          <w:sz w:val="28"/>
          <w:szCs w:val="28"/>
          <w:lang w:eastAsia="ru-RU"/>
        </w:rPr>
        <w:t>р</w:t>
      </w:r>
      <w:r w:rsidRPr="00665ABA">
        <w:rPr>
          <w:rFonts w:ascii="Times New Roman" w:eastAsia="Times New Roman" w:hAnsi="Times New Roman" w:cs="Times New Roman"/>
          <w:sz w:val="28"/>
          <w:szCs w:val="28"/>
          <w:lang w:eastAsia="ru-RU"/>
        </w:rPr>
        <w:t>мах, требующих активного применения полученных знаний.</w:t>
      </w:r>
    </w:p>
    <w:p w:rsidR="00665ABA" w:rsidRPr="00665ABA" w:rsidRDefault="00665ABA" w:rsidP="00EF2696">
      <w:pPr>
        <w:spacing w:after="0" w:line="360" w:lineRule="auto"/>
        <w:jc w:val="center"/>
        <w:rPr>
          <w:rFonts w:ascii="Times New Roman" w:eastAsia="Times New Roman" w:hAnsi="Times New Roman" w:cs="Times New Roman"/>
          <w:b/>
          <w:sz w:val="28"/>
          <w:szCs w:val="28"/>
          <w:lang w:eastAsia="ru-RU"/>
        </w:rPr>
      </w:pPr>
      <w:r w:rsidRPr="00665ABA">
        <w:rPr>
          <w:rFonts w:ascii="Times New Roman" w:eastAsia="Times New Roman" w:hAnsi="Times New Roman" w:cs="Times New Roman"/>
          <w:b/>
          <w:sz w:val="28"/>
          <w:szCs w:val="28"/>
          <w:lang w:eastAsia="ru-RU"/>
        </w:rPr>
        <w:t>Примерные темы опорных конспектов:</w:t>
      </w:r>
    </w:p>
    <w:p w:rsidR="00665ABA" w:rsidRPr="00665ABA" w:rsidRDefault="00665ABA" w:rsidP="003A2687">
      <w:pPr>
        <w:numPr>
          <w:ilvl w:val="0"/>
          <w:numId w:val="10"/>
        </w:numPr>
        <w:spacing w:after="0" w:line="360" w:lineRule="auto"/>
        <w:ind w:left="714" w:hanging="357"/>
        <w:rPr>
          <w:rFonts w:ascii="Times New Roman" w:eastAsia="Times New Roman" w:hAnsi="Times New Roman" w:cs="Times New Roman"/>
          <w:bCs/>
          <w:i/>
          <w:sz w:val="28"/>
          <w:szCs w:val="28"/>
          <w:lang w:eastAsia="ru-RU"/>
        </w:rPr>
      </w:pPr>
      <w:r w:rsidRPr="00665ABA">
        <w:rPr>
          <w:rFonts w:ascii="Times New Roman" w:eastAsia="Times New Roman" w:hAnsi="Times New Roman" w:cs="Times New Roman"/>
          <w:i/>
          <w:sz w:val="28"/>
          <w:szCs w:val="28"/>
          <w:lang w:eastAsia="ru-RU"/>
        </w:rPr>
        <w:t>Векторы, действия над векторами</w:t>
      </w:r>
      <w:r w:rsidR="00546630" w:rsidRPr="00665ABA">
        <w:rPr>
          <w:rFonts w:ascii="Times New Roman" w:eastAsia="Times New Roman" w:hAnsi="Times New Roman" w:cs="Times New Roman"/>
          <w:i/>
          <w:sz w:val="28"/>
          <w:szCs w:val="28"/>
          <w:lang w:eastAsia="ru-RU"/>
        </w:rPr>
        <w:t> </w:t>
      </w:r>
    </w:p>
    <w:p w:rsidR="000D2073" w:rsidRPr="000D2073" w:rsidRDefault="000D2073" w:rsidP="003A2687">
      <w:pPr>
        <w:numPr>
          <w:ilvl w:val="0"/>
          <w:numId w:val="10"/>
        </w:numPr>
        <w:spacing w:after="0" w:line="360" w:lineRule="auto"/>
        <w:ind w:left="714" w:hanging="357"/>
        <w:rPr>
          <w:rFonts w:ascii="Times New Roman" w:eastAsia="Times New Roman" w:hAnsi="Times New Roman" w:cs="Times New Roman"/>
          <w:bCs/>
          <w:i/>
          <w:sz w:val="28"/>
          <w:szCs w:val="28"/>
          <w:lang w:eastAsia="ru-RU"/>
        </w:rPr>
      </w:pPr>
      <w:r w:rsidRPr="000D2073">
        <w:rPr>
          <w:rFonts w:ascii="Times New Roman" w:eastAsia="Times New Roman" w:hAnsi="Times New Roman" w:cs="Times New Roman"/>
          <w:bCs/>
          <w:i/>
          <w:sz w:val="28"/>
          <w:szCs w:val="28"/>
          <w:lang w:eastAsia="ru-RU"/>
        </w:rPr>
        <w:t>Свойства функций непрерывных на отрезке</w:t>
      </w:r>
    </w:p>
    <w:p w:rsidR="000D2073" w:rsidRDefault="000D2073" w:rsidP="003A2687">
      <w:pPr>
        <w:numPr>
          <w:ilvl w:val="0"/>
          <w:numId w:val="10"/>
        </w:numPr>
        <w:spacing w:after="0" w:line="360" w:lineRule="auto"/>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lastRenderedPageBreak/>
        <w:t>Дифференциальные уравнения второго порядка</w:t>
      </w:r>
    </w:p>
    <w:p w:rsidR="003A2687" w:rsidRPr="000D2073" w:rsidRDefault="003A2687" w:rsidP="003A2687">
      <w:pPr>
        <w:numPr>
          <w:ilvl w:val="0"/>
          <w:numId w:val="10"/>
        </w:numPr>
        <w:spacing w:after="0" w:line="360" w:lineRule="auto"/>
        <w:rPr>
          <w:rFonts w:ascii="Times New Roman" w:eastAsia="Times New Roman" w:hAnsi="Times New Roman" w:cs="Times New Roman"/>
          <w:bCs/>
          <w:i/>
          <w:sz w:val="28"/>
          <w:szCs w:val="28"/>
          <w:lang w:eastAsia="ru-RU"/>
        </w:rPr>
      </w:pPr>
      <w:r w:rsidRPr="003A2687">
        <w:rPr>
          <w:rFonts w:ascii="Times New Roman" w:eastAsia="Times New Roman" w:hAnsi="Times New Roman" w:cs="Times New Roman"/>
          <w:bCs/>
          <w:i/>
          <w:sz w:val="28"/>
          <w:szCs w:val="28"/>
          <w:lang w:eastAsia="ru-RU"/>
        </w:rPr>
        <w:t>Интегрирование простейших рациональных дробей</w:t>
      </w:r>
    </w:p>
    <w:p w:rsidR="00D545A2" w:rsidRDefault="00D545A2" w:rsidP="00EF2696">
      <w:pPr>
        <w:spacing w:after="0" w:line="240" w:lineRule="auto"/>
        <w:ind w:firstLine="720"/>
        <w:rPr>
          <w:rFonts w:ascii="Times New Roman" w:eastAsia="Times New Roman" w:hAnsi="Times New Roman" w:cs="Times New Roman"/>
          <w:sz w:val="28"/>
          <w:szCs w:val="28"/>
          <w:lang w:eastAsia="ru-RU"/>
        </w:rPr>
      </w:pPr>
    </w:p>
    <w:p w:rsidR="00310793" w:rsidRPr="00310793" w:rsidRDefault="0058542E" w:rsidP="0058542E">
      <w:pPr>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5. </w:t>
      </w:r>
      <w:r w:rsidR="00310793" w:rsidRPr="00310793">
        <w:rPr>
          <w:rFonts w:ascii="Times New Roman" w:eastAsia="Times New Roman" w:hAnsi="Times New Roman" w:cs="Times New Roman"/>
          <w:b/>
          <w:bCs/>
          <w:color w:val="333333"/>
          <w:sz w:val="28"/>
          <w:szCs w:val="28"/>
        </w:rPr>
        <w:t>Методические рекомендации по выполнению расчетно-графических работ</w:t>
      </w:r>
    </w:p>
    <w:p w:rsid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Расчетно-графическая работа по</w:t>
      </w:r>
      <w:r>
        <w:rPr>
          <w:rFonts w:ascii="Times New Roman" w:eastAsia="Times New Roman" w:hAnsi="Times New Roman" w:cs="Times New Roman"/>
          <w:bCs/>
          <w:color w:val="333333"/>
          <w:sz w:val="28"/>
          <w:szCs w:val="28"/>
        </w:rPr>
        <w:t xml:space="preserve"> математическим</w:t>
      </w:r>
      <w:r w:rsidRPr="00310793">
        <w:rPr>
          <w:rFonts w:ascii="Times New Roman" w:eastAsia="Times New Roman" w:hAnsi="Times New Roman" w:cs="Times New Roman"/>
          <w:bCs/>
          <w:color w:val="333333"/>
          <w:sz w:val="28"/>
          <w:szCs w:val="28"/>
        </w:rPr>
        <w:t xml:space="preserve"> дисциплин</w:t>
      </w:r>
      <w:r>
        <w:rPr>
          <w:rFonts w:ascii="Times New Roman" w:eastAsia="Times New Roman" w:hAnsi="Times New Roman" w:cs="Times New Roman"/>
          <w:bCs/>
          <w:color w:val="333333"/>
          <w:sz w:val="28"/>
          <w:szCs w:val="28"/>
        </w:rPr>
        <w:t>ам</w:t>
      </w:r>
      <w:r w:rsidRPr="00310793">
        <w:rPr>
          <w:rFonts w:ascii="Times New Roman" w:eastAsia="Times New Roman" w:hAnsi="Times New Roman" w:cs="Times New Roman"/>
          <w:bCs/>
          <w:color w:val="333333"/>
          <w:sz w:val="28"/>
          <w:szCs w:val="28"/>
        </w:rPr>
        <w:t xml:space="preserve">  - важный м</w:t>
      </w:r>
      <w:r w:rsidRPr="00310793">
        <w:rPr>
          <w:rFonts w:ascii="Times New Roman" w:eastAsia="Times New Roman" w:hAnsi="Times New Roman" w:cs="Times New Roman"/>
          <w:bCs/>
          <w:color w:val="333333"/>
          <w:sz w:val="28"/>
          <w:szCs w:val="28"/>
        </w:rPr>
        <w:t>о</w:t>
      </w:r>
      <w:r w:rsidRPr="00310793">
        <w:rPr>
          <w:rFonts w:ascii="Times New Roman" w:eastAsia="Times New Roman" w:hAnsi="Times New Roman" w:cs="Times New Roman"/>
          <w:bCs/>
          <w:color w:val="333333"/>
          <w:sz w:val="28"/>
          <w:szCs w:val="28"/>
        </w:rPr>
        <w:t>мент учебного процесса, способствующий подготовке специалистов</w:t>
      </w:r>
      <w:r>
        <w:rPr>
          <w:rFonts w:ascii="Times New Roman" w:eastAsia="Times New Roman" w:hAnsi="Times New Roman" w:cs="Times New Roman"/>
          <w:bCs/>
          <w:color w:val="333333"/>
          <w:sz w:val="28"/>
          <w:szCs w:val="28"/>
        </w:rPr>
        <w:t>.</w:t>
      </w:r>
      <w:r w:rsidRPr="00310793">
        <w:rPr>
          <w:rFonts w:ascii="Times New Roman" w:eastAsia="Times New Roman" w:hAnsi="Times New Roman" w:cs="Times New Roman"/>
          <w:bCs/>
          <w:color w:val="333333"/>
          <w:sz w:val="28"/>
          <w:szCs w:val="28"/>
        </w:rPr>
        <w:t xml:space="preserve"> </w:t>
      </w:r>
    </w:p>
    <w:p w:rsidR="00310793" w:rsidRP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Цель расчетно-графической работы – углубить знания студентов, полученные ими в ходе теоретических и практических занятий, привить им навыки системного подхода при самостоятельном изучении и анализе данных,  а также научить подб</w:t>
      </w:r>
      <w:r w:rsidRPr="00310793">
        <w:rPr>
          <w:rFonts w:ascii="Times New Roman" w:eastAsia="Times New Roman" w:hAnsi="Times New Roman" w:cs="Times New Roman"/>
          <w:bCs/>
          <w:color w:val="333333"/>
          <w:sz w:val="28"/>
          <w:szCs w:val="28"/>
        </w:rPr>
        <w:t>и</w:t>
      </w:r>
      <w:r w:rsidRPr="00310793">
        <w:rPr>
          <w:rFonts w:ascii="Times New Roman" w:eastAsia="Times New Roman" w:hAnsi="Times New Roman" w:cs="Times New Roman"/>
          <w:bCs/>
          <w:color w:val="333333"/>
          <w:sz w:val="28"/>
          <w:szCs w:val="28"/>
        </w:rPr>
        <w:t>рать, изучать и обобщать материалы литературных источников.</w:t>
      </w:r>
    </w:p>
    <w:p w:rsidR="00310793" w:rsidRP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Расчетно-графическая работа позволяет студентам проявить инициативу и в выборе самого широкого круга дополнительной информации по намеченной теме (помимо конспектов лекций и обязательных учебников), и в изучении тех разделов курса, которые в ходе занятий рассматривались лишь в ограниченной степени. Она приобщает студентов к исследовательской работе. Студентов подготовка и защита расчетно-графической работы обогащает опытом и знаниями, необходимыми им при выполнении дипломных работ.</w:t>
      </w:r>
    </w:p>
    <w:p w:rsidR="00310793" w:rsidRP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i/>
          <w:color w:val="333333"/>
          <w:sz w:val="28"/>
          <w:szCs w:val="28"/>
        </w:rPr>
        <w:t>Задачами расчетно-графической работы является</w:t>
      </w:r>
      <w:r w:rsidRPr="00310793">
        <w:rPr>
          <w:rFonts w:ascii="Times New Roman" w:eastAsia="Times New Roman" w:hAnsi="Times New Roman" w:cs="Times New Roman"/>
          <w:bCs/>
          <w:color w:val="333333"/>
          <w:sz w:val="28"/>
          <w:szCs w:val="28"/>
        </w:rPr>
        <w:t>:</w:t>
      </w:r>
    </w:p>
    <w:p w:rsidR="00310793" w:rsidRP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 xml:space="preserve">- систематизация, закрепление и расширение полученных в </w:t>
      </w:r>
      <w:r>
        <w:rPr>
          <w:rFonts w:ascii="Times New Roman" w:eastAsia="Times New Roman" w:hAnsi="Times New Roman" w:cs="Times New Roman"/>
          <w:bCs/>
          <w:color w:val="333333"/>
          <w:sz w:val="28"/>
          <w:szCs w:val="28"/>
        </w:rPr>
        <w:t>колледже</w:t>
      </w:r>
      <w:r w:rsidRPr="00310793">
        <w:rPr>
          <w:rFonts w:ascii="Times New Roman" w:eastAsia="Times New Roman" w:hAnsi="Times New Roman" w:cs="Times New Roman"/>
          <w:bCs/>
          <w:color w:val="333333"/>
          <w:sz w:val="28"/>
          <w:szCs w:val="28"/>
        </w:rPr>
        <w:t xml:space="preserve"> теорет</w:t>
      </w:r>
      <w:r w:rsidRPr="00310793">
        <w:rPr>
          <w:rFonts w:ascii="Times New Roman" w:eastAsia="Times New Roman" w:hAnsi="Times New Roman" w:cs="Times New Roman"/>
          <w:bCs/>
          <w:color w:val="333333"/>
          <w:sz w:val="28"/>
          <w:szCs w:val="28"/>
        </w:rPr>
        <w:t>и</w:t>
      </w:r>
      <w:r w:rsidRPr="00310793">
        <w:rPr>
          <w:rFonts w:ascii="Times New Roman" w:eastAsia="Times New Roman" w:hAnsi="Times New Roman" w:cs="Times New Roman"/>
          <w:bCs/>
          <w:color w:val="333333"/>
          <w:sz w:val="28"/>
          <w:szCs w:val="28"/>
        </w:rPr>
        <w:t>ческих и практических знаний;</w:t>
      </w:r>
    </w:p>
    <w:p w:rsidR="00310793" w:rsidRP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 развитие навыков самостоятельной работы и овладение методикой системн</w:t>
      </w:r>
      <w:r w:rsidRPr="00310793">
        <w:rPr>
          <w:rFonts w:ascii="Times New Roman" w:eastAsia="Times New Roman" w:hAnsi="Times New Roman" w:cs="Times New Roman"/>
          <w:bCs/>
          <w:color w:val="333333"/>
          <w:sz w:val="28"/>
          <w:szCs w:val="28"/>
        </w:rPr>
        <w:t>о</w:t>
      </w:r>
      <w:r w:rsidRPr="00310793">
        <w:rPr>
          <w:rFonts w:ascii="Times New Roman" w:eastAsia="Times New Roman" w:hAnsi="Times New Roman" w:cs="Times New Roman"/>
          <w:bCs/>
          <w:color w:val="333333"/>
          <w:sz w:val="28"/>
          <w:szCs w:val="28"/>
        </w:rPr>
        <w:t>го исследования при решении рассматриваемых проблемных вопросов;</w:t>
      </w:r>
    </w:p>
    <w:p w:rsidR="00310793" w:rsidRDefault="00310793" w:rsidP="00310793">
      <w:pPr>
        <w:spacing w:after="0"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 выявление степени подготовленности студентов для самостоятельной пра</w:t>
      </w:r>
      <w:r w:rsidRPr="00310793">
        <w:rPr>
          <w:rFonts w:ascii="Times New Roman" w:eastAsia="Times New Roman" w:hAnsi="Times New Roman" w:cs="Times New Roman"/>
          <w:bCs/>
          <w:color w:val="333333"/>
          <w:sz w:val="28"/>
          <w:szCs w:val="28"/>
        </w:rPr>
        <w:t>к</w:t>
      </w:r>
      <w:r w:rsidRPr="00310793">
        <w:rPr>
          <w:rFonts w:ascii="Times New Roman" w:eastAsia="Times New Roman" w:hAnsi="Times New Roman" w:cs="Times New Roman"/>
          <w:bCs/>
          <w:color w:val="333333"/>
          <w:sz w:val="28"/>
          <w:szCs w:val="28"/>
        </w:rPr>
        <w:t>тической работы по специальности</w:t>
      </w:r>
      <w:r>
        <w:rPr>
          <w:rFonts w:ascii="Times New Roman" w:eastAsia="Times New Roman" w:hAnsi="Times New Roman" w:cs="Times New Roman"/>
          <w:bCs/>
          <w:color w:val="333333"/>
          <w:sz w:val="28"/>
          <w:szCs w:val="28"/>
        </w:rPr>
        <w:t>.</w:t>
      </w:r>
      <w:r w:rsidRPr="00310793">
        <w:rPr>
          <w:rFonts w:ascii="Times New Roman" w:eastAsia="Times New Roman" w:hAnsi="Times New Roman" w:cs="Times New Roman"/>
          <w:bCs/>
          <w:color w:val="333333"/>
          <w:sz w:val="28"/>
          <w:szCs w:val="28"/>
        </w:rPr>
        <w:t xml:space="preserve"> </w:t>
      </w:r>
    </w:p>
    <w:p w:rsidR="00310793" w:rsidRDefault="00310793" w:rsidP="00310793">
      <w:pPr>
        <w:spacing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t>В результате выполнения и защиты студентами индивидуальных расчетно-графических работ преподаватель получает достаточно полную информацию о ходе усвоения учебного материала в целом, а также и об усвоении отдельных тем или в</w:t>
      </w:r>
      <w:r w:rsidRPr="00310793">
        <w:rPr>
          <w:rFonts w:ascii="Times New Roman" w:eastAsia="Times New Roman" w:hAnsi="Times New Roman" w:cs="Times New Roman"/>
          <w:bCs/>
          <w:color w:val="333333"/>
          <w:sz w:val="28"/>
          <w:szCs w:val="28"/>
        </w:rPr>
        <w:t>о</w:t>
      </w:r>
      <w:r w:rsidRPr="00310793">
        <w:rPr>
          <w:rFonts w:ascii="Times New Roman" w:eastAsia="Times New Roman" w:hAnsi="Times New Roman" w:cs="Times New Roman"/>
          <w:bCs/>
          <w:color w:val="333333"/>
          <w:sz w:val="28"/>
          <w:szCs w:val="28"/>
        </w:rPr>
        <w:t>просов. Кроме того, выполнение расчётно-графических работ позволит студентам активно применять полученные на лекциях знания, как в процессе обучения, так и в своей будущей самостоятельной работе.</w:t>
      </w:r>
    </w:p>
    <w:p w:rsidR="00310793" w:rsidRDefault="00310793" w:rsidP="00310793">
      <w:pPr>
        <w:spacing w:line="360" w:lineRule="auto"/>
        <w:ind w:firstLine="709"/>
        <w:jc w:val="both"/>
        <w:rPr>
          <w:rFonts w:ascii="Times New Roman" w:eastAsia="Times New Roman" w:hAnsi="Times New Roman" w:cs="Times New Roman"/>
          <w:bCs/>
          <w:color w:val="333333"/>
          <w:sz w:val="28"/>
          <w:szCs w:val="28"/>
        </w:rPr>
      </w:pPr>
      <w:r w:rsidRPr="00310793">
        <w:rPr>
          <w:rFonts w:ascii="Times New Roman" w:eastAsia="Times New Roman" w:hAnsi="Times New Roman" w:cs="Times New Roman"/>
          <w:bCs/>
          <w:color w:val="333333"/>
          <w:sz w:val="28"/>
          <w:szCs w:val="28"/>
        </w:rPr>
        <w:lastRenderedPageBreak/>
        <w:t>В расчетно-</w:t>
      </w:r>
      <w:r>
        <w:rPr>
          <w:rFonts w:ascii="Times New Roman" w:eastAsia="Times New Roman" w:hAnsi="Times New Roman" w:cs="Times New Roman"/>
          <w:bCs/>
          <w:color w:val="333333"/>
          <w:sz w:val="28"/>
          <w:szCs w:val="28"/>
        </w:rPr>
        <w:t>графической</w:t>
      </w:r>
      <w:r w:rsidRPr="00310793">
        <w:rPr>
          <w:rFonts w:ascii="Times New Roman" w:eastAsia="Times New Roman" w:hAnsi="Times New Roman" w:cs="Times New Roman"/>
          <w:bCs/>
          <w:color w:val="333333"/>
          <w:sz w:val="28"/>
          <w:szCs w:val="28"/>
        </w:rPr>
        <w:t xml:space="preserve"> </w:t>
      </w:r>
      <w:r>
        <w:rPr>
          <w:rFonts w:ascii="Times New Roman" w:eastAsia="Times New Roman" w:hAnsi="Times New Roman" w:cs="Times New Roman"/>
          <w:bCs/>
          <w:color w:val="333333"/>
          <w:sz w:val="28"/>
          <w:szCs w:val="28"/>
        </w:rPr>
        <w:t>работе</w:t>
      </w:r>
      <w:r w:rsidRPr="00310793">
        <w:rPr>
          <w:rFonts w:ascii="Times New Roman" w:eastAsia="Times New Roman" w:hAnsi="Times New Roman" w:cs="Times New Roman"/>
          <w:bCs/>
          <w:color w:val="333333"/>
          <w:sz w:val="28"/>
          <w:szCs w:val="28"/>
        </w:rPr>
        <w:t xml:space="preserve"> от начала до конца должна четко прослеж</w:t>
      </w:r>
      <w:r w:rsidRPr="00310793">
        <w:rPr>
          <w:rFonts w:ascii="Times New Roman" w:eastAsia="Times New Roman" w:hAnsi="Times New Roman" w:cs="Times New Roman"/>
          <w:bCs/>
          <w:color w:val="333333"/>
          <w:sz w:val="28"/>
          <w:szCs w:val="28"/>
        </w:rPr>
        <w:t>и</w:t>
      </w:r>
      <w:r w:rsidRPr="00310793">
        <w:rPr>
          <w:rFonts w:ascii="Times New Roman" w:eastAsia="Times New Roman" w:hAnsi="Times New Roman" w:cs="Times New Roman"/>
          <w:bCs/>
          <w:color w:val="333333"/>
          <w:sz w:val="28"/>
          <w:szCs w:val="28"/>
        </w:rPr>
        <w:t>ваться логическая связь выполняемых операций, а также должны быть отмечены о</w:t>
      </w:r>
      <w:r w:rsidRPr="00310793">
        <w:rPr>
          <w:rFonts w:ascii="Times New Roman" w:eastAsia="Times New Roman" w:hAnsi="Times New Roman" w:cs="Times New Roman"/>
          <w:bCs/>
          <w:color w:val="333333"/>
          <w:sz w:val="28"/>
          <w:szCs w:val="28"/>
        </w:rPr>
        <w:t>с</w:t>
      </w:r>
      <w:r w:rsidRPr="00310793">
        <w:rPr>
          <w:rFonts w:ascii="Times New Roman" w:eastAsia="Times New Roman" w:hAnsi="Times New Roman" w:cs="Times New Roman"/>
          <w:bCs/>
          <w:color w:val="333333"/>
          <w:sz w:val="28"/>
          <w:szCs w:val="28"/>
        </w:rPr>
        <w:t>нования для выполнения этих операций. Приведенные в настоящей методической разработке примеры решения отдельных задач могут послужить</w:t>
      </w:r>
      <w:r>
        <w:rPr>
          <w:rFonts w:ascii="Times New Roman" w:eastAsia="Times New Roman" w:hAnsi="Times New Roman" w:cs="Times New Roman"/>
          <w:bCs/>
          <w:color w:val="333333"/>
          <w:sz w:val="28"/>
          <w:szCs w:val="28"/>
        </w:rPr>
        <w:t xml:space="preserve"> </w:t>
      </w:r>
      <w:r w:rsidRPr="00310793">
        <w:rPr>
          <w:rFonts w:ascii="Times New Roman" w:eastAsia="Times New Roman" w:hAnsi="Times New Roman" w:cs="Times New Roman"/>
          <w:bCs/>
          <w:color w:val="333333"/>
          <w:sz w:val="28"/>
          <w:szCs w:val="28"/>
        </w:rPr>
        <w:t xml:space="preserve">основой для </w:t>
      </w:r>
      <w:r>
        <w:rPr>
          <w:rFonts w:ascii="Times New Roman" w:eastAsia="Times New Roman" w:hAnsi="Times New Roman" w:cs="Times New Roman"/>
          <w:bCs/>
          <w:color w:val="333333"/>
          <w:sz w:val="28"/>
          <w:szCs w:val="28"/>
        </w:rPr>
        <w:t>оформления работы</w:t>
      </w:r>
      <w:r w:rsidRPr="00310793">
        <w:rPr>
          <w:rFonts w:ascii="Times New Roman" w:eastAsia="Times New Roman" w:hAnsi="Times New Roman" w:cs="Times New Roman"/>
          <w:bCs/>
          <w:color w:val="333333"/>
          <w:sz w:val="28"/>
          <w:szCs w:val="28"/>
        </w:rPr>
        <w:t>.</w:t>
      </w:r>
      <w:r>
        <w:rPr>
          <w:rFonts w:ascii="Times New Roman" w:eastAsia="Times New Roman" w:hAnsi="Times New Roman" w:cs="Times New Roman"/>
          <w:bCs/>
          <w:color w:val="333333"/>
          <w:sz w:val="28"/>
          <w:szCs w:val="28"/>
        </w:rPr>
        <w:t xml:space="preserve"> </w:t>
      </w:r>
      <w:r w:rsidRPr="00310793">
        <w:rPr>
          <w:rFonts w:ascii="Times New Roman" w:eastAsia="Times New Roman" w:hAnsi="Times New Roman" w:cs="Times New Roman"/>
          <w:bCs/>
          <w:color w:val="333333"/>
          <w:sz w:val="28"/>
          <w:szCs w:val="28"/>
        </w:rPr>
        <w:t xml:space="preserve">Формулы, </w:t>
      </w:r>
      <w:r>
        <w:rPr>
          <w:rFonts w:ascii="Times New Roman" w:eastAsia="Times New Roman" w:hAnsi="Times New Roman" w:cs="Times New Roman"/>
          <w:bCs/>
          <w:color w:val="333333"/>
          <w:sz w:val="28"/>
          <w:szCs w:val="28"/>
        </w:rPr>
        <w:t>теоремы, используемые в работе</w:t>
      </w:r>
      <w:r w:rsidRPr="00310793">
        <w:rPr>
          <w:rFonts w:ascii="Times New Roman" w:eastAsia="Times New Roman" w:hAnsi="Times New Roman" w:cs="Times New Roman"/>
          <w:bCs/>
          <w:color w:val="333333"/>
          <w:sz w:val="28"/>
          <w:szCs w:val="28"/>
        </w:rPr>
        <w:t>, должны быть, как правило, записаны сначала в общем виде, а затем уже должна быть произведена подстановка исходных данных и выполнены необходимые вычисления.</w:t>
      </w:r>
      <w:r>
        <w:rPr>
          <w:rFonts w:ascii="Times New Roman" w:eastAsia="Times New Roman" w:hAnsi="Times New Roman" w:cs="Times New Roman"/>
          <w:bCs/>
          <w:color w:val="333333"/>
          <w:sz w:val="28"/>
          <w:szCs w:val="28"/>
        </w:rPr>
        <w:t xml:space="preserve"> </w:t>
      </w:r>
      <w:r w:rsidRPr="00310793">
        <w:rPr>
          <w:rFonts w:ascii="Times New Roman" w:eastAsia="Times New Roman" w:hAnsi="Times New Roman" w:cs="Times New Roman"/>
          <w:bCs/>
          <w:color w:val="333333"/>
          <w:sz w:val="28"/>
          <w:szCs w:val="28"/>
        </w:rPr>
        <w:t xml:space="preserve">Текст всей </w:t>
      </w:r>
      <w:r>
        <w:rPr>
          <w:rFonts w:ascii="Times New Roman" w:eastAsia="Times New Roman" w:hAnsi="Times New Roman" w:cs="Times New Roman"/>
          <w:bCs/>
          <w:color w:val="333333"/>
          <w:sz w:val="28"/>
          <w:szCs w:val="28"/>
        </w:rPr>
        <w:t>работы</w:t>
      </w:r>
      <w:r w:rsidRPr="00310793">
        <w:rPr>
          <w:rFonts w:ascii="Times New Roman" w:eastAsia="Times New Roman" w:hAnsi="Times New Roman" w:cs="Times New Roman"/>
          <w:bCs/>
          <w:color w:val="333333"/>
          <w:sz w:val="28"/>
          <w:szCs w:val="28"/>
        </w:rPr>
        <w:t xml:space="preserve"> должен быть выдержан в</w:t>
      </w:r>
      <w:r>
        <w:rPr>
          <w:rFonts w:ascii="Times New Roman" w:eastAsia="Times New Roman" w:hAnsi="Times New Roman" w:cs="Times New Roman"/>
          <w:bCs/>
          <w:color w:val="333333"/>
          <w:sz w:val="28"/>
          <w:szCs w:val="28"/>
        </w:rPr>
        <w:t xml:space="preserve"> </w:t>
      </w:r>
      <w:r w:rsidRPr="00310793">
        <w:rPr>
          <w:rFonts w:ascii="Times New Roman" w:eastAsia="Times New Roman" w:hAnsi="Times New Roman" w:cs="Times New Roman"/>
          <w:bCs/>
          <w:color w:val="333333"/>
          <w:sz w:val="28"/>
          <w:szCs w:val="28"/>
        </w:rPr>
        <w:t>единой стиле; например, если пояснения ведутся в безличной форме, то эта</w:t>
      </w:r>
      <w:r w:rsidR="00435AEB">
        <w:rPr>
          <w:rFonts w:ascii="Times New Roman" w:eastAsia="Times New Roman" w:hAnsi="Times New Roman" w:cs="Times New Roman"/>
          <w:bCs/>
          <w:color w:val="333333"/>
          <w:sz w:val="28"/>
          <w:szCs w:val="28"/>
        </w:rPr>
        <w:t xml:space="preserve"> </w:t>
      </w:r>
      <w:r w:rsidRPr="00310793">
        <w:rPr>
          <w:rFonts w:ascii="Times New Roman" w:eastAsia="Times New Roman" w:hAnsi="Times New Roman" w:cs="Times New Roman"/>
          <w:bCs/>
          <w:color w:val="333333"/>
          <w:sz w:val="28"/>
          <w:szCs w:val="28"/>
        </w:rPr>
        <w:t>форма должна сохраняться во всей работе.</w:t>
      </w:r>
    </w:p>
    <w:p w:rsidR="00435AEB" w:rsidRDefault="00435AEB" w:rsidP="00310793">
      <w:pPr>
        <w:spacing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Каждым студентом все расчетно-графические работы должны выполняться и сдаваться на проверку преподавателю в сроки, предусмотренные графиком работы студентов в текущем семестре. После исправления студентом всех ошибок, отм</w:t>
      </w:r>
      <w:r w:rsidRPr="00435AEB">
        <w:rPr>
          <w:rFonts w:ascii="Times New Roman" w:eastAsia="Times New Roman" w:hAnsi="Times New Roman" w:cs="Times New Roman"/>
          <w:bCs/>
          <w:color w:val="333333"/>
          <w:sz w:val="28"/>
          <w:szCs w:val="28"/>
        </w:rPr>
        <w:t>е</w:t>
      </w:r>
      <w:r w:rsidRPr="00435AEB">
        <w:rPr>
          <w:rFonts w:ascii="Times New Roman" w:eastAsia="Times New Roman" w:hAnsi="Times New Roman" w:cs="Times New Roman"/>
          <w:bCs/>
          <w:color w:val="333333"/>
          <w:sz w:val="28"/>
          <w:szCs w:val="28"/>
        </w:rPr>
        <w:t>чен</w:t>
      </w:r>
      <w:r>
        <w:rPr>
          <w:rFonts w:ascii="Times New Roman" w:eastAsia="Times New Roman" w:hAnsi="Times New Roman" w:cs="Times New Roman"/>
          <w:bCs/>
          <w:color w:val="333333"/>
          <w:sz w:val="28"/>
          <w:szCs w:val="28"/>
        </w:rPr>
        <w:t>ные</w:t>
      </w:r>
      <w:r w:rsidRPr="00435AEB">
        <w:rPr>
          <w:rFonts w:ascii="Times New Roman" w:eastAsia="Times New Roman" w:hAnsi="Times New Roman" w:cs="Times New Roman"/>
          <w:bCs/>
          <w:color w:val="333333"/>
          <w:sz w:val="28"/>
          <w:szCs w:val="28"/>
        </w:rPr>
        <w:t xml:space="preserve"> преподавателем при проверке, каждая расчетно-графическая работа должна быть защищена.</w:t>
      </w:r>
    </w:p>
    <w:p w:rsidR="00435AEB" w:rsidRPr="0058542E" w:rsidRDefault="00435AEB" w:rsidP="00435AEB">
      <w:pPr>
        <w:spacing w:line="360" w:lineRule="auto"/>
        <w:ind w:firstLine="709"/>
        <w:jc w:val="center"/>
        <w:rPr>
          <w:rFonts w:ascii="Times New Roman" w:eastAsia="Times New Roman" w:hAnsi="Times New Roman" w:cs="Times New Roman"/>
          <w:b/>
          <w:bCs/>
          <w:i/>
          <w:color w:val="333333"/>
          <w:sz w:val="28"/>
          <w:szCs w:val="28"/>
        </w:rPr>
      </w:pPr>
      <w:r w:rsidRPr="0058542E">
        <w:rPr>
          <w:rFonts w:ascii="Times New Roman" w:eastAsia="Times New Roman" w:hAnsi="Times New Roman" w:cs="Times New Roman"/>
          <w:b/>
          <w:bCs/>
          <w:i/>
          <w:color w:val="333333"/>
          <w:sz w:val="28"/>
          <w:szCs w:val="28"/>
        </w:rPr>
        <w:t>Виды самостоятельной работы:</w:t>
      </w:r>
    </w:p>
    <w:p w:rsidR="00435AEB" w:rsidRPr="0058542E" w:rsidRDefault="00435AEB" w:rsidP="00435AEB">
      <w:pPr>
        <w:pStyle w:val="a3"/>
        <w:numPr>
          <w:ilvl w:val="0"/>
          <w:numId w:val="71"/>
        </w:numPr>
        <w:spacing w:line="360" w:lineRule="auto"/>
        <w:ind w:left="0" w:firstLine="1069"/>
        <w:jc w:val="both"/>
        <w:rPr>
          <w:rFonts w:ascii="Times New Roman" w:eastAsia="Times New Roman" w:hAnsi="Times New Roman" w:cs="Times New Roman"/>
          <w:bCs/>
          <w:i/>
          <w:color w:val="333333"/>
          <w:sz w:val="28"/>
          <w:szCs w:val="28"/>
        </w:rPr>
      </w:pPr>
      <w:r w:rsidRPr="0058542E">
        <w:rPr>
          <w:rFonts w:ascii="Times New Roman" w:eastAsia="Times New Roman" w:hAnsi="Times New Roman" w:cs="Times New Roman"/>
          <w:bCs/>
          <w:i/>
          <w:color w:val="333333"/>
          <w:sz w:val="28"/>
          <w:szCs w:val="28"/>
        </w:rPr>
        <w:t>Выполнение расчетно-графической работы «Исследование функции и построение графика»</w:t>
      </w:r>
    </w:p>
    <w:p w:rsidR="00435AEB" w:rsidRPr="0058542E" w:rsidRDefault="00435AEB" w:rsidP="00435AEB">
      <w:pPr>
        <w:pStyle w:val="a3"/>
        <w:numPr>
          <w:ilvl w:val="0"/>
          <w:numId w:val="71"/>
        </w:numPr>
        <w:spacing w:line="360" w:lineRule="auto"/>
        <w:ind w:left="0" w:firstLine="1069"/>
        <w:jc w:val="both"/>
        <w:rPr>
          <w:rFonts w:ascii="Times New Roman" w:eastAsia="Times New Roman" w:hAnsi="Times New Roman" w:cs="Times New Roman"/>
          <w:bCs/>
          <w:i/>
          <w:color w:val="333333"/>
          <w:sz w:val="28"/>
          <w:szCs w:val="28"/>
        </w:rPr>
      </w:pPr>
      <w:r w:rsidRPr="0058542E">
        <w:rPr>
          <w:rFonts w:ascii="Times New Roman" w:eastAsia="Times New Roman" w:hAnsi="Times New Roman" w:cs="Times New Roman"/>
          <w:bCs/>
          <w:i/>
          <w:color w:val="333333"/>
          <w:sz w:val="28"/>
          <w:szCs w:val="28"/>
        </w:rPr>
        <w:t xml:space="preserve">Выполнение расчетно-графической работы «Определение объемов тел вращения» </w:t>
      </w:r>
    </w:p>
    <w:p w:rsidR="003A2687" w:rsidRPr="003A2687" w:rsidRDefault="0058542E" w:rsidP="00245705">
      <w:pPr>
        <w:spacing w:after="0" w:line="360" w:lineRule="auto"/>
        <w:ind w:firstLine="709"/>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6. </w:t>
      </w:r>
      <w:r w:rsidR="003A2687" w:rsidRPr="003A2687">
        <w:rPr>
          <w:rFonts w:ascii="Times New Roman" w:eastAsia="Times New Roman" w:hAnsi="Times New Roman" w:cs="Times New Roman"/>
          <w:b/>
          <w:bCs/>
          <w:color w:val="333333"/>
          <w:sz w:val="28"/>
          <w:szCs w:val="28"/>
        </w:rPr>
        <w:t>Методические рекомендации по созданию презентаций</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
          <w:bCs/>
          <w:color w:val="333333"/>
          <w:sz w:val="28"/>
          <w:szCs w:val="28"/>
        </w:rPr>
        <w:t>Презентация</w:t>
      </w:r>
      <w:r w:rsidRPr="003A2687">
        <w:rPr>
          <w:rFonts w:ascii="Times New Roman" w:eastAsia="Times New Roman" w:hAnsi="Times New Roman" w:cs="Times New Roman"/>
          <w:bCs/>
          <w:color w:val="333333"/>
          <w:sz w:val="28"/>
          <w:szCs w:val="28"/>
        </w:rPr>
        <w:t xml:space="preserve"> – это мультимедийное представление информации по опред</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 xml:space="preserve">ленной теме. </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 Создание презентаций позволяет студенту критически осмысливать потоки информации, понимать ее суть, способствует вычленять главное. Создание презе</w:t>
      </w:r>
      <w:r w:rsidRPr="003A2687">
        <w:rPr>
          <w:rFonts w:ascii="Times New Roman" w:eastAsia="Times New Roman" w:hAnsi="Times New Roman" w:cs="Times New Roman"/>
          <w:bCs/>
          <w:color w:val="333333"/>
          <w:sz w:val="28"/>
          <w:szCs w:val="28"/>
        </w:rPr>
        <w:t>н</w:t>
      </w:r>
      <w:r w:rsidRPr="003A2687">
        <w:rPr>
          <w:rFonts w:ascii="Times New Roman" w:eastAsia="Times New Roman" w:hAnsi="Times New Roman" w:cs="Times New Roman"/>
          <w:bCs/>
          <w:color w:val="333333"/>
          <w:sz w:val="28"/>
          <w:szCs w:val="28"/>
        </w:rPr>
        <w:t xml:space="preserve">тации дает студенту неограниченные возможности для творчества в использовании информации в любой форме представления, в компоновке материала в соответствии с целями, задачами. </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Умение работать с информацией повышает конкурентоспособность студента первоначально в образовательной среде, а впоследствии и в сфере его професси</w:t>
      </w:r>
      <w:r w:rsidRPr="003A2687">
        <w:rPr>
          <w:rFonts w:ascii="Times New Roman" w:eastAsia="Times New Roman" w:hAnsi="Times New Roman" w:cs="Times New Roman"/>
          <w:bCs/>
          <w:color w:val="333333"/>
          <w:sz w:val="28"/>
          <w:szCs w:val="28"/>
        </w:rPr>
        <w:t>о</w:t>
      </w:r>
      <w:r w:rsidRPr="003A2687">
        <w:rPr>
          <w:rFonts w:ascii="Times New Roman" w:eastAsia="Times New Roman" w:hAnsi="Times New Roman" w:cs="Times New Roman"/>
          <w:bCs/>
          <w:color w:val="333333"/>
          <w:sz w:val="28"/>
          <w:szCs w:val="28"/>
        </w:rPr>
        <w:lastRenderedPageBreak/>
        <w:t>нальной деятельности. Кроме этого вырабатывается способность к самосовершенс</w:t>
      </w:r>
      <w:r w:rsidRPr="003A2687">
        <w:rPr>
          <w:rFonts w:ascii="Times New Roman" w:eastAsia="Times New Roman" w:hAnsi="Times New Roman" w:cs="Times New Roman"/>
          <w:bCs/>
          <w:color w:val="333333"/>
          <w:sz w:val="28"/>
          <w:szCs w:val="28"/>
        </w:rPr>
        <w:t>т</w:t>
      </w:r>
      <w:r w:rsidRPr="003A2687">
        <w:rPr>
          <w:rFonts w:ascii="Times New Roman" w:eastAsia="Times New Roman" w:hAnsi="Times New Roman" w:cs="Times New Roman"/>
          <w:bCs/>
          <w:color w:val="333333"/>
          <w:sz w:val="28"/>
          <w:szCs w:val="28"/>
        </w:rPr>
        <w:t>вованию, самостоятельному поиску.</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При создании студентами компьютерных презентаций, формируются важне</w:t>
      </w:r>
      <w:r w:rsidRPr="003A2687">
        <w:rPr>
          <w:rFonts w:ascii="Times New Roman" w:eastAsia="Times New Roman" w:hAnsi="Times New Roman" w:cs="Times New Roman"/>
          <w:bCs/>
          <w:color w:val="333333"/>
          <w:sz w:val="28"/>
          <w:szCs w:val="28"/>
        </w:rPr>
        <w:t>й</w:t>
      </w:r>
      <w:r w:rsidRPr="003A2687">
        <w:rPr>
          <w:rFonts w:ascii="Times New Roman" w:eastAsia="Times New Roman" w:hAnsi="Times New Roman" w:cs="Times New Roman"/>
          <w:bCs/>
          <w:color w:val="333333"/>
          <w:sz w:val="28"/>
          <w:szCs w:val="28"/>
        </w:rPr>
        <w:t xml:space="preserve">шие в современных условиях навыки: </w:t>
      </w:r>
    </w:p>
    <w:p w:rsidR="003A2687" w:rsidRPr="003A2687" w:rsidRDefault="003A2687" w:rsidP="00245705">
      <w:pPr>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     критическое осмысление информации; </w:t>
      </w:r>
    </w:p>
    <w:p w:rsidR="003A2687" w:rsidRPr="003A2687" w:rsidRDefault="003A2687" w:rsidP="00245705">
      <w:pPr>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     выделение главного в информационном сообщении; </w:t>
      </w:r>
    </w:p>
    <w:p w:rsidR="003A2687" w:rsidRPr="003A2687" w:rsidRDefault="003A2687" w:rsidP="00245705">
      <w:pPr>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     систематизирование и обобщение материала; </w:t>
      </w:r>
    </w:p>
    <w:p w:rsidR="003A2687" w:rsidRPr="003A2687" w:rsidRDefault="003A2687" w:rsidP="00245705">
      <w:pPr>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     грамотное представление имеющейся информации. </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Работа над презентацией, ее публичное представление, защита положительно влияет на развитие у студентов навыков общения с помощью информационно-компьютерных технологий, дает дополнительную мотивацию к изучению дисци</w:t>
      </w:r>
      <w:r w:rsidRPr="003A2687">
        <w:rPr>
          <w:rFonts w:ascii="Times New Roman" w:eastAsia="Times New Roman" w:hAnsi="Times New Roman" w:cs="Times New Roman"/>
          <w:bCs/>
          <w:color w:val="333333"/>
          <w:sz w:val="28"/>
          <w:szCs w:val="28"/>
        </w:rPr>
        <w:t>п</w:t>
      </w:r>
      <w:r w:rsidRPr="003A2687">
        <w:rPr>
          <w:rFonts w:ascii="Times New Roman" w:eastAsia="Times New Roman" w:hAnsi="Times New Roman" w:cs="Times New Roman"/>
          <w:bCs/>
          <w:color w:val="333333"/>
          <w:sz w:val="28"/>
          <w:szCs w:val="28"/>
        </w:rPr>
        <w:t>лины, способствует повышению уровня восприятия информации презентаций, и</w:t>
      </w:r>
      <w:r w:rsidRPr="003A2687">
        <w:rPr>
          <w:rFonts w:ascii="Times New Roman" w:eastAsia="Times New Roman" w:hAnsi="Times New Roman" w:cs="Times New Roman"/>
          <w:bCs/>
          <w:color w:val="333333"/>
          <w:sz w:val="28"/>
          <w:szCs w:val="28"/>
        </w:rPr>
        <w:t>с</w:t>
      </w:r>
      <w:r w:rsidRPr="003A2687">
        <w:rPr>
          <w:rFonts w:ascii="Times New Roman" w:eastAsia="Times New Roman" w:hAnsi="Times New Roman" w:cs="Times New Roman"/>
          <w:bCs/>
          <w:color w:val="333333"/>
          <w:sz w:val="28"/>
          <w:szCs w:val="28"/>
        </w:rPr>
        <w:t xml:space="preserve">пользуемых преподавателем на занятиях. </w:t>
      </w:r>
    </w:p>
    <w:p w:rsidR="003A2687" w:rsidRPr="00245705" w:rsidRDefault="003A2687" w:rsidP="00245705">
      <w:pPr>
        <w:spacing w:after="0" w:line="360" w:lineRule="auto"/>
        <w:ind w:firstLine="709"/>
        <w:rPr>
          <w:rFonts w:ascii="Times New Roman" w:eastAsia="Times New Roman" w:hAnsi="Times New Roman" w:cs="Times New Roman"/>
          <w:bCs/>
          <w:i/>
          <w:color w:val="333333"/>
          <w:sz w:val="28"/>
          <w:szCs w:val="28"/>
        </w:rPr>
      </w:pPr>
      <w:r w:rsidRPr="00245705">
        <w:rPr>
          <w:rFonts w:ascii="Times New Roman" w:eastAsia="Times New Roman" w:hAnsi="Times New Roman" w:cs="Times New Roman"/>
          <w:bCs/>
          <w:i/>
          <w:color w:val="333333"/>
          <w:sz w:val="28"/>
          <w:szCs w:val="28"/>
        </w:rPr>
        <w:t>Логическая последовательность создания презентации:</w:t>
      </w:r>
    </w:p>
    <w:p w:rsidR="003A2687" w:rsidRPr="003A2687" w:rsidRDefault="003A2687" w:rsidP="005E18D8">
      <w:pPr>
        <w:numPr>
          <w:ilvl w:val="0"/>
          <w:numId w:val="62"/>
        </w:numPr>
        <w:tabs>
          <w:tab w:val="clear" w:pos="720"/>
          <w:tab w:val="num" w:pos="1701"/>
        </w:tabs>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Структуризация материала.</w:t>
      </w:r>
    </w:p>
    <w:p w:rsidR="003A2687" w:rsidRPr="003A2687" w:rsidRDefault="003A2687" w:rsidP="005E18D8">
      <w:pPr>
        <w:numPr>
          <w:ilvl w:val="0"/>
          <w:numId w:val="62"/>
        </w:numPr>
        <w:tabs>
          <w:tab w:val="clear" w:pos="720"/>
          <w:tab w:val="num" w:pos="1701"/>
        </w:tabs>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Составление сценария презентации.</w:t>
      </w:r>
    </w:p>
    <w:p w:rsidR="003A2687" w:rsidRPr="003A2687" w:rsidRDefault="003A2687" w:rsidP="005E18D8">
      <w:pPr>
        <w:numPr>
          <w:ilvl w:val="0"/>
          <w:numId w:val="62"/>
        </w:numPr>
        <w:tabs>
          <w:tab w:val="clear" w:pos="720"/>
          <w:tab w:val="num" w:pos="1701"/>
        </w:tabs>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Разработка дизайна. </w:t>
      </w:r>
    </w:p>
    <w:p w:rsidR="003A2687" w:rsidRPr="003A2687" w:rsidRDefault="003A2687" w:rsidP="005E18D8">
      <w:pPr>
        <w:numPr>
          <w:ilvl w:val="0"/>
          <w:numId w:val="62"/>
        </w:numPr>
        <w:tabs>
          <w:tab w:val="clear" w:pos="720"/>
          <w:tab w:val="num" w:pos="1701"/>
        </w:tabs>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Подготовка медиафрагментов (аудио, видео, анимация, текст).</w:t>
      </w:r>
    </w:p>
    <w:p w:rsidR="003A2687" w:rsidRPr="003A2687" w:rsidRDefault="003A2687" w:rsidP="005E18D8">
      <w:pPr>
        <w:numPr>
          <w:ilvl w:val="0"/>
          <w:numId w:val="62"/>
        </w:numPr>
        <w:tabs>
          <w:tab w:val="clear" w:pos="720"/>
          <w:tab w:val="num" w:pos="1701"/>
        </w:tabs>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Проверка на работоспособность всех элементов презентации.</w:t>
      </w:r>
    </w:p>
    <w:p w:rsidR="003A2687" w:rsidRPr="00435AEB" w:rsidRDefault="003A2687" w:rsidP="00245705">
      <w:pPr>
        <w:spacing w:after="0" w:line="360" w:lineRule="auto"/>
        <w:ind w:firstLine="709"/>
        <w:rPr>
          <w:rFonts w:ascii="Times New Roman" w:eastAsia="Times New Roman" w:hAnsi="Times New Roman" w:cs="Times New Roman"/>
          <w:bCs/>
          <w:color w:val="333333"/>
          <w:sz w:val="16"/>
          <w:szCs w:val="16"/>
        </w:rPr>
      </w:pPr>
    </w:p>
    <w:p w:rsidR="003A2687" w:rsidRPr="00245705" w:rsidRDefault="003A2687" w:rsidP="00245705">
      <w:pPr>
        <w:spacing w:after="0" w:line="360" w:lineRule="auto"/>
        <w:ind w:firstLine="709"/>
        <w:jc w:val="center"/>
        <w:rPr>
          <w:rFonts w:ascii="Times New Roman" w:eastAsia="Times New Roman" w:hAnsi="Times New Roman" w:cs="Times New Roman"/>
          <w:b/>
          <w:bCs/>
          <w:color w:val="333333"/>
          <w:sz w:val="28"/>
          <w:szCs w:val="28"/>
        </w:rPr>
      </w:pPr>
      <w:r w:rsidRPr="00245705">
        <w:rPr>
          <w:rFonts w:ascii="Times New Roman" w:eastAsia="Times New Roman" w:hAnsi="Times New Roman" w:cs="Times New Roman"/>
          <w:b/>
          <w:bCs/>
          <w:color w:val="333333"/>
          <w:sz w:val="28"/>
          <w:szCs w:val="28"/>
        </w:rPr>
        <w:t>Рекомендации по применению мультимедийных презентаций:</w:t>
      </w:r>
    </w:p>
    <w:p w:rsidR="003A2687" w:rsidRPr="003A2687" w:rsidRDefault="003A2687" w:rsidP="00435AEB">
      <w:pPr>
        <w:numPr>
          <w:ilvl w:val="0"/>
          <w:numId w:val="63"/>
        </w:numPr>
        <w:tabs>
          <w:tab w:val="clear" w:pos="720"/>
          <w:tab w:val="num" w:pos="993"/>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Слайды презентации должны содержать только основные моменты мат</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риала (основные определения, схемы, анимационные и видеофрагменты, отража</w:t>
      </w:r>
      <w:r w:rsidRPr="003A2687">
        <w:rPr>
          <w:rFonts w:ascii="Times New Roman" w:eastAsia="Times New Roman" w:hAnsi="Times New Roman" w:cs="Times New Roman"/>
          <w:bCs/>
          <w:color w:val="333333"/>
          <w:sz w:val="28"/>
          <w:szCs w:val="28"/>
        </w:rPr>
        <w:t>ю</w:t>
      </w:r>
      <w:r w:rsidRPr="003A2687">
        <w:rPr>
          <w:rFonts w:ascii="Times New Roman" w:eastAsia="Times New Roman" w:hAnsi="Times New Roman" w:cs="Times New Roman"/>
          <w:bCs/>
          <w:color w:val="333333"/>
          <w:sz w:val="28"/>
          <w:szCs w:val="28"/>
        </w:rPr>
        <w:t>щие сущность изучаемых явлений).</w:t>
      </w:r>
    </w:p>
    <w:p w:rsidR="003A2687" w:rsidRPr="003A2687" w:rsidRDefault="003A2687" w:rsidP="00435AEB">
      <w:pPr>
        <w:numPr>
          <w:ilvl w:val="0"/>
          <w:numId w:val="63"/>
        </w:numPr>
        <w:tabs>
          <w:tab w:val="clear" w:pos="720"/>
          <w:tab w:val="num" w:pos="993"/>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Общее количество слайдов не должно превышать 20 – 25.</w:t>
      </w:r>
    </w:p>
    <w:p w:rsidR="003A2687" w:rsidRPr="003A2687" w:rsidRDefault="003A2687" w:rsidP="00435AEB">
      <w:pPr>
        <w:numPr>
          <w:ilvl w:val="0"/>
          <w:numId w:val="63"/>
        </w:numPr>
        <w:tabs>
          <w:tab w:val="clear" w:pos="720"/>
          <w:tab w:val="num" w:pos="993"/>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Не стоит перегружать слайды различными спецэффектами, иначе внимание будет сосредоточено именно на них, а не на информационном наполнении слайда.</w:t>
      </w:r>
    </w:p>
    <w:p w:rsidR="003A2687" w:rsidRPr="003A2687" w:rsidRDefault="003A2687" w:rsidP="00435AEB">
      <w:pPr>
        <w:numPr>
          <w:ilvl w:val="0"/>
          <w:numId w:val="63"/>
        </w:numPr>
        <w:tabs>
          <w:tab w:val="clear" w:pos="720"/>
          <w:tab w:val="num" w:pos="993"/>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На уровень восприятия материала большое влияние оказывает цветовая гамма слайда, поэтому необходимо позаботиться о правильной расцветке презент</w:t>
      </w:r>
      <w:r w:rsidRPr="003A2687">
        <w:rPr>
          <w:rFonts w:ascii="Times New Roman" w:eastAsia="Times New Roman" w:hAnsi="Times New Roman" w:cs="Times New Roman"/>
          <w:bCs/>
          <w:color w:val="333333"/>
          <w:sz w:val="28"/>
          <w:szCs w:val="28"/>
        </w:rPr>
        <w:t>а</w:t>
      </w:r>
      <w:r w:rsidRPr="003A2687">
        <w:rPr>
          <w:rFonts w:ascii="Times New Roman" w:eastAsia="Times New Roman" w:hAnsi="Times New Roman" w:cs="Times New Roman"/>
          <w:bCs/>
          <w:color w:val="333333"/>
          <w:sz w:val="28"/>
          <w:szCs w:val="28"/>
        </w:rPr>
        <w:t xml:space="preserve">ции, чтобы слайд хорошо «читался», нужно чётко рассчитать время на показ того или иного слайда. Это гарантирует должное восприятие информации. </w:t>
      </w:r>
    </w:p>
    <w:p w:rsidR="003A2687" w:rsidRPr="003A2687" w:rsidRDefault="003A2687" w:rsidP="00245705">
      <w:pPr>
        <w:spacing w:after="0" w:line="360" w:lineRule="auto"/>
        <w:ind w:firstLine="709"/>
        <w:jc w:val="center"/>
        <w:rPr>
          <w:rFonts w:ascii="Times New Roman" w:eastAsia="Times New Roman" w:hAnsi="Times New Roman" w:cs="Times New Roman"/>
          <w:b/>
          <w:bCs/>
          <w:color w:val="333333"/>
          <w:sz w:val="28"/>
          <w:szCs w:val="28"/>
        </w:rPr>
      </w:pPr>
      <w:r w:rsidRPr="003A2687">
        <w:rPr>
          <w:rFonts w:ascii="Times New Roman" w:eastAsia="Times New Roman" w:hAnsi="Times New Roman" w:cs="Times New Roman"/>
          <w:b/>
          <w:bCs/>
          <w:color w:val="333333"/>
          <w:sz w:val="28"/>
          <w:szCs w:val="28"/>
        </w:rPr>
        <w:lastRenderedPageBreak/>
        <w:t xml:space="preserve">Основные правила подготовки </w:t>
      </w:r>
      <w:r w:rsidR="00245705" w:rsidRPr="00245705">
        <w:rPr>
          <w:rFonts w:ascii="Times New Roman" w:eastAsia="Times New Roman" w:hAnsi="Times New Roman" w:cs="Times New Roman"/>
          <w:b/>
          <w:bCs/>
          <w:color w:val="333333"/>
          <w:sz w:val="28"/>
          <w:szCs w:val="28"/>
        </w:rPr>
        <w:t>мультимедийно</w:t>
      </w:r>
      <w:r w:rsidR="00245705">
        <w:rPr>
          <w:rFonts w:ascii="Times New Roman" w:eastAsia="Times New Roman" w:hAnsi="Times New Roman" w:cs="Times New Roman"/>
          <w:b/>
          <w:bCs/>
          <w:color w:val="333333"/>
          <w:sz w:val="28"/>
          <w:szCs w:val="28"/>
        </w:rPr>
        <w:t>й</w:t>
      </w:r>
      <w:r w:rsidRPr="003A2687">
        <w:rPr>
          <w:rFonts w:ascii="Times New Roman" w:eastAsia="Times New Roman" w:hAnsi="Times New Roman" w:cs="Times New Roman"/>
          <w:b/>
          <w:bCs/>
          <w:color w:val="333333"/>
          <w:sz w:val="28"/>
          <w:szCs w:val="28"/>
        </w:rPr>
        <w:t xml:space="preserve"> презентации:</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При создании мультимедийного пособия не следует увлекаться и злоупотре</w:t>
      </w:r>
      <w:r w:rsidRPr="003A2687">
        <w:rPr>
          <w:rFonts w:ascii="Times New Roman" w:eastAsia="Times New Roman" w:hAnsi="Times New Roman" w:cs="Times New Roman"/>
          <w:bCs/>
          <w:color w:val="333333"/>
          <w:sz w:val="28"/>
          <w:szCs w:val="28"/>
        </w:rPr>
        <w:t>б</w:t>
      </w:r>
      <w:r w:rsidRPr="003A2687">
        <w:rPr>
          <w:rFonts w:ascii="Times New Roman" w:eastAsia="Times New Roman" w:hAnsi="Times New Roman" w:cs="Times New Roman"/>
          <w:bCs/>
          <w:color w:val="333333"/>
          <w:sz w:val="28"/>
          <w:szCs w:val="28"/>
        </w:rPr>
        <w:t>лять внешней стороной презентации, так как это может снизить эффективность пр</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зентации в целом. Необходимо найти правильный баланс между подаваемым мат</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 xml:space="preserve">риалом и сопровождающими его мультимедийными элементами, чтобы не снизить результативность материала. </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Одним из важных моментов является сохранение единого стиля, унифицир</w:t>
      </w:r>
      <w:r w:rsidRPr="003A2687">
        <w:rPr>
          <w:rFonts w:ascii="Times New Roman" w:eastAsia="Times New Roman" w:hAnsi="Times New Roman" w:cs="Times New Roman"/>
          <w:bCs/>
          <w:color w:val="333333"/>
          <w:sz w:val="28"/>
          <w:szCs w:val="28"/>
        </w:rPr>
        <w:t>о</w:t>
      </w:r>
      <w:r w:rsidRPr="003A2687">
        <w:rPr>
          <w:rFonts w:ascii="Times New Roman" w:eastAsia="Times New Roman" w:hAnsi="Times New Roman" w:cs="Times New Roman"/>
          <w:bCs/>
          <w:color w:val="333333"/>
          <w:sz w:val="28"/>
          <w:szCs w:val="28"/>
        </w:rPr>
        <w:t>ванной структуры и формы представления учебного материала. Для правильного выбора стиля потребуется знать принципы эргономики. При создании мультим</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 xml:space="preserve">дийного пособия стоит ограничиться использованием </w:t>
      </w:r>
      <w:r w:rsidRPr="003A2687">
        <w:rPr>
          <w:rFonts w:ascii="Times New Roman" w:eastAsia="Times New Roman" w:hAnsi="Times New Roman" w:cs="Times New Roman"/>
          <w:bCs/>
          <w:i/>
          <w:iCs/>
          <w:color w:val="333333"/>
          <w:sz w:val="28"/>
          <w:szCs w:val="28"/>
        </w:rPr>
        <w:t>двух или трех шрифтов</w:t>
      </w:r>
      <w:r w:rsidRPr="003A2687">
        <w:rPr>
          <w:rFonts w:ascii="Times New Roman" w:eastAsia="Times New Roman" w:hAnsi="Times New Roman" w:cs="Times New Roman"/>
          <w:bCs/>
          <w:color w:val="333333"/>
          <w:sz w:val="28"/>
          <w:szCs w:val="28"/>
        </w:rPr>
        <w:t>. Вся презентация должна выполняться в одной цветовой палитре, например на базе одн</w:t>
      </w:r>
      <w:r w:rsidRPr="003A2687">
        <w:rPr>
          <w:rFonts w:ascii="Times New Roman" w:eastAsia="Times New Roman" w:hAnsi="Times New Roman" w:cs="Times New Roman"/>
          <w:bCs/>
          <w:color w:val="333333"/>
          <w:sz w:val="28"/>
          <w:szCs w:val="28"/>
        </w:rPr>
        <w:t>о</w:t>
      </w:r>
      <w:r w:rsidRPr="003A2687">
        <w:rPr>
          <w:rFonts w:ascii="Times New Roman" w:eastAsia="Times New Roman" w:hAnsi="Times New Roman" w:cs="Times New Roman"/>
          <w:bCs/>
          <w:color w:val="333333"/>
          <w:sz w:val="28"/>
          <w:szCs w:val="28"/>
        </w:rPr>
        <w:t xml:space="preserve">го шаблона, также важно проверить презентацию на удобство её чтения с экрана. </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Тексты презентации не должны быть большими. Выгоднее использовать сж</w:t>
      </w:r>
      <w:r w:rsidRPr="003A2687">
        <w:rPr>
          <w:rFonts w:ascii="Times New Roman" w:eastAsia="Times New Roman" w:hAnsi="Times New Roman" w:cs="Times New Roman"/>
          <w:bCs/>
          <w:color w:val="333333"/>
          <w:sz w:val="28"/>
          <w:szCs w:val="28"/>
        </w:rPr>
        <w:t>а</w:t>
      </w:r>
      <w:r w:rsidRPr="003A2687">
        <w:rPr>
          <w:rFonts w:ascii="Times New Roman" w:eastAsia="Times New Roman" w:hAnsi="Times New Roman" w:cs="Times New Roman"/>
          <w:bCs/>
          <w:color w:val="333333"/>
          <w:sz w:val="28"/>
          <w:szCs w:val="28"/>
        </w:rPr>
        <w:t>тый, информационный стиль изложения материала.</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При подготовке мультимедийных презентации возможно использование р</w:t>
      </w:r>
      <w:r w:rsidRPr="003A2687">
        <w:rPr>
          <w:rFonts w:ascii="Times New Roman" w:eastAsia="Times New Roman" w:hAnsi="Times New Roman" w:cs="Times New Roman"/>
          <w:bCs/>
          <w:color w:val="333333"/>
          <w:sz w:val="28"/>
          <w:szCs w:val="28"/>
        </w:rPr>
        <w:t>е</w:t>
      </w:r>
      <w:r w:rsidRPr="003A2687">
        <w:rPr>
          <w:rFonts w:ascii="Times New Roman" w:eastAsia="Times New Roman" w:hAnsi="Times New Roman" w:cs="Times New Roman"/>
          <w:bCs/>
          <w:color w:val="333333"/>
          <w:sz w:val="28"/>
          <w:szCs w:val="28"/>
        </w:rPr>
        <w:t>сурсов сети Интернет, современных мультимедийных энциклопедий и электронных учебников. Удобным является тот факт, что мультимедийную презентацию можно будет дополнять новыми материалами, для её совершенствования, тем более что с</w:t>
      </w:r>
      <w:r w:rsidRPr="003A2687">
        <w:rPr>
          <w:rFonts w:ascii="Times New Roman" w:eastAsia="Times New Roman" w:hAnsi="Times New Roman" w:cs="Times New Roman"/>
          <w:bCs/>
          <w:color w:val="333333"/>
          <w:sz w:val="28"/>
          <w:szCs w:val="28"/>
        </w:rPr>
        <w:t>о</w:t>
      </w:r>
      <w:r w:rsidRPr="003A2687">
        <w:rPr>
          <w:rFonts w:ascii="Times New Roman" w:eastAsia="Times New Roman" w:hAnsi="Times New Roman" w:cs="Times New Roman"/>
          <w:bCs/>
          <w:color w:val="333333"/>
          <w:sz w:val="28"/>
          <w:szCs w:val="28"/>
        </w:rPr>
        <w:t>временные программные и технические средства позволяют легко изменять соде</w:t>
      </w:r>
      <w:r w:rsidRPr="003A2687">
        <w:rPr>
          <w:rFonts w:ascii="Times New Roman" w:eastAsia="Times New Roman" w:hAnsi="Times New Roman" w:cs="Times New Roman"/>
          <w:bCs/>
          <w:color w:val="333333"/>
          <w:sz w:val="28"/>
          <w:szCs w:val="28"/>
        </w:rPr>
        <w:t>р</w:t>
      </w:r>
      <w:r w:rsidRPr="003A2687">
        <w:rPr>
          <w:rFonts w:ascii="Times New Roman" w:eastAsia="Times New Roman" w:hAnsi="Times New Roman" w:cs="Times New Roman"/>
          <w:bCs/>
          <w:color w:val="333333"/>
          <w:sz w:val="28"/>
          <w:szCs w:val="28"/>
        </w:rPr>
        <w:t>жание презентации и хранить большие объемы информации.</w:t>
      </w:r>
    </w:p>
    <w:p w:rsidR="003A2687" w:rsidRPr="003A2687" w:rsidRDefault="003A2687" w:rsidP="00245705">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Следует отметить тот факт, что самостоятельное создание презентаций на з</w:t>
      </w:r>
      <w:r w:rsidRPr="003A2687">
        <w:rPr>
          <w:rFonts w:ascii="Times New Roman" w:eastAsia="Times New Roman" w:hAnsi="Times New Roman" w:cs="Times New Roman"/>
          <w:bCs/>
          <w:color w:val="333333"/>
          <w:sz w:val="28"/>
          <w:szCs w:val="28"/>
        </w:rPr>
        <w:t>а</w:t>
      </w:r>
      <w:r w:rsidRPr="003A2687">
        <w:rPr>
          <w:rFonts w:ascii="Times New Roman" w:eastAsia="Times New Roman" w:hAnsi="Times New Roman" w:cs="Times New Roman"/>
          <w:bCs/>
          <w:color w:val="333333"/>
          <w:sz w:val="28"/>
          <w:szCs w:val="28"/>
        </w:rPr>
        <w:t>данную тему приводит к целому ряду последствий:</w:t>
      </w:r>
    </w:p>
    <w:p w:rsidR="003A2687" w:rsidRPr="003A2687" w:rsidRDefault="003A2687" w:rsidP="004137BD">
      <w:pPr>
        <w:numPr>
          <w:ilvl w:val="0"/>
          <w:numId w:val="64"/>
        </w:numPr>
        <w:tabs>
          <w:tab w:val="clear" w:pos="720"/>
          <w:tab w:val="num" w:pos="993"/>
        </w:tabs>
        <w:spacing w:after="0" w:line="360" w:lineRule="auto"/>
        <w:ind w:hanging="11"/>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Происходит повышение уровня освоения учебного материала.</w:t>
      </w:r>
    </w:p>
    <w:p w:rsidR="003A2687" w:rsidRPr="003A2687" w:rsidRDefault="003A2687" w:rsidP="004137BD">
      <w:pPr>
        <w:numPr>
          <w:ilvl w:val="0"/>
          <w:numId w:val="64"/>
        </w:numPr>
        <w:tabs>
          <w:tab w:val="clear" w:pos="720"/>
          <w:tab w:val="num" w:pos="993"/>
        </w:tabs>
        <w:spacing w:after="0" w:line="360" w:lineRule="auto"/>
        <w:ind w:hanging="11"/>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Устанавливается прочная межпредметная связь с информатикой.</w:t>
      </w:r>
    </w:p>
    <w:p w:rsidR="003A2687" w:rsidRPr="003A2687" w:rsidRDefault="003A2687" w:rsidP="004137BD">
      <w:pPr>
        <w:numPr>
          <w:ilvl w:val="0"/>
          <w:numId w:val="64"/>
        </w:numPr>
        <w:tabs>
          <w:tab w:val="clear" w:pos="720"/>
          <w:tab w:val="num" w:pos="993"/>
        </w:tabs>
        <w:spacing w:after="0" w:line="360" w:lineRule="auto"/>
        <w:ind w:hanging="11"/>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Студент, создающий и использующий мультимедийные презентации, в</w:t>
      </w:r>
      <w:r w:rsidRPr="003A2687">
        <w:rPr>
          <w:rFonts w:ascii="Times New Roman" w:eastAsia="Times New Roman" w:hAnsi="Times New Roman" w:cs="Times New Roman"/>
          <w:bCs/>
          <w:color w:val="333333"/>
          <w:sz w:val="28"/>
          <w:szCs w:val="28"/>
        </w:rPr>
        <w:t>ы</w:t>
      </w:r>
      <w:r w:rsidRPr="003A2687">
        <w:rPr>
          <w:rFonts w:ascii="Times New Roman" w:eastAsia="Times New Roman" w:hAnsi="Times New Roman" w:cs="Times New Roman"/>
          <w:bCs/>
          <w:color w:val="333333"/>
          <w:sz w:val="28"/>
          <w:szCs w:val="28"/>
        </w:rPr>
        <w:t>нужден обращать огромное внимание на логику подачи материала, его стру</w:t>
      </w:r>
      <w:r w:rsidRPr="003A2687">
        <w:rPr>
          <w:rFonts w:ascii="Times New Roman" w:eastAsia="Times New Roman" w:hAnsi="Times New Roman" w:cs="Times New Roman"/>
          <w:bCs/>
          <w:color w:val="333333"/>
          <w:sz w:val="28"/>
          <w:szCs w:val="28"/>
        </w:rPr>
        <w:t>к</w:t>
      </w:r>
      <w:r w:rsidRPr="003A2687">
        <w:rPr>
          <w:rFonts w:ascii="Times New Roman" w:eastAsia="Times New Roman" w:hAnsi="Times New Roman" w:cs="Times New Roman"/>
          <w:bCs/>
          <w:color w:val="333333"/>
          <w:sz w:val="28"/>
          <w:szCs w:val="28"/>
        </w:rPr>
        <w:t>турирование.</w:t>
      </w:r>
    </w:p>
    <w:p w:rsidR="003A2687" w:rsidRPr="00435AEB" w:rsidRDefault="003A2687" w:rsidP="00245705">
      <w:pPr>
        <w:spacing w:after="0" w:line="360" w:lineRule="auto"/>
        <w:ind w:firstLine="709"/>
        <w:jc w:val="center"/>
        <w:rPr>
          <w:rFonts w:ascii="Times New Roman" w:eastAsia="Times New Roman" w:hAnsi="Times New Roman" w:cs="Times New Roman"/>
          <w:b/>
          <w:bCs/>
          <w:i/>
          <w:color w:val="333333"/>
          <w:sz w:val="28"/>
          <w:szCs w:val="28"/>
        </w:rPr>
      </w:pPr>
      <w:r w:rsidRPr="00435AEB">
        <w:rPr>
          <w:rFonts w:ascii="Times New Roman" w:eastAsia="Times New Roman" w:hAnsi="Times New Roman" w:cs="Times New Roman"/>
          <w:b/>
          <w:bCs/>
          <w:i/>
          <w:color w:val="333333"/>
          <w:sz w:val="28"/>
          <w:szCs w:val="28"/>
        </w:rPr>
        <w:t>Требования к оформлению презентаций</w:t>
      </w:r>
    </w:p>
    <w:p w:rsidR="003A2687" w:rsidRPr="003A2687" w:rsidRDefault="003A2687" w:rsidP="00245705">
      <w:pPr>
        <w:spacing w:after="0" w:line="360" w:lineRule="auto"/>
        <w:ind w:firstLine="709"/>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i/>
          <w:color w:val="333333"/>
          <w:sz w:val="28"/>
          <w:szCs w:val="28"/>
        </w:rPr>
        <w:t>Требования к расположению информации</w:t>
      </w:r>
    </w:p>
    <w:p w:rsidR="003A2687" w:rsidRPr="003A2687" w:rsidRDefault="003A2687" w:rsidP="005E18D8">
      <w:pPr>
        <w:numPr>
          <w:ilvl w:val="0"/>
          <w:numId w:val="65"/>
        </w:numPr>
        <w:spacing w:after="0" w:line="360" w:lineRule="auto"/>
        <w:ind w:left="1134" w:hanging="425"/>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Горизонтальное расположение информации.</w:t>
      </w:r>
    </w:p>
    <w:p w:rsidR="003A2687" w:rsidRPr="003A2687" w:rsidRDefault="003A2687" w:rsidP="004137BD">
      <w:pPr>
        <w:numPr>
          <w:ilvl w:val="0"/>
          <w:numId w:val="65"/>
        </w:numPr>
        <w:spacing w:after="0" w:line="360" w:lineRule="auto"/>
        <w:ind w:left="1134" w:hanging="425"/>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lastRenderedPageBreak/>
        <w:t>Наиболее важная информация в центре экрана.</w:t>
      </w:r>
    </w:p>
    <w:p w:rsidR="003A2687" w:rsidRPr="003A2687" w:rsidRDefault="003A2687" w:rsidP="004137BD">
      <w:pPr>
        <w:numPr>
          <w:ilvl w:val="0"/>
          <w:numId w:val="65"/>
        </w:numPr>
        <w:spacing w:after="0" w:line="360" w:lineRule="auto"/>
        <w:ind w:left="1134" w:hanging="425"/>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Комментарии к картинке располагать внизу. </w:t>
      </w:r>
    </w:p>
    <w:p w:rsidR="003A2687" w:rsidRPr="003A2687" w:rsidRDefault="003A2687" w:rsidP="004137BD">
      <w:pPr>
        <w:spacing w:after="0" w:line="360" w:lineRule="auto"/>
        <w:ind w:firstLine="709"/>
        <w:jc w:val="both"/>
        <w:rPr>
          <w:rFonts w:ascii="Times New Roman" w:eastAsia="Times New Roman" w:hAnsi="Times New Roman" w:cs="Times New Roman"/>
          <w:bCs/>
          <w:i/>
          <w:color w:val="333333"/>
          <w:sz w:val="28"/>
          <w:szCs w:val="28"/>
        </w:rPr>
      </w:pPr>
      <w:r w:rsidRPr="003A2687">
        <w:rPr>
          <w:rFonts w:ascii="Times New Roman" w:eastAsia="Times New Roman" w:hAnsi="Times New Roman" w:cs="Times New Roman"/>
          <w:bCs/>
          <w:i/>
          <w:color w:val="333333"/>
          <w:sz w:val="28"/>
          <w:szCs w:val="28"/>
        </w:rPr>
        <w:t>Требования к шрифтам</w:t>
      </w:r>
    </w:p>
    <w:p w:rsidR="003A2687" w:rsidRPr="003A2687" w:rsidRDefault="003A2687" w:rsidP="004137BD">
      <w:pPr>
        <w:numPr>
          <w:ilvl w:val="0"/>
          <w:numId w:val="66"/>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Размер заголовка не менее 24 пунктов, остальной информации не менее 20 пунктов.</w:t>
      </w:r>
    </w:p>
    <w:p w:rsidR="003A2687" w:rsidRPr="003A2687" w:rsidRDefault="003A2687" w:rsidP="004137BD">
      <w:pPr>
        <w:numPr>
          <w:ilvl w:val="0"/>
          <w:numId w:val="66"/>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Не более двух -  трех типов шрифтов в одной презентации.</w:t>
      </w:r>
    </w:p>
    <w:p w:rsidR="003A2687" w:rsidRPr="003A2687" w:rsidRDefault="003A2687" w:rsidP="004137BD">
      <w:pPr>
        <w:numPr>
          <w:ilvl w:val="0"/>
          <w:numId w:val="66"/>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Для выделения информации использовать начертание: полужирный шрифт, курсив или подчеркивание.</w:t>
      </w:r>
    </w:p>
    <w:p w:rsidR="003A2687" w:rsidRPr="003A2687" w:rsidRDefault="003A2687" w:rsidP="004137BD">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Необходимо использовать так называемые рубленые шрифты (например, ра</w:t>
      </w:r>
      <w:r w:rsidRPr="003A2687">
        <w:rPr>
          <w:rFonts w:ascii="Times New Roman" w:eastAsia="Times New Roman" w:hAnsi="Times New Roman" w:cs="Times New Roman"/>
          <w:bCs/>
          <w:color w:val="333333"/>
          <w:sz w:val="28"/>
          <w:szCs w:val="28"/>
        </w:rPr>
        <w:t>з</w:t>
      </w:r>
      <w:r w:rsidRPr="003A2687">
        <w:rPr>
          <w:rFonts w:ascii="Times New Roman" w:eastAsia="Times New Roman" w:hAnsi="Times New Roman" w:cs="Times New Roman"/>
          <w:bCs/>
          <w:color w:val="333333"/>
          <w:sz w:val="28"/>
          <w:szCs w:val="28"/>
        </w:rPr>
        <w:t>личные варианты Arial или Tahoma), причем размер шрифта должен быть довольно крупный. Предпочтительно не пользоваться курсивом или шрифтами с засечками, так как при этом иногда восприятие текста ухудшается. В некоторых случаях лучше писать большими (заглавными) буквами (тогда можно использовать меньший ра</w:t>
      </w:r>
      <w:r w:rsidRPr="003A2687">
        <w:rPr>
          <w:rFonts w:ascii="Times New Roman" w:eastAsia="Times New Roman" w:hAnsi="Times New Roman" w:cs="Times New Roman"/>
          <w:bCs/>
          <w:color w:val="333333"/>
          <w:sz w:val="28"/>
          <w:szCs w:val="28"/>
        </w:rPr>
        <w:t>з</w:t>
      </w:r>
      <w:r w:rsidRPr="003A2687">
        <w:rPr>
          <w:rFonts w:ascii="Times New Roman" w:eastAsia="Times New Roman" w:hAnsi="Times New Roman" w:cs="Times New Roman"/>
          <w:bCs/>
          <w:color w:val="333333"/>
          <w:sz w:val="28"/>
          <w:szCs w:val="28"/>
        </w:rPr>
        <w:t>мер шрифта). Иногда хорошо смотрится жирный шрифт.  </w:t>
      </w:r>
    </w:p>
    <w:p w:rsidR="003A2687" w:rsidRPr="003A2687" w:rsidRDefault="003A2687" w:rsidP="004137BD">
      <w:pPr>
        <w:spacing w:after="0" w:line="360" w:lineRule="auto"/>
        <w:ind w:firstLine="709"/>
        <w:jc w:val="both"/>
        <w:rPr>
          <w:rFonts w:ascii="Times New Roman" w:eastAsia="Times New Roman" w:hAnsi="Times New Roman" w:cs="Times New Roman"/>
          <w:bCs/>
          <w:i/>
          <w:color w:val="333333"/>
          <w:sz w:val="28"/>
          <w:szCs w:val="28"/>
        </w:rPr>
      </w:pPr>
      <w:r w:rsidRPr="003A2687">
        <w:rPr>
          <w:rFonts w:ascii="Times New Roman" w:eastAsia="Times New Roman" w:hAnsi="Times New Roman" w:cs="Times New Roman"/>
          <w:bCs/>
          <w:color w:val="333333"/>
          <w:sz w:val="28"/>
          <w:szCs w:val="28"/>
        </w:rPr>
        <w:t> </w:t>
      </w:r>
      <w:r w:rsidRPr="003A2687">
        <w:rPr>
          <w:rFonts w:ascii="Times New Roman" w:eastAsia="Times New Roman" w:hAnsi="Times New Roman" w:cs="Times New Roman"/>
          <w:bCs/>
          <w:i/>
          <w:color w:val="333333"/>
          <w:sz w:val="28"/>
          <w:szCs w:val="28"/>
        </w:rPr>
        <w:t>Способы выделения информации.</w:t>
      </w:r>
    </w:p>
    <w:p w:rsidR="003A2687" w:rsidRPr="003A2687" w:rsidRDefault="003A2687" w:rsidP="004137BD">
      <w:pPr>
        <w:numPr>
          <w:ilvl w:val="0"/>
          <w:numId w:val="67"/>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Рамки, границы, заливка.</w:t>
      </w:r>
    </w:p>
    <w:p w:rsidR="003A2687" w:rsidRPr="003A2687" w:rsidRDefault="003A2687" w:rsidP="004137BD">
      <w:pPr>
        <w:numPr>
          <w:ilvl w:val="0"/>
          <w:numId w:val="67"/>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Различный цвет шрифта, ячейки, блока.</w:t>
      </w:r>
    </w:p>
    <w:p w:rsidR="003A2687" w:rsidRPr="003A2687" w:rsidRDefault="003A2687" w:rsidP="004137BD">
      <w:pPr>
        <w:numPr>
          <w:ilvl w:val="0"/>
          <w:numId w:val="67"/>
        </w:numPr>
        <w:tabs>
          <w:tab w:val="left" w:pos="1134"/>
        </w:tabs>
        <w:spacing w:after="0" w:line="360" w:lineRule="auto"/>
        <w:ind w:left="0"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Рисунки, диаграммы, стрелки, схемы для иллюстрации наиболее важных фактов. </w:t>
      </w:r>
    </w:p>
    <w:p w:rsidR="003A2687" w:rsidRPr="003A2687" w:rsidRDefault="003A2687" w:rsidP="004137BD">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 xml:space="preserve">Важно подобрать правильное сочетание цветов для фона и шрифта. Они должны контрастировать, например, фон </w:t>
      </w:r>
      <w:r w:rsidR="004137BD">
        <w:rPr>
          <w:rFonts w:ascii="Times New Roman" w:eastAsia="Times New Roman" w:hAnsi="Times New Roman" w:cs="Times New Roman"/>
          <w:bCs/>
          <w:color w:val="333333"/>
          <w:sz w:val="28"/>
          <w:szCs w:val="28"/>
        </w:rPr>
        <w:t>–</w:t>
      </w:r>
      <w:r w:rsidRPr="003A2687">
        <w:rPr>
          <w:rFonts w:ascii="Times New Roman" w:eastAsia="Times New Roman" w:hAnsi="Times New Roman" w:cs="Times New Roman"/>
          <w:bCs/>
          <w:color w:val="333333"/>
          <w:sz w:val="28"/>
          <w:szCs w:val="28"/>
        </w:rPr>
        <w:t xml:space="preserve"> светлый, а шрифт – темный, или наоб</w:t>
      </w:r>
      <w:r w:rsidRPr="003A2687">
        <w:rPr>
          <w:rFonts w:ascii="Times New Roman" w:eastAsia="Times New Roman" w:hAnsi="Times New Roman" w:cs="Times New Roman"/>
          <w:bCs/>
          <w:color w:val="333333"/>
          <w:sz w:val="28"/>
          <w:szCs w:val="28"/>
        </w:rPr>
        <w:t>о</w:t>
      </w:r>
      <w:r w:rsidRPr="003A2687">
        <w:rPr>
          <w:rFonts w:ascii="Times New Roman" w:eastAsia="Times New Roman" w:hAnsi="Times New Roman" w:cs="Times New Roman"/>
          <w:bCs/>
          <w:color w:val="333333"/>
          <w:sz w:val="28"/>
          <w:szCs w:val="28"/>
        </w:rPr>
        <w:t xml:space="preserve">рот. Первый вариант предпочтительнее, так как текст читается лучше. </w:t>
      </w:r>
    </w:p>
    <w:p w:rsidR="003A2687" w:rsidRPr="003A2687" w:rsidRDefault="003A2687" w:rsidP="004137BD">
      <w:pPr>
        <w:spacing w:after="0" w:line="360" w:lineRule="auto"/>
        <w:ind w:firstLine="709"/>
        <w:jc w:val="both"/>
        <w:rPr>
          <w:rFonts w:ascii="Times New Roman" w:eastAsia="Times New Roman" w:hAnsi="Times New Roman" w:cs="Times New Roman"/>
          <w:bCs/>
          <w:i/>
          <w:color w:val="333333"/>
          <w:sz w:val="28"/>
          <w:szCs w:val="28"/>
        </w:rPr>
      </w:pPr>
      <w:r w:rsidRPr="003A2687">
        <w:rPr>
          <w:rFonts w:ascii="Times New Roman" w:eastAsia="Times New Roman" w:hAnsi="Times New Roman" w:cs="Times New Roman"/>
          <w:bCs/>
          <w:i/>
          <w:color w:val="333333"/>
          <w:sz w:val="28"/>
          <w:szCs w:val="28"/>
        </w:rPr>
        <w:t>Объем информации и требования к содержанию</w:t>
      </w:r>
    </w:p>
    <w:p w:rsidR="003A2687" w:rsidRPr="003A2687" w:rsidRDefault="003A2687" w:rsidP="004137BD">
      <w:pPr>
        <w:numPr>
          <w:ilvl w:val="0"/>
          <w:numId w:val="68"/>
        </w:numPr>
        <w:spacing w:after="0" w:line="360" w:lineRule="auto"/>
        <w:ind w:left="993" w:hanging="284"/>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На одном слайде не более трех фактов, выводов, определений.</w:t>
      </w:r>
    </w:p>
    <w:p w:rsidR="003A2687" w:rsidRPr="003A2687" w:rsidRDefault="003A2687" w:rsidP="004137BD">
      <w:pPr>
        <w:numPr>
          <w:ilvl w:val="0"/>
          <w:numId w:val="68"/>
        </w:numPr>
        <w:spacing w:after="0" w:line="360" w:lineRule="auto"/>
        <w:ind w:left="993" w:hanging="284"/>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Ключевые пункты отражаются по одному на каждом отдельном слайде.</w:t>
      </w:r>
    </w:p>
    <w:p w:rsidR="003A2687" w:rsidRPr="003A2687" w:rsidRDefault="003A2687" w:rsidP="004137BD">
      <w:pPr>
        <w:spacing w:after="0" w:line="360" w:lineRule="auto"/>
        <w:ind w:firstLine="709"/>
        <w:jc w:val="both"/>
        <w:rPr>
          <w:rFonts w:ascii="Times New Roman" w:eastAsia="Times New Roman" w:hAnsi="Times New Roman" w:cs="Times New Roman"/>
          <w:bCs/>
          <w:color w:val="333333"/>
          <w:sz w:val="28"/>
          <w:szCs w:val="28"/>
        </w:rPr>
      </w:pPr>
      <w:r w:rsidRPr="003A2687">
        <w:rPr>
          <w:rFonts w:ascii="Times New Roman" w:eastAsia="Times New Roman" w:hAnsi="Times New Roman" w:cs="Times New Roman"/>
          <w:bCs/>
          <w:color w:val="333333"/>
          <w:sz w:val="28"/>
          <w:szCs w:val="28"/>
        </w:rPr>
        <w:t>Слайды не надо перегружать ни текстом, ни картинками. Лучше не распол</w:t>
      </w:r>
      <w:r w:rsidRPr="003A2687">
        <w:rPr>
          <w:rFonts w:ascii="Times New Roman" w:eastAsia="Times New Roman" w:hAnsi="Times New Roman" w:cs="Times New Roman"/>
          <w:bCs/>
          <w:color w:val="333333"/>
          <w:sz w:val="28"/>
          <w:szCs w:val="28"/>
        </w:rPr>
        <w:t>а</w:t>
      </w:r>
      <w:r w:rsidRPr="003A2687">
        <w:rPr>
          <w:rFonts w:ascii="Times New Roman" w:eastAsia="Times New Roman" w:hAnsi="Times New Roman" w:cs="Times New Roman"/>
          <w:bCs/>
          <w:color w:val="333333"/>
          <w:sz w:val="28"/>
          <w:szCs w:val="28"/>
        </w:rPr>
        <w:t>гать на одном слайде более 2 – 3 рисунков, так как иначе внимание слушателей б</w:t>
      </w:r>
      <w:r w:rsidRPr="003A2687">
        <w:rPr>
          <w:rFonts w:ascii="Times New Roman" w:eastAsia="Times New Roman" w:hAnsi="Times New Roman" w:cs="Times New Roman"/>
          <w:bCs/>
          <w:color w:val="333333"/>
          <w:sz w:val="28"/>
          <w:szCs w:val="28"/>
        </w:rPr>
        <w:t>у</w:t>
      </w:r>
      <w:r w:rsidRPr="003A2687">
        <w:rPr>
          <w:rFonts w:ascii="Times New Roman" w:eastAsia="Times New Roman" w:hAnsi="Times New Roman" w:cs="Times New Roman"/>
          <w:bCs/>
          <w:color w:val="333333"/>
          <w:sz w:val="28"/>
          <w:szCs w:val="28"/>
        </w:rPr>
        <w:t xml:space="preserve">дет рассеиваться. Не стоит вставлять в презентации большие таблицы: они трудны для восприятия — лучше заменять их графиками, построенными на основе этих таблиц. Если все же таблицу показать необходимо, то лучше оставить как можно </w:t>
      </w:r>
      <w:r w:rsidRPr="003A2687">
        <w:rPr>
          <w:rFonts w:ascii="Times New Roman" w:eastAsia="Times New Roman" w:hAnsi="Times New Roman" w:cs="Times New Roman"/>
          <w:bCs/>
          <w:color w:val="333333"/>
          <w:sz w:val="28"/>
          <w:szCs w:val="28"/>
        </w:rPr>
        <w:lastRenderedPageBreak/>
        <w:t xml:space="preserve">меньше строк и столбцов, привести только самые необходимые данные. Это также позволит сохранить необходимый размер шрифта. </w:t>
      </w:r>
    </w:p>
    <w:p w:rsidR="003A2687" w:rsidRPr="00435AEB" w:rsidRDefault="003A2687" w:rsidP="00245705">
      <w:pPr>
        <w:spacing w:after="0" w:line="360" w:lineRule="auto"/>
        <w:ind w:firstLine="709"/>
        <w:rPr>
          <w:rFonts w:ascii="Times New Roman" w:eastAsia="Times New Roman" w:hAnsi="Times New Roman" w:cs="Times New Roman"/>
          <w:b/>
          <w:bCs/>
          <w:color w:val="333333"/>
          <w:sz w:val="16"/>
          <w:szCs w:val="16"/>
        </w:rPr>
      </w:pPr>
    </w:p>
    <w:p w:rsidR="003A2687" w:rsidRPr="003A2687" w:rsidRDefault="003A2687" w:rsidP="00245705">
      <w:pPr>
        <w:spacing w:after="0" w:line="360" w:lineRule="auto"/>
        <w:ind w:firstLine="709"/>
        <w:jc w:val="center"/>
        <w:rPr>
          <w:rFonts w:ascii="Times New Roman" w:eastAsia="Times New Roman" w:hAnsi="Times New Roman" w:cs="Times New Roman"/>
          <w:b/>
          <w:bCs/>
          <w:color w:val="333333"/>
          <w:sz w:val="28"/>
          <w:szCs w:val="28"/>
        </w:rPr>
      </w:pPr>
      <w:r w:rsidRPr="003A2687">
        <w:rPr>
          <w:rFonts w:ascii="Times New Roman" w:eastAsia="Times New Roman" w:hAnsi="Times New Roman" w:cs="Times New Roman"/>
          <w:b/>
          <w:bCs/>
          <w:color w:val="333333"/>
          <w:sz w:val="28"/>
          <w:szCs w:val="28"/>
        </w:rPr>
        <w:t>Виды самостоятельной работы</w:t>
      </w:r>
    </w:p>
    <w:p w:rsidR="003A2687" w:rsidRPr="004137BD" w:rsidRDefault="003A2687" w:rsidP="004137BD">
      <w:pPr>
        <w:numPr>
          <w:ilvl w:val="0"/>
          <w:numId w:val="69"/>
        </w:numPr>
        <w:tabs>
          <w:tab w:val="left" w:pos="1134"/>
        </w:tabs>
        <w:spacing w:after="0" w:line="360" w:lineRule="auto"/>
        <w:ind w:left="0" w:firstLine="840"/>
        <w:jc w:val="both"/>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Подготовка презентации «Применение систем линейных уравнений»</w:t>
      </w:r>
    </w:p>
    <w:p w:rsidR="003A2687" w:rsidRPr="004137BD" w:rsidRDefault="003A2687" w:rsidP="004137BD">
      <w:pPr>
        <w:numPr>
          <w:ilvl w:val="0"/>
          <w:numId w:val="69"/>
        </w:numPr>
        <w:tabs>
          <w:tab w:val="left" w:pos="1134"/>
        </w:tabs>
        <w:spacing w:after="0" w:line="360" w:lineRule="auto"/>
        <w:ind w:left="0" w:firstLine="840"/>
        <w:jc w:val="both"/>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Подготовка презентации «Физический и геометрический смысл произво</w:t>
      </w:r>
      <w:r w:rsidRPr="004137BD">
        <w:rPr>
          <w:rFonts w:ascii="Times New Roman" w:eastAsia="Times New Roman" w:hAnsi="Times New Roman" w:cs="Times New Roman"/>
          <w:bCs/>
          <w:i/>
          <w:color w:val="333333"/>
          <w:sz w:val="28"/>
          <w:szCs w:val="28"/>
        </w:rPr>
        <w:t>д</w:t>
      </w:r>
      <w:r w:rsidRPr="004137BD">
        <w:rPr>
          <w:rFonts w:ascii="Times New Roman" w:eastAsia="Times New Roman" w:hAnsi="Times New Roman" w:cs="Times New Roman"/>
          <w:bCs/>
          <w:i/>
          <w:color w:val="333333"/>
          <w:sz w:val="28"/>
          <w:szCs w:val="28"/>
        </w:rPr>
        <w:t>ной».</w:t>
      </w:r>
    </w:p>
    <w:p w:rsidR="003A2687" w:rsidRPr="004137BD" w:rsidRDefault="003A2687" w:rsidP="004137BD">
      <w:pPr>
        <w:numPr>
          <w:ilvl w:val="0"/>
          <w:numId w:val="69"/>
        </w:numPr>
        <w:tabs>
          <w:tab w:val="left" w:pos="1134"/>
        </w:tabs>
        <w:spacing w:after="0" w:line="360" w:lineRule="auto"/>
        <w:ind w:left="0" w:firstLine="840"/>
        <w:jc w:val="both"/>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Подготовка презентации по теме «Применение степенных рядов в пр</w:t>
      </w:r>
      <w:r w:rsidRPr="004137BD">
        <w:rPr>
          <w:rFonts w:ascii="Times New Roman" w:eastAsia="Times New Roman" w:hAnsi="Times New Roman" w:cs="Times New Roman"/>
          <w:bCs/>
          <w:i/>
          <w:color w:val="333333"/>
          <w:sz w:val="28"/>
          <w:szCs w:val="28"/>
        </w:rPr>
        <w:t>и</w:t>
      </w:r>
      <w:r w:rsidRPr="004137BD">
        <w:rPr>
          <w:rFonts w:ascii="Times New Roman" w:eastAsia="Times New Roman" w:hAnsi="Times New Roman" w:cs="Times New Roman"/>
          <w:bCs/>
          <w:i/>
          <w:color w:val="333333"/>
          <w:sz w:val="28"/>
          <w:szCs w:val="28"/>
        </w:rPr>
        <w:t>ближенных вычислениях»</w:t>
      </w:r>
    </w:p>
    <w:p w:rsidR="003A2687" w:rsidRPr="004137BD" w:rsidRDefault="003A2687" w:rsidP="004137BD">
      <w:pPr>
        <w:numPr>
          <w:ilvl w:val="0"/>
          <w:numId w:val="69"/>
        </w:numPr>
        <w:tabs>
          <w:tab w:val="left" w:pos="1134"/>
        </w:tabs>
        <w:spacing w:after="0" w:line="360" w:lineRule="auto"/>
        <w:ind w:left="0" w:firstLine="840"/>
        <w:jc w:val="both"/>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Подготовка сообщения «Применение частных производных»</w:t>
      </w:r>
    </w:p>
    <w:p w:rsidR="003A2687" w:rsidRPr="003A2687" w:rsidRDefault="003A2687" w:rsidP="004137BD">
      <w:pPr>
        <w:numPr>
          <w:ilvl w:val="0"/>
          <w:numId w:val="69"/>
        </w:numPr>
        <w:tabs>
          <w:tab w:val="left" w:pos="1134"/>
        </w:tabs>
        <w:spacing w:after="0" w:line="360" w:lineRule="auto"/>
        <w:ind w:left="0" w:firstLine="840"/>
        <w:jc w:val="both"/>
        <w:rPr>
          <w:rFonts w:ascii="Times New Roman" w:eastAsia="Times New Roman" w:hAnsi="Times New Roman" w:cs="Times New Roman"/>
          <w:bCs/>
          <w:color w:val="333333"/>
          <w:sz w:val="28"/>
          <w:szCs w:val="28"/>
        </w:rPr>
      </w:pPr>
      <w:r w:rsidRPr="004137BD">
        <w:rPr>
          <w:rFonts w:ascii="Times New Roman" w:eastAsia="Times New Roman" w:hAnsi="Times New Roman" w:cs="Times New Roman"/>
          <w:bCs/>
          <w:i/>
          <w:color w:val="333333"/>
          <w:sz w:val="28"/>
          <w:szCs w:val="28"/>
        </w:rPr>
        <w:t>Подготовка презентации «Классификация поверхностей второго порядка в</w:t>
      </w:r>
      <w:r w:rsidRPr="003A2687">
        <w:rPr>
          <w:rFonts w:ascii="Times New Roman" w:eastAsia="Times New Roman" w:hAnsi="Times New Roman" w:cs="Times New Roman"/>
          <w:bCs/>
          <w:i/>
          <w:color w:val="333333"/>
          <w:sz w:val="28"/>
          <w:szCs w:val="28"/>
        </w:rPr>
        <w:t xml:space="preserve"> прямоугольной системе координат»</w:t>
      </w:r>
    </w:p>
    <w:p w:rsidR="00D33221" w:rsidRPr="004137BD" w:rsidRDefault="00D33221" w:rsidP="00245705">
      <w:pPr>
        <w:spacing w:after="0" w:line="360" w:lineRule="auto"/>
        <w:ind w:firstLine="709"/>
        <w:rPr>
          <w:rFonts w:ascii="Times New Roman" w:eastAsia="Times New Roman" w:hAnsi="Times New Roman" w:cs="Times New Roman"/>
          <w:bCs/>
          <w:color w:val="333333"/>
          <w:sz w:val="16"/>
          <w:szCs w:val="16"/>
        </w:rPr>
      </w:pPr>
    </w:p>
    <w:p w:rsidR="00435AEB" w:rsidRPr="00435AEB" w:rsidRDefault="004137BD" w:rsidP="004137BD">
      <w:pPr>
        <w:spacing w:after="0" w:line="36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7. </w:t>
      </w:r>
      <w:r w:rsidR="008D36E5" w:rsidRPr="00435AEB">
        <w:rPr>
          <w:rFonts w:ascii="Times New Roman" w:eastAsia="Times New Roman" w:hAnsi="Times New Roman" w:cs="Times New Roman"/>
          <w:b/>
          <w:bCs/>
          <w:color w:val="333333"/>
          <w:sz w:val="28"/>
          <w:szCs w:val="28"/>
        </w:rPr>
        <w:t>Методические рекомендации </w:t>
      </w:r>
      <w:r>
        <w:rPr>
          <w:rFonts w:ascii="Times New Roman" w:eastAsia="Times New Roman" w:hAnsi="Times New Roman" w:cs="Times New Roman"/>
          <w:b/>
          <w:bCs/>
          <w:color w:val="333333"/>
          <w:sz w:val="28"/>
          <w:szCs w:val="28"/>
        </w:rPr>
        <w:t xml:space="preserve">по </w:t>
      </w:r>
      <w:r w:rsidR="008D36E5" w:rsidRPr="00435AEB">
        <w:rPr>
          <w:rFonts w:ascii="Times New Roman" w:eastAsia="Times New Roman" w:hAnsi="Times New Roman" w:cs="Times New Roman"/>
          <w:b/>
          <w:bCs/>
          <w:color w:val="333333"/>
          <w:sz w:val="28"/>
          <w:szCs w:val="28"/>
        </w:rPr>
        <w:t xml:space="preserve"> составлению,</w:t>
      </w:r>
      <w:r>
        <w:rPr>
          <w:rFonts w:ascii="Times New Roman" w:eastAsia="Times New Roman" w:hAnsi="Times New Roman" w:cs="Times New Roman"/>
          <w:b/>
          <w:bCs/>
          <w:color w:val="333333"/>
          <w:sz w:val="28"/>
          <w:szCs w:val="28"/>
        </w:rPr>
        <w:t xml:space="preserve"> </w:t>
      </w:r>
      <w:r w:rsidR="00435AEB" w:rsidRPr="00435AEB">
        <w:rPr>
          <w:rFonts w:ascii="Times New Roman" w:eastAsia="Times New Roman" w:hAnsi="Times New Roman" w:cs="Times New Roman"/>
          <w:b/>
          <w:bCs/>
          <w:color w:val="333333"/>
          <w:sz w:val="28"/>
          <w:szCs w:val="28"/>
        </w:rPr>
        <w:t>заполнению обобщающих таблиц, схем</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Одним из приемов систематизации и обобщения знаний является составление и заполнение таблиц, блок-схем, логических цепочек.</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Их регулярное применение позволяет сформировать у студентов умения уст</w:t>
      </w:r>
      <w:r w:rsidRPr="00435AEB">
        <w:rPr>
          <w:rFonts w:ascii="Times New Roman" w:eastAsia="Times New Roman" w:hAnsi="Times New Roman" w:cs="Times New Roman"/>
          <w:bCs/>
          <w:color w:val="333333"/>
          <w:sz w:val="28"/>
          <w:szCs w:val="28"/>
        </w:rPr>
        <w:t>а</w:t>
      </w:r>
      <w:r w:rsidRPr="00435AEB">
        <w:rPr>
          <w:rFonts w:ascii="Times New Roman" w:eastAsia="Times New Roman" w:hAnsi="Times New Roman" w:cs="Times New Roman"/>
          <w:bCs/>
          <w:color w:val="333333"/>
          <w:sz w:val="28"/>
          <w:szCs w:val="28"/>
        </w:rPr>
        <w:t>навливать логические связи между понятиями, тем самым развивает логическое мышление, выступает средством предупреждения и ликвидации формализма в зн</w:t>
      </w:r>
      <w:r w:rsidRPr="00435AEB">
        <w:rPr>
          <w:rFonts w:ascii="Times New Roman" w:eastAsia="Times New Roman" w:hAnsi="Times New Roman" w:cs="Times New Roman"/>
          <w:bCs/>
          <w:color w:val="333333"/>
          <w:sz w:val="28"/>
          <w:szCs w:val="28"/>
        </w:rPr>
        <w:t>а</w:t>
      </w:r>
      <w:r w:rsidRPr="00435AEB">
        <w:rPr>
          <w:rFonts w:ascii="Times New Roman" w:eastAsia="Times New Roman" w:hAnsi="Times New Roman" w:cs="Times New Roman"/>
          <w:bCs/>
          <w:color w:val="333333"/>
          <w:sz w:val="28"/>
          <w:szCs w:val="28"/>
        </w:rPr>
        <w:t>ниях учащихся, позволяет сформировать такую систему знаний, которая предста</w:t>
      </w:r>
      <w:r w:rsidRPr="00435AEB">
        <w:rPr>
          <w:rFonts w:ascii="Times New Roman" w:eastAsia="Times New Roman" w:hAnsi="Times New Roman" w:cs="Times New Roman"/>
          <w:bCs/>
          <w:color w:val="333333"/>
          <w:sz w:val="28"/>
          <w:szCs w:val="28"/>
        </w:rPr>
        <w:t>в</w:t>
      </w:r>
      <w:r w:rsidRPr="00435AEB">
        <w:rPr>
          <w:rFonts w:ascii="Times New Roman" w:eastAsia="Times New Roman" w:hAnsi="Times New Roman" w:cs="Times New Roman"/>
          <w:bCs/>
          <w:color w:val="333333"/>
          <w:sz w:val="28"/>
          <w:szCs w:val="28"/>
        </w:rPr>
        <w:t>ляется как динамичная, качественно изменяющаяся.</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Применяя различные приёмы систематизации и обобщения знаний, препод</w:t>
      </w:r>
      <w:r w:rsidRPr="00435AEB">
        <w:rPr>
          <w:rFonts w:ascii="Times New Roman" w:eastAsia="Times New Roman" w:hAnsi="Times New Roman" w:cs="Times New Roman"/>
          <w:bCs/>
          <w:color w:val="333333"/>
          <w:sz w:val="28"/>
          <w:szCs w:val="28"/>
        </w:rPr>
        <w:t>а</w:t>
      </w:r>
      <w:r w:rsidRPr="00435AEB">
        <w:rPr>
          <w:rFonts w:ascii="Times New Roman" w:eastAsia="Times New Roman" w:hAnsi="Times New Roman" w:cs="Times New Roman"/>
          <w:bCs/>
          <w:color w:val="333333"/>
          <w:sz w:val="28"/>
          <w:szCs w:val="28"/>
        </w:rPr>
        <w:t>ватель может разнообразить самостоятельную работу студентов, тем самым по</w:t>
      </w:r>
      <w:r w:rsidRPr="00435AEB">
        <w:rPr>
          <w:rFonts w:ascii="Times New Roman" w:eastAsia="Times New Roman" w:hAnsi="Times New Roman" w:cs="Times New Roman"/>
          <w:bCs/>
          <w:color w:val="333333"/>
          <w:sz w:val="28"/>
          <w:szCs w:val="28"/>
        </w:rPr>
        <w:t>д</w:t>
      </w:r>
      <w:r w:rsidRPr="00435AEB">
        <w:rPr>
          <w:rFonts w:ascii="Times New Roman" w:eastAsia="Times New Roman" w:hAnsi="Times New Roman" w:cs="Times New Roman"/>
          <w:bCs/>
          <w:color w:val="333333"/>
          <w:sz w:val="28"/>
          <w:szCs w:val="28"/>
        </w:rPr>
        <w:t>держивать интерес к изучаемой дисциплине. Кроме того, эти приёмы носят общ</w:t>
      </w:r>
      <w:r w:rsidRPr="00435AEB">
        <w:rPr>
          <w:rFonts w:ascii="Times New Roman" w:eastAsia="Times New Roman" w:hAnsi="Times New Roman" w:cs="Times New Roman"/>
          <w:bCs/>
          <w:color w:val="333333"/>
          <w:sz w:val="28"/>
          <w:szCs w:val="28"/>
        </w:rPr>
        <w:t>е</w:t>
      </w:r>
      <w:r w:rsidRPr="00435AEB">
        <w:rPr>
          <w:rFonts w:ascii="Times New Roman" w:eastAsia="Times New Roman" w:hAnsi="Times New Roman" w:cs="Times New Roman"/>
          <w:bCs/>
          <w:color w:val="333333"/>
          <w:sz w:val="28"/>
          <w:szCs w:val="28"/>
        </w:rPr>
        <w:t>предметный характер, следовательно, их применение способствует развитию общ</w:t>
      </w:r>
      <w:r w:rsidRPr="00435AEB">
        <w:rPr>
          <w:rFonts w:ascii="Times New Roman" w:eastAsia="Times New Roman" w:hAnsi="Times New Roman" w:cs="Times New Roman"/>
          <w:bCs/>
          <w:color w:val="333333"/>
          <w:sz w:val="28"/>
          <w:szCs w:val="28"/>
        </w:rPr>
        <w:t>е</w:t>
      </w:r>
      <w:r w:rsidRPr="00435AEB">
        <w:rPr>
          <w:rFonts w:ascii="Times New Roman" w:eastAsia="Times New Roman" w:hAnsi="Times New Roman" w:cs="Times New Roman"/>
          <w:bCs/>
          <w:color w:val="333333"/>
          <w:sz w:val="28"/>
          <w:szCs w:val="28"/>
        </w:rPr>
        <w:t>учебных навыков: работа с текстом, проведение структурного анализа материала, составление планов, конспектов, установление связей и отношений между поняти</w:t>
      </w:r>
      <w:r w:rsidRPr="00435AEB">
        <w:rPr>
          <w:rFonts w:ascii="Times New Roman" w:eastAsia="Times New Roman" w:hAnsi="Times New Roman" w:cs="Times New Roman"/>
          <w:bCs/>
          <w:color w:val="333333"/>
          <w:sz w:val="28"/>
          <w:szCs w:val="28"/>
        </w:rPr>
        <w:t>я</w:t>
      </w:r>
      <w:r w:rsidRPr="00435AEB">
        <w:rPr>
          <w:rFonts w:ascii="Times New Roman" w:eastAsia="Times New Roman" w:hAnsi="Times New Roman" w:cs="Times New Roman"/>
          <w:bCs/>
          <w:color w:val="333333"/>
          <w:sz w:val="28"/>
          <w:szCs w:val="28"/>
        </w:rPr>
        <w:t>ми и представление их в наглядной форме в виде схем, таблиц, логических цепочек рассуждений. Математика как никакая другая наука позволяет в полной мере сфо</w:t>
      </w:r>
      <w:r w:rsidRPr="00435AEB">
        <w:rPr>
          <w:rFonts w:ascii="Times New Roman" w:eastAsia="Times New Roman" w:hAnsi="Times New Roman" w:cs="Times New Roman"/>
          <w:bCs/>
          <w:color w:val="333333"/>
          <w:sz w:val="28"/>
          <w:szCs w:val="28"/>
        </w:rPr>
        <w:t>р</w:t>
      </w:r>
      <w:r w:rsidRPr="00435AEB">
        <w:rPr>
          <w:rFonts w:ascii="Times New Roman" w:eastAsia="Times New Roman" w:hAnsi="Times New Roman" w:cs="Times New Roman"/>
          <w:bCs/>
          <w:color w:val="333333"/>
          <w:sz w:val="28"/>
          <w:szCs w:val="28"/>
        </w:rPr>
        <w:t xml:space="preserve">мировать эти навыки. </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lastRenderedPageBreak/>
        <w:t>Особое внимание стоит уделить таблицам, так как их использование позвол</w:t>
      </w:r>
      <w:r w:rsidRPr="00435AEB">
        <w:rPr>
          <w:rFonts w:ascii="Times New Roman" w:eastAsia="Times New Roman" w:hAnsi="Times New Roman" w:cs="Times New Roman"/>
          <w:bCs/>
          <w:color w:val="333333"/>
          <w:sz w:val="28"/>
          <w:szCs w:val="28"/>
        </w:rPr>
        <w:t>я</w:t>
      </w:r>
      <w:r w:rsidRPr="00435AEB">
        <w:rPr>
          <w:rFonts w:ascii="Times New Roman" w:eastAsia="Times New Roman" w:hAnsi="Times New Roman" w:cs="Times New Roman"/>
          <w:bCs/>
          <w:color w:val="333333"/>
          <w:sz w:val="28"/>
          <w:szCs w:val="28"/>
        </w:rPr>
        <w:t>ет: развивать логическое и аналитическое мышление, память, формировать умения самостоятельно проводить обобщение знаний, что способствует повышению про</w:t>
      </w:r>
      <w:r w:rsidRPr="00435AEB">
        <w:rPr>
          <w:rFonts w:ascii="Times New Roman" w:eastAsia="Times New Roman" w:hAnsi="Times New Roman" w:cs="Times New Roman"/>
          <w:bCs/>
          <w:color w:val="333333"/>
          <w:sz w:val="28"/>
          <w:szCs w:val="28"/>
        </w:rPr>
        <w:t>ч</w:t>
      </w:r>
      <w:r w:rsidRPr="00435AEB">
        <w:rPr>
          <w:rFonts w:ascii="Times New Roman" w:eastAsia="Times New Roman" w:hAnsi="Times New Roman" w:cs="Times New Roman"/>
          <w:bCs/>
          <w:color w:val="333333"/>
          <w:sz w:val="28"/>
          <w:szCs w:val="28"/>
        </w:rPr>
        <w:t>ности и осознанности знаний.</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 xml:space="preserve">Формирование навыка работы с таблицами необходимо начинать как можно раньше: на первом этапе - это заполнение предложенных таблиц, в дальнейшем - их самостоятельное составление. </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 xml:space="preserve">При регулярной работе с таблицами студенты прекрасно сами формулируют алгоритм создания таблиц: </w:t>
      </w:r>
    </w:p>
    <w:p w:rsidR="00435AEB" w:rsidRPr="00435AEB" w:rsidRDefault="00435AEB" w:rsidP="00435AEB">
      <w:pPr>
        <w:numPr>
          <w:ilvl w:val="0"/>
          <w:numId w:val="61"/>
        </w:num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Выделить объекты.</w:t>
      </w:r>
    </w:p>
    <w:p w:rsidR="00435AEB" w:rsidRPr="00435AEB" w:rsidRDefault="00435AEB" w:rsidP="00435AEB">
      <w:pPr>
        <w:numPr>
          <w:ilvl w:val="0"/>
          <w:numId w:val="61"/>
        </w:num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Выделить свойства объектов.</w:t>
      </w:r>
    </w:p>
    <w:p w:rsidR="00435AEB" w:rsidRPr="00435AEB" w:rsidRDefault="00435AEB" w:rsidP="00435AEB">
      <w:pPr>
        <w:numPr>
          <w:ilvl w:val="0"/>
          <w:numId w:val="61"/>
        </w:num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Объекты и их свойства разнести по столбцам и строкам.</w:t>
      </w:r>
    </w:p>
    <w:p w:rsidR="00435AEB" w:rsidRPr="00435AEB" w:rsidRDefault="00435AEB" w:rsidP="00435AEB">
      <w:pPr>
        <w:numPr>
          <w:ilvl w:val="0"/>
          <w:numId w:val="61"/>
        </w:num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Заполнить составленную таблицу.</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Однако все таблицы должны отвечать определённым требованиям: лакони</w:t>
      </w:r>
      <w:r w:rsidRPr="00435AEB">
        <w:rPr>
          <w:rFonts w:ascii="Times New Roman" w:eastAsia="Times New Roman" w:hAnsi="Times New Roman" w:cs="Times New Roman"/>
          <w:bCs/>
          <w:color w:val="333333"/>
          <w:sz w:val="28"/>
          <w:szCs w:val="28"/>
        </w:rPr>
        <w:t>ч</w:t>
      </w:r>
      <w:r w:rsidRPr="00435AEB">
        <w:rPr>
          <w:rFonts w:ascii="Times New Roman" w:eastAsia="Times New Roman" w:hAnsi="Times New Roman" w:cs="Times New Roman"/>
          <w:bCs/>
          <w:color w:val="333333"/>
          <w:sz w:val="28"/>
          <w:szCs w:val="28"/>
        </w:rPr>
        <w:t>ность и наглядность. По характеру материала таблицы можно разделить на систем</w:t>
      </w:r>
      <w:r w:rsidRPr="00435AEB">
        <w:rPr>
          <w:rFonts w:ascii="Times New Roman" w:eastAsia="Times New Roman" w:hAnsi="Times New Roman" w:cs="Times New Roman"/>
          <w:bCs/>
          <w:color w:val="333333"/>
          <w:sz w:val="28"/>
          <w:szCs w:val="28"/>
        </w:rPr>
        <w:t>а</w:t>
      </w:r>
      <w:r w:rsidRPr="00435AEB">
        <w:rPr>
          <w:rFonts w:ascii="Times New Roman" w:eastAsia="Times New Roman" w:hAnsi="Times New Roman" w:cs="Times New Roman"/>
          <w:bCs/>
          <w:color w:val="333333"/>
          <w:sz w:val="28"/>
          <w:szCs w:val="28"/>
        </w:rPr>
        <w:t>тизирующие и сравнения. В систематизирующих таблицах можно объединить вел</w:t>
      </w:r>
      <w:r w:rsidRPr="00435AEB">
        <w:rPr>
          <w:rFonts w:ascii="Times New Roman" w:eastAsia="Times New Roman" w:hAnsi="Times New Roman" w:cs="Times New Roman"/>
          <w:bCs/>
          <w:color w:val="333333"/>
          <w:sz w:val="28"/>
          <w:szCs w:val="28"/>
        </w:rPr>
        <w:t>и</w:t>
      </w:r>
      <w:r w:rsidRPr="00435AEB">
        <w:rPr>
          <w:rFonts w:ascii="Times New Roman" w:eastAsia="Times New Roman" w:hAnsi="Times New Roman" w:cs="Times New Roman"/>
          <w:bCs/>
          <w:color w:val="333333"/>
          <w:sz w:val="28"/>
          <w:szCs w:val="28"/>
        </w:rPr>
        <w:t xml:space="preserve">чины, характеризующие определённый класс явлений или других понятий одного вида. В таблицах сравнения можно сопоставить или ограничить схожие понятия. </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Таблица, может служить средством соотнесения конкретных изучаемых в</w:t>
      </w:r>
      <w:r w:rsidRPr="00435AEB">
        <w:rPr>
          <w:rFonts w:ascii="Times New Roman" w:eastAsia="Times New Roman" w:hAnsi="Times New Roman" w:cs="Times New Roman"/>
          <w:bCs/>
          <w:color w:val="333333"/>
          <w:sz w:val="28"/>
          <w:szCs w:val="28"/>
        </w:rPr>
        <w:t>о</w:t>
      </w:r>
      <w:r w:rsidRPr="00435AEB">
        <w:rPr>
          <w:rFonts w:ascii="Times New Roman" w:eastAsia="Times New Roman" w:hAnsi="Times New Roman" w:cs="Times New Roman"/>
          <w:bCs/>
          <w:color w:val="333333"/>
          <w:sz w:val="28"/>
          <w:szCs w:val="28"/>
        </w:rPr>
        <w:t>просов с содержанием всего раздела, осознания структуры изучаемой темы цел</w:t>
      </w:r>
      <w:r w:rsidRPr="00435AEB">
        <w:rPr>
          <w:rFonts w:ascii="Times New Roman" w:eastAsia="Times New Roman" w:hAnsi="Times New Roman" w:cs="Times New Roman"/>
          <w:bCs/>
          <w:color w:val="333333"/>
          <w:sz w:val="28"/>
          <w:szCs w:val="28"/>
        </w:rPr>
        <w:t>и</w:t>
      </w:r>
      <w:r w:rsidRPr="00435AEB">
        <w:rPr>
          <w:rFonts w:ascii="Times New Roman" w:eastAsia="Times New Roman" w:hAnsi="Times New Roman" w:cs="Times New Roman"/>
          <w:bCs/>
          <w:color w:val="333333"/>
          <w:sz w:val="28"/>
          <w:szCs w:val="28"/>
        </w:rPr>
        <w:t>ком. Анализируя содержание таблицы, студент может оценивать вес каждого из</w:t>
      </w:r>
      <w:r w:rsidRPr="00435AEB">
        <w:rPr>
          <w:rFonts w:ascii="Times New Roman" w:eastAsia="Times New Roman" w:hAnsi="Times New Roman" w:cs="Times New Roman"/>
          <w:bCs/>
          <w:color w:val="333333"/>
          <w:sz w:val="28"/>
          <w:szCs w:val="28"/>
        </w:rPr>
        <w:t>у</w:t>
      </w:r>
      <w:r w:rsidRPr="00435AEB">
        <w:rPr>
          <w:rFonts w:ascii="Times New Roman" w:eastAsia="Times New Roman" w:hAnsi="Times New Roman" w:cs="Times New Roman"/>
          <w:bCs/>
          <w:color w:val="333333"/>
          <w:sz w:val="28"/>
          <w:szCs w:val="28"/>
        </w:rPr>
        <w:t>чаемого вопроса, более чётко представить процесс изучения раздела целиком.</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Студенты могут заполнить таблицу непосредственно по мере изучения нового материала: таблица может служить итогом самостоятельного изучения материала, результатом семинарского занятия или практикума.</w:t>
      </w:r>
    </w:p>
    <w:p w:rsidR="00435AEB" w:rsidRPr="00435AEB" w:rsidRDefault="00435AEB" w:rsidP="004137BD">
      <w:pPr>
        <w:spacing w:after="0" w:line="360" w:lineRule="auto"/>
        <w:ind w:firstLine="709"/>
        <w:jc w:val="both"/>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При обобщении и систематизации знаний таблица может служить средством подведения итогов изучения темы. Повторяя основной пройденный материал, ст</w:t>
      </w:r>
      <w:r w:rsidRPr="00435AEB">
        <w:rPr>
          <w:rFonts w:ascii="Times New Roman" w:eastAsia="Times New Roman" w:hAnsi="Times New Roman" w:cs="Times New Roman"/>
          <w:bCs/>
          <w:color w:val="333333"/>
          <w:sz w:val="28"/>
          <w:szCs w:val="28"/>
        </w:rPr>
        <w:t>у</w:t>
      </w:r>
      <w:r w:rsidRPr="00435AEB">
        <w:rPr>
          <w:rFonts w:ascii="Times New Roman" w:eastAsia="Times New Roman" w:hAnsi="Times New Roman" w:cs="Times New Roman"/>
          <w:bCs/>
          <w:color w:val="333333"/>
          <w:sz w:val="28"/>
          <w:szCs w:val="28"/>
        </w:rPr>
        <w:t>денты самостоятельно могут заполнить предложенную таблицу,  либо могут сами составить таблицу, блок-схему основных понятий по изученной теме.</w:t>
      </w: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lastRenderedPageBreak/>
        <w:t xml:space="preserve">Кроме того, таблица, блок-схема может быть частью опорного конспекта и служить опорой для самостоятельного изучения темы и расширения знаний. </w:t>
      </w:r>
    </w:p>
    <w:p w:rsidR="00435AEB" w:rsidRPr="004137BD" w:rsidRDefault="00435AEB" w:rsidP="00435AEB">
      <w:pPr>
        <w:spacing w:after="0" w:line="360" w:lineRule="auto"/>
        <w:ind w:firstLine="709"/>
        <w:rPr>
          <w:rFonts w:ascii="Times New Roman" w:eastAsia="Times New Roman" w:hAnsi="Times New Roman" w:cs="Times New Roman"/>
          <w:bCs/>
          <w:color w:val="333333"/>
          <w:sz w:val="16"/>
          <w:szCs w:val="16"/>
        </w:rPr>
      </w:pPr>
    </w:p>
    <w:p w:rsidR="00435AEB" w:rsidRPr="00435AEB" w:rsidRDefault="00435AEB" w:rsidP="004137BD">
      <w:pPr>
        <w:spacing w:after="0" w:line="360" w:lineRule="auto"/>
        <w:ind w:firstLine="709"/>
        <w:jc w:val="center"/>
        <w:rPr>
          <w:rFonts w:ascii="Times New Roman" w:eastAsia="Times New Roman" w:hAnsi="Times New Roman" w:cs="Times New Roman"/>
          <w:b/>
          <w:bCs/>
          <w:color w:val="333333"/>
          <w:sz w:val="28"/>
          <w:szCs w:val="28"/>
        </w:rPr>
      </w:pPr>
      <w:r w:rsidRPr="00435AEB">
        <w:rPr>
          <w:rFonts w:ascii="Times New Roman" w:eastAsia="Times New Roman" w:hAnsi="Times New Roman" w:cs="Times New Roman"/>
          <w:b/>
          <w:bCs/>
          <w:color w:val="333333"/>
          <w:sz w:val="28"/>
          <w:szCs w:val="28"/>
        </w:rPr>
        <w:t>Виды самостоятельной работы</w:t>
      </w:r>
    </w:p>
    <w:p w:rsidR="00435AEB" w:rsidRPr="004137BD" w:rsidRDefault="00435AEB" w:rsidP="00435AEB">
      <w:pPr>
        <w:numPr>
          <w:ilvl w:val="0"/>
          <w:numId w:val="54"/>
        </w:numPr>
        <w:spacing w:after="0" w:line="360" w:lineRule="auto"/>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Заполнение  таблицы «Виды уравнения прямой на плоскости»</w:t>
      </w:r>
    </w:p>
    <w:p w:rsidR="00435AEB" w:rsidRPr="004137BD" w:rsidRDefault="00435AEB" w:rsidP="00435AEB">
      <w:pPr>
        <w:numPr>
          <w:ilvl w:val="0"/>
          <w:numId w:val="54"/>
        </w:numPr>
        <w:spacing w:after="0" w:line="360" w:lineRule="auto"/>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Составление таблицы «Канонические уравнения кривых второго порядка и их характеристики»</w:t>
      </w:r>
    </w:p>
    <w:p w:rsidR="00435AEB" w:rsidRPr="004137BD" w:rsidRDefault="00435AEB" w:rsidP="00435AEB">
      <w:pPr>
        <w:numPr>
          <w:ilvl w:val="0"/>
          <w:numId w:val="54"/>
        </w:numPr>
        <w:spacing w:after="0" w:line="360" w:lineRule="auto"/>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Заполнение обобщающей таблицы «Основные элементарные функции»</w:t>
      </w:r>
    </w:p>
    <w:p w:rsidR="00435AEB" w:rsidRPr="004137BD" w:rsidRDefault="00435AEB" w:rsidP="00435AEB">
      <w:pPr>
        <w:numPr>
          <w:ilvl w:val="0"/>
          <w:numId w:val="54"/>
        </w:numPr>
        <w:spacing w:after="0" w:line="360" w:lineRule="auto"/>
        <w:rPr>
          <w:rFonts w:ascii="Times New Roman" w:eastAsia="Times New Roman" w:hAnsi="Times New Roman" w:cs="Times New Roman"/>
          <w:bCs/>
          <w:i/>
          <w:color w:val="333333"/>
          <w:sz w:val="28"/>
          <w:szCs w:val="28"/>
        </w:rPr>
      </w:pPr>
      <w:r w:rsidRPr="004137BD">
        <w:rPr>
          <w:rFonts w:ascii="Times New Roman" w:eastAsia="Times New Roman" w:hAnsi="Times New Roman" w:cs="Times New Roman"/>
          <w:bCs/>
          <w:i/>
          <w:color w:val="333333"/>
          <w:sz w:val="28"/>
          <w:szCs w:val="28"/>
        </w:rPr>
        <w:t>Составление таблицы «Дифференциальные уравнения первого порядка и сп</w:t>
      </w:r>
      <w:r w:rsidRPr="004137BD">
        <w:rPr>
          <w:rFonts w:ascii="Times New Roman" w:eastAsia="Times New Roman" w:hAnsi="Times New Roman" w:cs="Times New Roman"/>
          <w:bCs/>
          <w:i/>
          <w:color w:val="333333"/>
          <w:sz w:val="28"/>
          <w:szCs w:val="28"/>
        </w:rPr>
        <w:t>о</w:t>
      </w:r>
      <w:r w:rsidRPr="004137BD">
        <w:rPr>
          <w:rFonts w:ascii="Times New Roman" w:eastAsia="Times New Roman" w:hAnsi="Times New Roman" w:cs="Times New Roman"/>
          <w:bCs/>
          <w:i/>
          <w:color w:val="333333"/>
          <w:sz w:val="28"/>
          <w:szCs w:val="28"/>
        </w:rPr>
        <w:t>собы их решения»</w:t>
      </w:r>
    </w:p>
    <w:p w:rsidR="00435AEB" w:rsidRPr="004137BD" w:rsidRDefault="00435AEB" w:rsidP="00435AEB">
      <w:pPr>
        <w:spacing w:after="0" w:line="360" w:lineRule="auto"/>
        <w:ind w:firstLine="709"/>
        <w:rPr>
          <w:rFonts w:ascii="Times New Roman" w:eastAsia="Times New Roman" w:hAnsi="Times New Roman" w:cs="Times New Roman"/>
          <w:b/>
          <w:bCs/>
          <w:i/>
          <w:color w:val="333333"/>
          <w:sz w:val="28"/>
          <w:szCs w:val="28"/>
        </w:rPr>
        <w:sectPr w:rsidR="00435AEB" w:rsidRPr="004137BD" w:rsidSect="004137BD">
          <w:footerReference w:type="default" r:id="rId8"/>
          <w:footerReference w:type="first" r:id="rId9"/>
          <w:type w:val="nextColumn"/>
          <w:pgSz w:w="11906" w:h="16838"/>
          <w:pgMar w:top="851" w:right="851" w:bottom="851" w:left="851" w:header="709" w:footer="709" w:gutter="0"/>
          <w:cols w:space="708"/>
          <w:titlePg/>
          <w:docGrid w:linePitch="360"/>
        </w:sectPr>
      </w:pPr>
    </w:p>
    <w:p w:rsidR="00435AEB" w:rsidRPr="00435AEB" w:rsidRDefault="004137BD" w:rsidP="00435AEB">
      <w:pPr>
        <w:spacing w:after="0" w:line="360" w:lineRule="auto"/>
        <w:ind w:firstLine="709"/>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lastRenderedPageBreak/>
        <w:t xml:space="preserve">Таблица 3. </w:t>
      </w:r>
      <w:r w:rsidR="00435AEB" w:rsidRPr="00435AEB">
        <w:rPr>
          <w:rFonts w:ascii="Times New Roman" w:eastAsia="Times New Roman" w:hAnsi="Times New Roman" w:cs="Times New Roman"/>
          <w:b/>
          <w:bCs/>
          <w:color w:val="333333"/>
          <w:sz w:val="28"/>
          <w:szCs w:val="28"/>
        </w:rPr>
        <w:t>Уравнения прямой на плоскости</w:t>
      </w:r>
    </w:p>
    <w:tbl>
      <w:tblPr>
        <w:tblW w:w="15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3"/>
        <w:gridCol w:w="1933"/>
        <w:gridCol w:w="1933"/>
        <w:gridCol w:w="1933"/>
        <w:gridCol w:w="1933"/>
        <w:gridCol w:w="1925"/>
        <w:gridCol w:w="1941"/>
        <w:gridCol w:w="1933"/>
      </w:tblGrid>
      <w:tr w:rsidR="00435AEB" w:rsidRPr="00435AEB" w:rsidTr="009B4D2F">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Способ задания</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ind w:firstLine="52"/>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Уравнение прямой с угл</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вым коэффиц</w:t>
            </w:r>
            <w:r w:rsidRPr="00435AEB">
              <w:rPr>
                <w:rFonts w:ascii="Times New Roman" w:eastAsia="Times New Roman" w:hAnsi="Times New Roman" w:cs="Times New Roman"/>
                <w:bCs/>
                <w:color w:val="333333"/>
                <w:sz w:val="24"/>
                <w:szCs w:val="24"/>
              </w:rPr>
              <w:t>и</w:t>
            </w:r>
            <w:r w:rsidRPr="00435AEB">
              <w:rPr>
                <w:rFonts w:ascii="Times New Roman" w:eastAsia="Times New Roman" w:hAnsi="Times New Roman" w:cs="Times New Roman"/>
                <w:bCs/>
                <w:color w:val="333333"/>
                <w:sz w:val="24"/>
                <w:szCs w:val="24"/>
              </w:rPr>
              <w:t>ентом</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Общее уравн</w:t>
            </w:r>
            <w:r w:rsidRPr="00435AEB">
              <w:rPr>
                <w:rFonts w:ascii="Times New Roman" w:eastAsia="Times New Roman" w:hAnsi="Times New Roman" w:cs="Times New Roman"/>
                <w:bCs/>
                <w:color w:val="333333"/>
                <w:sz w:val="24"/>
                <w:szCs w:val="24"/>
              </w:rPr>
              <w:t>е</w:t>
            </w:r>
            <w:r w:rsidRPr="00435AEB">
              <w:rPr>
                <w:rFonts w:ascii="Times New Roman" w:eastAsia="Times New Roman" w:hAnsi="Times New Roman" w:cs="Times New Roman"/>
                <w:bCs/>
                <w:color w:val="333333"/>
                <w:sz w:val="24"/>
                <w:szCs w:val="24"/>
              </w:rPr>
              <w:t>ние прямой</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Каноническое уравнение пр</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мой</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ind w:firstLine="65"/>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Уравнение прямой, прох</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дящей через з</w:t>
            </w:r>
            <w:r w:rsidRPr="00435AEB">
              <w:rPr>
                <w:rFonts w:ascii="Times New Roman" w:eastAsia="Times New Roman" w:hAnsi="Times New Roman" w:cs="Times New Roman"/>
                <w:bCs/>
                <w:color w:val="333333"/>
                <w:sz w:val="24"/>
                <w:szCs w:val="24"/>
              </w:rPr>
              <w:t>а</w:t>
            </w:r>
            <w:r w:rsidRPr="00435AEB">
              <w:rPr>
                <w:rFonts w:ascii="Times New Roman" w:eastAsia="Times New Roman" w:hAnsi="Times New Roman" w:cs="Times New Roman"/>
                <w:bCs/>
                <w:color w:val="333333"/>
                <w:sz w:val="24"/>
                <w:szCs w:val="24"/>
              </w:rPr>
              <w:t>данную точку в заданном н</w:t>
            </w:r>
            <w:r w:rsidRPr="00435AEB">
              <w:rPr>
                <w:rFonts w:ascii="Times New Roman" w:eastAsia="Times New Roman" w:hAnsi="Times New Roman" w:cs="Times New Roman"/>
                <w:bCs/>
                <w:color w:val="333333"/>
                <w:sz w:val="24"/>
                <w:szCs w:val="24"/>
              </w:rPr>
              <w:t>а</w:t>
            </w:r>
            <w:r w:rsidRPr="00435AEB">
              <w:rPr>
                <w:rFonts w:ascii="Times New Roman" w:eastAsia="Times New Roman" w:hAnsi="Times New Roman" w:cs="Times New Roman"/>
                <w:bCs/>
                <w:color w:val="333333"/>
                <w:sz w:val="24"/>
                <w:szCs w:val="24"/>
              </w:rPr>
              <w:t>правлении</w:t>
            </w:r>
          </w:p>
        </w:tc>
        <w:tc>
          <w:tcPr>
            <w:tcW w:w="1925"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Уравнение пр</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мой, проход</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щей через две точки</w:t>
            </w:r>
          </w:p>
        </w:tc>
        <w:tc>
          <w:tcPr>
            <w:tcW w:w="1941"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Уравнение пр</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мой в отрезках</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jc w:val="center"/>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Уравнение пр</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мой, проход</w:t>
            </w:r>
            <w:r w:rsidRPr="00435AEB">
              <w:rPr>
                <w:rFonts w:ascii="Times New Roman" w:eastAsia="Times New Roman" w:hAnsi="Times New Roman" w:cs="Times New Roman"/>
                <w:bCs/>
                <w:color w:val="333333"/>
                <w:sz w:val="24"/>
                <w:szCs w:val="24"/>
              </w:rPr>
              <w:t>я</w:t>
            </w:r>
            <w:r w:rsidRPr="00435AEB">
              <w:rPr>
                <w:rFonts w:ascii="Times New Roman" w:eastAsia="Times New Roman" w:hAnsi="Times New Roman" w:cs="Times New Roman"/>
                <w:bCs/>
                <w:color w:val="333333"/>
                <w:sz w:val="24"/>
                <w:szCs w:val="24"/>
              </w:rPr>
              <w:t>щей через да</w:t>
            </w:r>
            <w:r w:rsidRPr="00435AEB">
              <w:rPr>
                <w:rFonts w:ascii="Times New Roman" w:eastAsia="Times New Roman" w:hAnsi="Times New Roman" w:cs="Times New Roman"/>
                <w:bCs/>
                <w:color w:val="333333"/>
                <w:sz w:val="24"/>
                <w:szCs w:val="24"/>
              </w:rPr>
              <w:t>н</w:t>
            </w:r>
            <w:r w:rsidRPr="00435AEB">
              <w:rPr>
                <w:rFonts w:ascii="Times New Roman" w:eastAsia="Times New Roman" w:hAnsi="Times New Roman" w:cs="Times New Roman"/>
                <w:bCs/>
                <w:color w:val="333333"/>
                <w:sz w:val="24"/>
                <w:szCs w:val="24"/>
              </w:rPr>
              <w:t>ную точку, пе</w:t>
            </w:r>
            <w:r w:rsidRPr="00435AEB">
              <w:rPr>
                <w:rFonts w:ascii="Times New Roman" w:eastAsia="Times New Roman" w:hAnsi="Times New Roman" w:cs="Times New Roman"/>
                <w:bCs/>
                <w:color w:val="333333"/>
                <w:sz w:val="24"/>
                <w:szCs w:val="24"/>
              </w:rPr>
              <w:t>р</w:t>
            </w:r>
            <w:r w:rsidRPr="00435AEB">
              <w:rPr>
                <w:rFonts w:ascii="Times New Roman" w:eastAsia="Times New Roman" w:hAnsi="Times New Roman" w:cs="Times New Roman"/>
                <w:bCs/>
                <w:color w:val="333333"/>
                <w:sz w:val="24"/>
                <w:szCs w:val="24"/>
              </w:rPr>
              <w:t>пендикулярную данному вект</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ру</w:t>
            </w:r>
          </w:p>
        </w:tc>
      </w:tr>
      <w:tr w:rsidR="00435AEB" w:rsidRPr="00435AEB" w:rsidTr="009B4D2F">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Общий вид уравнения</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ind w:firstLine="52"/>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ind w:firstLine="52"/>
              <w:rPr>
                <w:rFonts w:ascii="Times New Roman" w:eastAsia="Times New Roman" w:hAnsi="Times New Roman" w:cs="Times New Roman"/>
                <w:b/>
                <w:bCs/>
                <w:color w:val="333333"/>
                <w:sz w:val="24"/>
                <w:szCs w:val="24"/>
                <w:lang w:val="en-US"/>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ind w:firstLine="65"/>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ind w:firstLine="65"/>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ind w:firstLine="65"/>
              <w:rPr>
                <w:rFonts w:ascii="Times New Roman" w:eastAsia="Times New Roman" w:hAnsi="Times New Roman" w:cs="Times New Roman"/>
                <w:b/>
                <w:bCs/>
                <w:color w:val="333333"/>
                <w:sz w:val="24"/>
                <w:szCs w:val="24"/>
                <w:vertAlign w:val="subscript"/>
                <w:lang w:val="en-US"/>
              </w:rPr>
            </w:pPr>
          </w:p>
        </w:tc>
        <w:tc>
          <w:tcPr>
            <w:tcW w:w="1925"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tc>
        <w:tc>
          <w:tcPr>
            <w:tcW w:w="1941"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tc>
      </w:tr>
      <w:tr w:rsidR="00435AEB" w:rsidRPr="00435AEB" w:rsidTr="009B4D2F">
        <w:trPr>
          <w:trHeight w:val="1477"/>
        </w:trPr>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lang w:val="en-US"/>
              </w:rPr>
            </w:pPr>
          </w:p>
          <w:p w:rsidR="00435AEB" w:rsidRPr="00435AEB" w:rsidRDefault="00435AEB" w:rsidP="003A3C05">
            <w:pPr>
              <w:spacing w:after="0" w:line="36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Вспомогател</w:t>
            </w:r>
            <w:r w:rsidRPr="00435AEB">
              <w:rPr>
                <w:rFonts w:ascii="Times New Roman" w:eastAsia="Times New Roman" w:hAnsi="Times New Roman" w:cs="Times New Roman"/>
                <w:b/>
                <w:bCs/>
                <w:color w:val="333333"/>
                <w:sz w:val="24"/>
                <w:szCs w:val="24"/>
              </w:rPr>
              <w:t>ь</w:t>
            </w:r>
            <w:r w:rsidRPr="00435AEB">
              <w:rPr>
                <w:rFonts w:ascii="Times New Roman" w:eastAsia="Times New Roman" w:hAnsi="Times New Roman" w:cs="Times New Roman"/>
                <w:b/>
                <w:bCs/>
                <w:color w:val="333333"/>
                <w:sz w:val="24"/>
                <w:szCs w:val="24"/>
              </w:rPr>
              <w:t>ные понятия</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lang w:val="en-US"/>
              </w:rPr>
              <w:t>k</w:t>
            </w:r>
            <w:r w:rsidRPr="00435AEB">
              <w:rPr>
                <w:rFonts w:ascii="Times New Roman" w:eastAsia="Times New Roman" w:hAnsi="Times New Roman" w:cs="Times New Roman"/>
                <w:bCs/>
                <w:color w:val="333333"/>
                <w:sz w:val="24"/>
                <w:szCs w:val="24"/>
              </w:rPr>
              <w:t xml:space="preserve"> – угловой к</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эффициент</w:t>
            </w:r>
          </w:p>
          <w:p w:rsidR="00435AEB" w:rsidRPr="00435AEB" w:rsidRDefault="00435AEB" w:rsidP="003A3C05">
            <w:pPr>
              <w:spacing w:after="0" w:line="36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lang w:val="en-US"/>
              </w:rPr>
              <w:t>k</w:t>
            </w:r>
            <w:r w:rsidRPr="00435AEB">
              <w:rPr>
                <w:rFonts w:ascii="Times New Roman" w:eastAsia="Times New Roman" w:hAnsi="Times New Roman" w:cs="Times New Roman"/>
                <w:bCs/>
                <w:color w:val="333333"/>
                <w:sz w:val="24"/>
                <w:szCs w:val="24"/>
              </w:rPr>
              <w:t xml:space="preserve"> = </w:t>
            </w:r>
            <w:r w:rsidRPr="00435AEB">
              <w:rPr>
                <w:rFonts w:ascii="Times New Roman" w:eastAsia="Times New Roman" w:hAnsi="Times New Roman" w:cs="Times New Roman"/>
                <w:bCs/>
                <w:color w:val="333333"/>
                <w:sz w:val="24"/>
                <w:szCs w:val="24"/>
                <w:lang w:val="en-US"/>
              </w:rPr>
              <w:t>tg</w:t>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sym w:font="Symbol" w:char="F061"/>
            </w: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36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w:t>
            </w:r>
            <w:r w:rsidRPr="00435AEB">
              <w:rPr>
                <w:rFonts w:ascii="Times New Roman" w:eastAsia="Times New Roman" w:hAnsi="Times New Roman" w:cs="Times New Roman"/>
                <w:bCs/>
                <w:color w:val="333333"/>
                <w:sz w:val="24"/>
                <w:szCs w:val="24"/>
                <w:lang w:val="en-US"/>
              </w:rPr>
              <w:t>y</w:t>
            </w:r>
            <w:r w:rsidRPr="00435AEB">
              <w:rPr>
                <w:rFonts w:ascii="Times New Roman" w:eastAsia="Times New Roman" w:hAnsi="Times New Roman" w:cs="Times New Roman"/>
                <w:bCs/>
                <w:color w:val="333333"/>
                <w:sz w:val="24"/>
                <w:szCs w:val="24"/>
              </w:rPr>
              <w:t xml:space="preserve"> – </w:t>
            </w:r>
            <w:r w:rsidRPr="00435AEB">
              <w:rPr>
                <w:rFonts w:ascii="Times New Roman" w:eastAsia="Times New Roman" w:hAnsi="Times New Roman" w:cs="Times New Roman"/>
                <w:bCs/>
                <w:color w:val="333333"/>
                <w:sz w:val="24"/>
                <w:szCs w:val="24"/>
                <w:lang w:val="en-US"/>
              </w:rPr>
              <w:t>b</w:t>
            </w:r>
            <w:r w:rsidRPr="00435AEB">
              <w:rPr>
                <w:rFonts w:ascii="Times New Roman" w:eastAsia="Times New Roman" w:hAnsi="Times New Roman" w:cs="Times New Roman"/>
                <w:bCs/>
                <w:color w:val="333333"/>
                <w:sz w:val="24"/>
                <w:szCs w:val="24"/>
              </w:rPr>
              <w:t xml:space="preserve">) / </w:t>
            </w:r>
            <w:r w:rsidRPr="00435AEB">
              <w:rPr>
                <w:rFonts w:ascii="Times New Roman" w:eastAsia="Times New Roman" w:hAnsi="Times New Roman" w:cs="Times New Roman"/>
                <w:bCs/>
                <w:color w:val="333333"/>
                <w:sz w:val="24"/>
                <w:szCs w:val="24"/>
                <w:lang w:val="en-US"/>
              </w:rPr>
              <w:t>x</w:t>
            </w:r>
            <w:r w:rsidRPr="00435AEB">
              <w:rPr>
                <w:rFonts w:ascii="Times New Roman" w:eastAsia="Times New Roman" w:hAnsi="Times New Roman" w:cs="Times New Roman"/>
                <w:bCs/>
                <w:color w:val="333333"/>
                <w:sz w:val="24"/>
                <w:szCs w:val="24"/>
              </w:rPr>
              <w:t xml:space="preserve"> – тангенс угла н</w:t>
            </w:r>
            <w:r w:rsidRPr="00435AEB">
              <w:rPr>
                <w:rFonts w:ascii="Times New Roman" w:eastAsia="Times New Roman" w:hAnsi="Times New Roman" w:cs="Times New Roman"/>
                <w:bCs/>
                <w:color w:val="333333"/>
                <w:sz w:val="24"/>
                <w:szCs w:val="24"/>
              </w:rPr>
              <w:t>а</w:t>
            </w:r>
            <w:r w:rsidRPr="00435AEB">
              <w:rPr>
                <w:rFonts w:ascii="Times New Roman" w:eastAsia="Times New Roman" w:hAnsi="Times New Roman" w:cs="Times New Roman"/>
                <w:bCs/>
                <w:color w:val="333333"/>
                <w:sz w:val="24"/>
                <w:szCs w:val="24"/>
              </w:rPr>
              <w:t>клона прямой к оси ОХ</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А, В, С – прои</w:t>
            </w:r>
            <w:r w:rsidRPr="00435AEB">
              <w:rPr>
                <w:rFonts w:ascii="Times New Roman" w:eastAsia="Times New Roman" w:hAnsi="Times New Roman" w:cs="Times New Roman"/>
                <w:bCs/>
                <w:color w:val="333333"/>
                <w:sz w:val="24"/>
                <w:szCs w:val="24"/>
              </w:rPr>
              <w:t>з</w:t>
            </w:r>
            <w:r w:rsidRPr="00435AEB">
              <w:rPr>
                <w:rFonts w:ascii="Times New Roman" w:eastAsia="Times New Roman" w:hAnsi="Times New Roman" w:cs="Times New Roman"/>
                <w:bCs/>
                <w:color w:val="333333"/>
                <w:sz w:val="24"/>
                <w:szCs w:val="24"/>
              </w:rPr>
              <w:t>вольные числа.</w:t>
            </w: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А и В не равны одновременно нулю.</w:t>
            </w: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Cs/>
                <w:color w:val="333333"/>
                <w:sz w:val="24"/>
                <w:szCs w:val="24"/>
                <w:u w:val="single"/>
              </w:rPr>
            </w:pPr>
            <w:r w:rsidRPr="00435AEB">
              <w:rPr>
                <w:rFonts w:ascii="Times New Roman" w:eastAsia="Times New Roman" w:hAnsi="Times New Roman" w:cs="Times New Roman"/>
                <w:bCs/>
                <w:i/>
                <w:color w:val="333333"/>
                <w:sz w:val="24"/>
                <w:szCs w:val="24"/>
                <w:u w:val="single"/>
              </w:rPr>
              <w:t>Направляющи</w:t>
            </w:r>
            <w:r w:rsidRPr="00435AEB">
              <w:rPr>
                <w:rFonts w:ascii="Times New Roman" w:eastAsia="Times New Roman" w:hAnsi="Times New Roman" w:cs="Times New Roman"/>
                <w:bCs/>
                <w:i/>
                <w:color w:val="333333"/>
                <w:sz w:val="24"/>
                <w:szCs w:val="24"/>
              </w:rPr>
              <w:t>й</w:t>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i/>
                <w:color w:val="333333"/>
                <w:sz w:val="24"/>
                <w:szCs w:val="24"/>
                <w:u w:val="single"/>
              </w:rPr>
              <w:t>вектор</w:t>
            </w:r>
            <w:r w:rsidRPr="00435AEB">
              <w:rPr>
                <w:rFonts w:ascii="Times New Roman" w:eastAsia="Times New Roman" w:hAnsi="Times New Roman" w:cs="Times New Roman"/>
                <w:bCs/>
                <w:color w:val="333333"/>
                <w:sz w:val="24"/>
                <w:szCs w:val="24"/>
                <w:u w:val="single"/>
              </w:rPr>
              <w:t xml:space="preserve"> </w:t>
            </w:r>
            <w:r w:rsidRPr="00435AEB">
              <w:rPr>
                <w:rFonts w:ascii="Times New Roman" w:eastAsia="Times New Roman" w:hAnsi="Times New Roman" w:cs="Times New Roman"/>
                <w:bCs/>
                <w:color w:val="333333"/>
                <w:sz w:val="24"/>
                <w:szCs w:val="24"/>
              </w:rPr>
              <w:t>– ____________________________________________________________</w:t>
            </w:r>
            <w:r w:rsidR="003A3C05">
              <w:rPr>
                <w:rFonts w:ascii="Times New Roman" w:eastAsia="Times New Roman" w:hAnsi="Times New Roman" w:cs="Times New Roman"/>
                <w:bCs/>
                <w:color w:val="333333"/>
                <w:sz w:val="24"/>
                <w:szCs w:val="24"/>
              </w:rPr>
              <w:t>_________</w:t>
            </w:r>
          </w:p>
          <w:p w:rsid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i/>
                <w:color w:val="333333"/>
                <w:sz w:val="24"/>
                <w:szCs w:val="24"/>
                <w:u w:val="single"/>
              </w:rPr>
              <w:t>Каноническое уравнение пр</w:t>
            </w:r>
            <w:r w:rsidRPr="00435AEB">
              <w:rPr>
                <w:rFonts w:ascii="Times New Roman" w:eastAsia="Times New Roman" w:hAnsi="Times New Roman" w:cs="Times New Roman"/>
                <w:bCs/>
                <w:i/>
                <w:color w:val="333333"/>
                <w:sz w:val="24"/>
                <w:szCs w:val="24"/>
                <w:u w:val="single"/>
              </w:rPr>
              <w:t>я</w:t>
            </w:r>
            <w:r w:rsidRPr="00435AEB">
              <w:rPr>
                <w:rFonts w:ascii="Times New Roman" w:eastAsia="Times New Roman" w:hAnsi="Times New Roman" w:cs="Times New Roman"/>
                <w:bCs/>
                <w:i/>
                <w:color w:val="333333"/>
                <w:sz w:val="24"/>
                <w:szCs w:val="24"/>
                <w:u w:val="single"/>
              </w:rPr>
              <w:t>мой</w:t>
            </w:r>
            <w:r w:rsidRPr="00435AEB">
              <w:rPr>
                <w:rFonts w:ascii="Times New Roman" w:eastAsia="Times New Roman" w:hAnsi="Times New Roman" w:cs="Times New Roman"/>
                <w:bCs/>
                <w:color w:val="333333"/>
                <w:sz w:val="24"/>
                <w:szCs w:val="24"/>
              </w:rPr>
              <w:t xml:space="preserve"> – ___________________________________________________________</w:t>
            </w:r>
            <w:r w:rsidR="003A3C05">
              <w:rPr>
                <w:rFonts w:ascii="Times New Roman" w:eastAsia="Times New Roman" w:hAnsi="Times New Roman" w:cs="Times New Roman"/>
                <w:bCs/>
                <w:color w:val="333333"/>
                <w:sz w:val="24"/>
                <w:szCs w:val="24"/>
              </w:rPr>
              <w:t>___________</w:t>
            </w:r>
          </w:p>
          <w:p w:rsidR="003A3C05" w:rsidRPr="003A3C05" w:rsidRDefault="003A3C05" w:rsidP="003A3C05">
            <w:pPr>
              <w:spacing w:after="0" w:line="360" w:lineRule="auto"/>
              <w:rPr>
                <w:rFonts w:ascii="Times New Roman" w:eastAsia="Times New Roman" w:hAnsi="Times New Roman" w:cs="Times New Roman"/>
                <w:bCs/>
                <w:color w:val="333333"/>
                <w:sz w:val="16"/>
                <w:szCs w:val="16"/>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w:t>
            </w: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ind w:firstLine="65"/>
              <w:rPr>
                <w:rFonts w:ascii="Times New Roman" w:eastAsia="Times New Roman" w:hAnsi="Times New Roman" w:cs="Times New Roman"/>
                <w:bCs/>
                <w:color w:val="333333"/>
                <w:sz w:val="24"/>
                <w:szCs w:val="24"/>
              </w:rPr>
            </w:pPr>
          </w:p>
        </w:tc>
        <w:tc>
          <w:tcPr>
            <w:tcW w:w="1925"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х</w:t>
            </w:r>
            <w:r w:rsidRPr="00435AEB">
              <w:rPr>
                <w:rFonts w:ascii="Times New Roman" w:eastAsia="Times New Roman" w:hAnsi="Times New Roman" w:cs="Times New Roman"/>
                <w:bCs/>
                <w:color w:val="333333"/>
                <w:sz w:val="24"/>
                <w:szCs w:val="24"/>
                <w:vertAlign w:val="subscript"/>
              </w:rPr>
              <w:t xml:space="preserve">1 </w:t>
            </w:r>
            <w:r w:rsidRPr="00435AEB">
              <w:rPr>
                <w:rFonts w:ascii="Times New Roman" w:eastAsia="Times New Roman" w:hAnsi="Times New Roman" w:cs="Times New Roman"/>
                <w:bCs/>
                <w:color w:val="333333"/>
                <w:sz w:val="24"/>
                <w:szCs w:val="24"/>
              </w:rPr>
              <w:sym w:font="Symbol" w:char="F0B9"/>
            </w:r>
            <w:r w:rsidRPr="00435AEB">
              <w:rPr>
                <w:rFonts w:ascii="Times New Roman" w:eastAsia="Times New Roman" w:hAnsi="Times New Roman" w:cs="Times New Roman"/>
                <w:bCs/>
                <w:color w:val="333333"/>
                <w:sz w:val="24"/>
                <w:szCs w:val="24"/>
              </w:rPr>
              <w:t xml:space="preserve"> х</w:t>
            </w:r>
            <w:r w:rsidRPr="00435AEB">
              <w:rPr>
                <w:rFonts w:ascii="Times New Roman" w:eastAsia="Times New Roman" w:hAnsi="Times New Roman" w:cs="Times New Roman"/>
                <w:bCs/>
                <w:color w:val="333333"/>
                <w:sz w:val="24"/>
                <w:szCs w:val="24"/>
                <w:vertAlign w:val="subscript"/>
              </w:rPr>
              <w:t>2</w:t>
            </w: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w:t>
            </w:r>
            <w:r w:rsidRPr="00435AEB">
              <w:rPr>
                <w:rFonts w:ascii="Times New Roman" w:eastAsia="Times New Roman" w:hAnsi="Times New Roman" w:cs="Times New Roman"/>
                <w:bCs/>
                <w:color w:val="333333"/>
                <w:sz w:val="24"/>
                <w:szCs w:val="24"/>
                <w:vertAlign w:val="subscript"/>
              </w:rPr>
              <w:t xml:space="preserve">1 </w:t>
            </w:r>
            <w:r w:rsidRPr="00435AEB">
              <w:rPr>
                <w:rFonts w:ascii="Times New Roman" w:eastAsia="Times New Roman" w:hAnsi="Times New Roman" w:cs="Times New Roman"/>
                <w:bCs/>
                <w:color w:val="333333"/>
                <w:sz w:val="24"/>
                <w:szCs w:val="24"/>
              </w:rPr>
              <w:sym w:font="Symbol" w:char="F0B9"/>
            </w:r>
            <w:r w:rsidRPr="00435AEB">
              <w:rPr>
                <w:rFonts w:ascii="Times New Roman" w:eastAsia="Times New Roman" w:hAnsi="Times New Roman" w:cs="Times New Roman"/>
                <w:bCs/>
                <w:color w:val="333333"/>
                <w:sz w:val="24"/>
                <w:szCs w:val="24"/>
              </w:rPr>
              <w:t xml:space="preserve"> у</w:t>
            </w:r>
            <w:r w:rsidRPr="00435AEB">
              <w:rPr>
                <w:rFonts w:ascii="Times New Roman" w:eastAsia="Times New Roman" w:hAnsi="Times New Roman" w:cs="Times New Roman"/>
                <w:bCs/>
                <w:color w:val="333333"/>
                <w:sz w:val="24"/>
                <w:szCs w:val="24"/>
                <w:vertAlign w:val="subscript"/>
              </w:rPr>
              <w:t>2</w:t>
            </w:r>
          </w:p>
        </w:tc>
        <w:tc>
          <w:tcPr>
            <w:tcW w:w="1941"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lang w:val="en-US"/>
              </w:rPr>
              <w:t>a</w:t>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t>b</w:t>
            </w:r>
            <w:r w:rsidRPr="00435AEB">
              <w:rPr>
                <w:rFonts w:ascii="Times New Roman" w:eastAsia="Times New Roman" w:hAnsi="Times New Roman" w:cs="Times New Roman"/>
                <w:bCs/>
                <w:color w:val="333333"/>
                <w:sz w:val="24"/>
                <w:szCs w:val="24"/>
              </w:rPr>
              <w:t xml:space="preserve"> – числа, к</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торые отсекает прямая на осях координат</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i/>
                <w:color w:val="333333"/>
                <w:sz w:val="24"/>
                <w:szCs w:val="24"/>
                <w:u w:val="single"/>
              </w:rPr>
              <w:t>Нормальный вектор прямой</w:t>
            </w:r>
            <w:r w:rsidRPr="00435AEB">
              <w:rPr>
                <w:rFonts w:ascii="Times New Roman" w:eastAsia="Times New Roman" w:hAnsi="Times New Roman" w:cs="Times New Roman"/>
                <w:bCs/>
                <w:color w:val="333333"/>
                <w:sz w:val="24"/>
                <w:szCs w:val="24"/>
              </w:rPr>
              <w:t xml:space="preserve"> – </w:t>
            </w:r>
            <w:r w:rsidR="003A3C05">
              <w:rPr>
                <w:rFonts w:ascii="Times New Roman" w:eastAsia="Times New Roman" w:hAnsi="Times New Roman" w:cs="Times New Roman"/>
                <w:bCs/>
                <w:color w:val="333333"/>
                <w:sz w:val="24"/>
                <w:szCs w:val="24"/>
              </w:rPr>
              <w:t xml:space="preserve"> _</w:t>
            </w:r>
            <w:r w:rsidRPr="00435AEB">
              <w:rPr>
                <w:rFonts w:ascii="Times New Roman" w:eastAsia="Times New Roman" w:hAnsi="Times New Roman" w:cs="Times New Roman"/>
                <w:bCs/>
                <w:color w:val="333333"/>
                <w:sz w:val="24"/>
                <w:szCs w:val="24"/>
              </w:rPr>
              <w:t>_____________________________________________________________________</w:t>
            </w: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А,В – координ</w:t>
            </w:r>
            <w:r w:rsidRPr="00435AEB">
              <w:rPr>
                <w:rFonts w:ascii="Times New Roman" w:eastAsia="Times New Roman" w:hAnsi="Times New Roman" w:cs="Times New Roman"/>
                <w:bCs/>
                <w:color w:val="333333"/>
                <w:sz w:val="24"/>
                <w:szCs w:val="24"/>
              </w:rPr>
              <w:t>а</w:t>
            </w:r>
            <w:r w:rsidRPr="00435AEB">
              <w:rPr>
                <w:rFonts w:ascii="Times New Roman" w:eastAsia="Times New Roman" w:hAnsi="Times New Roman" w:cs="Times New Roman"/>
                <w:bCs/>
                <w:color w:val="333333"/>
                <w:sz w:val="24"/>
                <w:szCs w:val="24"/>
              </w:rPr>
              <w:t>ты вектора</w:t>
            </w:r>
          </w:p>
          <w:p w:rsidR="00435AEB" w:rsidRPr="00435AEB" w:rsidRDefault="00435AEB" w:rsidP="003A3C05">
            <w:pPr>
              <w:spacing w:after="0" w:line="360" w:lineRule="auto"/>
              <w:rPr>
                <w:rFonts w:ascii="Times New Roman" w:eastAsia="Times New Roman" w:hAnsi="Times New Roman" w:cs="Times New Roman"/>
                <w:bCs/>
                <w:color w:val="333333"/>
                <w:sz w:val="24"/>
                <w:szCs w:val="24"/>
              </w:rPr>
            </w:pPr>
          </w:p>
        </w:tc>
      </w:tr>
      <w:tr w:rsidR="00435AEB" w:rsidRPr="00435AEB" w:rsidTr="009B4D2F">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Схематический график</w:t>
            </w: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Pr="00435AEB" w:rsidRDefault="003A3C05" w:rsidP="003A3C05">
            <w:pPr>
              <w:spacing w:after="0" w:line="240" w:lineRule="auto"/>
              <w:ind w:firstLine="52"/>
              <w:rPr>
                <w:rFonts w:ascii="Times New Roman" w:eastAsia="Times New Roman" w:hAnsi="Times New Roman" w:cs="Times New Roman"/>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tc>
        <w:tc>
          <w:tcPr>
            <w:tcW w:w="1925"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lang w:val="en-US"/>
              </w:rPr>
            </w:pPr>
          </w:p>
        </w:tc>
        <w:tc>
          <w:tcPr>
            <w:tcW w:w="1941"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lang w:val="en-US"/>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tc>
      </w:tr>
      <w:tr w:rsidR="00435AEB" w:rsidRPr="00435AEB" w:rsidTr="009B4D2F">
        <w:tc>
          <w:tcPr>
            <w:tcW w:w="1933" w:type="dxa"/>
            <w:tcBorders>
              <w:top w:val="single" w:sz="4" w:space="0" w:color="auto"/>
              <w:left w:val="single" w:sz="4" w:space="0" w:color="auto"/>
              <w:bottom w:val="single" w:sz="4" w:space="0" w:color="auto"/>
              <w:right w:val="single" w:sz="4" w:space="0" w:color="auto"/>
            </w:tcBorders>
          </w:tcPr>
          <w:p w:rsidR="00435AEB" w:rsidRPr="00435AEB" w:rsidRDefault="008F04B2" w:rsidP="003A3C05">
            <w:pPr>
              <w:spacing w:after="0" w:line="240" w:lineRule="auto"/>
              <w:rPr>
                <w:rFonts w:ascii="Times New Roman" w:eastAsia="Times New Roman" w:hAnsi="Times New Roman" w:cs="Times New Roman"/>
                <w:b/>
                <w:bCs/>
                <w:color w:val="333333"/>
                <w:sz w:val="24"/>
                <w:szCs w:val="24"/>
              </w:rPr>
            </w:pPr>
            <w:r w:rsidRPr="008F04B2">
              <w:rPr>
                <w:rFonts w:ascii="Times New Roman" w:eastAsia="Times New Roman" w:hAnsi="Times New Roman" w:cs="Times New Roman"/>
                <w:bCs/>
                <w:color w:val="333333"/>
                <w:sz w:val="24"/>
                <w:szCs w:val="24"/>
              </w:rPr>
              <w:pict>
                <v:group id="_x0000_s51541" style="position:absolute;margin-left:90.65pt;margin-top:124.45pt;width:90pt;height:62.5pt;z-index:251714560;mso-position-horizontal-relative:text;mso-position-vertical-relative:text" coordorigin="2835,6431" coordsize="1800,1250" o:allowincell="f">
                  <v:line id="_x0000_s51542" style="position:absolute" from="2835,7521" to="4563,7521">
                    <v:stroke endarrow="block"/>
                  </v:line>
                  <v:line id="_x0000_s51543" style="position:absolute;flip:x y" from="3731,6431" to="3732,7681">
                    <v:stroke endarrow="block"/>
                  </v:line>
                  <v:line id="_x0000_s51544" style="position:absolute" from="3195,7161" to="4635,7161" strokeweight="1.5pt"/>
                </v:group>
              </w:pict>
            </w:r>
            <w:r w:rsidRPr="008F04B2">
              <w:rPr>
                <w:rFonts w:ascii="Times New Roman" w:eastAsia="Times New Roman" w:hAnsi="Times New Roman" w:cs="Times New Roman"/>
                <w:bCs/>
                <w:color w:val="333333"/>
                <w:sz w:val="24"/>
                <w:szCs w:val="24"/>
              </w:rPr>
              <w:pict>
                <v:group id="_x0000_s51561" style="position:absolute;margin-left:87.15pt;margin-top:26.55pt;width:86.4pt;height:64.3pt;z-index:251717632;mso-position-horizontal-relative:text;mso-position-vertical-relative:text" coordorigin="2830,4065" coordsize="1728,1286" o:allowincell="f">
                  <v:line id="_x0000_s51562" style="position:absolute" from="2830,5181" to="4558,5181">
                    <v:stroke endarrow="block"/>
                  </v:line>
                  <v:line id="_x0000_s51563" style="position:absolute;flip:x y" from="3694,4065" to="3731,5351">
                    <v:stroke endarrow="block"/>
                  </v:line>
                  <v:line id="_x0000_s51564" style="position:absolute;flip:x y" from="3011,4271" to="3731,5171"/>
                  <v:line id="_x0000_s51565" style="position:absolute;flip:y" from="3731,4271" to="4451,5171"/>
                </v:group>
              </w:pict>
            </w:r>
            <w:r w:rsidRPr="008F04B2">
              <w:rPr>
                <w:rFonts w:ascii="Times New Roman" w:eastAsia="Times New Roman" w:hAnsi="Times New Roman" w:cs="Times New Roman"/>
                <w:bCs/>
                <w:color w:val="333333"/>
                <w:sz w:val="24"/>
                <w:szCs w:val="24"/>
              </w:rPr>
              <w:pict>
                <v:group id="_x0000_s51545" style="position:absolute;margin-left:101.45pt;margin-top:253.95pt;width:79.2pt;height:71.55pt;z-index:251715584;mso-position-horizontal-relative:text;mso-position-vertical-relative:text" coordorigin="2835,8928" coordsize="1584,1431" o:allowincell="f">
                  <v:line id="_x0000_s51546" style="position:absolute;flip:x y" from="3024,8928" to="3025,10359">
                    <v:stroke endarrow="block"/>
                  </v:line>
                  <v:line id="_x0000_s51547" style="position:absolute" from="2835,9843" to="4419,9843">
                    <v:stroke endarrow="block"/>
                  </v:line>
                  <v:line id="_x0000_s51548" style="position:absolute;flip:x" from="3600,8928" to="3604,10358" strokeweight="1.5pt"/>
                </v:group>
              </w:pict>
            </w:r>
            <w:r w:rsidRPr="008F04B2">
              <w:rPr>
                <w:rFonts w:ascii="Times New Roman" w:eastAsia="Times New Roman" w:hAnsi="Times New Roman" w:cs="Times New Roman"/>
                <w:bCs/>
                <w:color w:val="333333"/>
                <w:sz w:val="24"/>
                <w:szCs w:val="24"/>
              </w:rPr>
              <w:pict>
                <v:group id="_x0000_s51549" style="position:absolute;margin-left:390.05pt;margin-top:212.2pt;width:81pt;height:80.75pt;z-index:251716608;mso-position-horizontal-relative:text;mso-position-vertical-relative:text" coordorigin="8593,7419" coordsize="1872,2072" o:allowincell="f">
                  <v:group id="_x0000_s51550" style="position:absolute;left:8593;top:7419;width:1872;height:2016" coordorigin="8593,5902" coordsize="1872,2016">
                    <v:line id="_x0000_s51551" style="position:absolute;flip:y" from="8593,5902" to="8593,7918">
                      <v:stroke endarrow="block"/>
                    </v:line>
                    <v:line id="_x0000_s51552" style="position:absolute" from="8593,7881" to="10465,7881">
                      <v:stroke endarrow="block"/>
                      <o:lock v:ext="edit" aspectratio="t"/>
                    </v:line>
                    <v:group id="_x0000_s51553" style="position:absolute;left:8773;top:5902;width:1440;height:1872" coordorigin="8784,5424" coordsize="1440,1872">
                      <v:line id="_x0000_s51554" style="position:absolute" from="9504,5424" to="9504,7296" o:allowincell="f">
                        <v:stroke dashstyle="1 1"/>
                      </v:line>
                      <v:line id="_x0000_s51555" style="position:absolute;flip:x" from="8784,5856" to="10080,6720" o:allowincell="f" strokeweight="1.5pt"/>
                      <v:line id="_x0000_s51556" style="position:absolute" from="8928,5856" to="10080,6720" o:allowincell="f" strokeweight="1.5pt"/>
                      <v:line id="_x0000_s51557" style="position:absolute" from="8928,6288" to="10224,6288" o:allowincell="f" strokeweight="1.5pt"/>
                      <v:line id="_x0000_s51558" style="position:absolute" from="9216,5712" to="9792,6864" o:allowincell="f"/>
                      <v:line id="_x0000_s51559" style="position:absolute;flip:y" from="9216,5712" to="9792,6864" o:allowincell="f"/>
                    </v:group>
                  </v:group>
                  <v:line id="_x0000_s51560" style="position:absolute" from="9491,9311" to="9491,9491"/>
                </v:group>
              </w:pict>
            </w: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Частные сл</w:t>
            </w:r>
            <w:r w:rsidRPr="00435AEB">
              <w:rPr>
                <w:rFonts w:ascii="Times New Roman" w:eastAsia="Times New Roman" w:hAnsi="Times New Roman" w:cs="Times New Roman"/>
                <w:b/>
                <w:bCs/>
                <w:color w:val="333333"/>
                <w:sz w:val="24"/>
                <w:szCs w:val="24"/>
              </w:rPr>
              <w:t>у</w:t>
            </w:r>
            <w:r w:rsidRPr="00435AEB">
              <w:rPr>
                <w:rFonts w:ascii="Times New Roman" w:eastAsia="Times New Roman" w:hAnsi="Times New Roman" w:cs="Times New Roman"/>
                <w:b/>
                <w:bCs/>
                <w:color w:val="333333"/>
                <w:sz w:val="24"/>
                <w:szCs w:val="24"/>
              </w:rPr>
              <w:t>чаи</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1. Если </w:t>
            </w:r>
            <w:r w:rsidRPr="00435AEB">
              <w:rPr>
                <w:rFonts w:ascii="Times New Roman" w:eastAsia="Times New Roman" w:hAnsi="Times New Roman" w:cs="Times New Roman"/>
                <w:b/>
                <w:bCs/>
                <w:color w:val="333333"/>
                <w:sz w:val="24"/>
                <w:szCs w:val="24"/>
                <w:lang w:val="en-US"/>
              </w:rPr>
              <w:t>b</w:t>
            </w:r>
            <w:r w:rsidRPr="00435AEB">
              <w:rPr>
                <w:rFonts w:ascii="Times New Roman" w:eastAsia="Times New Roman" w:hAnsi="Times New Roman" w:cs="Times New Roman"/>
                <w:b/>
                <w:bCs/>
                <w:color w:val="333333"/>
                <w:sz w:val="24"/>
                <w:szCs w:val="24"/>
              </w:rPr>
              <w:t xml:space="preserve"> = 0</w:t>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sym w:font="Symbol" w:char="F020"/>
            </w:r>
          </w:p>
          <w:p w:rsidR="00435AEB" w:rsidRPr="00435AEB" w:rsidRDefault="00435AEB" w:rsidP="003A3C05">
            <w:pPr>
              <w:spacing w:after="0" w:line="240" w:lineRule="auto"/>
              <w:ind w:firstLine="52"/>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 xml:space="preserve">   ____________</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t>k</w:t>
            </w:r>
            <w:r w:rsidRPr="00435AEB">
              <w:rPr>
                <w:rFonts w:ascii="Times New Roman" w:eastAsia="Times New Roman" w:hAnsi="Times New Roman" w:cs="Times New Roman"/>
                <w:bCs/>
                <w:color w:val="333333"/>
                <w:sz w:val="24"/>
                <w:szCs w:val="24"/>
              </w:rPr>
              <w:t xml:space="preserve">&gt;0     </w:t>
            </w:r>
            <w:r w:rsidRPr="00435AEB">
              <w:rPr>
                <w:rFonts w:ascii="Times New Roman" w:eastAsia="Times New Roman" w:hAnsi="Times New Roman" w:cs="Times New Roman"/>
                <w:bCs/>
                <w:color w:val="333333"/>
                <w:sz w:val="24"/>
                <w:szCs w:val="24"/>
                <w:lang w:val="en-US"/>
              </w:rPr>
              <w:t>k</w:t>
            </w:r>
            <w:r w:rsidRPr="00435AEB">
              <w:rPr>
                <w:rFonts w:ascii="Times New Roman" w:eastAsia="Times New Roman" w:hAnsi="Times New Roman" w:cs="Times New Roman"/>
                <w:bCs/>
                <w:color w:val="333333"/>
                <w:sz w:val="24"/>
                <w:szCs w:val="24"/>
              </w:rPr>
              <w:t>&lt;0</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3A3C05" w:rsidRDefault="003A3C05"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2. Если </w:t>
            </w:r>
            <w:r w:rsidRPr="00435AEB">
              <w:rPr>
                <w:rFonts w:ascii="Times New Roman" w:eastAsia="Times New Roman" w:hAnsi="Times New Roman" w:cs="Times New Roman"/>
                <w:b/>
                <w:bCs/>
                <w:color w:val="333333"/>
                <w:sz w:val="24"/>
                <w:szCs w:val="24"/>
              </w:rPr>
              <w:sym w:font="Symbol" w:char="F061"/>
            </w:r>
            <w:r w:rsidRPr="00435AEB">
              <w:rPr>
                <w:rFonts w:ascii="Times New Roman" w:eastAsia="Times New Roman" w:hAnsi="Times New Roman" w:cs="Times New Roman"/>
                <w:b/>
                <w:bCs/>
                <w:color w:val="333333"/>
                <w:sz w:val="24"/>
                <w:szCs w:val="24"/>
              </w:rPr>
              <w:t xml:space="preserve"> = 0</w:t>
            </w: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t>B</w:t>
            </w:r>
            <w:r w:rsidRPr="00435AEB">
              <w:rPr>
                <w:rFonts w:ascii="Times New Roman" w:eastAsia="Times New Roman" w:hAnsi="Times New Roman" w:cs="Times New Roman"/>
                <w:bCs/>
                <w:color w:val="333333"/>
                <w:sz w:val="24"/>
                <w:szCs w:val="24"/>
              </w:rPr>
              <w:t xml:space="preserve">(0; </w:t>
            </w:r>
            <w:r w:rsidRPr="00435AEB">
              <w:rPr>
                <w:rFonts w:ascii="Times New Roman" w:eastAsia="Times New Roman" w:hAnsi="Times New Roman" w:cs="Times New Roman"/>
                <w:bCs/>
                <w:color w:val="333333"/>
                <w:sz w:val="24"/>
                <w:szCs w:val="24"/>
                <w:lang w:val="en-US"/>
              </w:rPr>
              <w:t>b</w:t>
            </w: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3.Если </w:t>
            </w:r>
            <w:r w:rsidRPr="00435AEB">
              <w:rPr>
                <w:rFonts w:ascii="Times New Roman" w:eastAsia="Times New Roman" w:hAnsi="Times New Roman" w:cs="Times New Roman"/>
                <w:bCs/>
                <w:color w:val="333333"/>
                <w:sz w:val="24"/>
                <w:szCs w:val="24"/>
              </w:rPr>
              <w:sym w:font="Symbol" w:char="F061"/>
            </w:r>
            <w:r w:rsidRPr="00435AEB">
              <w:rPr>
                <w:rFonts w:ascii="Times New Roman" w:eastAsia="Times New Roman" w:hAnsi="Times New Roman" w:cs="Times New Roman"/>
                <w:bCs/>
                <w:color w:val="333333"/>
                <w:sz w:val="24"/>
                <w:szCs w:val="24"/>
              </w:rPr>
              <w:t xml:space="preserve"> = </w:t>
            </w:r>
            <w:r w:rsidRPr="00435AEB">
              <w:rPr>
                <w:rFonts w:ascii="Times New Roman" w:eastAsia="Times New Roman" w:hAnsi="Times New Roman" w:cs="Times New Roman"/>
                <w:bCs/>
                <w:color w:val="333333"/>
                <w:sz w:val="24"/>
                <w:szCs w:val="24"/>
              </w:rPr>
              <w:sym w:font="Symbol" w:char="F070"/>
            </w:r>
            <w:r w:rsidRPr="00435AEB">
              <w:rPr>
                <w:rFonts w:ascii="Times New Roman" w:eastAsia="Times New Roman" w:hAnsi="Times New Roman" w:cs="Times New Roman"/>
                <w:bCs/>
                <w:color w:val="333333"/>
                <w:sz w:val="24"/>
                <w:szCs w:val="24"/>
              </w:rPr>
              <w:t xml:space="preserve">/2, то _______ , т. к. </w:t>
            </w:r>
            <w:r w:rsidRPr="00435AEB">
              <w:rPr>
                <w:rFonts w:ascii="Times New Roman" w:eastAsia="Times New Roman" w:hAnsi="Times New Roman" w:cs="Times New Roman"/>
                <w:bCs/>
                <w:color w:val="333333"/>
                <w:sz w:val="24"/>
                <w:szCs w:val="24"/>
                <w:lang w:val="en-US"/>
              </w:rPr>
              <w:t>tg</w:t>
            </w:r>
            <w:r w:rsidRPr="00435AEB">
              <w:rPr>
                <w:rFonts w:ascii="Times New Roman" w:eastAsia="Times New Roman" w:hAnsi="Times New Roman" w:cs="Times New Roman"/>
                <w:bCs/>
                <w:color w:val="333333"/>
                <w:sz w:val="24"/>
                <w:szCs w:val="24"/>
              </w:rPr>
              <w:sym w:font="Symbol" w:char="F070"/>
            </w:r>
            <w:r w:rsidRPr="00435AEB">
              <w:rPr>
                <w:rFonts w:ascii="Times New Roman" w:eastAsia="Times New Roman" w:hAnsi="Times New Roman" w:cs="Times New Roman"/>
                <w:bCs/>
                <w:color w:val="333333"/>
                <w:sz w:val="24"/>
                <w:szCs w:val="24"/>
              </w:rPr>
              <w:t xml:space="preserve"> / 2 не сущ</w:t>
            </w:r>
            <w:r w:rsidRPr="00435AEB">
              <w:rPr>
                <w:rFonts w:ascii="Times New Roman" w:eastAsia="Times New Roman" w:hAnsi="Times New Roman" w:cs="Times New Roman"/>
                <w:bCs/>
                <w:color w:val="333333"/>
                <w:sz w:val="24"/>
                <w:szCs w:val="24"/>
              </w:rPr>
              <w:t>е</w:t>
            </w:r>
            <w:r w:rsidRPr="00435AEB">
              <w:rPr>
                <w:rFonts w:ascii="Times New Roman" w:eastAsia="Times New Roman" w:hAnsi="Times New Roman" w:cs="Times New Roman"/>
                <w:bCs/>
                <w:color w:val="333333"/>
                <w:sz w:val="24"/>
                <w:szCs w:val="24"/>
              </w:rPr>
              <w:t>ствует.</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52"/>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1</w:t>
            </w:r>
            <w:r w:rsidRPr="00435AEB">
              <w:rPr>
                <w:rFonts w:ascii="Times New Roman" w:eastAsia="Times New Roman" w:hAnsi="Times New Roman" w:cs="Times New Roman"/>
                <w:bCs/>
                <w:color w:val="333333"/>
                <w:sz w:val="24"/>
                <w:szCs w:val="24"/>
              </w:rPr>
              <w:t xml:space="preserve">. А = 0 </w:t>
            </w:r>
            <w:r w:rsidRPr="00435AEB">
              <w:rPr>
                <w:rFonts w:ascii="Times New Roman" w:eastAsia="Times New Roman" w:hAnsi="Times New Roman" w:cs="Times New Roman"/>
                <w:bCs/>
                <w:color w:val="333333"/>
                <w:sz w:val="24"/>
                <w:szCs w:val="24"/>
                <w:lang w:val="en-US"/>
              </w:rPr>
              <w:sym w:font="Symbol" w:char="F0DE"/>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
                <w:bCs/>
                <w:color w:val="333333"/>
                <w:sz w:val="24"/>
                <w:szCs w:val="24"/>
              </w:rPr>
              <w:t xml:space="preserve">    ___________</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прямая пара</w:t>
            </w:r>
            <w:r w:rsidRPr="00435AEB">
              <w:rPr>
                <w:rFonts w:ascii="Times New Roman" w:eastAsia="Times New Roman" w:hAnsi="Times New Roman" w:cs="Times New Roman"/>
                <w:bCs/>
                <w:color w:val="333333"/>
                <w:sz w:val="24"/>
                <w:szCs w:val="24"/>
              </w:rPr>
              <w:t>л</w:t>
            </w:r>
            <w:r w:rsidRPr="00435AEB">
              <w:rPr>
                <w:rFonts w:ascii="Times New Roman" w:eastAsia="Times New Roman" w:hAnsi="Times New Roman" w:cs="Times New Roman"/>
                <w:bCs/>
                <w:color w:val="333333"/>
                <w:sz w:val="24"/>
                <w:szCs w:val="24"/>
              </w:rPr>
              <w:t>лельная оси Ох.</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
                <w:bCs/>
                <w:color w:val="333333"/>
                <w:sz w:val="24"/>
                <w:szCs w:val="24"/>
              </w:rPr>
              <w:t>2</w:t>
            </w:r>
            <w:r w:rsidRPr="00435AEB">
              <w:rPr>
                <w:rFonts w:ascii="Times New Roman" w:eastAsia="Times New Roman" w:hAnsi="Times New Roman" w:cs="Times New Roman"/>
                <w:bCs/>
                <w:color w:val="333333"/>
                <w:sz w:val="24"/>
                <w:szCs w:val="24"/>
              </w:rPr>
              <w:t xml:space="preserve">. В = 0 </w:t>
            </w:r>
            <w:r w:rsidRPr="00435AEB">
              <w:rPr>
                <w:rFonts w:ascii="Times New Roman" w:eastAsia="Times New Roman" w:hAnsi="Times New Roman" w:cs="Times New Roman"/>
                <w:bCs/>
                <w:color w:val="333333"/>
                <w:sz w:val="24"/>
                <w:szCs w:val="24"/>
                <w:lang w:val="en-US"/>
              </w:rPr>
              <w:sym w:font="Symbol" w:char="F0DE"/>
            </w:r>
            <w:r w:rsidRPr="00435AEB">
              <w:rPr>
                <w:rFonts w:ascii="Times New Roman" w:eastAsia="Times New Roman" w:hAnsi="Times New Roman" w:cs="Times New Roman"/>
                <w:b/>
                <w:bCs/>
                <w:color w:val="333333"/>
                <w:sz w:val="24"/>
                <w:szCs w:val="24"/>
              </w:rPr>
              <w:t xml:space="preserve">    ___________ – </w:t>
            </w:r>
            <w:r w:rsidRPr="00435AEB">
              <w:rPr>
                <w:rFonts w:ascii="Times New Roman" w:eastAsia="Times New Roman" w:hAnsi="Times New Roman" w:cs="Times New Roman"/>
                <w:bCs/>
                <w:color w:val="333333"/>
                <w:sz w:val="24"/>
                <w:szCs w:val="24"/>
              </w:rPr>
              <w:t>прямая пара</w:t>
            </w:r>
            <w:r w:rsidRPr="00435AEB">
              <w:rPr>
                <w:rFonts w:ascii="Times New Roman" w:eastAsia="Times New Roman" w:hAnsi="Times New Roman" w:cs="Times New Roman"/>
                <w:bCs/>
                <w:color w:val="333333"/>
                <w:sz w:val="24"/>
                <w:szCs w:val="24"/>
              </w:rPr>
              <w:t>л</w:t>
            </w:r>
            <w:r w:rsidRPr="00435AEB">
              <w:rPr>
                <w:rFonts w:ascii="Times New Roman" w:eastAsia="Times New Roman" w:hAnsi="Times New Roman" w:cs="Times New Roman"/>
                <w:bCs/>
                <w:color w:val="333333"/>
                <w:sz w:val="24"/>
                <w:szCs w:val="24"/>
              </w:rPr>
              <w:t>лельная оси Оу</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
                <w:bCs/>
                <w:color w:val="333333"/>
                <w:sz w:val="24"/>
                <w:szCs w:val="24"/>
              </w:rPr>
              <w:t>3</w:t>
            </w:r>
            <w:r w:rsidRPr="00435AEB">
              <w:rPr>
                <w:rFonts w:ascii="Times New Roman" w:eastAsia="Times New Roman" w:hAnsi="Times New Roman" w:cs="Times New Roman"/>
                <w:bCs/>
                <w:color w:val="333333"/>
                <w:sz w:val="24"/>
                <w:szCs w:val="24"/>
              </w:rPr>
              <w:t xml:space="preserve">. С = 0 </w:t>
            </w:r>
            <w:r w:rsidRPr="00435AEB">
              <w:rPr>
                <w:rFonts w:ascii="Times New Roman" w:eastAsia="Times New Roman" w:hAnsi="Times New Roman" w:cs="Times New Roman"/>
                <w:bCs/>
                <w:color w:val="333333"/>
                <w:sz w:val="24"/>
                <w:szCs w:val="24"/>
                <w:lang w:val="en-US"/>
              </w:rPr>
              <w:sym w:font="Symbol" w:char="F0DE"/>
            </w: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 xml:space="preserve">Ах + Ву = 0 </w:t>
            </w:r>
            <w:r w:rsidRPr="00435AEB">
              <w:rPr>
                <w:rFonts w:ascii="Times New Roman" w:eastAsia="Times New Roman" w:hAnsi="Times New Roman" w:cs="Times New Roman"/>
                <w:bCs/>
                <w:color w:val="333333"/>
                <w:sz w:val="24"/>
                <w:szCs w:val="24"/>
                <w:lang w:val="en-US"/>
              </w:rPr>
              <w:sym w:font="Symbol" w:char="F0DE"/>
            </w:r>
            <w:r w:rsidRPr="00435AEB">
              <w:rPr>
                <w:rFonts w:ascii="Times New Roman" w:eastAsia="Times New Roman" w:hAnsi="Times New Roman" w:cs="Times New Roman"/>
                <w:b/>
                <w:bCs/>
                <w:color w:val="333333"/>
                <w:sz w:val="24"/>
                <w:szCs w:val="24"/>
              </w:rPr>
              <w:t xml:space="preserve">____________ – </w:t>
            </w:r>
            <w:r w:rsidRPr="00435AEB">
              <w:rPr>
                <w:rFonts w:ascii="Times New Roman" w:eastAsia="Times New Roman" w:hAnsi="Times New Roman" w:cs="Times New Roman"/>
                <w:bCs/>
                <w:color w:val="333333"/>
                <w:sz w:val="24"/>
                <w:szCs w:val="24"/>
              </w:rPr>
              <w:t>прямая, пр</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ходящая через начало коорд</w:t>
            </w:r>
            <w:r w:rsidRPr="00435AEB">
              <w:rPr>
                <w:rFonts w:ascii="Times New Roman" w:eastAsia="Times New Roman" w:hAnsi="Times New Roman" w:cs="Times New Roman"/>
                <w:bCs/>
                <w:color w:val="333333"/>
                <w:sz w:val="24"/>
                <w:szCs w:val="24"/>
              </w:rPr>
              <w:t>и</w:t>
            </w:r>
            <w:r w:rsidRPr="00435AEB">
              <w:rPr>
                <w:rFonts w:ascii="Times New Roman" w:eastAsia="Times New Roman" w:hAnsi="Times New Roman" w:cs="Times New Roman"/>
                <w:bCs/>
                <w:color w:val="333333"/>
                <w:sz w:val="24"/>
                <w:szCs w:val="24"/>
              </w:rPr>
              <w:t xml:space="preserve">нат </w:t>
            </w:r>
            <w:r w:rsidRPr="00435AEB">
              <w:rPr>
                <w:rFonts w:ascii="Times New Roman" w:eastAsia="Times New Roman" w:hAnsi="Times New Roman" w:cs="Times New Roman"/>
                <w:b/>
                <w:bCs/>
                <w:color w:val="333333"/>
                <w:sz w:val="24"/>
                <w:szCs w:val="24"/>
                <w:lang w:val="en-US"/>
              </w:rPr>
              <w:t>k</w:t>
            </w:r>
            <w:r w:rsidRPr="00435AEB">
              <w:rPr>
                <w:rFonts w:ascii="Times New Roman" w:eastAsia="Times New Roman" w:hAnsi="Times New Roman" w:cs="Times New Roman"/>
                <w:b/>
                <w:bCs/>
                <w:color w:val="333333"/>
                <w:sz w:val="24"/>
                <w:szCs w:val="24"/>
              </w:rPr>
              <w:t xml:space="preserve"> = - </w:t>
            </w:r>
            <w:r w:rsidRPr="00435AEB">
              <w:rPr>
                <w:rFonts w:ascii="Times New Roman" w:eastAsia="Times New Roman" w:hAnsi="Times New Roman" w:cs="Times New Roman"/>
                <w:b/>
                <w:bCs/>
                <w:color w:val="333333"/>
                <w:sz w:val="24"/>
                <w:szCs w:val="24"/>
                <w:lang w:val="en-US"/>
              </w:rPr>
              <w:t>A</w:t>
            </w:r>
            <w:r w:rsidRPr="00435AEB">
              <w:rPr>
                <w:rFonts w:ascii="Times New Roman" w:eastAsia="Times New Roman" w:hAnsi="Times New Roman" w:cs="Times New Roman"/>
                <w:b/>
                <w:bCs/>
                <w:color w:val="333333"/>
                <w:sz w:val="24"/>
                <w:szCs w:val="24"/>
              </w:rPr>
              <w:t>/</w:t>
            </w:r>
            <w:r w:rsidRPr="00435AEB">
              <w:rPr>
                <w:rFonts w:ascii="Times New Roman" w:eastAsia="Times New Roman" w:hAnsi="Times New Roman" w:cs="Times New Roman"/>
                <w:b/>
                <w:bCs/>
                <w:color w:val="333333"/>
                <w:sz w:val="24"/>
                <w:szCs w:val="24"/>
                <w:lang w:val="en-US"/>
              </w:rPr>
              <w:t>B</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smartTag w:uri="urn:schemas-microsoft-com:office:smarttags" w:element="metricconverter">
              <w:smartTagPr>
                <w:attr w:name="ProductID" w:val="4. A"/>
              </w:smartTagPr>
              <w:r w:rsidRPr="00435AEB">
                <w:rPr>
                  <w:rFonts w:ascii="Times New Roman" w:eastAsia="Times New Roman" w:hAnsi="Times New Roman" w:cs="Times New Roman"/>
                  <w:b/>
                  <w:bCs/>
                  <w:color w:val="333333"/>
                  <w:sz w:val="24"/>
                  <w:szCs w:val="24"/>
                </w:rPr>
                <w:t>4.</w:t>
              </w:r>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t>A</w:t>
              </w:r>
            </w:smartTag>
            <w:r w:rsidRPr="00435AEB">
              <w:rPr>
                <w:rFonts w:ascii="Times New Roman" w:eastAsia="Times New Roman" w:hAnsi="Times New Roman" w:cs="Times New Roman"/>
                <w:bCs/>
                <w:color w:val="333333"/>
                <w:sz w:val="24"/>
                <w:szCs w:val="24"/>
              </w:rPr>
              <w:t xml:space="preserve"> =</w:t>
            </w:r>
            <w:r w:rsidRPr="00435AEB">
              <w:rPr>
                <w:rFonts w:ascii="Times New Roman" w:eastAsia="Times New Roman" w:hAnsi="Times New Roman" w:cs="Times New Roman"/>
                <w:bCs/>
                <w:color w:val="333333"/>
                <w:sz w:val="24"/>
                <w:szCs w:val="24"/>
                <w:lang w:val="en-US"/>
              </w:rPr>
              <w:t>C</w:t>
            </w:r>
            <w:r w:rsidRPr="00435AEB">
              <w:rPr>
                <w:rFonts w:ascii="Times New Roman" w:eastAsia="Times New Roman" w:hAnsi="Times New Roman" w:cs="Times New Roman"/>
                <w:bCs/>
                <w:color w:val="333333"/>
                <w:sz w:val="24"/>
                <w:szCs w:val="24"/>
              </w:rPr>
              <w:t xml:space="preserve"> = 0 </w:t>
            </w:r>
            <w:r w:rsidRPr="00435AEB">
              <w:rPr>
                <w:rFonts w:ascii="Times New Roman" w:eastAsia="Times New Roman" w:hAnsi="Times New Roman" w:cs="Times New Roman"/>
                <w:bCs/>
                <w:color w:val="333333"/>
                <w:sz w:val="24"/>
                <w:szCs w:val="24"/>
                <w:lang w:val="en-US"/>
              </w:rPr>
              <w:sym w:font="Symbol" w:char="F0DE"/>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
                <w:bCs/>
                <w:color w:val="333333"/>
                <w:sz w:val="24"/>
                <w:szCs w:val="24"/>
              </w:rPr>
              <w:t xml:space="preserve">______ – </w:t>
            </w:r>
            <w:r w:rsidRPr="00435AEB">
              <w:rPr>
                <w:rFonts w:ascii="Times New Roman" w:eastAsia="Times New Roman" w:hAnsi="Times New Roman" w:cs="Times New Roman"/>
                <w:bCs/>
                <w:color w:val="333333"/>
                <w:sz w:val="24"/>
                <w:szCs w:val="24"/>
              </w:rPr>
              <w:t>прямая совпадает с осью Ох</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
                <w:bCs/>
                <w:color w:val="333333"/>
                <w:sz w:val="24"/>
                <w:szCs w:val="24"/>
              </w:rPr>
              <w:t>5.</w:t>
            </w:r>
            <w:r w:rsidRPr="00435AEB">
              <w:rPr>
                <w:rFonts w:ascii="Times New Roman" w:eastAsia="Times New Roman" w:hAnsi="Times New Roman" w:cs="Times New Roman"/>
                <w:bCs/>
                <w:color w:val="333333"/>
                <w:sz w:val="24"/>
                <w:szCs w:val="24"/>
              </w:rPr>
              <w:t xml:space="preserve">В = С = 0 </w:t>
            </w:r>
            <w:r w:rsidRPr="00435AEB">
              <w:rPr>
                <w:rFonts w:ascii="Times New Roman" w:eastAsia="Times New Roman" w:hAnsi="Times New Roman" w:cs="Times New Roman"/>
                <w:bCs/>
                <w:color w:val="333333"/>
                <w:sz w:val="24"/>
                <w:szCs w:val="24"/>
                <w:lang w:val="en-US"/>
              </w:rPr>
              <w:sym w:font="Symbol" w:char="F0DE"/>
            </w: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
                <w:bCs/>
                <w:color w:val="333333"/>
                <w:sz w:val="24"/>
                <w:szCs w:val="24"/>
              </w:rPr>
              <w:t xml:space="preserve">_____ – </w:t>
            </w:r>
            <w:r w:rsidRPr="00435AEB">
              <w:rPr>
                <w:rFonts w:ascii="Times New Roman" w:eastAsia="Times New Roman" w:hAnsi="Times New Roman" w:cs="Times New Roman"/>
                <w:bCs/>
                <w:color w:val="333333"/>
                <w:sz w:val="24"/>
                <w:szCs w:val="24"/>
              </w:rPr>
              <w:t>прямая, совпадающая с осью Оу</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 xml:space="preserve"> </w:t>
            </w: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Если в уравн</w:t>
            </w:r>
            <w:r w:rsidRPr="00435AEB">
              <w:rPr>
                <w:rFonts w:ascii="Times New Roman" w:eastAsia="Times New Roman" w:hAnsi="Times New Roman" w:cs="Times New Roman"/>
                <w:bCs/>
                <w:color w:val="333333"/>
                <w:sz w:val="24"/>
                <w:szCs w:val="24"/>
              </w:rPr>
              <w:t>е</w:t>
            </w:r>
            <w:r w:rsidRPr="00435AEB">
              <w:rPr>
                <w:rFonts w:ascii="Times New Roman" w:eastAsia="Times New Roman" w:hAnsi="Times New Roman" w:cs="Times New Roman"/>
                <w:bCs/>
                <w:color w:val="333333"/>
                <w:sz w:val="24"/>
                <w:szCs w:val="24"/>
              </w:rPr>
              <w:t xml:space="preserve">нии </w:t>
            </w:r>
            <w:r w:rsidRPr="00435AEB">
              <w:rPr>
                <w:rFonts w:ascii="Times New Roman" w:eastAsia="Times New Roman" w:hAnsi="Times New Roman" w:cs="Times New Roman"/>
                <w:bCs/>
                <w:color w:val="333333"/>
                <w:sz w:val="24"/>
                <w:szCs w:val="24"/>
                <w:lang w:val="en-US"/>
              </w:rPr>
              <w:t>k</w:t>
            </w:r>
            <w:r w:rsidRPr="00435AEB">
              <w:rPr>
                <w:rFonts w:ascii="Times New Roman" w:eastAsia="Times New Roman" w:hAnsi="Times New Roman" w:cs="Times New Roman"/>
                <w:bCs/>
                <w:color w:val="333333"/>
                <w:sz w:val="24"/>
                <w:szCs w:val="24"/>
              </w:rPr>
              <w:t xml:space="preserve"> – прои</w:t>
            </w:r>
            <w:r w:rsidRPr="00435AEB">
              <w:rPr>
                <w:rFonts w:ascii="Times New Roman" w:eastAsia="Times New Roman" w:hAnsi="Times New Roman" w:cs="Times New Roman"/>
                <w:bCs/>
                <w:color w:val="333333"/>
                <w:sz w:val="24"/>
                <w:szCs w:val="24"/>
              </w:rPr>
              <w:t>з</w:t>
            </w:r>
            <w:r w:rsidRPr="00435AEB">
              <w:rPr>
                <w:rFonts w:ascii="Times New Roman" w:eastAsia="Times New Roman" w:hAnsi="Times New Roman" w:cs="Times New Roman"/>
                <w:bCs/>
                <w:color w:val="333333"/>
                <w:sz w:val="24"/>
                <w:szCs w:val="24"/>
              </w:rPr>
              <w:t>вольное число, то уравнение определяет ___________________________, проходящих ч</w:t>
            </w:r>
            <w:r w:rsidRPr="00435AEB">
              <w:rPr>
                <w:rFonts w:ascii="Times New Roman" w:eastAsia="Times New Roman" w:hAnsi="Times New Roman" w:cs="Times New Roman"/>
                <w:bCs/>
                <w:color w:val="333333"/>
                <w:sz w:val="24"/>
                <w:szCs w:val="24"/>
              </w:rPr>
              <w:t>е</w:t>
            </w:r>
            <w:r w:rsidRPr="00435AEB">
              <w:rPr>
                <w:rFonts w:ascii="Times New Roman" w:eastAsia="Times New Roman" w:hAnsi="Times New Roman" w:cs="Times New Roman"/>
                <w:bCs/>
                <w:color w:val="333333"/>
                <w:sz w:val="24"/>
                <w:szCs w:val="24"/>
              </w:rPr>
              <w:t xml:space="preserve">рез точку </w:t>
            </w:r>
            <w:r w:rsidRPr="00435AEB">
              <w:rPr>
                <w:rFonts w:ascii="Times New Roman" w:eastAsia="Times New Roman" w:hAnsi="Times New Roman" w:cs="Times New Roman"/>
                <w:bCs/>
                <w:color w:val="333333"/>
                <w:sz w:val="24"/>
                <w:szCs w:val="24"/>
                <w:lang w:val="en-US"/>
              </w:rPr>
              <w:t>M</w:t>
            </w:r>
            <w:r w:rsidRPr="00435AEB">
              <w:rPr>
                <w:rFonts w:ascii="Times New Roman" w:eastAsia="Times New Roman" w:hAnsi="Times New Roman" w:cs="Times New Roman"/>
                <w:bCs/>
                <w:color w:val="333333"/>
                <w:sz w:val="24"/>
                <w:szCs w:val="24"/>
                <w:vertAlign w:val="subscript"/>
              </w:rPr>
              <w:t>0</w:t>
            </w:r>
            <w:r w:rsidRPr="00435AEB">
              <w:rPr>
                <w:rFonts w:ascii="Times New Roman" w:eastAsia="Times New Roman" w:hAnsi="Times New Roman" w:cs="Times New Roman"/>
                <w:bCs/>
                <w:color w:val="333333"/>
                <w:sz w:val="24"/>
                <w:szCs w:val="24"/>
              </w:rPr>
              <w:t>(х</w:t>
            </w:r>
            <w:r w:rsidRPr="00435AEB">
              <w:rPr>
                <w:rFonts w:ascii="Times New Roman" w:eastAsia="Times New Roman" w:hAnsi="Times New Roman" w:cs="Times New Roman"/>
                <w:bCs/>
                <w:color w:val="333333"/>
                <w:sz w:val="24"/>
                <w:szCs w:val="24"/>
                <w:vertAlign w:val="subscript"/>
              </w:rPr>
              <w:t>0</w:t>
            </w:r>
            <w:r w:rsidRPr="00435AEB">
              <w:rPr>
                <w:rFonts w:ascii="Times New Roman" w:eastAsia="Times New Roman" w:hAnsi="Times New Roman" w:cs="Times New Roman"/>
                <w:bCs/>
                <w:color w:val="333333"/>
                <w:sz w:val="24"/>
                <w:szCs w:val="24"/>
              </w:rPr>
              <w:t>;у</w:t>
            </w:r>
            <w:r w:rsidRPr="00435AEB">
              <w:rPr>
                <w:rFonts w:ascii="Times New Roman" w:eastAsia="Times New Roman" w:hAnsi="Times New Roman" w:cs="Times New Roman"/>
                <w:bCs/>
                <w:color w:val="333333"/>
                <w:sz w:val="24"/>
                <w:szCs w:val="24"/>
                <w:vertAlign w:val="subscript"/>
              </w:rPr>
              <w:t>0</w:t>
            </w:r>
            <w:r w:rsidRPr="00435AEB">
              <w:rPr>
                <w:rFonts w:ascii="Times New Roman" w:eastAsia="Times New Roman" w:hAnsi="Times New Roman" w:cs="Times New Roman"/>
                <w:bCs/>
                <w:color w:val="333333"/>
                <w:sz w:val="24"/>
                <w:szCs w:val="24"/>
              </w:rPr>
              <w:t>), кроме прямой пара</w:t>
            </w:r>
            <w:r w:rsidRPr="00435AEB">
              <w:rPr>
                <w:rFonts w:ascii="Times New Roman" w:eastAsia="Times New Roman" w:hAnsi="Times New Roman" w:cs="Times New Roman"/>
                <w:bCs/>
                <w:color w:val="333333"/>
                <w:sz w:val="24"/>
                <w:szCs w:val="24"/>
              </w:rPr>
              <w:t>л</w:t>
            </w:r>
            <w:r w:rsidRPr="00435AEB">
              <w:rPr>
                <w:rFonts w:ascii="Times New Roman" w:eastAsia="Times New Roman" w:hAnsi="Times New Roman" w:cs="Times New Roman"/>
                <w:bCs/>
                <w:color w:val="333333"/>
                <w:sz w:val="24"/>
                <w:szCs w:val="24"/>
              </w:rPr>
              <w:t>лельной оси Оу, т. к. не сущес</w:t>
            </w:r>
            <w:r w:rsidRPr="00435AEB">
              <w:rPr>
                <w:rFonts w:ascii="Times New Roman" w:eastAsia="Times New Roman" w:hAnsi="Times New Roman" w:cs="Times New Roman"/>
                <w:bCs/>
                <w:color w:val="333333"/>
                <w:sz w:val="24"/>
                <w:szCs w:val="24"/>
              </w:rPr>
              <w:t>т</w:t>
            </w:r>
            <w:r w:rsidRPr="00435AEB">
              <w:rPr>
                <w:rFonts w:ascii="Times New Roman" w:eastAsia="Times New Roman" w:hAnsi="Times New Roman" w:cs="Times New Roman"/>
                <w:bCs/>
                <w:color w:val="333333"/>
                <w:sz w:val="24"/>
                <w:szCs w:val="24"/>
              </w:rPr>
              <w:t>вует угловой коэффициент.</w:t>
            </w: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У</w:t>
            </w: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х = х</w:t>
            </w:r>
            <w:r w:rsidRPr="00435AEB">
              <w:rPr>
                <w:rFonts w:ascii="Times New Roman" w:eastAsia="Times New Roman" w:hAnsi="Times New Roman" w:cs="Times New Roman"/>
                <w:bCs/>
                <w:color w:val="333333"/>
                <w:sz w:val="24"/>
                <w:szCs w:val="24"/>
                <w:vertAlign w:val="subscript"/>
              </w:rPr>
              <w:t>0</w:t>
            </w:r>
            <w:r w:rsidRPr="00435AEB">
              <w:rPr>
                <w:rFonts w:ascii="Times New Roman" w:eastAsia="Times New Roman" w:hAnsi="Times New Roman" w:cs="Times New Roman"/>
                <w:bCs/>
                <w:color w:val="333333"/>
                <w:sz w:val="24"/>
                <w:szCs w:val="24"/>
              </w:rPr>
              <w:t xml:space="preserve"> –    </w:t>
            </w:r>
          </w:p>
          <w:p w:rsidR="00435AEB" w:rsidRPr="00435AEB" w:rsidRDefault="00435AEB" w:rsidP="003A3C05">
            <w:pPr>
              <w:spacing w:after="0" w:line="24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прямая не вх</w:t>
            </w:r>
            <w:r w:rsidRPr="00435AEB">
              <w:rPr>
                <w:rFonts w:ascii="Times New Roman" w:eastAsia="Times New Roman" w:hAnsi="Times New Roman" w:cs="Times New Roman"/>
                <w:bCs/>
                <w:color w:val="333333"/>
                <w:sz w:val="24"/>
                <w:szCs w:val="24"/>
              </w:rPr>
              <w:t>о</w:t>
            </w:r>
            <w:r w:rsidRPr="00435AEB">
              <w:rPr>
                <w:rFonts w:ascii="Times New Roman" w:eastAsia="Times New Roman" w:hAnsi="Times New Roman" w:cs="Times New Roman"/>
                <w:bCs/>
                <w:color w:val="333333"/>
                <w:sz w:val="24"/>
                <w:szCs w:val="24"/>
              </w:rPr>
              <w:t xml:space="preserve">дящая в пучок </w:t>
            </w:r>
          </w:p>
          <w:p w:rsidR="00435AEB" w:rsidRDefault="00435AEB" w:rsidP="003A3C05">
            <w:pPr>
              <w:spacing w:after="0" w:line="240" w:lineRule="auto"/>
              <w:ind w:firstLine="65"/>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т. М</w:t>
            </w:r>
            <w:r w:rsidRPr="00435AEB">
              <w:rPr>
                <w:rFonts w:ascii="Times New Roman" w:eastAsia="Times New Roman" w:hAnsi="Times New Roman" w:cs="Times New Roman"/>
                <w:bCs/>
                <w:color w:val="333333"/>
                <w:sz w:val="24"/>
                <w:szCs w:val="24"/>
                <w:vertAlign w:val="subscript"/>
              </w:rPr>
              <w:t>0</w:t>
            </w:r>
            <w:r w:rsidRPr="00435AEB">
              <w:rPr>
                <w:rFonts w:ascii="Times New Roman" w:eastAsia="Times New Roman" w:hAnsi="Times New Roman" w:cs="Times New Roman"/>
                <w:bCs/>
                <w:color w:val="333333"/>
                <w:sz w:val="24"/>
                <w:szCs w:val="24"/>
              </w:rPr>
              <w:t xml:space="preserve"> – центр пучка</w:t>
            </w:r>
          </w:p>
          <w:p w:rsidR="004137BD" w:rsidRPr="00435AEB" w:rsidRDefault="004137BD" w:rsidP="003A3C05">
            <w:pPr>
              <w:spacing w:after="0" w:line="240" w:lineRule="auto"/>
              <w:ind w:firstLine="65"/>
              <w:rPr>
                <w:rFonts w:ascii="Times New Roman" w:eastAsia="Times New Roman" w:hAnsi="Times New Roman" w:cs="Times New Roman"/>
                <w:bCs/>
                <w:color w:val="333333"/>
                <w:sz w:val="24"/>
                <w:szCs w:val="24"/>
              </w:rPr>
            </w:pPr>
          </w:p>
        </w:tc>
        <w:tc>
          <w:tcPr>
            <w:tcW w:w="1925"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Cs/>
                <w:color w:val="333333"/>
                <w:sz w:val="24"/>
                <w:szCs w:val="24"/>
              </w:rPr>
              <w:t>Если х</w:t>
            </w:r>
            <w:r w:rsidRPr="00435AEB">
              <w:rPr>
                <w:rFonts w:ascii="Times New Roman" w:eastAsia="Times New Roman" w:hAnsi="Times New Roman" w:cs="Times New Roman"/>
                <w:bCs/>
                <w:color w:val="333333"/>
                <w:sz w:val="24"/>
                <w:szCs w:val="24"/>
                <w:vertAlign w:val="subscript"/>
              </w:rPr>
              <w:t>2</w:t>
            </w:r>
            <w:r w:rsidRPr="00435AEB">
              <w:rPr>
                <w:rFonts w:ascii="Times New Roman" w:eastAsia="Times New Roman" w:hAnsi="Times New Roman" w:cs="Times New Roman"/>
                <w:bCs/>
                <w:color w:val="333333"/>
                <w:sz w:val="24"/>
                <w:szCs w:val="24"/>
              </w:rPr>
              <w:t xml:space="preserve"> = х</w:t>
            </w:r>
            <w:r w:rsidRPr="00435AEB">
              <w:rPr>
                <w:rFonts w:ascii="Times New Roman" w:eastAsia="Times New Roman" w:hAnsi="Times New Roman" w:cs="Times New Roman"/>
                <w:bCs/>
                <w:color w:val="333333"/>
                <w:sz w:val="24"/>
                <w:szCs w:val="24"/>
                <w:vertAlign w:val="subscript"/>
              </w:rPr>
              <w:t xml:space="preserve"> 1</w:t>
            </w:r>
            <w:r w:rsidRPr="00435AEB">
              <w:rPr>
                <w:rFonts w:ascii="Times New Roman" w:eastAsia="Times New Roman" w:hAnsi="Times New Roman" w:cs="Times New Roman"/>
                <w:bCs/>
                <w:color w:val="333333"/>
                <w:sz w:val="24"/>
                <w:szCs w:val="24"/>
              </w:rPr>
              <w:t xml:space="preserve">, то уравнение </w:t>
            </w:r>
            <w:r w:rsidRPr="00435AEB">
              <w:rPr>
                <w:rFonts w:ascii="Times New Roman" w:eastAsia="Times New Roman" w:hAnsi="Times New Roman" w:cs="Times New Roman"/>
                <w:b/>
                <w:bCs/>
                <w:color w:val="333333"/>
                <w:sz w:val="24"/>
                <w:szCs w:val="24"/>
              </w:rPr>
              <w:t>х = х</w:t>
            </w:r>
            <w:r w:rsidRPr="00435AEB">
              <w:rPr>
                <w:rFonts w:ascii="Times New Roman" w:eastAsia="Times New Roman" w:hAnsi="Times New Roman" w:cs="Times New Roman"/>
                <w:b/>
                <w:bCs/>
                <w:color w:val="333333"/>
                <w:sz w:val="24"/>
                <w:szCs w:val="24"/>
                <w:vertAlign w:val="subscript"/>
              </w:rPr>
              <w:t>1</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прямая пара</w:t>
            </w:r>
            <w:r w:rsidRPr="00435AEB">
              <w:rPr>
                <w:rFonts w:ascii="Times New Roman" w:eastAsia="Times New Roman" w:hAnsi="Times New Roman" w:cs="Times New Roman"/>
                <w:bCs/>
                <w:color w:val="333333"/>
                <w:sz w:val="24"/>
                <w:szCs w:val="24"/>
              </w:rPr>
              <w:t>л</w:t>
            </w:r>
            <w:r w:rsidRPr="00435AEB">
              <w:rPr>
                <w:rFonts w:ascii="Times New Roman" w:eastAsia="Times New Roman" w:hAnsi="Times New Roman" w:cs="Times New Roman"/>
                <w:bCs/>
                <w:color w:val="333333"/>
                <w:sz w:val="24"/>
                <w:szCs w:val="24"/>
              </w:rPr>
              <w:t>лельная оси Оу.</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p w:rsidR="00435AEB" w:rsidRPr="00435AEB" w:rsidRDefault="00435AEB" w:rsidP="003A3C05">
            <w:pPr>
              <w:spacing w:after="0" w:line="240" w:lineRule="auto"/>
              <w:rPr>
                <w:rFonts w:ascii="Times New Roman" w:eastAsia="Times New Roman" w:hAnsi="Times New Roman" w:cs="Times New Roman"/>
                <w:b/>
                <w:bCs/>
                <w:color w:val="333333"/>
                <w:sz w:val="24"/>
                <w:szCs w:val="24"/>
              </w:rPr>
            </w:pPr>
            <w:r w:rsidRPr="00435AEB">
              <w:rPr>
                <w:rFonts w:ascii="Times New Roman" w:eastAsia="Times New Roman" w:hAnsi="Times New Roman" w:cs="Times New Roman"/>
                <w:bCs/>
                <w:color w:val="333333"/>
                <w:sz w:val="24"/>
                <w:szCs w:val="24"/>
              </w:rPr>
              <w:t>Если у</w:t>
            </w:r>
            <w:r w:rsidRPr="00435AEB">
              <w:rPr>
                <w:rFonts w:ascii="Times New Roman" w:eastAsia="Times New Roman" w:hAnsi="Times New Roman" w:cs="Times New Roman"/>
                <w:bCs/>
                <w:color w:val="333333"/>
                <w:sz w:val="24"/>
                <w:szCs w:val="24"/>
                <w:vertAlign w:val="subscript"/>
              </w:rPr>
              <w:t>2</w:t>
            </w:r>
            <w:r w:rsidRPr="00435AEB">
              <w:rPr>
                <w:rFonts w:ascii="Times New Roman" w:eastAsia="Times New Roman" w:hAnsi="Times New Roman" w:cs="Times New Roman"/>
                <w:bCs/>
                <w:color w:val="333333"/>
                <w:sz w:val="24"/>
                <w:szCs w:val="24"/>
              </w:rPr>
              <w:t xml:space="preserve"> = у</w:t>
            </w:r>
            <w:r w:rsidRPr="00435AEB">
              <w:rPr>
                <w:rFonts w:ascii="Times New Roman" w:eastAsia="Times New Roman" w:hAnsi="Times New Roman" w:cs="Times New Roman"/>
                <w:bCs/>
                <w:color w:val="333333"/>
                <w:sz w:val="24"/>
                <w:szCs w:val="24"/>
                <w:vertAlign w:val="subscript"/>
              </w:rPr>
              <w:t xml:space="preserve"> 1</w:t>
            </w:r>
            <w:r w:rsidRPr="00435AEB">
              <w:rPr>
                <w:rFonts w:ascii="Times New Roman" w:eastAsia="Times New Roman" w:hAnsi="Times New Roman" w:cs="Times New Roman"/>
                <w:bCs/>
                <w:color w:val="333333"/>
                <w:sz w:val="24"/>
                <w:szCs w:val="24"/>
              </w:rPr>
              <w:t xml:space="preserve">, то уравнение </w:t>
            </w:r>
            <w:r w:rsidRPr="00435AEB">
              <w:rPr>
                <w:rFonts w:ascii="Times New Roman" w:eastAsia="Times New Roman" w:hAnsi="Times New Roman" w:cs="Times New Roman"/>
                <w:b/>
                <w:bCs/>
                <w:color w:val="333333"/>
                <w:sz w:val="24"/>
                <w:szCs w:val="24"/>
              </w:rPr>
              <w:t>у = у</w:t>
            </w:r>
            <w:r w:rsidRPr="00435AEB">
              <w:rPr>
                <w:rFonts w:ascii="Times New Roman" w:eastAsia="Times New Roman" w:hAnsi="Times New Roman" w:cs="Times New Roman"/>
                <w:b/>
                <w:bCs/>
                <w:color w:val="333333"/>
                <w:sz w:val="24"/>
                <w:szCs w:val="24"/>
                <w:vertAlign w:val="subscript"/>
              </w:rPr>
              <w:t>1</w:t>
            </w:r>
          </w:p>
          <w:p w:rsidR="00435AEB" w:rsidRPr="00435AEB" w:rsidRDefault="00435AEB" w:rsidP="003A3C05">
            <w:pPr>
              <w:spacing w:after="0" w:line="240" w:lineRule="auto"/>
              <w:rPr>
                <w:rFonts w:ascii="Times New Roman" w:eastAsia="Times New Roman" w:hAnsi="Times New Roman" w:cs="Times New Roman"/>
                <w:bCs/>
                <w:color w:val="333333"/>
                <w:sz w:val="24"/>
                <w:szCs w:val="24"/>
              </w:rPr>
            </w:pPr>
            <w:r w:rsidRPr="00435AEB">
              <w:rPr>
                <w:rFonts w:ascii="Times New Roman" w:eastAsia="Times New Roman" w:hAnsi="Times New Roman" w:cs="Times New Roman"/>
                <w:bCs/>
                <w:color w:val="333333"/>
                <w:sz w:val="24"/>
                <w:szCs w:val="24"/>
              </w:rPr>
              <w:t>прямая пара</w:t>
            </w:r>
            <w:r w:rsidRPr="00435AEB">
              <w:rPr>
                <w:rFonts w:ascii="Times New Roman" w:eastAsia="Times New Roman" w:hAnsi="Times New Roman" w:cs="Times New Roman"/>
                <w:bCs/>
                <w:color w:val="333333"/>
                <w:sz w:val="24"/>
                <w:szCs w:val="24"/>
              </w:rPr>
              <w:t>л</w:t>
            </w:r>
            <w:r w:rsidRPr="00435AEB">
              <w:rPr>
                <w:rFonts w:ascii="Times New Roman" w:eastAsia="Times New Roman" w:hAnsi="Times New Roman" w:cs="Times New Roman"/>
                <w:bCs/>
                <w:color w:val="333333"/>
                <w:sz w:val="24"/>
                <w:szCs w:val="24"/>
              </w:rPr>
              <w:t>лельная оси Ох.</w:t>
            </w:r>
          </w:p>
        </w:tc>
        <w:tc>
          <w:tcPr>
            <w:tcW w:w="1941"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tc>
        <w:tc>
          <w:tcPr>
            <w:tcW w:w="1933" w:type="dxa"/>
            <w:tcBorders>
              <w:top w:val="single" w:sz="4" w:space="0" w:color="auto"/>
              <w:left w:val="single" w:sz="4" w:space="0" w:color="auto"/>
              <w:bottom w:val="single" w:sz="4" w:space="0" w:color="auto"/>
              <w:right w:val="single" w:sz="4" w:space="0" w:color="auto"/>
            </w:tcBorders>
          </w:tcPr>
          <w:p w:rsidR="00435AEB" w:rsidRPr="00435AEB" w:rsidRDefault="00435AEB" w:rsidP="003A3C05">
            <w:pPr>
              <w:spacing w:after="0" w:line="240" w:lineRule="auto"/>
              <w:rPr>
                <w:rFonts w:ascii="Times New Roman" w:eastAsia="Times New Roman" w:hAnsi="Times New Roman" w:cs="Times New Roman"/>
                <w:bCs/>
                <w:color w:val="333333"/>
                <w:sz w:val="24"/>
                <w:szCs w:val="24"/>
              </w:rPr>
            </w:pPr>
          </w:p>
        </w:tc>
      </w:tr>
    </w:tbl>
    <w:p w:rsidR="003A3C05" w:rsidRDefault="003A3C05" w:rsidP="00435AEB">
      <w:pPr>
        <w:spacing w:after="0" w:line="360" w:lineRule="auto"/>
        <w:ind w:firstLine="709"/>
        <w:rPr>
          <w:rFonts w:ascii="Times New Roman" w:eastAsia="Times New Roman" w:hAnsi="Times New Roman" w:cs="Times New Roman"/>
          <w:b/>
          <w:bCs/>
          <w:color w:val="333333"/>
          <w:sz w:val="28"/>
          <w:szCs w:val="28"/>
        </w:rPr>
      </w:pPr>
    </w:p>
    <w:p w:rsidR="00435AEB" w:rsidRPr="00435AEB" w:rsidRDefault="00435AEB" w:rsidP="003A3C05">
      <w:pPr>
        <w:jc w:val="center"/>
        <w:rPr>
          <w:rFonts w:ascii="Times New Roman" w:eastAsia="Times New Roman" w:hAnsi="Times New Roman" w:cs="Times New Roman"/>
          <w:b/>
          <w:bCs/>
          <w:color w:val="333333"/>
          <w:sz w:val="28"/>
          <w:szCs w:val="28"/>
        </w:rPr>
      </w:pPr>
      <w:r w:rsidRPr="00435AEB">
        <w:rPr>
          <w:rFonts w:ascii="Times New Roman" w:eastAsia="Times New Roman" w:hAnsi="Times New Roman" w:cs="Times New Roman"/>
          <w:b/>
          <w:bCs/>
          <w:color w:val="333333"/>
          <w:sz w:val="28"/>
          <w:szCs w:val="28"/>
        </w:rPr>
        <w:lastRenderedPageBreak/>
        <w:t>Обобщающая таблица</w:t>
      </w:r>
      <w:r w:rsidR="004137BD">
        <w:rPr>
          <w:rFonts w:ascii="Times New Roman" w:eastAsia="Times New Roman" w:hAnsi="Times New Roman" w:cs="Times New Roman"/>
          <w:b/>
          <w:bCs/>
          <w:color w:val="333333"/>
          <w:sz w:val="28"/>
          <w:szCs w:val="28"/>
        </w:rPr>
        <w:t xml:space="preserve"> 4</w:t>
      </w:r>
      <w:r w:rsidRPr="00435AEB">
        <w:rPr>
          <w:rFonts w:ascii="Times New Roman" w:eastAsia="Times New Roman" w:hAnsi="Times New Roman" w:cs="Times New Roman"/>
          <w:b/>
          <w:bCs/>
          <w:color w:val="333333"/>
          <w:sz w:val="28"/>
          <w:szCs w:val="28"/>
        </w:rPr>
        <w:t>. Основные элементарные функции и их характеристики</w:t>
      </w:r>
    </w:p>
    <w:tbl>
      <w:tblPr>
        <w:tblW w:w="1516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694"/>
        <w:gridCol w:w="2977"/>
        <w:gridCol w:w="142"/>
        <w:gridCol w:w="2693"/>
        <w:gridCol w:w="283"/>
        <w:gridCol w:w="3119"/>
        <w:gridCol w:w="142"/>
        <w:gridCol w:w="3118"/>
      </w:tblGrid>
      <w:tr w:rsidR="00435AEB" w:rsidRPr="00435AEB" w:rsidTr="009B4D2F">
        <w:tc>
          <w:tcPr>
            <w:tcW w:w="2694" w:type="dxa"/>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p>
        </w:tc>
        <w:tc>
          <w:tcPr>
            <w:tcW w:w="12474" w:type="dxa"/>
            <w:gridSpan w:val="7"/>
            <w:vAlign w:val="center"/>
          </w:tcPr>
          <w:p w:rsidR="00435AEB" w:rsidRPr="00435AEB" w:rsidRDefault="00435AEB" w:rsidP="003A3C05">
            <w:pPr>
              <w:spacing w:after="0" w:line="360" w:lineRule="auto"/>
              <w:ind w:firstLine="709"/>
              <w:jc w:val="center"/>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color w:val="333333"/>
                <w:sz w:val="28"/>
                <w:szCs w:val="28"/>
              </w:rPr>
              <w:t xml:space="preserve">Степенная функция </w:t>
            </w:r>
            <w:r w:rsidRPr="00435AEB">
              <w:rPr>
                <w:rFonts w:ascii="Times New Roman" w:eastAsia="Times New Roman" w:hAnsi="Times New Roman" w:cs="Times New Roman"/>
                <w:bCs/>
                <w:color w:val="333333"/>
                <w:sz w:val="28"/>
                <w:szCs w:val="28"/>
              </w:rPr>
              <w:t xml:space="preserve">  </w:t>
            </w:r>
            <w:r w:rsidRPr="00435AEB">
              <w:rPr>
                <w:rFonts w:ascii="Times New Roman" w:eastAsia="Times New Roman" w:hAnsi="Times New Roman" w:cs="Times New Roman"/>
                <w:b/>
                <w:bCs/>
                <w:i/>
                <w:color w:val="333333"/>
                <w:sz w:val="28"/>
                <w:szCs w:val="28"/>
              </w:rPr>
              <w:t xml:space="preserve">у = х </w:t>
            </w:r>
            <w:r w:rsidRPr="00435AEB">
              <w:rPr>
                <w:rFonts w:ascii="Times New Roman" w:eastAsia="Times New Roman" w:hAnsi="Times New Roman" w:cs="Times New Roman"/>
                <w:b/>
                <w:bCs/>
                <w:i/>
                <w:color w:val="333333"/>
                <w:sz w:val="28"/>
                <w:szCs w:val="28"/>
                <w:vertAlign w:val="superscript"/>
              </w:rPr>
              <w:t>а</w:t>
            </w:r>
          </w:p>
        </w:tc>
      </w:tr>
      <w:tr w:rsidR="00435AEB" w:rsidRPr="00435AEB" w:rsidTr="009B4D2F">
        <w:trPr>
          <w:trHeight w:val="1063"/>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Обозначение</w:t>
            </w:r>
          </w:p>
        </w:tc>
        <w:tc>
          <w:tcPr>
            <w:tcW w:w="2977" w:type="dxa"/>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 = х</w:t>
            </w:r>
            <w:r w:rsidRPr="00435AEB">
              <w:rPr>
                <w:rFonts w:ascii="Times New Roman" w:eastAsia="Times New Roman" w:hAnsi="Times New Roman" w:cs="Times New Roman"/>
                <w:bCs/>
                <w:color w:val="333333"/>
                <w:sz w:val="28"/>
                <w:szCs w:val="28"/>
              </w:rPr>
              <w:t xml:space="preserve">  (</w:t>
            </w:r>
            <w:r w:rsidRPr="00435AEB">
              <w:rPr>
                <w:rFonts w:ascii="Times New Roman" w:eastAsia="Times New Roman" w:hAnsi="Times New Roman" w:cs="Times New Roman"/>
                <w:bCs/>
                <w:i/>
                <w:color w:val="333333"/>
                <w:sz w:val="28"/>
                <w:szCs w:val="28"/>
              </w:rPr>
              <w:t>а</w:t>
            </w:r>
            <w:r w:rsidRPr="00435AEB">
              <w:rPr>
                <w:rFonts w:ascii="Times New Roman" w:eastAsia="Times New Roman" w:hAnsi="Times New Roman" w:cs="Times New Roman"/>
                <w:bCs/>
                <w:color w:val="333333"/>
                <w:sz w:val="28"/>
                <w:szCs w:val="28"/>
              </w:rPr>
              <w:t xml:space="preserve"> = 1)</w:t>
            </w:r>
          </w:p>
        </w:tc>
        <w:tc>
          <w:tcPr>
            <w:tcW w:w="2835"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i/>
                <w:color w:val="333333"/>
                <w:sz w:val="28"/>
                <w:szCs w:val="28"/>
              </w:rPr>
              <w:t>х</w:t>
            </w:r>
            <w:r w:rsidRPr="00435AEB">
              <w:rPr>
                <w:rFonts w:ascii="Times New Roman" w:eastAsia="Times New Roman" w:hAnsi="Times New Roman" w:cs="Times New Roman"/>
                <w:b/>
                <w:bCs/>
                <w:color w:val="333333"/>
                <w:sz w:val="28"/>
                <w:szCs w:val="28"/>
              </w:rPr>
              <w:t xml:space="preserve"> </w:t>
            </w:r>
            <w:r w:rsidRPr="00435AEB">
              <w:rPr>
                <w:rFonts w:ascii="Times New Roman" w:eastAsia="Times New Roman" w:hAnsi="Times New Roman" w:cs="Times New Roman"/>
                <w:b/>
                <w:bCs/>
                <w:color w:val="333333"/>
                <w:sz w:val="28"/>
                <w:szCs w:val="28"/>
                <w:vertAlign w:val="superscript"/>
              </w:rPr>
              <w:t>2</w:t>
            </w:r>
            <w:r w:rsidRPr="00435AEB">
              <w:rPr>
                <w:rFonts w:ascii="Times New Roman" w:eastAsia="Times New Roman" w:hAnsi="Times New Roman" w:cs="Times New Roman"/>
                <w:bCs/>
                <w:color w:val="333333"/>
                <w:sz w:val="28"/>
                <w:szCs w:val="28"/>
                <w:vertAlign w:val="superscript"/>
              </w:rPr>
              <w:t xml:space="preserve"> </w:t>
            </w:r>
            <w:r w:rsidRPr="00435AEB">
              <w:rPr>
                <w:rFonts w:ascii="Times New Roman" w:eastAsia="Times New Roman" w:hAnsi="Times New Roman" w:cs="Times New Roman"/>
                <w:bCs/>
                <w:color w:val="333333"/>
                <w:sz w:val="28"/>
                <w:szCs w:val="28"/>
              </w:rPr>
              <w:t xml:space="preserve"> (</w:t>
            </w:r>
            <w:r w:rsidRPr="00435AEB">
              <w:rPr>
                <w:rFonts w:ascii="Times New Roman" w:eastAsia="Times New Roman" w:hAnsi="Times New Roman" w:cs="Times New Roman"/>
                <w:bCs/>
                <w:i/>
                <w:color w:val="333333"/>
                <w:sz w:val="28"/>
                <w:szCs w:val="28"/>
              </w:rPr>
              <w:t>а</w:t>
            </w:r>
            <w:r w:rsidRPr="00435AEB">
              <w:rPr>
                <w:rFonts w:ascii="Times New Roman" w:eastAsia="Times New Roman" w:hAnsi="Times New Roman" w:cs="Times New Roman"/>
                <w:bCs/>
                <w:color w:val="333333"/>
                <w:sz w:val="28"/>
                <w:szCs w:val="28"/>
              </w:rPr>
              <w:t xml:space="preserve"> = 2)</w:t>
            </w:r>
          </w:p>
        </w:tc>
        <w:tc>
          <w:tcPr>
            <w:tcW w:w="3402"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i/>
                <w:color w:val="333333"/>
                <w:sz w:val="28"/>
                <w:szCs w:val="28"/>
              </w:rPr>
              <w:t>х</w:t>
            </w:r>
            <w:r w:rsidRPr="00435AEB">
              <w:rPr>
                <w:rFonts w:ascii="Times New Roman" w:eastAsia="Times New Roman" w:hAnsi="Times New Roman" w:cs="Times New Roman"/>
                <w:b/>
                <w:bCs/>
                <w:color w:val="333333"/>
                <w:sz w:val="28"/>
                <w:szCs w:val="28"/>
                <w:vertAlign w:val="superscript"/>
              </w:rPr>
              <w:t xml:space="preserve">3  </w:t>
            </w:r>
            <w:r w:rsidRPr="00435AEB">
              <w:rPr>
                <w:rFonts w:ascii="Times New Roman" w:eastAsia="Times New Roman" w:hAnsi="Times New Roman" w:cs="Times New Roman"/>
                <w:b/>
                <w:bCs/>
                <w:color w:val="333333"/>
                <w:sz w:val="28"/>
                <w:szCs w:val="28"/>
              </w:rPr>
              <w:t>(</w:t>
            </w:r>
            <w:r w:rsidRPr="00435AEB">
              <w:rPr>
                <w:rFonts w:ascii="Times New Roman" w:eastAsia="Times New Roman" w:hAnsi="Times New Roman" w:cs="Times New Roman"/>
                <w:b/>
                <w:bCs/>
                <w:i/>
                <w:color w:val="333333"/>
                <w:sz w:val="28"/>
                <w:szCs w:val="28"/>
              </w:rPr>
              <w:t>а</w:t>
            </w:r>
            <w:r w:rsidRPr="00435AEB">
              <w:rPr>
                <w:rFonts w:ascii="Times New Roman" w:eastAsia="Times New Roman" w:hAnsi="Times New Roman" w:cs="Times New Roman"/>
                <w:b/>
                <w:bCs/>
                <w:color w:val="333333"/>
                <w:sz w:val="28"/>
                <w:szCs w:val="28"/>
              </w:rPr>
              <w:t xml:space="preserve"> = 3)</w:t>
            </w:r>
          </w:p>
        </w:tc>
        <w:tc>
          <w:tcPr>
            <w:tcW w:w="3260"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color w:val="333333"/>
                <w:sz w:val="28"/>
                <w:szCs w:val="28"/>
              </w:rPr>
              <w:sym w:font="Symbol" w:char="F0D6"/>
            </w:r>
            <w:r w:rsidRPr="00435AEB">
              <w:rPr>
                <w:rFonts w:ascii="Times New Roman" w:eastAsia="Times New Roman" w:hAnsi="Times New Roman" w:cs="Times New Roman"/>
                <w:b/>
                <w:bCs/>
                <w:i/>
                <w:color w:val="333333"/>
                <w:sz w:val="28"/>
                <w:szCs w:val="28"/>
              </w:rPr>
              <w:t>х</w:t>
            </w:r>
            <w:r w:rsidRPr="00435AEB">
              <w:rPr>
                <w:rFonts w:ascii="Times New Roman" w:eastAsia="Times New Roman" w:hAnsi="Times New Roman" w:cs="Times New Roman"/>
                <w:b/>
                <w:bCs/>
                <w:color w:val="333333"/>
                <w:sz w:val="28"/>
                <w:szCs w:val="28"/>
              </w:rPr>
              <w:t xml:space="preserve"> (</w:t>
            </w:r>
            <w:r w:rsidRPr="00435AEB">
              <w:rPr>
                <w:rFonts w:ascii="Times New Roman" w:eastAsia="Times New Roman" w:hAnsi="Times New Roman" w:cs="Times New Roman"/>
                <w:b/>
                <w:bCs/>
                <w:i/>
                <w:color w:val="333333"/>
                <w:sz w:val="28"/>
                <w:szCs w:val="28"/>
              </w:rPr>
              <w:t>а</w:t>
            </w:r>
            <w:r w:rsidRPr="00435AEB">
              <w:rPr>
                <w:rFonts w:ascii="Times New Roman" w:eastAsia="Times New Roman" w:hAnsi="Times New Roman" w:cs="Times New Roman"/>
                <w:b/>
                <w:bCs/>
                <w:color w:val="333333"/>
                <w:sz w:val="28"/>
                <w:szCs w:val="28"/>
              </w:rPr>
              <w:t xml:space="preserve"> = ½)</w:t>
            </w:r>
          </w:p>
        </w:tc>
      </w:tr>
      <w:tr w:rsidR="00435AEB" w:rsidRPr="00435AEB" w:rsidTr="009B4D2F">
        <w:trPr>
          <w:trHeight w:val="779"/>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Область определения</w:t>
            </w:r>
          </w:p>
        </w:tc>
        <w:tc>
          <w:tcPr>
            <w:tcW w:w="2977"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717"/>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Множество значений</w:t>
            </w:r>
          </w:p>
        </w:tc>
        <w:tc>
          <w:tcPr>
            <w:tcW w:w="2977"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686"/>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Четность, нечетность</w:t>
            </w:r>
          </w:p>
        </w:tc>
        <w:tc>
          <w:tcPr>
            <w:tcW w:w="2977"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1799"/>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Монотонность (пр</w:t>
            </w:r>
            <w:r w:rsidRPr="00435AEB">
              <w:rPr>
                <w:rFonts w:ascii="Times New Roman" w:eastAsia="Times New Roman" w:hAnsi="Times New Roman" w:cs="Times New Roman"/>
                <w:bCs/>
                <w:color w:val="333333"/>
                <w:sz w:val="28"/>
                <w:szCs w:val="28"/>
              </w:rPr>
              <w:t>о</w:t>
            </w:r>
            <w:r w:rsidRPr="00435AEB">
              <w:rPr>
                <w:rFonts w:ascii="Times New Roman" w:eastAsia="Times New Roman" w:hAnsi="Times New Roman" w:cs="Times New Roman"/>
                <w:bCs/>
                <w:color w:val="333333"/>
                <w:sz w:val="28"/>
                <w:szCs w:val="28"/>
              </w:rPr>
              <w:t>межутки возрастания и убывания функции)</w:t>
            </w:r>
          </w:p>
        </w:tc>
        <w:tc>
          <w:tcPr>
            <w:tcW w:w="2977"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880"/>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Периодичность</w:t>
            </w:r>
          </w:p>
        </w:tc>
        <w:tc>
          <w:tcPr>
            <w:tcW w:w="2977"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График функции</w:t>
            </w:r>
          </w:p>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 название)</w:t>
            </w:r>
          </w:p>
        </w:tc>
        <w:tc>
          <w:tcPr>
            <w:tcW w:w="2977" w:type="dxa"/>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383" style="position:absolute;left:0;text-align:left;margin-left:3.3pt;margin-top:16.6pt;width:145.15pt;height:90pt;z-index:251701248;mso-position-horizontal-relative:text;mso-position-vertical-relative:text" coordorigin="7151,7151" coordsize="2970,1800">
                  <v:rect id="_x0000_s51384" style="position:absolute;left:8231;top:8051;width:360;height:540" stroked="f">
                    <v:textbox style="mso-next-textbox:#_x0000_s51384">
                      <w:txbxContent>
                        <w:p w:rsidR="009B4D2F" w:rsidRDefault="009B4D2F" w:rsidP="00435AEB">
                          <w:pPr>
                            <w:rPr>
                              <w:sz w:val="20"/>
                              <w:lang w:val="en-US"/>
                            </w:rPr>
                          </w:pPr>
                          <w:r>
                            <w:rPr>
                              <w:sz w:val="20"/>
                              <w:lang w:val="en-US"/>
                            </w:rPr>
                            <w:t>0</w:t>
                          </w:r>
                        </w:p>
                      </w:txbxContent>
                    </v:textbox>
                  </v:rect>
                  <v:rect id="_x0000_s51385" style="position:absolute;left:7871;top:7151;width:360;height:540" stroked="f">
                    <v:textbox style="mso-next-textbox:#_x0000_s51385">
                      <w:txbxContent>
                        <w:p w:rsidR="009B4D2F" w:rsidRDefault="009B4D2F" w:rsidP="00435AEB">
                          <w:pPr>
                            <w:rPr>
                              <w:sz w:val="20"/>
                              <w:lang w:val="en-US"/>
                            </w:rPr>
                          </w:pPr>
                          <w:r>
                            <w:rPr>
                              <w:sz w:val="20"/>
                              <w:lang w:val="en-US"/>
                            </w:rPr>
                            <w:t>y</w:t>
                          </w:r>
                        </w:p>
                      </w:txbxContent>
                    </v:textbox>
                  </v:rect>
                  <v:line id="_x0000_s51386" style="position:absolute" from="7151,8148" to="9491,8148">
                    <v:stroke endarrow="block"/>
                  </v:line>
                  <v:line id="_x0000_s51387" style="position:absolute;flip:y" from="8231,7151" to="8231,8951">
                    <v:stroke endarrow="block"/>
                  </v:line>
                  <v:line id="_x0000_s51388" style="position:absolute;flip:y" from="7511,7427" to="8951,8867"/>
                  <v:rect id="_x0000_s51389" style="position:absolute;left:8951;top:7511;width:1170;height:540" stroked="f">
                    <v:textbox style="mso-next-textbox:#_x0000_s51389">
                      <w:txbxContent>
                        <w:p w:rsidR="009B4D2F" w:rsidRDefault="009B4D2F" w:rsidP="00435AEB">
                          <w:pPr>
                            <w:rPr>
                              <w:sz w:val="20"/>
                              <w:lang w:val="en-US"/>
                            </w:rPr>
                          </w:pPr>
                          <w:r>
                            <w:rPr>
                              <w:sz w:val="20"/>
                              <w:lang w:val="en-US"/>
                            </w:rPr>
                            <w:t>y = kx</w:t>
                          </w:r>
                        </w:p>
                      </w:txbxContent>
                    </v:textbox>
                  </v:rect>
                  <v:rect id="_x0000_s51390" style="position:absolute;left:9491;top:8054;width:540;height:540" stroked="f">
                    <v:textbox style="mso-next-textbox:#_x0000_s51390">
                      <w:txbxContent>
                        <w:p w:rsidR="009B4D2F" w:rsidRDefault="009B4D2F" w:rsidP="00435AEB">
                          <w:pPr>
                            <w:rPr>
                              <w:sz w:val="20"/>
                              <w:lang w:val="en-US"/>
                            </w:rPr>
                          </w:pPr>
                          <w:r>
                            <w:rPr>
                              <w:sz w:val="20"/>
                              <w:lang w:val="en-US"/>
                            </w:rPr>
                            <w:t>x</w:t>
                          </w:r>
                        </w:p>
                      </w:txbxContent>
                    </v:textbox>
                  </v:rect>
                </v:group>
              </w:pict>
            </w: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137BD" w:rsidRPr="00435AEB" w:rsidRDefault="004137BD" w:rsidP="00435AEB">
            <w:pPr>
              <w:spacing w:after="0" w:line="360" w:lineRule="auto"/>
              <w:ind w:firstLine="709"/>
              <w:rPr>
                <w:rFonts w:ascii="Times New Roman" w:eastAsia="Times New Roman" w:hAnsi="Times New Roman" w:cs="Times New Roman"/>
                <w:bCs/>
                <w:color w:val="333333"/>
                <w:sz w:val="28"/>
                <w:szCs w:val="28"/>
              </w:rPr>
            </w:pPr>
          </w:p>
        </w:tc>
        <w:tc>
          <w:tcPr>
            <w:tcW w:w="2835"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391" style="position:absolute;left:0;text-align:left;margin-left:4pt;margin-top:15.65pt;width:135pt;height:90pt;z-index:251702272;mso-position-horizontal-relative:text;mso-position-vertical-relative:text" coordorigin="7151,9491" coordsize="2700,1800">
                  <v:rect id="_x0000_s51392" style="position:absolute;left:7871;top:9491;width:360;height:540" stroked="f">
                    <v:textbox style="mso-next-textbox:#_x0000_s51392">
                      <w:txbxContent>
                        <w:p w:rsidR="009B4D2F" w:rsidRDefault="009B4D2F" w:rsidP="00435AEB">
                          <w:pPr>
                            <w:rPr>
                              <w:sz w:val="20"/>
                              <w:lang w:val="en-US"/>
                            </w:rPr>
                          </w:pPr>
                          <w:r>
                            <w:rPr>
                              <w:sz w:val="20"/>
                              <w:lang w:val="en-US"/>
                            </w:rPr>
                            <w:t>y</w:t>
                          </w:r>
                        </w:p>
                      </w:txbxContent>
                    </v:textbox>
                  </v:rect>
                  <v:group id="_x0000_s51393" style="position:absolute;left:7151;top:9491;width:2700;height:1800" coordorigin="7061,9311" coordsize="2700,1800">
                    <v:rect id="_x0000_s51394" style="position:absolute;left:8051;top:10391;width:540;height:540" stroked="f">
                      <v:textbox style="mso-next-textbox:#_x0000_s51394">
                        <w:txbxContent>
                          <w:p w:rsidR="009B4D2F" w:rsidRDefault="009B4D2F" w:rsidP="00435AEB">
                            <w:pPr>
                              <w:rPr>
                                <w:sz w:val="20"/>
                                <w:lang w:val="en-US"/>
                              </w:rPr>
                            </w:pPr>
                            <w:r>
                              <w:rPr>
                                <w:sz w:val="20"/>
                                <w:lang w:val="en-US"/>
                              </w:rPr>
                              <w:t>0</w:t>
                            </w:r>
                          </w:p>
                        </w:txbxContent>
                      </v:textbox>
                    </v:rect>
                    <v:rect id="_x0000_s51395" style="position:absolute;left:9401;top:10214;width:360;height:540" stroked="f">
                      <v:textbox style="mso-next-textbox:#_x0000_s51395">
                        <w:txbxContent>
                          <w:p w:rsidR="009B4D2F" w:rsidRDefault="009B4D2F" w:rsidP="00435AEB">
                            <w:pPr>
                              <w:rPr>
                                <w:sz w:val="20"/>
                                <w:lang w:val="en-US"/>
                              </w:rPr>
                            </w:pPr>
                            <w:r>
                              <w:rPr>
                                <w:sz w:val="20"/>
                                <w:lang w:val="en-US"/>
                              </w:rPr>
                              <w:t>x</w:t>
                            </w:r>
                          </w:p>
                        </w:txbxContent>
                      </v:textbox>
                    </v:rect>
                    <v:rect id="_x0000_s51396" style="position:absolute;left:8681;top:9491;width:1080;height:540" stroked="f">
                      <v:textbox style="mso-next-textbox:#_x0000_s51396">
                        <w:txbxContent>
                          <w:p w:rsidR="009B4D2F" w:rsidRDefault="009B4D2F" w:rsidP="00435AEB">
                            <w:pPr>
                              <w:rPr>
                                <w:sz w:val="20"/>
                                <w:vertAlign w:val="superscript"/>
                                <w:lang w:val="en-US"/>
                              </w:rPr>
                            </w:pPr>
                            <w:r>
                              <w:rPr>
                                <w:sz w:val="20"/>
                                <w:lang w:val="en-US"/>
                              </w:rPr>
                              <w:t>Y = x</w:t>
                            </w:r>
                            <w:r>
                              <w:rPr>
                                <w:sz w:val="20"/>
                                <w:vertAlign w:val="superscript"/>
                                <w:lang w:val="en-US"/>
                              </w:rPr>
                              <w:t>2</w:t>
                            </w:r>
                          </w:p>
                        </w:txbxContent>
                      </v:textbox>
                    </v:rect>
                    <v:group id="_x0000_s51397" style="position:absolute;left:7061;top:9311;width:2340;height:1800" coordorigin="7121,9617" coordsize="2340,1800">
                      <v:line id="_x0000_s51398" style="position:absolute" from="7121,10697" to="9461,10697">
                        <v:stroke endarrow="block"/>
                      </v:line>
                      <v:line id="_x0000_s51399" style="position:absolute;flip:y" from="8231,9617" to="8231,11417">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1400" type="#_x0000_t19" style="position:absolute;left:7602;top:9707;width:1260;height:1000;flip:y" coordsize="43200,22095" adj="-11790172,85995,21600" path="wr,,43200,43200,,21564,43194,22095nfewr,,43200,43200,,21564,43194,22095l21600,21600nsxe">
                        <v:path o:connectlocs="0,21564;43194,22095;21600,21600"/>
                      </v:shape>
                    </v:group>
                  </v:group>
                </v:group>
              </w:pict>
            </w:r>
          </w:p>
        </w:tc>
        <w:tc>
          <w:tcPr>
            <w:tcW w:w="3402"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01" style="position:absolute;left:0;text-align:left;margin-left:11.45pt;margin-top:5.1pt;width:139.5pt;height:117pt;z-index:251703296;mso-position-horizontal-relative:text;mso-position-vertical-relative:text" coordorigin="7151,12011" coordsize="2790,2340">
                  <v:rect id="_x0000_s51402" style="position:absolute;left:9491;top:13271;width:450;height:540" stroked="f">
                    <v:textbox style="mso-next-textbox:#_x0000_s51402">
                      <w:txbxContent>
                        <w:p w:rsidR="009B4D2F" w:rsidRDefault="009B4D2F" w:rsidP="00435AEB">
                          <w:pPr>
                            <w:rPr>
                              <w:sz w:val="20"/>
                              <w:lang w:val="en-US"/>
                            </w:rPr>
                          </w:pPr>
                          <w:r>
                            <w:rPr>
                              <w:sz w:val="20"/>
                              <w:lang w:val="en-US"/>
                            </w:rPr>
                            <w:t>x</w:t>
                          </w:r>
                        </w:p>
                      </w:txbxContent>
                    </v:textbox>
                  </v:rect>
                  <v:rect id="_x0000_s51403" style="position:absolute;left:8141;top:13271;width:540;height:540" stroked="f">
                    <v:textbox style="mso-next-textbox:#_x0000_s51403">
                      <w:txbxContent>
                        <w:p w:rsidR="009B4D2F" w:rsidRDefault="009B4D2F" w:rsidP="00435AEB">
                          <w:pPr>
                            <w:rPr>
                              <w:sz w:val="20"/>
                              <w:lang w:val="en-US"/>
                            </w:rPr>
                          </w:pPr>
                          <w:r>
                            <w:rPr>
                              <w:sz w:val="20"/>
                              <w:lang w:val="en-US"/>
                            </w:rPr>
                            <w:t>0</w:t>
                          </w:r>
                        </w:p>
                      </w:txbxContent>
                    </v:textbox>
                  </v:rect>
                  <v:rect id="_x0000_s51404" style="position:absolute;left:8681;top:12371;width:900;height:540" stroked="f">
                    <v:textbox style="mso-next-textbox:#_x0000_s51404">
                      <w:txbxContent>
                        <w:p w:rsidR="009B4D2F" w:rsidRDefault="009B4D2F" w:rsidP="00435AEB">
                          <w:pPr>
                            <w:rPr>
                              <w:sz w:val="20"/>
                              <w:vertAlign w:val="superscript"/>
                              <w:lang w:val="en-US"/>
                            </w:rPr>
                          </w:pPr>
                          <w:r>
                            <w:rPr>
                              <w:sz w:val="20"/>
                              <w:lang w:val="en-US"/>
                            </w:rPr>
                            <w:t>y = x</w:t>
                          </w:r>
                          <w:r>
                            <w:rPr>
                              <w:sz w:val="20"/>
                              <w:vertAlign w:val="superscript"/>
                              <w:lang w:val="en-US"/>
                            </w:rPr>
                            <w:t>3</w:t>
                          </w:r>
                        </w:p>
                      </w:txbxContent>
                    </v:textbox>
                  </v:rect>
                  <v:rect id="_x0000_s51405" style="position:absolute;left:7871;top:12011;width:360;height:540" stroked="f">
                    <v:textbox style="mso-next-textbox:#_x0000_s51405">
                      <w:txbxContent>
                        <w:p w:rsidR="009B4D2F" w:rsidRDefault="009B4D2F" w:rsidP="00435AEB">
                          <w:pPr>
                            <w:rPr>
                              <w:sz w:val="20"/>
                              <w:lang w:val="en-US"/>
                            </w:rPr>
                          </w:pPr>
                          <w:r>
                            <w:rPr>
                              <w:sz w:val="20"/>
                              <w:lang w:val="en-US"/>
                            </w:rPr>
                            <w:t>y</w:t>
                          </w:r>
                        </w:p>
                      </w:txbxContent>
                    </v:textbox>
                  </v:rect>
                  <v:line id="_x0000_s51406" style="position:absolute" from="7151,13271" to="9491,13271">
                    <v:stroke endarrow="block"/>
                  </v:line>
                  <v:line id="_x0000_s51407" style="position:absolute;flip:y" from="8231,12029" to="8231,14009">
                    <v:stroke endarrow="block"/>
                  </v:line>
                  <v:shape id="_x0000_s51408" type="#_x0000_t19" style="position:absolute;left:7781;top:13271;width:540;height:1080;flip:x"/>
                  <v:shape id="_x0000_s51409" type="#_x0000_t19" style="position:absolute;left:8231;top:12191;width:540;height:1080;flip:y"/>
                </v:group>
              </w:pict>
            </w:r>
          </w:p>
        </w:tc>
        <w:tc>
          <w:tcPr>
            <w:tcW w:w="3260"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10" style="position:absolute;left:0;text-align:left;margin-left:1.8pt;margin-top:12.1pt;width:139.1pt;height:90pt;z-index:251704320;mso-position-horizontal-relative:text;mso-position-vertical-relative:text" coordorigin="7871,14171" coordsize="2430,1800">
                  <v:line id="_x0000_s51411" style="position:absolute" from="7961,15521" to="9761,15521">
                    <v:stroke endarrow="block"/>
                  </v:line>
                  <v:line id="_x0000_s51412" style="position:absolute;flip:y" from="8276,14261" to="8276,15701">
                    <v:stroke endarrow="block"/>
                  </v:line>
                  <v:shape id="_x0000_s51413" type="#_x0000_t19" style="position:absolute;left:8280;top:14800;width:1075;height:982;rotation:-180;flip:y" coordsize="22862,21600" adj="-6244458,-976651,1989" path="wr-19611,,23589,43200,,92,22862,16045nfewr-19611,,23589,43200,,92,22862,16045l1989,21600nsxe">
                    <v:path o:connectlocs="0,92;22862,16045;1989,21600"/>
                  </v:shape>
                  <v:rect id="_x0000_s51414" style="position:absolute;left:7871;top:14171;width:360;height:540" stroked="f">
                    <v:textbox style="mso-next-textbox:#_x0000_s51414">
                      <w:txbxContent>
                        <w:p w:rsidR="009B4D2F" w:rsidRDefault="009B4D2F" w:rsidP="00435AEB">
                          <w:pPr>
                            <w:rPr>
                              <w:sz w:val="20"/>
                              <w:lang w:val="en-US"/>
                            </w:rPr>
                          </w:pPr>
                          <w:r>
                            <w:rPr>
                              <w:sz w:val="20"/>
                              <w:lang w:val="en-US"/>
                            </w:rPr>
                            <w:t>y</w:t>
                          </w:r>
                        </w:p>
                      </w:txbxContent>
                    </v:textbox>
                  </v:rect>
                  <v:rect id="_x0000_s51415" style="position:absolute;left:8591;top:14171;width:1260;height:540" stroked="f">
                    <v:textbox style="mso-next-textbox:#_x0000_s51415">
                      <w:txbxContent>
                        <w:p w:rsidR="009B4D2F" w:rsidRDefault="009B4D2F" w:rsidP="00435AEB">
                          <w:pPr>
                            <w:rPr>
                              <w:sz w:val="20"/>
                              <w:lang w:val="en-US"/>
                            </w:rPr>
                          </w:pPr>
                          <w:r>
                            <w:rPr>
                              <w:sz w:val="20"/>
                              <w:lang w:val="en-US"/>
                            </w:rPr>
                            <w:t xml:space="preserve">y = </w:t>
                          </w:r>
                          <w:r>
                            <w:rPr>
                              <w:sz w:val="20"/>
                              <w:lang w:val="en-US"/>
                            </w:rPr>
                            <w:sym w:font="Symbol" w:char="F0D6"/>
                          </w:r>
                          <w:r>
                            <w:rPr>
                              <w:sz w:val="20"/>
                              <w:lang w:val="en-US"/>
                            </w:rPr>
                            <w:t>x</w:t>
                          </w:r>
                        </w:p>
                      </w:txbxContent>
                    </v:textbox>
                  </v:rect>
                  <v:rect id="_x0000_s51416" style="position:absolute;left:9761;top:15431;width:540;height:540" stroked="f">
                    <v:textbox style="mso-next-textbox:#_x0000_s51416">
                      <w:txbxContent>
                        <w:p w:rsidR="009B4D2F" w:rsidRDefault="009B4D2F" w:rsidP="00435AEB">
                          <w:pPr>
                            <w:rPr>
                              <w:sz w:val="20"/>
                              <w:lang w:val="en-US"/>
                            </w:rPr>
                          </w:pPr>
                          <w:r>
                            <w:rPr>
                              <w:sz w:val="20"/>
                              <w:lang w:val="en-US"/>
                            </w:rPr>
                            <w:t>x</w:t>
                          </w:r>
                        </w:p>
                      </w:txbxContent>
                    </v:textbox>
                  </v:rect>
                </v:group>
              </w:pict>
            </w:r>
          </w:p>
        </w:tc>
      </w:tr>
      <w:tr w:rsidR="00435AEB" w:rsidRPr="00435AEB" w:rsidTr="009B4D2F">
        <w:tc>
          <w:tcPr>
            <w:tcW w:w="2694" w:type="dxa"/>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lastRenderedPageBreak/>
              <w:t xml:space="preserve"> </w:t>
            </w:r>
            <w:r w:rsidRPr="00435AEB">
              <w:rPr>
                <w:rFonts w:ascii="Times New Roman" w:eastAsia="Times New Roman" w:hAnsi="Times New Roman" w:cs="Times New Roman"/>
                <w:bCs/>
                <w:color w:val="333333"/>
                <w:sz w:val="28"/>
                <w:szCs w:val="28"/>
              </w:rPr>
              <w:br w:type="page"/>
            </w:r>
          </w:p>
        </w:tc>
        <w:tc>
          <w:tcPr>
            <w:tcW w:w="5812" w:type="dxa"/>
            <w:gridSpan w:val="3"/>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color w:val="333333"/>
                <w:sz w:val="28"/>
                <w:szCs w:val="28"/>
              </w:rPr>
              <w:t xml:space="preserve">Степенная функция </w:t>
            </w:r>
            <w:r w:rsidRPr="00435AEB">
              <w:rPr>
                <w:rFonts w:ascii="Times New Roman" w:eastAsia="Times New Roman" w:hAnsi="Times New Roman" w:cs="Times New Roman"/>
                <w:bCs/>
                <w:color w:val="333333"/>
                <w:sz w:val="28"/>
                <w:szCs w:val="28"/>
              </w:rPr>
              <w:t xml:space="preserve">  </w:t>
            </w:r>
            <w:r w:rsidRPr="00435AEB">
              <w:rPr>
                <w:rFonts w:ascii="Times New Roman" w:eastAsia="Times New Roman" w:hAnsi="Times New Roman" w:cs="Times New Roman"/>
                <w:b/>
                <w:bCs/>
                <w:i/>
                <w:color w:val="333333"/>
                <w:sz w:val="28"/>
                <w:szCs w:val="28"/>
              </w:rPr>
              <w:t xml:space="preserve">у = х </w:t>
            </w:r>
            <w:r w:rsidRPr="00435AEB">
              <w:rPr>
                <w:rFonts w:ascii="Times New Roman" w:eastAsia="Times New Roman" w:hAnsi="Times New Roman" w:cs="Times New Roman"/>
                <w:b/>
                <w:bCs/>
                <w:i/>
                <w:color w:val="333333"/>
                <w:sz w:val="28"/>
                <w:szCs w:val="28"/>
                <w:vertAlign w:val="superscript"/>
              </w:rPr>
              <w:t>а</w:t>
            </w:r>
          </w:p>
        </w:tc>
        <w:tc>
          <w:tcPr>
            <w:tcW w:w="3402" w:type="dxa"/>
            <w:gridSpan w:val="2"/>
          </w:tcPr>
          <w:p w:rsidR="00435AEB" w:rsidRPr="00435AEB" w:rsidRDefault="00435AEB" w:rsidP="003A3C05">
            <w:pPr>
              <w:spacing w:after="0" w:line="360" w:lineRule="auto"/>
              <w:ind w:hanging="28"/>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color w:val="333333"/>
                <w:sz w:val="28"/>
                <w:szCs w:val="28"/>
              </w:rPr>
              <w:t>Показательная функция</w:t>
            </w:r>
          </w:p>
        </w:tc>
        <w:tc>
          <w:tcPr>
            <w:tcW w:w="3260" w:type="dxa"/>
            <w:gridSpan w:val="2"/>
          </w:tcPr>
          <w:p w:rsidR="00435AEB" w:rsidRPr="00435AEB" w:rsidRDefault="00435AEB" w:rsidP="003A3C05">
            <w:pPr>
              <w:spacing w:after="0" w:line="360" w:lineRule="auto"/>
              <w:ind w:hanging="28"/>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color w:val="333333"/>
                <w:sz w:val="28"/>
                <w:szCs w:val="28"/>
              </w:rPr>
              <w:t>Логарифмическая фун</w:t>
            </w:r>
            <w:r w:rsidRPr="00435AEB">
              <w:rPr>
                <w:rFonts w:ascii="Times New Roman" w:eastAsia="Times New Roman" w:hAnsi="Times New Roman" w:cs="Times New Roman"/>
                <w:b/>
                <w:bCs/>
                <w:color w:val="333333"/>
                <w:sz w:val="28"/>
                <w:szCs w:val="28"/>
              </w:rPr>
              <w:t>к</w:t>
            </w:r>
            <w:r w:rsidRPr="00435AEB">
              <w:rPr>
                <w:rFonts w:ascii="Times New Roman" w:eastAsia="Times New Roman" w:hAnsi="Times New Roman" w:cs="Times New Roman"/>
                <w:b/>
                <w:bCs/>
                <w:color w:val="333333"/>
                <w:sz w:val="28"/>
                <w:szCs w:val="28"/>
              </w:rPr>
              <w:t>ция</w:t>
            </w:r>
          </w:p>
        </w:tc>
      </w:tr>
      <w:tr w:rsidR="00435AEB" w:rsidRPr="00435AEB" w:rsidTr="009B4D2F">
        <w:trPr>
          <w:trHeight w:val="856"/>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Обозначение</w:t>
            </w:r>
          </w:p>
        </w:tc>
        <w:tc>
          <w:tcPr>
            <w:tcW w:w="3119" w:type="dxa"/>
            <w:gridSpan w:val="2"/>
            <w:vAlign w:val="center"/>
          </w:tcPr>
          <w:p w:rsidR="00435AEB" w:rsidRPr="00435AEB" w:rsidRDefault="00435AEB" w:rsidP="003A3C05">
            <w:pPr>
              <w:spacing w:after="0" w:line="360" w:lineRule="auto"/>
              <w:ind w:firstLine="709"/>
              <w:jc w:val="center"/>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1/</w:t>
            </w:r>
            <w:r w:rsidRPr="00435AEB">
              <w:rPr>
                <w:rFonts w:ascii="Times New Roman" w:eastAsia="Times New Roman" w:hAnsi="Times New Roman" w:cs="Times New Roman"/>
                <w:b/>
                <w:bCs/>
                <w:i/>
                <w:color w:val="333333"/>
                <w:sz w:val="28"/>
                <w:szCs w:val="28"/>
              </w:rPr>
              <w:t>х</w:t>
            </w:r>
            <w:r w:rsidRPr="00435AEB">
              <w:rPr>
                <w:rFonts w:ascii="Times New Roman" w:eastAsia="Times New Roman" w:hAnsi="Times New Roman" w:cs="Times New Roman"/>
                <w:b/>
                <w:bCs/>
                <w:color w:val="333333"/>
                <w:sz w:val="28"/>
                <w:szCs w:val="28"/>
                <w:vertAlign w:val="superscript"/>
              </w:rPr>
              <w:t xml:space="preserve">  </w:t>
            </w:r>
            <w:r w:rsidRPr="00435AEB">
              <w:rPr>
                <w:rFonts w:ascii="Times New Roman" w:eastAsia="Times New Roman" w:hAnsi="Times New Roman" w:cs="Times New Roman"/>
                <w:b/>
                <w:bCs/>
                <w:color w:val="333333"/>
                <w:sz w:val="28"/>
                <w:szCs w:val="28"/>
              </w:rPr>
              <w:t>(</w:t>
            </w:r>
            <w:r w:rsidRPr="00435AEB">
              <w:rPr>
                <w:rFonts w:ascii="Times New Roman" w:eastAsia="Times New Roman" w:hAnsi="Times New Roman" w:cs="Times New Roman"/>
                <w:b/>
                <w:bCs/>
                <w:i/>
                <w:color w:val="333333"/>
                <w:sz w:val="28"/>
                <w:szCs w:val="28"/>
              </w:rPr>
              <w:t>а</w:t>
            </w:r>
            <w:r w:rsidRPr="00435AEB">
              <w:rPr>
                <w:rFonts w:ascii="Times New Roman" w:eastAsia="Times New Roman" w:hAnsi="Times New Roman" w:cs="Times New Roman"/>
                <w:b/>
                <w:bCs/>
                <w:color w:val="333333"/>
                <w:sz w:val="28"/>
                <w:szCs w:val="28"/>
              </w:rPr>
              <w:t xml:space="preserve"> =  –1)</w:t>
            </w:r>
          </w:p>
        </w:tc>
        <w:tc>
          <w:tcPr>
            <w:tcW w:w="2693" w:type="dxa"/>
            <w:vAlign w:val="center"/>
          </w:tcPr>
          <w:p w:rsidR="00435AEB" w:rsidRPr="00435AEB" w:rsidRDefault="00435AEB" w:rsidP="003A3C05">
            <w:pPr>
              <w:spacing w:after="0" w:line="360" w:lineRule="auto"/>
              <w:ind w:firstLine="709"/>
              <w:jc w:val="center"/>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1/</w:t>
            </w:r>
            <w:r w:rsidRPr="00435AEB">
              <w:rPr>
                <w:rFonts w:ascii="Times New Roman" w:eastAsia="Times New Roman" w:hAnsi="Times New Roman" w:cs="Times New Roman"/>
                <w:b/>
                <w:bCs/>
                <w:i/>
                <w:color w:val="333333"/>
                <w:sz w:val="28"/>
                <w:szCs w:val="28"/>
              </w:rPr>
              <w:t xml:space="preserve">х </w:t>
            </w:r>
            <w:r w:rsidRPr="00435AEB">
              <w:rPr>
                <w:rFonts w:ascii="Times New Roman" w:eastAsia="Times New Roman" w:hAnsi="Times New Roman" w:cs="Times New Roman"/>
                <w:b/>
                <w:bCs/>
                <w:color w:val="333333"/>
                <w:sz w:val="28"/>
                <w:szCs w:val="28"/>
                <w:vertAlign w:val="superscript"/>
              </w:rPr>
              <w:t xml:space="preserve">2  </w:t>
            </w:r>
            <w:r w:rsidRPr="00435AEB">
              <w:rPr>
                <w:rFonts w:ascii="Times New Roman" w:eastAsia="Times New Roman" w:hAnsi="Times New Roman" w:cs="Times New Roman"/>
                <w:b/>
                <w:bCs/>
                <w:color w:val="333333"/>
                <w:sz w:val="28"/>
                <w:szCs w:val="28"/>
              </w:rPr>
              <w:t>(</w:t>
            </w:r>
            <w:r w:rsidRPr="00435AEB">
              <w:rPr>
                <w:rFonts w:ascii="Times New Roman" w:eastAsia="Times New Roman" w:hAnsi="Times New Roman" w:cs="Times New Roman"/>
                <w:b/>
                <w:bCs/>
                <w:i/>
                <w:color w:val="333333"/>
                <w:sz w:val="28"/>
                <w:szCs w:val="28"/>
              </w:rPr>
              <w:t>а</w:t>
            </w:r>
            <w:r w:rsidRPr="00435AEB">
              <w:rPr>
                <w:rFonts w:ascii="Times New Roman" w:eastAsia="Times New Roman" w:hAnsi="Times New Roman" w:cs="Times New Roman"/>
                <w:b/>
                <w:bCs/>
                <w:color w:val="333333"/>
                <w:sz w:val="28"/>
                <w:szCs w:val="28"/>
              </w:rPr>
              <w:t xml:space="preserve"> = -2)</w:t>
            </w:r>
          </w:p>
        </w:tc>
        <w:tc>
          <w:tcPr>
            <w:tcW w:w="3402" w:type="dxa"/>
            <w:gridSpan w:val="2"/>
            <w:vAlign w:val="center"/>
          </w:tcPr>
          <w:p w:rsidR="00435AEB" w:rsidRPr="00435AEB" w:rsidRDefault="00435AEB" w:rsidP="003A3C05">
            <w:pPr>
              <w:spacing w:after="0" w:line="360" w:lineRule="auto"/>
              <w:ind w:firstLine="709"/>
              <w:jc w:val="center"/>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i/>
                <w:color w:val="333333"/>
                <w:sz w:val="28"/>
                <w:szCs w:val="28"/>
              </w:rPr>
              <w:t xml:space="preserve">а </w:t>
            </w:r>
            <w:r w:rsidRPr="00435AEB">
              <w:rPr>
                <w:rFonts w:ascii="Times New Roman" w:eastAsia="Times New Roman" w:hAnsi="Times New Roman" w:cs="Times New Roman"/>
                <w:b/>
                <w:bCs/>
                <w:color w:val="333333"/>
                <w:sz w:val="28"/>
                <w:szCs w:val="28"/>
                <w:vertAlign w:val="superscript"/>
              </w:rPr>
              <w:t>х</w:t>
            </w:r>
          </w:p>
        </w:tc>
        <w:tc>
          <w:tcPr>
            <w:tcW w:w="3260" w:type="dxa"/>
            <w:gridSpan w:val="2"/>
            <w:vAlign w:val="center"/>
          </w:tcPr>
          <w:p w:rsidR="00435AEB" w:rsidRPr="00435AEB" w:rsidRDefault="00435AEB" w:rsidP="003A3C05">
            <w:pPr>
              <w:spacing w:after="0" w:line="360" w:lineRule="auto"/>
              <w:ind w:firstLine="709"/>
              <w:jc w:val="center"/>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у = log</w:t>
            </w:r>
            <w:r w:rsidRPr="00435AEB">
              <w:rPr>
                <w:rFonts w:ascii="Times New Roman" w:eastAsia="Times New Roman" w:hAnsi="Times New Roman" w:cs="Times New Roman"/>
                <w:b/>
                <w:bCs/>
                <w:i/>
                <w:color w:val="333333"/>
                <w:sz w:val="28"/>
                <w:szCs w:val="28"/>
                <w:vertAlign w:val="subscript"/>
              </w:rPr>
              <w:t xml:space="preserve">a  </w:t>
            </w:r>
            <w:r w:rsidRPr="00435AEB">
              <w:rPr>
                <w:rFonts w:ascii="Times New Roman" w:eastAsia="Times New Roman" w:hAnsi="Times New Roman" w:cs="Times New Roman"/>
                <w:b/>
                <w:bCs/>
                <w:i/>
                <w:color w:val="333333"/>
                <w:sz w:val="28"/>
                <w:szCs w:val="28"/>
              </w:rPr>
              <w:t>x</w:t>
            </w:r>
          </w:p>
        </w:tc>
      </w:tr>
      <w:tr w:rsidR="00435AEB" w:rsidRPr="00435AEB" w:rsidTr="009B4D2F">
        <w:trPr>
          <w:trHeight w:val="779"/>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Область определения</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717"/>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Множество значений</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686"/>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Четность, нечетность</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Монотонность (пр</w:t>
            </w:r>
            <w:r w:rsidRPr="00435AEB">
              <w:rPr>
                <w:rFonts w:ascii="Times New Roman" w:eastAsia="Times New Roman" w:hAnsi="Times New Roman" w:cs="Times New Roman"/>
                <w:bCs/>
                <w:color w:val="333333"/>
                <w:sz w:val="28"/>
                <w:szCs w:val="28"/>
              </w:rPr>
              <w:t>о</w:t>
            </w:r>
            <w:r w:rsidRPr="00435AEB">
              <w:rPr>
                <w:rFonts w:ascii="Times New Roman" w:eastAsia="Times New Roman" w:hAnsi="Times New Roman" w:cs="Times New Roman"/>
                <w:bCs/>
                <w:color w:val="333333"/>
                <w:sz w:val="28"/>
                <w:szCs w:val="28"/>
              </w:rPr>
              <w:t>межутки возрастания и убывания функции)</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590"/>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Периодичность</w:t>
            </w:r>
          </w:p>
        </w:tc>
        <w:tc>
          <w:tcPr>
            <w:tcW w:w="3119" w:type="dxa"/>
            <w:gridSpan w:val="2"/>
          </w:tcPr>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137BD" w:rsidRPr="00435AEB" w:rsidRDefault="004137BD"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0"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График функции</w:t>
            </w:r>
          </w:p>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 название)</w:t>
            </w:r>
          </w:p>
        </w:tc>
        <w:tc>
          <w:tcPr>
            <w:tcW w:w="3119"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26" style="position:absolute;left:0;text-align:left;margin-left:154.65pt;margin-top:19.25pt;width:139.5pt;height:99pt;z-index:251706368;mso-position-horizontal-relative:text;mso-position-vertical-relative:text" coordorigin="7241,3371" coordsize="2790,1980">
                  <v:rect id="_x0000_s51427" style="position:absolute;left:8318;top:4631;width:540;height:540" stroked="f">
                    <v:textbox style="mso-next-textbox:#_x0000_s51427">
                      <w:txbxContent>
                        <w:p w:rsidR="009B4D2F" w:rsidRDefault="009B4D2F" w:rsidP="00435AEB">
                          <w:pPr>
                            <w:rPr>
                              <w:sz w:val="20"/>
                              <w:lang w:val="en-US"/>
                            </w:rPr>
                          </w:pPr>
                          <w:r>
                            <w:rPr>
                              <w:sz w:val="20"/>
                              <w:lang w:val="en-US"/>
                            </w:rPr>
                            <w:t>0</w:t>
                          </w:r>
                        </w:p>
                      </w:txbxContent>
                    </v:textbox>
                  </v:rect>
                  <v:rect id="_x0000_s51428" style="position:absolute;left:8771;top:3731;width:1260;height:540" stroked="f">
                    <v:textbox style="mso-next-textbox:#_x0000_s51428">
                      <w:txbxContent>
                        <w:p w:rsidR="009B4D2F" w:rsidRDefault="009B4D2F" w:rsidP="00435AEB">
                          <w:pPr>
                            <w:rPr>
                              <w:sz w:val="20"/>
                              <w:vertAlign w:val="superscript"/>
                              <w:lang w:val="en-US"/>
                            </w:rPr>
                          </w:pPr>
                          <w:r>
                            <w:rPr>
                              <w:sz w:val="20"/>
                              <w:lang w:val="en-US"/>
                            </w:rPr>
                            <w:t>y = 1/x</w:t>
                          </w:r>
                          <w:r>
                            <w:rPr>
                              <w:sz w:val="20"/>
                              <w:vertAlign w:val="superscript"/>
                              <w:lang w:val="en-US"/>
                            </w:rPr>
                            <w:t>2</w:t>
                          </w:r>
                        </w:p>
                      </w:txbxContent>
                    </v:textbox>
                  </v:rect>
                  <v:rect id="_x0000_s51429" style="position:absolute;left:8051;top:3371;width:360;height:540" stroked="f">
                    <v:textbox style="mso-next-textbox:#_x0000_s51429">
                      <w:txbxContent>
                        <w:p w:rsidR="009B4D2F" w:rsidRDefault="009B4D2F" w:rsidP="00435AEB">
                          <w:pPr>
                            <w:rPr>
                              <w:sz w:val="20"/>
                              <w:lang w:val="en-US"/>
                            </w:rPr>
                          </w:pPr>
                          <w:r>
                            <w:rPr>
                              <w:sz w:val="20"/>
                              <w:lang w:val="en-US"/>
                            </w:rPr>
                            <w:t>y</w:t>
                          </w:r>
                        </w:p>
                      </w:txbxContent>
                    </v:textbox>
                  </v:rect>
                  <v:line id="_x0000_s51430" style="position:absolute" from="7241,4661" to="9581,4661">
                    <v:stroke endarrow="block"/>
                  </v:line>
                  <v:line id="_x0000_s51431" style="position:absolute;flip:y" from="8411,3371" to="8411,5351">
                    <v:stroke endarrow="block"/>
                  </v:line>
                  <v:shape id="_x0000_s51432" type="#_x0000_t19" style="position:absolute;left:7451;top:3764;width:720;height:780;rotation:5825237fd"/>
                  <v:shape id="_x0000_s51433" type="#_x0000_t19" style="position:absolute;left:8588;top:3772;width:812;height:719;rotation:12159146fd" coordsize="21600,21577" adj="-5724880,,,21577" path="wr-21600,-23,21600,43177,997,,21600,21577nfewr-21600,-23,21600,43177,997,,21600,21577l,21577nsxe">
                    <v:path o:connectlocs="997,0;21600,21577;0,21577"/>
                  </v:shape>
                  <v:rect id="_x0000_s51434" style="position:absolute;left:9581;top:4631;width:360;height:540" stroked="f">
                    <v:textbox style="mso-next-textbox:#_x0000_s51434">
                      <w:txbxContent>
                        <w:p w:rsidR="009B4D2F" w:rsidRDefault="009B4D2F" w:rsidP="00435AEB">
                          <w:pPr>
                            <w:rPr>
                              <w:sz w:val="20"/>
                              <w:lang w:val="en-US"/>
                            </w:rPr>
                          </w:pPr>
                          <w:r>
                            <w:rPr>
                              <w:sz w:val="20"/>
                              <w:lang w:val="en-US"/>
                            </w:rPr>
                            <w:t>x</w:t>
                          </w:r>
                        </w:p>
                      </w:txbxContent>
                    </v:textbox>
                  </v:rect>
                </v:group>
              </w:pict>
            </w:r>
            <w:r>
              <w:rPr>
                <w:rFonts w:ascii="Times New Roman" w:eastAsia="Times New Roman" w:hAnsi="Times New Roman" w:cs="Times New Roman"/>
                <w:bCs/>
                <w:color w:val="333333"/>
                <w:sz w:val="28"/>
                <w:szCs w:val="28"/>
              </w:rPr>
              <w:pict>
                <v:group id="_x0000_s51417" style="position:absolute;left:0;text-align:left;margin-left:6.2pt;margin-top:8.9pt;width:139.65pt;height:109.35pt;z-index:251705344;mso-position-horizontal-relative:text;mso-position-vertical-relative:text" coordorigin="7241,1391" coordsize="2793,2187">
                  <v:rect id="_x0000_s51418" style="position:absolute;left:8318;top:2651;width:450;height:540" stroked="f">
                    <v:textbox style="mso-next-textbox:#_x0000_s51418">
                      <w:txbxContent>
                        <w:p w:rsidR="009B4D2F" w:rsidRDefault="009B4D2F" w:rsidP="00435AEB">
                          <w:pPr>
                            <w:rPr>
                              <w:sz w:val="20"/>
                              <w:lang w:val="en-US"/>
                            </w:rPr>
                          </w:pPr>
                          <w:r>
                            <w:rPr>
                              <w:sz w:val="20"/>
                              <w:lang w:val="en-US"/>
                            </w:rPr>
                            <w:t>0</w:t>
                          </w:r>
                        </w:p>
                      </w:txbxContent>
                    </v:textbox>
                  </v:rect>
                  <v:line id="_x0000_s51419" style="position:absolute" from="7241,2693" to="9581,2693">
                    <v:stroke endarrow="block"/>
                  </v:line>
                  <v:line id="_x0000_s51420" style="position:absolute;flip:y" from="8411,1553" to="8411,3533">
                    <v:stroke endarrow="block"/>
                  </v:line>
                  <v:shape id="_x0000_s51421" type="#_x0000_t19" style="position:absolute;left:7511;top:2858;width:720;height:720"/>
                  <v:shape id="_x0000_s51422" type="#_x0000_t19" style="position:absolute;left:8589;top:1801;width:721;height:720;rotation:12159146fd"/>
                  <v:rect id="_x0000_s51423" style="position:absolute;left:7961;top:1391;width:360;height:540" stroked="f">
                    <v:textbox style="mso-next-textbox:#_x0000_s51423">
                      <w:txbxContent>
                        <w:p w:rsidR="009B4D2F" w:rsidRDefault="009B4D2F" w:rsidP="00435AEB">
                          <w:pPr>
                            <w:rPr>
                              <w:sz w:val="20"/>
                              <w:lang w:val="en-US"/>
                            </w:rPr>
                          </w:pPr>
                          <w:r>
                            <w:rPr>
                              <w:sz w:val="20"/>
                              <w:lang w:val="en-US"/>
                            </w:rPr>
                            <w:t>y</w:t>
                          </w:r>
                        </w:p>
                      </w:txbxContent>
                    </v:textbox>
                  </v:rect>
                  <v:rect id="_x0000_s51424" style="position:absolute;left:8771;top:1751;width:1170;height:540" stroked="f">
                    <v:textbox style="mso-next-textbox:#_x0000_s51424">
                      <w:txbxContent>
                        <w:p w:rsidR="009B4D2F" w:rsidRDefault="009B4D2F" w:rsidP="00435AEB">
                          <w:pPr>
                            <w:rPr>
                              <w:sz w:val="20"/>
                              <w:lang w:val="en-US"/>
                            </w:rPr>
                          </w:pPr>
                          <w:r>
                            <w:rPr>
                              <w:sz w:val="20"/>
                              <w:lang w:val="en-US"/>
                            </w:rPr>
                            <w:t>y = 1/x</w:t>
                          </w:r>
                        </w:p>
                      </w:txbxContent>
                    </v:textbox>
                  </v:rect>
                  <v:rect id="_x0000_s51425" style="position:absolute;left:9674;top:2651;width:360;height:540" stroked="f">
                    <v:textbox style="mso-next-textbox:#_x0000_s51425">
                      <w:txbxContent>
                        <w:p w:rsidR="009B4D2F" w:rsidRDefault="009B4D2F" w:rsidP="00435AEB">
                          <w:pPr>
                            <w:rPr>
                              <w:sz w:val="20"/>
                              <w:lang w:val="en-US"/>
                            </w:rPr>
                          </w:pPr>
                          <w:r>
                            <w:rPr>
                              <w:sz w:val="20"/>
                              <w:lang w:val="en-US"/>
                            </w:rPr>
                            <w:t>x</w:t>
                          </w:r>
                        </w:p>
                      </w:txbxContent>
                    </v:textbox>
                  </v:rect>
                </v:group>
              </w:pict>
            </w: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3A3C05" w:rsidRPr="00435AEB" w:rsidRDefault="003A3C05" w:rsidP="00435AEB">
            <w:pPr>
              <w:spacing w:after="0" w:line="360" w:lineRule="auto"/>
              <w:ind w:firstLine="709"/>
              <w:rPr>
                <w:rFonts w:ascii="Times New Roman" w:eastAsia="Times New Roman" w:hAnsi="Times New Roman" w:cs="Times New Roman"/>
                <w:bCs/>
                <w:color w:val="333333"/>
                <w:sz w:val="28"/>
                <w:szCs w:val="28"/>
              </w:rPr>
            </w:pPr>
          </w:p>
        </w:tc>
        <w:tc>
          <w:tcPr>
            <w:tcW w:w="2693"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402"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35" style="position:absolute;left:0;text-align:left;margin-left:8.05pt;margin-top:17pt;width:149.65pt;height:119.65pt;z-index:251707392;mso-position-horizontal-relative:text;mso-position-vertical-relative:text" coordorigin="10183,7890" coordsize="2993,2393">
                  <v:rect id="_x0000_s51436" style="position:absolute;left:11691;top:8527;width:233;height:360" stroked="f">
                    <v:textbox style="mso-next-textbox:#_x0000_s51436">
                      <w:txbxContent>
                        <w:p w:rsidR="009B4D2F" w:rsidRDefault="009B4D2F" w:rsidP="00435AEB">
                          <w:r>
                            <w:t>1</w:t>
                          </w:r>
                        </w:p>
                      </w:txbxContent>
                    </v:textbox>
                  </v:rect>
                  <v:group id="_x0000_s51437" style="position:absolute;left:10183;top:7890;width:2993;height:2393" coordorigin="10060,7536" coordsize="3027,2393">
                    <v:rect id="_x0000_s51438" style="position:absolute;left:11517;top:9389;width:388;height:540" stroked="f">
                      <v:textbox style="mso-next-textbox:#_x0000_s51438">
                        <w:txbxContent>
                          <w:p w:rsidR="009B4D2F" w:rsidRDefault="009B4D2F" w:rsidP="00435AEB">
                            <w:pPr>
                              <w:rPr>
                                <w:sz w:val="20"/>
                                <w:lang w:val="en-US"/>
                              </w:rPr>
                            </w:pPr>
                            <w:r>
                              <w:rPr>
                                <w:sz w:val="20"/>
                                <w:lang w:val="en-US"/>
                              </w:rPr>
                              <w:t>0</w:t>
                            </w:r>
                          </w:p>
                        </w:txbxContent>
                      </v:textbox>
                    </v:rect>
                    <v:rect id="_x0000_s51439" style="position:absolute;left:10060;top:7950;width:1070;height:900" stroked="f">
                      <v:textbox style="mso-next-textbox:#_x0000_s51439">
                        <w:txbxContent>
                          <w:p w:rsidR="009B4D2F" w:rsidRDefault="009B4D2F" w:rsidP="00435AEB">
                            <w:pPr>
                              <w:rPr>
                                <w:sz w:val="20"/>
                                <w:lang w:val="en-US"/>
                              </w:rPr>
                            </w:pPr>
                            <w:r>
                              <w:rPr>
                                <w:sz w:val="20"/>
                                <w:lang w:val="en-US"/>
                              </w:rPr>
                              <w:t>y = a</w:t>
                            </w:r>
                            <w:r>
                              <w:rPr>
                                <w:sz w:val="20"/>
                                <w:vertAlign w:val="superscript"/>
                                <w:lang w:val="en-US"/>
                              </w:rPr>
                              <w:t>x</w:t>
                            </w:r>
                          </w:p>
                          <w:p w:rsidR="009B4D2F" w:rsidRDefault="009B4D2F" w:rsidP="00435AEB">
                            <w:pPr>
                              <w:rPr>
                                <w:sz w:val="20"/>
                                <w:lang w:val="en-US"/>
                              </w:rPr>
                            </w:pPr>
                            <w:r>
                              <w:rPr>
                                <w:sz w:val="20"/>
                                <w:lang w:val="en-US"/>
                              </w:rPr>
                              <w:t>0 &lt; a &lt; 1</w:t>
                            </w:r>
                          </w:p>
                        </w:txbxContent>
                      </v:textbox>
                    </v:rect>
                    <v:rect id="_x0000_s51440" style="position:absolute;left:11209;top:7589;width:388;height:540" stroked="f">
                      <v:textbox style="mso-next-textbox:#_x0000_s51440">
                        <w:txbxContent>
                          <w:p w:rsidR="009B4D2F" w:rsidRDefault="009B4D2F" w:rsidP="00435AEB">
                            <w:pPr>
                              <w:rPr>
                                <w:sz w:val="20"/>
                                <w:lang w:val="en-US"/>
                              </w:rPr>
                            </w:pPr>
                            <w:r>
                              <w:rPr>
                                <w:sz w:val="20"/>
                                <w:lang w:val="en-US"/>
                              </w:rPr>
                              <w:t>y</w:t>
                            </w:r>
                          </w:p>
                        </w:txbxContent>
                      </v:textbox>
                    </v:rect>
                    <v:line id="_x0000_s51441" style="position:absolute;flip:y" from="11597,7536" to="11597,9516">
                      <v:stroke endarrow="block"/>
                    </v:line>
                    <v:line id="_x0000_s51442" style="position:absolute" from="10588,9336" to="12607,9336">
                      <v:stroke endarrow="block"/>
                    </v:line>
                    <v:shape id="_x0000_s51443" type="#_x0000_t19" style="position:absolute;left:11025;top:7913;width:1077;height:1464;rotation:5825237fd" coordsize="21600,22187" adj="-5723019,106154,,21576" path="wr-21600,-24,21600,43176,1008,,21591,22187nfewr-21600,-24,21600,43176,1008,,21591,22187l,21576nsxe">
                      <v:path o:connectlocs="1008,0;21591,22187;0,21576"/>
                    </v:shape>
                    <v:shape id="_x0000_s51444" type="#_x0000_t19" style="position:absolute;left:10885;top:8076;width:1497;height:1046;rotation:12159146fd" coordsize="23336,21600" adj="-6280557,-775770,2195" path="wr-19405,,23795,43200,,112,23336,17169nfewr-19405,,23795,43200,,112,23336,17169l2195,21600nsxe">
                      <v:path o:connectlocs="0,112;23336,17169;2195,21600"/>
                    </v:shape>
                    <v:rect id="_x0000_s51445" style="position:absolute;left:12373;top:7950;width:714;height:900" stroked="f">
                      <v:textbox style="mso-next-textbox:#_x0000_s51445">
                        <w:txbxContent>
                          <w:p w:rsidR="009B4D2F" w:rsidRDefault="009B4D2F" w:rsidP="00435AEB">
                            <w:pPr>
                              <w:rPr>
                                <w:sz w:val="20"/>
                                <w:lang w:val="en-US"/>
                              </w:rPr>
                            </w:pPr>
                            <w:r>
                              <w:rPr>
                                <w:sz w:val="20"/>
                                <w:lang w:val="en-US"/>
                              </w:rPr>
                              <w:t>y= a</w:t>
                            </w:r>
                            <w:r>
                              <w:rPr>
                                <w:sz w:val="20"/>
                                <w:vertAlign w:val="superscript"/>
                                <w:lang w:val="en-US"/>
                              </w:rPr>
                              <w:t>x</w:t>
                            </w:r>
                          </w:p>
                          <w:p w:rsidR="009B4D2F" w:rsidRDefault="009B4D2F" w:rsidP="00435AEB">
                            <w:pPr>
                              <w:rPr>
                                <w:sz w:val="20"/>
                                <w:lang w:val="en-US"/>
                              </w:rPr>
                            </w:pPr>
                            <w:r>
                              <w:rPr>
                                <w:sz w:val="20"/>
                                <w:lang w:val="en-US"/>
                              </w:rPr>
                              <w:t>a &gt; 1</w:t>
                            </w:r>
                          </w:p>
                        </w:txbxContent>
                      </v:textbox>
                    </v:rect>
                    <v:rect id="_x0000_s51446" style="position:absolute;left:12687;top:9389;width:311;height:360" stroked="f">
                      <v:textbox style="mso-next-textbox:#_x0000_s51446">
                        <w:txbxContent>
                          <w:p w:rsidR="009B4D2F" w:rsidRDefault="009B4D2F" w:rsidP="00435AEB">
                            <w:pPr>
                              <w:rPr>
                                <w:sz w:val="20"/>
                              </w:rPr>
                            </w:pPr>
                            <w:r>
                              <w:rPr>
                                <w:sz w:val="20"/>
                              </w:rPr>
                              <w:t>х</w:t>
                            </w:r>
                          </w:p>
                        </w:txbxContent>
                      </v:textbox>
                    </v:rect>
                  </v:group>
                </v:group>
              </w:pict>
            </w:r>
          </w:p>
        </w:tc>
        <w:tc>
          <w:tcPr>
            <w:tcW w:w="3260" w:type="dxa"/>
            <w:gridSpan w:val="2"/>
          </w:tcPr>
          <w:p w:rsid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47" style="position:absolute;left:0;text-align:left;margin-left:7.3pt;margin-top:13.25pt;width:135pt;height:135pt;z-index:251708416;mso-position-horizontal-relative:text;mso-position-vertical-relative:text" coordorigin="7511,9131" coordsize="2700,2700">
                  <v:line id="_x0000_s51448" style="position:absolute" from="7511,10427" to="9851,10427">
                    <v:stroke endarrow="block"/>
                  </v:line>
                  <v:line id="_x0000_s51449" style="position:absolute;flip:y" from="7871,9167" to="7871,11327">
                    <v:stroke endarrow="block"/>
                  </v:line>
                  <v:shape id="_x0000_s51450" type="#_x0000_t19" style="position:absolute;left:8051;top:9707;width:1440;height:1260;flip:x"/>
                  <v:shape id="_x0000_s51451" type="#_x0000_t19" style="position:absolute;left:8051;top:9887;width:1440;height:1260;flip:x y"/>
                  <v:rect id="_x0000_s51452" style="position:absolute;left:7511;top:9311;width:360;height:360" stroked="f">
                    <v:textbox style="mso-next-textbox:#_x0000_s51452">
                      <w:txbxContent>
                        <w:p w:rsidR="009B4D2F" w:rsidRDefault="009B4D2F" w:rsidP="00435AEB">
                          <w:pPr>
                            <w:rPr>
                              <w:sz w:val="20"/>
                              <w:lang w:val="en-US"/>
                            </w:rPr>
                          </w:pPr>
                          <w:r>
                            <w:rPr>
                              <w:sz w:val="20"/>
                              <w:lang w:val="en-US"/>
                            </w:rPr>
                            <w:t>y</w:t>
                          </w:r>
                        </w:p>
                      </w:txbxContent>
                    </v:textbox>
                  </v:rect>
                  <v:rect id="_x0000_s51453" style="position:absolute;left:8231;top:9131;width:1800;height:540" stroked="f">
                    <v:textbox style="mso-next-textbox:#_x0000_s51453">
                      <w:txbxContent>
                        <w:p w:rsidR="009B4D2F" w:rsidRDefault="009B4D2F" w:rsidP="00435AEB">
                          <w:pPr>
                            <w:rPr>
                              <w:lang w:val="en-US"/>
                            </w:rPr>
                          </w:pPr>
                          <w:r>
                            <w:rPr>
                              <w:noProof/>
                            </w:rPr>
                            <w:t>у = log</w:t>
                          </w:r>
                          <w:r>
                            <w:rPr>
                              <w:noProof/>
                              <w:vertAlign w:val="subscript"/>
                            </w:rPr>
                            <w:t>a</w:t>
                          </w:r>
                          <w:r>
                            <w:rPr>
                              <w:noProof/>
                            </w:rPr>
                            <w:t>x, a &gt;1</w:t>
                          </w:r>
                        </w:p>
                      </w:txbxContent>
                    </v:textbox>
                  </v:rect>
                  <v:rect id="_x0000_s51454" style="position:absolute;left:8411;top:11291;width:1800;height:540" stroked="f">
                    <v:textbox style="mso-next-textbox:#_x0000_s51454">
                      <w:txbxContent>
                        <w:p w:rsidR="009B4D2F" w:rsidRDefault="009B4D2F" w:rsidP="00435AEB">
                          <w:pPr>
                            <w:rPr>
                              <w:sz w:val="20"/>
                            </w:rPr>
                          </w:pPr>
                          <w:r>
                            <w:rPr>
                              <w:noProof/>
                            </w:rPr>
                            <w:t>у = log</w:t>
                          </w:r>
                          <w:r>
                            <w:rPr>
                              <w:noProof/>
                              <w:vertAlign w:val="subscript"/>
                            </w:rPr>
                            <w:t>a</w:t>
                          </w:r>
                          <w:r>
                            <w:rPr>
                              <w:noProof/>
                            </w:rPr>
                            <w:t>x, &lt;a&lt;1</w:t>
                          </w:r>
                        </w:p>
                      </w:txbxContent>
                    </v:textbox>
                  </v:rect>
                </v:group>
              </w:pict>
            </w:r>
          </w:p>
          <w:p w:rsidR="003A3C05" w:rsidRPr="00435AEB" w:rsidRDefault="003A3C05"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lastRenderedPageBreak/>
              <w:br w:type="page"/>
            </w:r>
          </w:p>
        </w:tc>
        <w:tc>
          <w:tcPr>
            <w:tcW w:w="12474" w:type="dxa"/>
            <w:gridSpan w:val="7"/>
          </w:tcPr>
          <w:p w:rsidR="00435AEB" w:rsidRPr="00435AEB" w:rsidRDefault="00435AEB" w:rsidP="003A3C05">
            <w:pPr>
              <w:spacing w:after="0" w:line="360" w:lineRule="auto"/>
              <w:ind w:firstLine="709"/>
              <w:jc w:val="center"/>
              <w:rPr>
                <w:rFonts w:ascii="Times New Roman" w:eastAsia="Times New Roman" w:hAnsi="Times New Roman" w:cs="Times New Roman"/>
                <w:b/>
                <w:bCs/>
                <w:color w:val="333333"/>
                <w:sz w:val="28"/>
                <w:szCs w:val="28"/>
              </w:rPr>
            </w:pPr>
            <w:r w:rsidRPr="00435AEB">
              <w:rPr>
                <w:rFonts w:ascii="Times New Roman" w:eastAsia="Times New Roman" w:hAnsi="Times New Roman" w:cs="Times New Roman"/>
                <w:b/>
                <w:bCs/>
                <w:color w:val="333333"/>
                <w:sz w:val="28"/>
                <w:szCs w:val="28"/>
              </w:rPr>
              <w:t>Тригонометрические функции</w:t>
            </w:r>
          </w:p>
        </w:tc>
      </w:tr>
      <w:tr w:rsidR="00435AEB" w:rsidRPr="00435AEB" w:rsidTr="009B4D2F">
        <w:trPr>
          <w:trHeight w:val="679"/>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Обозначение</w:t>
            </w:r>
          </w:p>
        </w:tc>
        <w:tc>
          <w:tcPr>
            <w:tcW w:w="3119"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y</w:t>
            </w:r>
            <w:r w:rsidRPr="00435AEB">
              <w:rPr>
                <w:rFonts w:ascii="Times New Roman" w:eastAsia="Times New Roman" w:hAnsi="Times New Roman" w:cs="Times New Roman"/>
                <w:b/>
                <w:bCs/>
                <w:color w:val="333333"/>
                <w:sz w:val="28"/>
                <w:szCs w:val="28"/>
              </w:rPr>
              <w:t xml:space="preserve"> = sin </w:t>
            </w:r>
            <w:r w:rsidRPr="00435AEB">
              <w:rPr>
                <w:rFonts w:ascii="Times New Roman" w:eastAsia="Times New Roman" w:hAnsi="Times New Roman" w:cs="Times New Roman"/>
                <w:b/>
                <w:bCs/>
                <w:i/>
                <w:color w:val="333333"/>
                <w:sz w:val="28"/>
                <w:szCs w:val="28"/>
              </w:rPr>
              <w:t>x</w:t>
            </w:r>
          </w:p>
        </w:tc>
        <w:tc>
          <w:tcPr>
            <w:tcW w:w="2976"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y</w:t>
            </w:r>
            <w:r w:rsidRPr="00435AEB">
              <w:rPr>
                <w:rFonts w:ascii="Times New Roman" w:eastAsia="Times New Roman" w:hAnsi="Times New Roman" w:cs="Times New Roman"/>
                <w:b/>
                <w:bCs/>
                <w:color w:val="333333"/>
                <w:sz w:val="28"/>
                <w:szCs w:val="28"/>
              </w:rPr>
              <w:t xml:space="preserve"> = соs </w:t>
            </w:r>
            <w:r w:rsidRPr="00435AEB">
              <w:rPr>
                <w:rFonts w:ascii="Times New Roman" w:eastAsia="Times New Roman" w:hAnsi="Times New Roman" w:cs="Times New Roman"/>
                <w:b/>
                <w:bCs/>
                <w:i/>
                <w:color w:val="333333"/>
                <w:sz w:val="28"/>
                <w:szCs w:val="28"/>
              </w:rPr>
              <w:t>x</w:t>
            </w:r>
          </w:p>
        </w:tc>
        <w:tc>
          <w:tcPr>
            <w:tcW w:w="3261" w:type="dxa"/>
            <w:gridSpan w:val="2"/>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y</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color w:val="333333"/>
                <w:sz w:val="28"/>
                <w:szCs w:val="28"/>
                <w:lang w:val="en-US"/>
              </w:rPr>
              <w:t>tg</w:t>
            </w:r>
            <w:r w:rsidRPr="00435AEB">
              <w:rPr>
                <w:rFonts w:ascii="Times New Roman" w:eastAsia="Times New Roman" w:hAnsi="Times New Roman" w:cs="Times New Roman"/>
                <w:b/>
                <w:bCs/>
                <w:color w:val="333333"/>
                <w:sz w:val="28"/>
                <w:szCs w:val="28"/>
              </w:rPr>
              <w:t xml:space="preserve"> </w:t>
            </w:r>
            <w:r w:rsidRPr="00435AEB">
              <w:rPr>
                <w:rFonts w:ascii="Times New Roman" w:eastAsia="Times New Roman" w:hAnsi="Times New Roman" w:cs="Times New Roman"/>
                <w:b/>
                <w:bCs/>
                <w:i/>
                <w:color w:val="333333"/>
                <w:sz w:val="28"/>
                <w:szCs w:val="28"/>
              </w:rPr>
              <w:t>x</w:t>
            </w:r>
          </w:p>
        </w:tc>
        <w:tc>
          <w:tcPr>
            <w:tcW w:w="3118" w:type="dxa"/>
            <w:vAlign w:val="center"/>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
                <w:bCs/>
                <w:i/>
                <w:color w:val="333333"/>
                <w:sz w:val="28"/>
                <w:szCs w:val="28"/>
              </w:rPr>
              <w:t>y</w:t>
            </w:r>
            <w:r w:rsidRPr="00435AEB">
              <w:rPr>
                <w:rFonts w:ascii="Times New Roman" w:eastAsia="Times New Roman" w:hAnsi="Times New Roman" w:cs="Times New Roman"/>
                <w:b/>
                <w:bCs/>
                <w:color w:val="333333"/>
                <w:sz w:val="28"/>
                <w:szCs w:val="28"/>
              </w:rPr>
              <w:t xml:space="preserve"> = </w:t>
            </w:r>
            <w:r w:rsidRPr="00435AEB">
              <w:rPr>
                <w:rFonts w:ascii="Times New Roman" w:eastAsia="Times New Roman" w:hAnsi="Times New Roman" w:cs="Times New Roman"/>
                <w:b/>
                <w:bCs/>
                <w:color w:val="333333"/>
                <w:sz w:val="28"/>
                <w:szCs w:val="28"/>
                <w:lang w:val="en-US"/>
              </w:rPr>
              <w:t>ctg</w:t>
            </w:r>
            <w:r w:rsidRPr="00435AEB">
              <w:rPr>
                <w:rFonts w:ascii="Times New Roman" w:eastAsia="Times New Roman" w:hAnsi="Times New Roman" w:cs="Times New Roman"/>
                <w:b/>
                <w:bCs/>
                <w:color w:val="333333"/>
                <w:sz w:val="28"/>
                <w:szCs w:val="28"/>
              </w:rPr>
              <w:t xml:space="preserve"> </w:t>
            </w:r>
            <w:r w:rsidRPr="00435AEB">
              <w:rPr>
                <w:rFonts w:ascii="Times New Roman" w:eastAsia="Times New Roman" w:hAnsi="Times New Roman" w:cs="Times New Roman"/>
                <w:b/>
                <w:bCs/>
                <w:i/>
                <w:color w:val="333333"/>
                <w:sz w:val="28"/>
                <w:szCs w:val="28"/>
              </w:rPr>
              <w:t>x</w:t>
            </w:r>
          </w:p>
        </w:tc>
      </w:tr>
      <w:tr w:rsidR="00435AEB" w:rsidRPr="00435AEB" w:rsidTr="009B4D2F">
        <w:trPr>
          <w:trHeight w:val="779"/>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Область определения</w:t>
            </w:r>
          </w:p>
        </w:tc>
        <w:tc>
          <w:tcPr>
            <w:tcW w:w="3119" w:type="dxa"/>
            <w:gridSpan w:val="2"/>
          </w:tcPr>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137BD" w:rsidRPr="00435AEB" w:rsidRDefault="004137BD"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1"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118"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717"/>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Множество значений</w:t>
            </w:r>
          </w:p>
        </w:tc>
        <w:tc>
          <w:tcPr>
            <w:tcW w:w="3119" w:type="dxa"/>
            <w:gridSpan w:val="2"/>
          </w:tcPr>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137BD" w:rsidRPr="00435AEB" w:rsidRDefault="004137BD"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1"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118"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686"/>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Четность, нечетность</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1"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118"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Монотонность (пр</w:t>
            </w:r>
            <w:r w:rsidRPr="00435AEB">
              <w:rPr>
                <w:rFonts w:ascii="Times New Roman" w:eastAsia="Times New Roman" w:hAnsi="Times New Roman" w:cs="Times New Roman"/>
                <w:bCs/>
                <w:color w:val="333333"/>
                <w:sz w:val="28"/>
                <w:szCs w:val="28"/>
              </w:rPr>
              <w:t>о</w:t>
            </w:r>
            <w:r w:rsidRPr="00435AEB">
              <w:rPr>
                <w:rFonts w:ascii="Times New Roman" w:eastAsia="Times New Roman" w:hAnsi="Times New Roman" w:cs="Times New Roman"/>
                <w:bCs/>
                <w:color w:val="333333"/>
                <w:sz w:val="28"/>
                <w:szCs w:val="28"/>
              </w:rPr>
              <w:t>межутки возрастания и убывания функции)</w:t>
            </w:r>
          </w:p>
        </w:tc>
        <w:tc>
          <w:tcPr>
            <w:tcW w:w="3119" w:type="dxa"/>
            <w:gridSpan w:val="2"/>
          </w:tcPr>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137BD" w:rsidRPr="00435AEB" w:rsidRDefault="004137BD"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1"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118"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rPr>
          <w:trHeight w:val="880"/>
        </w:trPr>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Периодичность</w:t>
            </w:r>
          </w:p>
        </w:tc>
        <w:tc>
          <w:tcPr>
            <w:tcW w:w="3119"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261" w:type="dxa"/>
            <w:gridSpan w:val="2"/>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c>
          <w:tcPr>
            <w:tcW w:w="3118" w:type="dxa"/>
          </w:tcPr>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tc>
      </w:tr>
      <w:tr w:rsidR="00435AEB" w:rsidRPr="00435AEB" w:rsidTr="009B4D2F">
        <w:tc>
          <w:tcPr>
            <w:tcW w:w="2694" w:type="dxa"/>
            <w:vAlign w:val="center"/>
          </w:tcPr>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График функции</w:t>
            </w:r>
          </w:p>
          <w:p w:rsidR="00435AEB" w:rsidRPr="00435AEB" w:rsidRDefault="00435AEB" w:rsidP="003A3C05">
            <w:pPr>
              <w:spacing w:after="0" w:line="360" w:lineRule="auto"/>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t>( название)</w:t>
            </w:r>
          </w:p>
        </w:tc>
        <w:tc>
          <w:tcPr>
            <w:tcW w:w="3119"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55" style="position:absolute;left:0;text-align:left;margin-left:1.55pt;margin-top:16.3pt;width:147.75pt;height:112.25pt;z-index:251709440;mso-position-horizontal-relative:text;mso-position-vertical-relative:text" coordorigin="4029,7797" coordsize="2955,2245">
                  <v:rect id="_x0000_s51456" style="position:absolute;left:4871;top:8887;width:267;height:383" stroked="f">
                    <v:textbox style="mso-next-textbox:#_x0000_s51456" inset=".5mm,,.5mm">
                      <w:txbxContent>
                        <w:p w:rsidR="009B4D2F" w:rsidRPr="00EC5F50" w:rsidRDefault="009B4D2F" w:rsidP="00435AEB">
                          <w:r>
                            <w:t>0</w:t>
                          </w:r>
                        </w:p>
                      </w:txbxContent>
                    </v:textbox>
                  </v:rect>
                  <v:group id="_x0000_s51457" style="position:absolute;left:4029;top:7797;width:2955;height:2245" coordorigin="2817,4728" coordsize="2654,2245">
                    <v:rect id="_x0000_s51458" style="position:absolute;left:5208;top:5874;width:263;height:540" stroked="f">
                      <v:textbox style="mso-next-textbox:#_x0000_s51458">
                        <w:txbxContent>
                          <w:p w:rsidR="009B4D2F" w:rsidRDefault="009B4D2F" w:rsidP="00435AEB">
                            <w:r>
                              <w:t>х</w:t>
                            </w:r>
                          </w:p>
                        </w:txbxContent>
                      </v:textbox>
                    </v:rect>
                    <v:rect id="_x0000_s51459" style="position:absolute;left:4351;top:5334;width:209;height:540" stroked="f">
                      <v:textbox style="mso-next-textbox:#_x0000_s51459">
                        <w:txbxContent>
                          <w:p w:rsidR="009B4D2F" w:rsidRDefault="009B4D2F" w:rsidP="00435AEB">
                            <w:r>
                              <w:rPr>
                                <w:sz w:val="28"/>
                                <w:lang w:val="en-US"/>
                              </w:rPr>
                              <w:sym w:font="Symbol" w:char="F070"/>
                            </w:r>
                          </w:p>
                        </w:txbxContent>
                      </v:textbox>
                    </v:rect>
                    <v:rect id="_x0000_s51460" style="position:absolute;left:3693;top:6348;width:585;height:440" stroked="f">
                      <v:textbox style="mso-next-textbox:#_x0000_s51460">
                        <w:txbxContent>
                          <w:p w:rsidR="009B4D2F" w:rsidRPr="00872173" w:rsidRDefault="009B4D2F" w:rsidP="00435AEB">
                            <w:r w:rsidRPr="00872173">
                              <w:t>–1</w:t>
                            </w:r>
                          </w:p>
                        </w:txbxContent>
                      </v:textbox>
                    </v:rect>
                    <v:rect id="_x0000_s51461" style="position:absolute;left:2823;top:5808;width:448;height:540" stroked="f">
                      <v:textbox style="mso-next-textbox:#_x0000_s51461" inset=".5mm,,.5mm">
                        <w:txbxContent>
                          <w:p w:rsidR="009B4D2F" w:rsidRDefault="009B4D2F" w:rsidP="00435AEB">
                            <w:pPr>
                              <w:rPr>
                                <w:sz w:val="28"/>
                              </w:rPr>
                            </w:pPr>
                            <w:r>
                              <w:rPr>
                                <w:sz w:val="28"/>
                              </w:rPr>
                              <w:t>─</w:t>
                            </w:r>
                            <w:r>
                              <w:rPr>
                                <w:sz w:val="28"/>
                              </w:rPr>
                              <w:sym w:font="Symbol" w:char="F070"/>
                            </w:r>
                          </w:p>
                        </w:txbxContent>
                      </v:textbox>
                    </v:rect>
                    <v:line id="_x0000_s51462" style="position:absolute" from="2817,5877" to="5437,5877">
                      <v:stroke endarrow="block"/>
                    </v:line>
                    <v:line id="_x0000_s51463" style="position:absolute;rotation:180" from="3795,4813" to="3795,6973">
                      <v:stroke endarrow="block"/>
                    </v:line>
                    <v:group id="_x0000_s51464" style="position:absolute;left:2957;top:5323;width:559;height:1215" coordorigin="6368,6099" coordsize="1440,1215">
                      <v:shape id="_x0000_s51465" type="#_x0000_t19" style="position:absolute;left:6368;top:6099;width:711;height:720" coordsize="21322,21600" adj=",-603459" path="wr-21600,,21600,43200,,,21322,18144nfewr-21600,,21600,43200,,,21322,18144l,21600nsxe">
                        <v:path o:connectlocs="0,0;21322,18144;0,21600"/>
                      </v:shape>
                      <v:shape id="_x0000_s51466" type="#_x0000_t19" style="position:absolute;left:7097;top:6594;width:711;height:720;flip:x y" coordsize="21322,21600" adj=",-603459" path="wr-21600,,21600,43200,,,21322,18144nfewr-21600,,21600,43200,,,21322,18144l,21600nsxe">
                        <v:path o:connectlocs="0,0;21322,18144;0,21600"/>
                      </v:shape>
                    </v:group>
                    <v:group id="_x0000_s51467" style="position:absolute;left:3516;top:5323;width:558;height:1215;flip:x" coordorigin="6368,6099" coordsize="1440,1215">
                      <v:shape id="_x0000_s51468" type="#_x0000_t19" style="position:absolute;left:6368;top:6099;width:711;height:720" coordsize="21322,21600" adj=",-603459" path="wr-21600,,21600,43200,,,21322,18144nfewr-21600,,21600,43200,,,21322,18144l,21600nsxe">
                        <v:path o:connectlocs="0,0;21322,18144;0,21600"/>
                      </v:shape>
                      <v:shape id="_x0000_s51469" type="#_x0000_t19" style="position:absolute;left:7097;top:6594;width:711;height:720;flip:x y" coordsize="21322,21600" adj=",-603459" path="wr-21600,,21600,43200,,,21322,18144nfewr-21600,,21600,43200,,,21322,18144l,21600nsxe">
                        <v:path o:connectlocs="0,0;21322,18144;0,21600"/>
                      </v:shape>
                    </v:group>
                    <v:group id="_x0000_s51470" style="position:absolute;left:4074;top:5323;width:559;height:1215" coordorigin="6368,6099" coordsize="1440,1215">
                      <v:shape id="_x0000_s51471" type="#_x0000_t19" style="position:absolute;left:6368;top:6099;width:711;height:720" coordsize="21322,21600" adj=",-603459" path="wr-21600,,21600,43200,,,21322,18144nfewr-21600,,21600,43200,,,21322,18144l,21600nsxe">
                        <v:path o:connectlocs="0,0;21322,18144;0,21600"/>
                      </v:shape>
                      <v:shape id="_x0000_s51472" type="#_x0000_t19" style="position:absolute;left:7097;top:6594;width:711;height:720;flip:x y" coordsize="21322,21600" adj=",-603459" path="wr-21600,,21600,43200,,,21322,18144nfewr-21600,,21600,43200,,,21322,18144l,21600nsxe">
                        <v:path o:connectlocs="0,0;21322,18144;0,21600"/>
                      </v:shape>
                    </v:group>
                    <v:group id="_x0000_s51473" style="position:absolute;left:4633;top:5323;width:559;height:1215;flip:x" coordorigin="6368,6099" coordsize="1440,1215">
                      <v:shape id="_x0000_s51474" type="#_x0000_t19" style="position:absolute;left:6368;top:6099;width:711;height:720" coordsize="21322,21600" adj=",-603459" path="wr-21600,,21600,43200,,,21322,18144nfewr-21600,,21600,43200,,,21322,18144l,21600nsxe">
                        <v:path o:connectlocs="0,0;21322,18144;0,21600"/>
                      </v:shape>
                      <v:shape id="_x0000_s51475" type="#_x0000_t19" style="position:absolute;left:7097;top:6594;width:711;height:720;flip:x y" coordsize="21322,21600" adj=",-603459" path="wr-21600,,21600,43200,,,21322,18144nfewr-21600,,21600,43200,,,21322,18144l,21600nsxe">
                        <v:path o:connectlocs="0,0;21322,18144;0,21600"/>
                      </v:shape>
                    </v:group>
                    <v:rect id="_x0000_s51476" style="position:absolute;left:3498;top:4728;width:262;height:540" stroked="f">
                      <v:textbox style="mso-next-textbox:#_x0000_s51476">
                        <w:txbxContent>
                          <w:p w:rsidR="009B4D2F" w:rsidRDefault="009B4D2F" w:rsidP="00435AEB">
                            <w:r>
                              <w:t>у</w:t>
                            </w:r>
                          </w:p>
                        </w:txbxContent>
                      </v:textbox>
                    </v:rect>
                    <v:line id="_x0000_s51477" style="position:absolute" from="3760,6528" to="3830,6528"/>
                    <v:line id="_x0000_s51478" style="position:absolute" from="3760,5268" to="3830,5268"/>
                    <v:rect id="_x0000_s51479" style="position:absolute;left:3502;top:5083;width:201;height:360" stroked="f">
                      <v:textbox style="mso-next-textbox:#_x0000_s51479">
                        <w:txbxContent>
                          <w:p w:rsidR="009B4D2F" w:rsidRDefault="009B4D2F" w:rsidP="00435AEB">
                            <w:r>
                              <w:t>1</w:t>
                            </w:r>
                          </w:p>
                        </w:txbxContent>
                      </v:textbox>
                    </v:rect>
                    <v:line id="_x0000_s51480" style="position:absolute" from="3236,5808" to="3236,5988"/>
                    <v:line id="_x0000_s51481" style="position:absolute" from="4354,5808" to="4354,5988"/>
                  </v:group>
                </v:group>
              </w:pict>
            </w: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435AEB" w:rsidRDefault="00435AEB" w:rsidP="00435AEB">
            <w:pPr>
              <w:spacing w:after="0" w:line="360" w:lineRule="auto"/>
              <w:ind w:firstLine="709"/>
              <w:rPr>
                <w:rFonts w:ascii="Times New Roman" w:eastAsia="Times New Roman" w:hAnsi="Times New Roman" w:cs="Times New Roman"/>
                <w:bCs/>
                <w:color w:val="333333"/>
                <w:sz w:val="28"/>
                <w:szCs w:val="28"/>
              </w:rPr>
            </w:pPr>
          </w:p>
          <w:p w:rsidR="003A3C05" w:rsidRDefault="003A3C05" w:rsidP="00435AEB">
            <w:pPr>
              <w:spacing w:after="0" w:line="360" w:lineRule="auto"/>
              <w:ind w:firstLine="709"/>
              <w:rPr>
                <w:rFonts w:ascii="Times New Roman" w:eastAsia="Times New Roman" w:hAnsi="Times New Roman" w:cs="Times New Roman"/>
                <w:bCs/>
                <w:color w:val="333333"/>
                <w:sz w:val="28"/>
                <w:szCs w:val="28"/>
              </w:rPr>
            </w:pPr>
          </w:p>
          <w:p w:rsidR="003A3C05" w:rsidRPr="00435AEB" w:rsidRDefault="003A3C05" w:rsidP="00435AEB">
            <w:pPr>
              <w:spacing w:after="0" w:line="360" w:lineRule="auto"/>
              <w:ind w:firstLine="709"/>
              <w:rPr>
                <w:rFonts w:ascii="Times New Roman" w:eastAsia="Times New Roman" w:hAnsi="Times New Roman" w:cs="Times New Roman"/>
                <w:bCs/>
                <w:color w:val="333333"/>
                <w:sz w:val="28"/>
                <w:szCs w:val="28"/>
              </w:rPr>
            </w:pPr>
          </w:p>
        </w:tc>
        <w:tc>
          <w:tcPr>
            <w:tcW w:w="2976"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482" style="position:absolute;left:0;text-align:left;margin-left:15.75pt;margin-top:14.9pt;width:123.7pt;height:112.85pt;z-index:251710464;mso-position-horizontal-relative:text;mso-position-vertical-relative:text" coordorigin="7400,7769" coordsize="2474,2257">
                  <v:rect id="_x0000_s51483" style="position:absolute;left:8493;top:9518;width:353;height:406" stroked="f">
                    <v:textbox style="mso-next-textbox:#_x0000_s51483" inset="0,,0">
                      <w:txbxContent>
                        <w:p w:rsidR="009B4D2F" w:rsidRDefault="009B4D2F" w:rsidP="00435AEB">
                          <w:pPr>
                            <w:rPr>
                              <w:lang w:val="en-US"/>
                            </w:rPr>
                          </w:pPr>
                          <w:r>
                            <w:rPr>
                              <w:lang w:val="en-US"/>
                            </w:rPr>
                            <w:t>–1</w:t>
                          </w:r>
                        </w:p>
                      </w:txbxContent>
                    </v:textbox>
                  </v:rect>
                  <v:rect id="_x0000_s51484" style="position:absolute;left:7736;top:8543;width:518;height:540" stroked="f">
                    <v:textbox style="mso-next-textbox:#_x0000_s51484" inset="0,,0">
                      <w:txbxContent>
                        <w:p w:rsidR="009B4D2F" w:rsidRPr="00872173" w:rsidRDefault="009B4D2F" w:rsidP="00435AEB">
                          <w:r w:rsidRPr="00872173">
                            <w:t>–</w:t>
                          </w:r>
                          <w:r w:rsidRPr="00872173">
                            <w:rPr>
                              <w:lang w:val="en-US"/>
                            </w:rPr>
                            <w:sym w:font="Symbol" w:char="F070"/>
                          </w:r>
                          <w:r w:rsidRPr="00872173">
                            <w:t>/2</w:t>
                          </w:r>
                        </w:p>
                      </w:txbxContent>
                    </v:textbox>
                  </v:rect>
                  <v:rect id="_x0000_s51485" style="position:absolute;left:8722;top:8524;width:435;height:501" stroked="f">
                    <v:textbox style="mso-next-textbox:#_x0000_s51485" inset=".5mm,,.5mm">
                      <w:txbxContent>
                        <w:p w:rsidR="009B4D2F" w:rsidRPr="00872173" w:rsidRDefault="009B4D2F" w:rsidP="00435AEB">
                          <w:r w:rsidRPr="00872173">
                            <w:rPr>
                              <w:lang w:val="en-US"/>
                            </w:rPr>
                            <w:sym w:font="Symbol" w:char="F070"/>
                          </w:r>
                          <w:r w:rsidRPr="00872173">
                            <w:t>/2</w:t>
                          </w:r>
                        </w:p>
                      </w:txbxContent>
                    </v:textbox>
                  </v:rect>
                  <v:rect id="_x0000_s51486" style="position:absolute;left:8455;top:7769;width:199;height:540" stroked="f">
                    <v:textbox style="mso-next-textbox:#_x0000_s51486">
                      <w:txbxContent>
                        <w:p w:rsidR="009B4D2F" w:rsidRDefault="009B4D2F" w:rsidP="00435AEB">
                          <w:r>
                            <w:t>у</w:t>
                          </w:r>
                        </w:p>
                      </w:txbxContent>
                    </v:textbox>
                  </v:rect>
                  <v:line id="_x0000_s51487" style="position:absolute" from="7400,8931" to="9874,8931">
                    <v:stroke endarrow="block"/>
                  </v:line>
                  <v:line id="_x0000_s51488" style="position:absolute;rotation:180" from="8455,7866" to="8456,10026">
                    <v:stroke endarrow="block"/>
                  </v:line>
                  <v:group id="_x0000_s51489" style="position:absolute;left:7400;top:8364;width:528;height:1215" coordorigin="6368,6099" coordsize="1440,1215">
                    <v:shape id="_x0000_s51490" type="#_x0000_t19" style="position:absolute;left:6368;top:6099;width:711;height:720" coordsize="21322,21600" adj=",-603459" path="wr-21600,,21600,43200,,,21322,18144nfewr-21600,,21600,43200,,,21322,18144l,21600nsxe">
                      <v:path o:connectlocs="0,0;21322,18144;0,21600"/>
                    </v:shape>
                    <v:shape id="_x0000_s51491" type="#_x0000_t19" style="position:absolute;left:7097;top:6594;width:711;height:720;flip:x y" coordsize="21322,21600" adj=",-603459" path="wr-21600,,21600,43200,,,21322,18144nfewr-21600,,21600,43200,,,21322,18144l,21600nsxe">
                      <v:path o:connectlocs="0,0;21322,18144;0,21600"/>
                    </v:shape>
                  </v:group>
                  <v:group id="_x0000_s51492" style="position:absolute;left:7928;top:8376;width:527;height:1215;flip:x" coordorigin="6368,6099" coordsize="1440,1215">
                    <v:shape id="_x0000_s51493" type="#_x0000_t19" style="position:absolute;left:6368;top:6099;width:711;height:720" coordsize="21322,21600" adj=",-603459" path="wr-21600,,21600,43200,,,21322,18144nfewr-21600,,21600,43200,,,21322,18144l,21600nsxe">
                      <v:path o:connectlocs="0,0;21322,18144;0,21600"/>
                    </v:shape>
                    <v:shape id="_x0000_s51494" type="#_x0000_t19" style="position:absolute;left:7097;top:6594;width:711;height:720;flip:x y" coordsize="21322,21600" adj=",-603459" path="wr-21600,,21600,43200,,,21322,18144nfewr-21600,,21600,43200,,,21322,18144l,21600nsxe">
                      <v:path o:connectlocs="0,0;21322,18144;0,21600"/>
                    </v:shape>
                  </v:group>
                  <v:group id="_x0000_s51495" style="position:absolute;left:8455;top:8376;width:528;height:1215" coordorigin="6368,6099" coordsize="1440,1215">
                    <v:shape id="_x0000_s51496" type="#_x0000_t19" style="position:absolute;left:6368;top:6099;width:711;height:720" coordsize="21322,21600" adj=",-603459" path="wr-21600,,21600,43200,,,21322,18144nfewr-21600,,21600,43200,,,21322,18144l,21600nsxe">
                      <v:path o:connectlocs="0,0;21322,18144;0,21600"/>
                    </v:shape>
                    <v:shape id="_x0000_s51497" type="#_x0000_t19" style="position:absolute;left:7097;top:6594;width:711;height:720;flip:x y" coordsize="21322,21600" adj=",-603459" path="wr-21600,,21600,43200,,,21322,18144nfewr-21600,,21600,43200,,,21322,18144l,21600nsxe">
                      <v:path o:connectlocs="0,0;21322,18144;0,21600"/>
                    </v:shape>
                  </v:group>
                  <v:group id="_x0000_s51498" style="position:absolute;left:8983;top:8376;width:528;height:1215;flip:x" coordorigin="6368,6099" coordsize="1440,1215">
                    <v:shape id="_x0000_s51499" type="#_x0000_t19" style="position:absolute;left:6368;top:6099;width:711;height:720" coordsize="21322,21600" adj=",-603459" path="wr-21600,,21600,43200,,,21322,18144nfewr-21600,,21600,43200,,,21322,18144l,21600nsxe">
                      <v:path o:connectlocs="0,0;21322,18144;0,21600"/>
                    </v:shape>
                    <v:shape id="_x0000_s51500" type="#_x0000_t19" style="position:absolute;left:7097;top:6594;width:711;height:720;flip:x y" coordsize="21322,21600" adj=",-603459" path="wr-21600,,21600,43200,,,21322,18144nfewr-21600,,21600,43200,,,21322,18144l,21600nsxe">
                      <v:path o:connectlocs="0,0;21322,18144;0,21600"/>
                    </v:shape>
                  </v:group>
                  <v:rect id="_x0000_s51501" style="position:absolute;left:9602;top:8979;width:198;height:491" stroked="f">
                    <v:textbox style="mso-next-textbox:#_x0000_s51501">
                      <w:txbxContent>
                        <w:p w:rsidR="009B4D2F" w:rsidRDefault="009B4D2F" w:rsidP="00435AEB">
                          <w:pPr>
                            <w:rPr>
                              <w:sz w:val="28"/>
                            </w:rPr>
                          </w:pPr>
                          <w:r>
                            <w:rPr>
                              <w:sz w:val="28"/>
                            </w:rPr>
                            <w:t>х</w:t>
                          </w:r>
                        </w:p>
                      </w:txbxContent>
                    </v:textbox>
                  </v:rect>
                  <v:line id="_x0000_s51502" style="position:absolute" from="8423,9616" to="8489,9616"/>
                </v:group>
              </w:pict>
            </w:r>
            <w:r>
              <w:rPr>
                <w:rFonts w:ascii="Times New Roman" w:eastAsia="Times New Roman" w:hAnsi="Times New Roman" w:cs="Times New Roman"/>
                <w:bCs/>
                <w:color w:val="333333"/>
                <w:sz w:val="28"/>
                <w:szCs w:val="28"/>
              </w:rPr>
              <w:pict>
                <v:rect id="_x0000_s51503" style="position:absolute;left:0;text-align:left;margin-left:56.9pt;margin-top:71.8pt;width:13.35pt;height:19.15pt;z-index:251711488;mso-position-horizontal-relative:text;mso-position-vertical-relative:text" stroked="f">
                  <v:textbox style="mso-next-textbox:#_x0000_s51503" inset=".5mm,,.5mm">
                    <w:txbxContent>
                      <w:p w:rsidR="009B4D2F" w:rsidRPr="00EC5F50" w:rsidRDefault="009B4D2F" w:rsidP="00435AEB">
                        <w:r>
                          <w:t>0</w:t>
                        </w:r>
                      </w:p>
                    </w:txbxContent>
                  </v:textbox>
                </v:rect>
              </w:pict>
            </w:r>
          </w:p>
        </w:tc>
        <w:tc>
          <w:tcPr>
            <w:tcW w:w="3261" w:type="dxa"/>
            <w:gridSpan w:val="2"/>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504" style="position:absolute;left:0;text-align:left;margin-left:2.65pt;margin-top:14.95pt;width:149.3pt;height:114.9pt;z-index:251712512;mso-position-horizontal-relative:text;mso-position-vertical-relative:text" coordorigin="10224,7770" coordsize="2986,2298">
                  <v:rect id="_x0000_s51505" style="position:absolute;left:11143;top:8925;width:267;height:383" stroked="f">
                    <v:textbox style="mso-next-textbox:#_x0000_s51505" inset=".5mm,,.5mm">
                      <w:txbxContent>
                        <w:p w:rsidR="009B4D2F" w:rsidRPr="00EC5F50" w:rsidRDefault="009B4D2F" w:rsidP="00435AEB">
                          <w:r>
                            <w:t>0</w:t>
                          </w:r>
                        </w:p>
                      </w:txbxContent>
                    </v:textbox>
                  </v:rect>
                  <v:group id="_x0000_s51506" style="position:absolute;left:10224;top:7770;width:2986;height:2298" coordorigin="10391,7770" coordsize="2819,2298">
                    <v:group id="_x0000_s51507" style="position:absolute;left:10391;top:7770;width:2819;height:2298" coordorigin="10391,7770" coordsize="2819,2298">
                      <v:rect id="_x0000_s51508" style="position:absolute;left:12447;top:8861;width:502;height:501" stroked="f">
                        <v:textbox style="mso-next-textbox:#_x0000_s51508" inset=".5mm,,.5mm">
                          <w:txbxContent>
                            <w:p w:rsidR="009B4D2F" w:rsidRPr="00872173" w:rsidRDefault="009B4D2F" w:rsidP="00435AEB">
                              <w:r w:rsidRPr="001F73D1">
                                <w:rPr>
                                  <w:sz w:val="20"/>
                                  <w:szCs w:val="20"/>
                                </w:rPr>
                                <w:t>3</w:t>
                              </w:r>
                              <w:r w:rsidRPr="00872173">
                                <w:rPr>
                                  <w:lang w:val="en-US"/>
                                </w:rPr>
                                <w:sym w:font="Symbol" w:char="F070"/>
                              </w:r>
                              <w:r w:rsidRPr="00872173">
                                <w:t>/</w:t>
                              </w:r>
                              <w:r w:rsidRPr="001F73D1">
                                <w:rPr>
                                  <w:sz w:val="20"/>
                                  <w:szCs w:val="20"/>
                                </w:rPr>
                                <w:t>2</w:t>
                              </w:r>
                            </w:p>
                          </w:txbxContent>
                        </v:textbox>
                      </v:rect>
                      <v:rect id="_x0000_s51509" style="position:absolute;left:12945;top:8945;width:265;height:491" stroked="f">
                        <v:textbox style="mso-next-textbox:#_x0000_s51509">
                          <w:txbxContent>
                            <w:p w:rsidR="009B4D2F" w:rsidRPr="001F73D1" w:rsidRDefault="009B4D2F" w:rsidP="00435AEB">
                              <w:pPr>
                                <w:rPr>
                                  <w:i/>
                                  <w:sz w:val="28"/>
                                </w:rPr>
                              </w:pPr>
                              <w:r w:rsidRPr="001F73D1">
                                <w:rPr>
                                  <w:i/>
                                  <w:sz w:val="28"/>
                                </w:rPr>
                                <w:t>х</w:t>
                              </w:r>
                            </w:p>
                          </w:txbxContent>
                        </v:textbox>
                      </v:rect>
                      <v:rect id="_x0000_s51510" style="position:absolute;left:10458;top:8872;width:518;height:540" stroked="f">
                        <v:textbox style="mso-next-textbox:#_x0000_s51510" inset="0,,0">
                          <w:txbxContent>
                            <w:p w:rsidR="009B4D2F" w:rsidRPr="00872173" w:rsidRDefault="009B4D2F" w:rsidP="00435AEB">
                              <w:r w:rsidRPr="00872173">
                                <w:t>–</w:t>
                              </w:r>
                              <w:r w:rsidRPr="00872173">
                                <w:rPr>
                                  <w:lang w:val="en-US"/>
                                </w:rPr>
                                <w:sym w:font="Symbol" w:char="F070"/>
                              </w:r>
                              <w:r w:rsidRPr="00872173">
                                <w:t>/</w:t>
                              </w:r>
                              <w:r w:rsidRPr="001F73D1">
                                <w:rPr>
                                  <w:sz w:val="20"/>
                                  <w:szCs w:val="20"/>
                                </w:rPr>
                                <w:t>2</w:t>
                              </w:r>
                            </w:p>
                          </w:txbxContent>
                        </v:textbox>
                      </v:rect>
                      <v:rect id="_x0000_s51511" style="position:absolute;left:11604;top:8872;width:435;height:501" stroked="f">
                        <v:textbox style="mso-next-textbox:#_x0000_s51511" inset=".5mm,,.5mm">
                          <w:txbxContent>
                            <w:p w:rsidR="009B4D2F" w:rsidRPr="00872173" w:rsidRDefault="009B4D2F" w:rsidP="00435AEB">
                              <w:r w:rsidRPr="00872173">
                                <w:rPr>
                                  <w:lang w:val="en-US"/>
                                </w:rPr>
                                <w:sym w:font="Symbol" w:char="F070"/>
                              </w:r>
                              <w:r w:rsidRPr="00872173">
                                <w:t>/</w:t>
                              </w:r>
                              <w:r w:rsidRPr="001F73D1">
                                <w:rPr>
                                  <w:sz w:val="20"/>
                                  <w:szCs w:val="20"/>
                                </w:rPr>
                                <w:t>2</w:t>
                              </w:r>
                            </w:p>
                          </w:txbxContent>
                        </v:textbox>
                      </v:rect>
                      <v:rect id="_x0000_s51512" style="position:absolute;left:11437;top:7770;width:199;height:540" stroked="f">
                        <v:textbox style="mso-next-textbox:#_x0000_s51512">
                          <w:txbxContent>
                            <w:p w:rsidR="009B4D2F" w:rsidRDefault="009B4D2F" w:rsidP="00435AEB">
                              <w:r>
                                <w:t>у</w:t>
                              </w:r>
                            </w:p>
                          </w:txbxContent>
                        </v:textbox>
                      </v:rect>
                      <v:line id="_x0000_s51513" style="position:absolute" from="10391,8930" to="13149,8930">
                        <v:stroke endarrow="block"/>
                      </v:line>
                      <v:line id="_x0000_s51514" style="position:absolute;rotation:180" from="11437,7867" to="11438,10027">
                        <v:stroke endarrow="block"/>
                      </v:line>
                      <v:line id="_x0000_s51515" style="position:absolute" from="11972,7953" to="11972,10047">
                        <v:stroke dashstyle="dash"/>
                      </v:line>
                      <v:line id="_x0000_s51516" style="position:absolute" from="10939,7909" to="10939,10003">
                        <v:stroke dashstyle="dash"/>
                      </v:line>
                      <v:line id="_x0000_s51517" style="position:absolute" from="12932,7941" to="12932,10035">
                        <v:stroke dashstyle="dash"/>
                      </v:line>
                      <v:shape id="_x0000_s51518" type="#_x0000_t19" style="position:absolute;left:11436;top:7886;width:469;height:1039;flip:y"/>
                      <v:shape id="_x0000_s51519" type="#_x0000_t19" style="position:absolute;left:11005;top:8929;width:469;height:1139;rotation:11775271fd;flip:y" coordsize="21596,21600" adj=",-68459" path="wr-21600,,21600,43200,,,21596,21206nfewr-21600,,21600,43200,,,21596,21206l,21600nsxe">
                        <v:path o:connectlocs="0,0;21596,21206;0,21600"/>
                      </v:shape>
                      <v:shape id="_x0000_s51520" type="#_x0000_t19" style="position:absolute;left:12412;top:7891;width:469;height:1039;flip:y"/>
                      <v:shape id="_x0000_s51521" type="#_x0000_t19" style="position:absolute;left:12030;top:8918;width:436;height:1139;rotation:11775271fd;flip:y" coordsize="21596,21600" adj=",-68459" path="wr-21600,,21600,43200,,,21596,21206nfewr-21600,,21600,43200,,,21596,21206l,21600nsxe">
                        <v:path o:connectlocs="0,0;21596,21206;0,21600"/>
                      </v:shape>
                      <v:line id="_x0000_s51522" style="position:absolute" from="12424,8858" to="12424,8992"/>
                    </v:group>
                    <v:shape id="_x0000_s51523" type="#_x0000_t19" style="position:absolute;left:10421;top:7886;width:469;height:1039;flip:y"/>
                  </v:group>
                </v:group>
              </w:pict>
            </w:r>
          </w:p>
        </w:tc>
        <w:tc>
          <w:tcPr>
            <w:tcW w:w="3118" w:type="dxa"/>
          </w:tcPr>
          <w:p w:rsidR="00435AEB" w:rsidRPr="00435AEB" w:rsidRDefault="008F04B2" w:rsidP="00435AEB">
            <w:pPr>
              <w:spacing w:after="0" w:line="360" w:lineRule="auto"/>
              <w:ind w:firstLine="709"/>
              <w:rPr>
                <w:rFonts w:ascii="Times New Roman" w:eastAsia="Times New Roman" w:hAnsi="Times New Roman" w:cs="Times New Roman"/>
                <w:bCs/>
                <w:color w:val="333333"/>
                <w:sz w:val="28"/>
                <w:szCs w:val="28"/>
              </w:rPr>
            </w:pPr>
            <w:r>
              <w:rPr>
                <w:rFonts w:ascii="Times New Roman" w:eastAsia="Times New Roman" w:hAnsi="Times New Roman" w:cs="Times New Roman"/>
                <w:bCs/>
                <w:color w:val="333333"/>
                <w:sz w:val="28"/>
                <w:szCs w:val="28"/>
              </w:rPr>
              <w:pict>
                <v:group id="_x0000_s51524" style="position:absolute;left:0;text-align:left;margin-left:4.65pt;margin-top:15pt;width:140.95pt;height:115.3pt;z-index:251713536;mso-position-horizontal-relative:text;mso-position-vertical-relative:text" coordorigin="13351,7771" coordsize="2819,2306">
                  <v:rect id="_x0000_s51525" style="position:absolute;left:15407;top:8862;width:502;height:501" stroked="f">
                    <v:textbox style="mso-next-textbox:#_x0000_s51525" inset=".5mm,,.5mm">
                      <w:txbxContent>
                        <w:p w:rsidR="009B4D2F" w:rsidRPr="00872173" w:rsidRDefault="009B4D2F" w:rsidP="00435AEB">
                          <w:r w:rsidRPr="00872173">
                            <w:rPr>
                              <w:lang w:val="en-US"/>
                            </w:rPr>
                            <w:sym w:font="Symbol" w:char="F070"/>
                          </w:r>
                        </w:p>
                      </w:txbxContent>
                    </v:textbox>
                  </v:rect>
                  <v:rect id="_x0000_s51526" style="position:absolute;left:15905;top:8946;width:265;height:491" stroked="f">
                    <v:textbox style="mso-next-textbox:#_x0000_s51526">
                      <w:txbxContent>
                        <w:p w:rsidR="009B4D2F" w:rsidRPr="001F73D1" w:rsidRDefault="009B4D2F" w:rsidP="00435AEB">
                          <w:pPr>
                            <w:rPr>
                              <w:i/>
                              <w:sz w:val="28"/>
                            </w:rPr>
                          </w:pPr>
                          <w:r w:rsidRPr="001F73D1">
                            <w:rPr>
                              <w:i/>
                              <w:sz w:val="28"/>
                            </w:rPr>
                            <w:t>х</w:t>
                          </w:r>
                        </w:p>
                      </w:txbxContent>
                    </v:textbox>
                  </v:rect>
                  <v:rect id="_x0000_s51527" style="position:absolute;left:13418;top:8873;width:518;height:540" stroked="f">
                    <v:textbox style="mso-next-textbox:#_x0000_s51527" inset="0,,0">
                      <w:txbxContent>
                        <w:p w:rsidR="009B4D2F" w:rsidRPr="00872173" w:rsidRDefault="009B4D2F" w:rsidP="00435AEB">
                          <w:r w:rsidRPr="00872173">
                            <w:t>–</w:t>
                          </w:r>
                          <w:r w:rsidRPr="00872173">
                            <w:rPr>
                              <w:lang w:val="en-US"/>
                            </w:rPr>
                            <w:sym w:font="Symbol" w:char="F070"/>
                          </w:r>
                        </w:p>
                      </w:txbxContent>
                    </v:textbox>
                  </v:rect>
                  <v:rect id="_x0000_s51528" style="position:absolute;left:14193;top:8888;width:267;height:383" stroked="f">
                    <v:textbox style="mso-next-textbox:#_x0000_s51528" inset=".5mm,,.5mm">
                      <w:txbxContent>
                        <w:p w:rsidR="009B4D2F" w:rsidRPr="00EC5F50" w:rsidRDefault="009B4D2F" w:rsidP="00435AEB">
                          <w:r>
                            <w:t>0</w:t>
                          </w:r>
                        </w:p>
                      </w:txbxContent>
                    </v:textbox>
                  </v:rect>
                  <v:rect id="_x0000_s51529" style="position:absolute;left:14397;top:7771;width:199;height:540" stroked="f">
                    <v:textbox style="mso-next-textbox:#_x0000_s51529">
                      <w:txbxContent>
                        <w:p w:rsidR="009B4D2F" w:rsidRDefault="009B4D2F" w:rsidP="00435AEB">
                          <w:r>
                            <w:t>у</w:t>
                          </w:r>
                        </w:p>
                      </w:txbxContent>
                    </v:textbox>
                  </v:rect>
                  <v:line id="_x0000_s51530" style="position:absolute" from="13351,8931" to="16109,8931">
                    <v:stroke endarrow="block"/>
                  </v:line>
                  <v:line id="_x0000_s51531" style="position:absolute;rotation:180" from="14397,7868" to="14398,10028">
                    <v:stroke endarrow="block"/>
                  </v:line>
                  <v:line id="_x0000_s51532" style="position:absolute" from="15381,7983" to="15381,10077">
                    <v:stroke dashstyle="dash"/>
                  </v:line>
                  <v:line id="_x0000_s51533" style="position:absolute" from="13411,7942" to="13411,10036">
                    <v:stroke dashstyle="dash"/>
                  </v:line>
                  <v:shape id="_x0000_s51534" type="#_x0000_t19" style="position:absolute;left:13841;top:8907;width:501;height:1139;rotation:11775271fd;flip:x y" coordsize="21596,21600" adj=",-68459" path="wr-21600,,21600,43200,,,21596,21206nfewr-21600,,21600,43200,,,21596,21206l,21600nsxe">
                    <v:path o:connectlocs="0,0;21596,21206;0,21600"/>
                  </v:shape>
                  <v:shape id="_x0000_s51535" type="#_x0000_t19" style="position:absolute;left:13444;top:7890;width:469;height:1039;flip:x y"/>
                  <v:shape id="_x0000_s51536" type="#_x0000_t19" style="position:absolute;left:14902;top:8932;width:436;height:1139;rotation:11775271fd;flip:x y" coordsize="21596,21600" adj=",-68459" path="wr-21600,,21600,43200,,,21596,21206nfewr-21600,,21600,43200,,,21596,21206l,21600nsxe">
                    <v:path o:connectlocs="0,0;21596,21206;0,21600"/>
                  </v:shape>
                  <v:line id="_x0000_s51537" style="position:absolute" from="14897,8857" to="14897,8991"/>
                  <v:line id="_x0000_s51538" style="position:absolute" from="13881,8858" to="13881,8975"/>
                  <v:shape id="_x0000_s51539" type="#_x0000_t19" style="position:absolute;left:14437;top:7896;width:469;height:1039;flip:x y"/>
                  <v:shape id="_x0000_s51540" type="#_x0000_t19" style="position:absolute;left:15446;top:7884;width:469;height:1039;flip:x y"/>
                </v:group>
              </w:pict>
            </w:r>
          </w:p>
        </w:tc>
      </w:tr>
    </w:tbl>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pPr>
      <w:r w:rsidRPr="00435AEB">
        <w:rPr>
          <w:rFonts w:ascii="Times New Roman" w:eastAsia="Times New Roman" w:hAnsi="Times New Roman" w:cs="Times New Roman"/>
          <w:bCs/>
          <w:color w:val="333333"/>
          <w:sz w:val="28"/>
          <w:szCs w:val="28"/>
        </w:rPr>
        <w:br w:type="page"/>
      </w:r>
    </w:p>
    <w:p w:rsidR="00435AEB" w:rsidRPr="00435AEB" w:rsidRDefault="00435AEB" w:rsidP="00435AEB">
      <w:pPr>
        <w:spacing w:after="0" w:line="360" w:lineRule="auto"/>
        <w:ind w:firstLine="709"/>
        <w:rPr>
          <w:rFonts w:ascii="Times New Roman" w:eastAsia="Times New Roman" w:hAnsi="Times New Roman" w:cs="Times New Roman"/>
          <w:bCs/>
          <w:color w:val="333333"/>
          <w:sz w:val="28"/>
          <w:szCs w:val="28"/>
        </w:rPr>
        <w:sectPr w:rsidR="00435AEB" w:rsidRPr="00435AEB" w:rsidSect="004137BD">
          <w:pgSz w:w="16838" w:h="11906" w:orient="landscape"/>
          <w:pgMar w:top="851" w:right="851" w:bottom="851" w:left="851" w:header="709" w:footer="227" w:gutter="0"/>
          <w:cols w:space="708"/>
          <w:titlePg/>
          <w:docGrid w:linePitch="360"/>
        </w:sectPr>
      </w:pPr>
    </w:p>
    <w:p w:rsidR="00B025EE" w:rsidRDefault="004137BD" w:rsidP="004137BD">
      <w:pPr>
        <w:pStyle w:val="a5"/>
        <w:spacing w:after="0" w:afterAutospacing="0" w:line="360" w:lineRule="auto"/>
        <w:ind w:left="360" w:hanging="360"/>
        <w:jc w:val="center"/>
        <w:rPr>
          <w:rStyle w:val="a6"/>
          <w:color w:val="000000" w:themeColor="text1"/>
          <w:sz w:val="28"/>
          <w:szCs w:val="28"/>
        </w:rPr>
      </w:pPr>
      <w:r>
        <w:rPr>
          <w:rStyle w:val="a6"/>
          <w:color w:val="000000" w:themeColor="text1"/>
          <w:sz w:val="28"/>
          <w:szCs w:val="28"/>
        </w:rPr>
        <w:lastRenderedPageBreak/>
        <w:t xml:space="preserve">8. </w:t>
      </w:r>
      <w:r w:rsidR="00B025EE" w:rsidRPr="00C2484B">
        <w:rPr>
          <w:rStyle w:val="a6"/>
          <w:color w:val="000000" w:themeColor="text1"/>
          <w:sz w:val="28"/>
          <w:szCs w:val="28"/>
        </w:rPr>
        <w:t xml:space="preserve">Индивидуальная самостоятельная работа в виде </w:t>
      </w:r>
      <w:r w:rsidR="00AD7C32">
        <w:rPr>
          <w:rStyle w:val="a6"/>
          <w:color w:val="000000" w:themeColor="text1"/>
          <w:sz w:val="28"/>
          <w:szCs w:val="28"/>
        </w:rPr>
        <w:t xml:space="preserve">решения </w:t>
      </w:r>
      <w:r w:rsidR="002E64C3">
        <w:rPr>
          <w:rStyle w:val="a6"/>
          <w:color w:val="000000" w:themeColor="text1"/>
          <w:sz w:val="28"/>
          <w:szCs w:val="28"/>
        </w:rPr>
        <w:t xml:space="preserve"> задач, пробле</w:t>
      </w:r>
      <w:r w:rsidR="002E64C3">
        <w:rPr>
          <w:rStyle w:val="a6"/>
          <w:color w:val="000000" w:themeColor="text1"/>
          <w:sz w:val="28"/>
          <w:szCs w:val="28"/>
        </w:rPr>
        <w:t>м</w:t>
      </w:r>
      <w:r w:rsidR="002E64C3">
        <w:rPr>
          <w:rStyle w:val="a6"/>
          <w:color w:val="000000" w:themeColor="text1"/>
          <w:sz w:val="28"/>
          <w:szCs w:val="28"/>
        </w:rPr>
        <w:t>ных  ситуаций</w:t>
      </w:r>
    </w:p>
    <w:p w:rsidR="002E64C3" w:rsidRDefault="002E64C3" w:rsidP="00EF2696">
      <w:pPr>
        <w:spacing w:after="0" w:line="360" w:lineRule="auto"/>
        <w:ind w:firstLine="709"/>
        <w:jc w:val="both"/>
        <w:rPr>
          <w:rFonts w:ascii="Times New Roman" w:hAnsi="Times New Roman" w:cs="Times New Roman"/>
          <w:sz w:val="28"/>
          <w:szCs w:val="28"/>
        </w:rPr>
      </w:pPr>
      <w:r w:rsidRPr="004049DC">
        <w:rPr>
          <w:rFonts w:ascii="Times New Roman" w:hAnsi="Times New Roman" w:cs="Times New Roman"/>
          <w:b/>
          <w:sz w:val="28"/>
          <w:szCs w:val="28"/>
        </w:rPr>
        <w:t xml:space="preserve">Задача </w:t>
      </w:r>
      <w:r w:rsidRPr="002E64C3">
        <w:rPr>
          <w:rFonts w:ascii="Times New Roman" w:hAnsi="Times New Roman" w:cs="Times New Roman"/>
          <w:sz w:val="28"/>
          <w:szCs w:val="28"/>
        </w:rPr>
        <w:t>— это цель, зад</w:t>
      </w:r>
      <w:r>
        <w:rPr>
          <w:rFonts w:ascii="Times New Roman" w:hAnsi="Times New Roman" w:cs="Times New Roman"/>
          <w:sz w:val="28"/>
          <w:szCs w:val="28"/>
        </w:rPr>
        <w:t xml:space="preserve">анная в определенных условиях, </w:t>
      </w:r>
      <w:r w:rsidRPr="002E64C3">
        <w:rPr>
          <w:rFonts w:ascii="Times New Roman" w:hAnsi="Times New Roman" w:cs="Times New Roman"/>
          <w:sz w:val="28"/>
          <w:szCs w:val="28"/>
        </w:rPr>
        <w:t xml:space="preserve">решение задачи — процесс достижения поставленной цели, поиск необходимых для этого средств. </w:t>
      </w:r>
    </w:p>
    <w:p w:rsidR="002E64C3" w:rsidRPr="002E64C3" w:rsidRDefault="002E64C3" w:rsidP="00EF26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2E64C3">
        <w:rPr>
          <w:rFonts w:ascii="Times New Roman" w:hAnsi="Times New Roman" w:cs="Times New Roman"/>
          <w:sz w:val="28"/>
          <w:szCs w:val="28"/>
        </w:rPr>
        <w:t xml:space="preserve">ешение задачи фактически сводится к использованию сформированного мыслительного действия, воспроизводству готового знания. Такой вид мышления называют репродуктивным. </w:t>
      </w:r>
    </w:p>
    <w:p w:rsidR="00C2484B" w:rsidRPr="00C2484B" w:rsidRDefault="00C2484B" w:rsidP="00EF2696">
      <w:pPr>
        <w:pStyle w:val="a7"/>
        <w:ind w:firstLine="0"/>
      </w:pPr>
      <w:r w:rsidRPr="00C2484B">
        <w:t>Алгоритм решения задач:</w:t>
      </w:r>
    </w:p>
    <w:p w:rsidR="00C2484B" w:rsidRPr="00C2484B" w:rsidRDefault="00C2484B" w:rsidP="00044DEB">
      <w:pPr>
        <w:numPr>
          <w:ilvl w:val="0"/>
          <w:numId w:val="4"/>
        </w:numPr>
        <w:tabs>
          <w:tab w:val="clear" w:pos="360"/>
          <w:tab w:val="num" w:pos="426"/>
        </w:tabs>
        <w:spacing w:after="0" w:line="360" w:lineRule="auto"/>
        <w:ind w:left="0" w:firstLine="0"/>
        <w:jc w:val="both"/>
        <w:rPr>
          <w:rFonts w:ascii="Times New Roman" w:hAnsi="Times New Roman" w:cs="Times New Roman"/>
          <w:sz w:val="28"/>
        </w:rPr>
      </w:pPr>
      <w:r w:rsidRPr="00C2484B">
        <w:rPr>
          <w:rFonts w:ascii="Times New Roman" w:hAnsi="Times New Roman" w:cs="Times New Roman"/>
          <w:sz w:val="28"/>
        </w:rPr>
        <w:t xml:space="preserve">Внимательно прочитайте условие </w:t>
      </w:r>
      <w:r w:rsidR="00F36720">
        <w:rPr>
          <w:rFonts w:ascii="Times New Roman" w:hAnsi="Times New Roman" w:cs="Times New Roman"/>
          <w:sz w:val="28"/>
        </w:rPr>
        <w:t xml:space="preserve">задания </w:t>
      </w:r>
      <w:r w:rsidRPr="00C2484B">
        <w:rPr>
          <w:rFonts w:ascii="Times New Roman" w:hAnsi="Times New Roman" w:cs="Times New Roman"/>
          <w:sz w:val="28"/>
        </w:rPr>
        <w:t>и уясните основной вопрос, пре</w:t>
      </w:r>
      <w:r w:rsidRPr="00C2484B">
        <w:rPr>
          <w:rFonts w:ascii="Times New Roman" w:hAnsi="Times New Roman" w:cs="Times New Roman"/>
          <w:sz w:val="28"/>
        </w:rPr>
        <w:t>д</w:t>
      </w:r>
      <w:r w:rsidRPr="00C2484B">
        <w:rPr>
          <w:rFonts w:ascii="Times New Roman" w:hAnsi="Times New Roman" w:cs="Times New Roman"/>
          <w:sz w:val="28"/>
        </w:rPr>
        <w:t>ставьте процессы и явления, описанные в</w:t>
      </w:r>
      <w:r w:rsidR="00F36720">
        <w:rPr>
          <w:rFonts w:ascii="Times New Roman" w:hAnsi="Times New Roman" w:cs="Times New Roman"/>
          <w:sz w:val="28"/>
        </w:rPr>
        <w:t xml:space="preserve"> условии</w:t>
      </w:r>
      <w:r w:rsidRPr="00C2484B">
        <w:rPr>
          <w:rFonts w:ascii="Times New Roman" w:hAnsi="Times New Roman" w:cs="Times New Roman"/>
          <w:sz w:val="28"/>
        </w:rPr>
        <w:t>.</w:t>
      </w:r>
    </w:p>
    <w:p w:rsidR="00C2484B" w:rsidRPr="00C5741B" w:rsidRDefault="00C2484B" w:rsidP="00044DEB">
      <w:pPr>
        <w:pStyle w:val="a3"/>
        <w:numPr>
          <w:ilvl w:val="0"/>
          <w:numId w:val="4"/>
        </w:numPr>
        <w:tabs>
          <w:tab w:val="clear" w:pos="360"/>
          <w:tab w:val="num" w:pos="0"/>
          <w:tab w:val="left" w:pos="426"/>
        </w:tabs>
        <w:spacing w:after="0" w:line="360" w:lineRule="auto"/>
        <w:ind w:left="0" w:firstLine="0"/>
        <w:jc w:val="both"/>
        <w:rPr>
          <w:rFonts w:ascii="Times New Roman" w:hAnsi="Times New Roman" w:cs="Times New Roman"/>
          <w:sz w:val="28"/>
        </w:rPr>
      </w:pPr>
      <w:r w:rsidRPr="00C5741B">
        <w:rPr>
          <w:rFonts w:ascii="Times New Roman" w:hAnsi="Times New Roman" w:cs="Times New Roman"/>
          <w:sz w:val="28"/>
        </w:rPr>
        <w:t>Повторно прочтите условие для т</w:t>
      </w:r>
      <w:r w:rsidR="00D21497">
        <w:rPr>
          <w:rFonts w:ascii="Times New Roman" w:hAnsi="Times New Roman" w:cs="Times New Roman"/>
          <w:sz w:val="28"/>
        </w:rPr>
        <w:t>ого, чтобы чё</w:t>
      </w:r>
      <w:r w:rsidRPr="00C5741B">
        <w:rPr>
          <w:rFonts w:ascii="Times New Roman" w:hAnsi="Times New Roman" w:cs="Times New Roman"/>
          <w:sz w:val="28"/>
        </w:rPr>
        <w:t>тко представить основной вопрос</w:t>
      </w:r>
      <w:r w:rsidR="00F36720">
        <w:rPr>
          <w:rFonts w:ascii="Times New Roman" w:hAnsi="Times New Roman" w:cs="Times New Roman"/>
          <w:sz w:val="28"/>
        </w:rPr>
        <w:t>, проблему</w:t>
      </w:r>
      <w:r w:rsidRPr="00C5741B">
        <w:rPr>
          <w:rFonts w:ascii="Times New Roman" w:hAnsi="Times New Roman" w:cs="Times New Roman"/>
          <w:sz w:val="28"/>
        </w:rPr>
        <w:t>, цель решения, заданные величины, опираясь на которые можно вести п</w:t>
      </w:r>
      <w:r w:rsidRPr="00C5741B">
        <w:rPr>
          <w:rFonts w:ascii="Times New Roman" w:hAnsi="Times New Roman" w:cs="Times New Roman"/>
          <w:sz w:val="28"/>
        </w:rPr>
        <w:t>о</w:t>
      </w:r>
      <w:r w:rsidRPr="00C5741B">
        <w:rPr>
          <w:rFonts w:ascii="Times New Roman" w:hAnsi="Times New Roman" w:cs="Times New Roman"/>
          <w:sz w:val="28"/>
        </w:rPr>
        <w:t>иски решения.</w:t>
      </w:r>
    </w:p>
    <w:p w:rsidR="00C2484B" w:rsidRPr="00C2484B" w:rsidRDefault="00C5741B" w:rsidP="00EF2696">
      <w:pPr>
        <w:spacing w:after="0" w:line="360" w:lineRule="auto"/>
        <w:jc w:val="both"/>
        <w:rPr>
          <w:rFonts w:ascii="Times New Roman" w:hAnsi="Times New Roman" w:cs="Times New Roman"/>
          <w:sz w:val="28"/>
        </w:rPr>
      </w:pPr>
      <w:r>
        <w:rPr>
          <w:rFonts w:ascii="Times New Roman" w:hAnsi="Times New Roman" w:cs="Times New Roman"/>
          <w:sz w:val="28"/>
        </w:rPr>
        <w:t xml:space="preserve">3.   </w:t>
      </w:r>
      <w:r w:rsidR="00C2484B" w:rsidRPr="00C2484B">
        <w:rPr>
          <w:rFonts w:ascii="Times New Roman" w:hAnsi="Times New Roman" w:cs="Times New Roman"/>
          <w:sz w:val="28"/>
        </w:rPr>
        <w:t>Произведите краткую запись условия за</w:t>
      </w:r>
      <w:r w:rsidR="00F36720">
        <w:rPr>
          <w:rFonts w:ascii="Times New Roman" w:hAnsi="Times New Roman" w:cs="Times New Roman"/>
          <w:sz w:val="28"/>
        </w:rPr>
        <w:t>дания</w:t>
      </w:r>
      <w:r w:rsidR="00C2484B" w:rsidRPr="00C2484B">
        <w:rPr>
          <w:rFonts w:ascii="Times New Roman" w:hAnsi="Times New Roman" w:cs="Times New Roman"/>
          <w:sz w:val="28"/>
        </w:rPr>
        <w:t>.</w:t>
      </w:r>
    </w:p>
    <w:p w:rsidR="00C2484B" w:rsidRPr="000E3B9F" w:rsidRDefault="00F36720" w:rsidP="00EF2696">
      <w:pPr>
        <w:tabs>
          <w:tab w:val="left" w:pos="426"/>
        </w:tabs>
        <w:spacing w:after="0" w:line="360" w:lineRule="auto"/>
        <w:jc w:val="both"/>
        <w:rPr>
          <w:rFonts w:ascii="Times New Roman" w:hAnsi="Times New Roman" w:cs="Times New Roman"/>
          <w:sz w:val="28"/>
        </w:rPr>
      </w:pPr>
      <w:r w:rsidRPr="000E3B9F">
        <w:rPr>
          <w:rFonts w:ascii="Times New Roman" w:hAnsi="Times New Roman" w:cs="Times New Roman"/>
          <w:sz w:val="28"/>
        </w:rPr>
        <w:t xml:space="preserve"> Если необходимо составьте таблицу, схему,</w:t>
      </w:r>
      <w:r w:rsidR="00D21497" w:rsidRPr="000E3B9F">
        <w:rPr>
          <w:rFonts w:ascii="Times New Roman" w:hAnsi="Times New Roman" w:cs="Times New Roman"/>
          <w:sz w:val="28"/>
        </w:rPr>
        <w:t xml:space="preserve"> рисунок или чертё</w:t>
      </w:r>
      <w:r w:rsidR="00C2484B" w:rsidRPr="000E3B9F">
        <w:rPr>
          <w:rFonts w:ascii="Times New Roman" w:hAnsi="Times New Roman" w:cs="Times New Roman"/>
          <w:sz w:val="28"/>
        </w:rPr>
        <w:t>ж.</w:t>
      </w:r>
    </w:p>
    <w:p w:rsidR="00C2484B" w:rsidRPr="00C2484B" w:rsidRDefault="00C2484B" w:rsidP="00EF2696">
      <w:pPr>
        <w:spacing w:after="0" w:line="360" w:lineRule="auto"/>
        <w:jc w:val="both"/>
        <w:rPr>
          <w:rFonts w:ascii="Times New Roman" w:hAnsi="Times New Roman" w:cs="Times New Roman"/>
          <w:sz w:val="28"/>
        </w:rPr>
      </w:pPr>
      <w:r w:rsidRPr="00C2484B">
        <w:rPr>
          <w:rFonts w:ascii="Times New Roman" w:hAnsi="Times New Roman" w:cs="Times New Roman"/>
          <w:sz w:val="28"/>
        </w:rPr>
        <w:t>Определите</w:t>
      </w:r>
      <w:r w:rsidR="00F36720">
        <w:rPr>
          <w:rFonts w:ascii="Times New Roman" w:hAnsi="Times New Roman" w:cs="Times New Roman"/>
          <w:sz w:val="28"/>
        </w:rPr>
        <w:t xml:space="preserve">  метод </w:t>
      </w:r>
      <w:r w:rsidRPr="00C2484B">
        <w:rPr>
          <w:rFonts w:ascii="Times New Roman" w:hAnsi="Times New Roman" w:cs="Times New Roman"/>
          <w:sz w:val="28"/>
        </w:rPr>
        <w:t xml:space="preserve"> ре</w:t>
      </w:r>
      <w:r w:rsidR="00D21497">
        <w:rPr>
          <w:rFonts w:ascii="Times New Roman" w:hAnsi="Times New Roman" w:cs="Times New Roman"/>
          <w:sz w:val="28"/>
        </w:rPr>
        <w:t>ш</w:t>
      </w:r>
      <w:r w:rsidR="00F36720">
        <w:rPr>
          <w:rFonts w:ascii="Times New Roman" w:hAnsi="Times New Roman" w:cs="Times New Roman"/>
          <w:sz w:val="28"/>
        </w:rPr>
        <w:t>ения  задания</w:t>
      </w:r>
      <w:r w:rsidR="00D21497">
        <w:rPr>
          <w:rFonts w:ascii="Times New Roman" w:hAnsi="Times New Roman" w:cs="Times New Roman"/>
          <w:sz w:val="28"/>
        </w:rPr>
        <w:t xml:space="preserve">, составьте план </w:t>
      </w:r>
      <w:r w:rsidRPr="00C2484B">
        <w:rPr>
          <w:rFonts w:ascii="Times New Roman" w:hAnsi="Times New Roman" w:cs="Times New Roman"/>
          <w:sz w:val="28"/>
        </w:rPr>
        <w:t>решения.</w:t>
      </w:r>
    </w:p>
    <w:p w:rsidR="00C2484B" w:rsidRPr="00C2484B" w:rsidRDefault="00C2484B" w:rsidP="00EF2696">
      <w:pPr>
        <w:spacing w:after="0" w:line="360" w:lineRule="auto"/>
        <w:jc w:val="both"/>
        <w:rPr>
          <w:rFonts w:ascii="Times New Roman" w:hAnsi="Times New Roman" w:cs="Times New Roman"/>
          <w:sz w:val="28"/>
        </w:rPr>
      </w:pPr>
      <w:r w:rsidRPr="00C2484B">
        <w:rPr>
          <w:rFonts w:ascii="Times New Roman" w:hAnsi="Times New Roman" w:cs="Times New Roman"/>
          <w:sz w:val="28"/>
        </w:rPr>
        <w:t>Запишите основные</w:t>
      </w:r>
      <w:r w:rsidR="00F36720">
        <w:rPr>
          <w:rFonts w:ascii="Times New Roman" w:hAnsi="Times New Roman" w:cs="Times New Roman"/>
          <w:sz w:val="28"/>
        </w:rPr>
        <w:t xml:space="preserve"> понятия, формулы</w:t>
      </w:r>
      <w:r w:rsidRPr="00C2484B">
        <w:rPr>
          <w:rFonts w:ascii="Times New Roman" w:hAnsi="Times New Roman" w:cs="Times New Roman"/>
          <w:sz w:val="28"/>
        </w:rPr>
        <w:t>, описывающие процессы, предложенные з</w:t>
      </w:r>
      <w:r w:rsidRPr="00C2484B">
        <w:rPr>
          <w:rFonts w:ascii="Times New Roman" w:hAnsi="Times New Roman" w:cs="Times New Roman"/>
          <w:sz w:val="28"/>
        </w:rPr>
        <w:t>а</w:t>
      </w:r>
      <w:r w:rsidRPr="00C2484B">
        <w:rPr>
          <w:rFonts w:ascii="Times New Roman" w:hAnsi="Times New Roman" w:cs="Times New Roman"/>
          <w:sz w:val="28"/>
        </w:rPr>
        <w:t>данной системой.</w:t>
      </w:r>
    </w:p>
    <w:p w:rsidR="001F0A37" w:rsidRDefault="00C2484B" w:rsidP="00EF2696">
      <w:pPr>
        <w:spacing w:after="0" w:line="360" w:lineRule="auto"/>
        <w:jc w:val="both"/>
        <w:rPr>
          <w:rFonts w:ascii="Times New Roman" w:hAnsi="Times New Roman" w:cs="Times New Roman"/>
          <w:sz w:val="28"/>
        </w:rPr>
      </w:pPr>
      <w:r w:rsidRPr="00C2484B">
        <w:rPr>
          <w:rFonts w:ascii="Times New Roman" w:hAnsi="Times New Roman" w:cs="Times New Roman"/>
          <w:sz w:val="28"/>
        </w:rPr>
        <w:t xml:space="preserve">Найдите решение в общем виде, выразив искомые величины </w:t>
      </w:r>
    </w:p>
    <w:p w:rsidR="00C2484B" w:rsidRPr="00C2484B" w:rsidRDefault="00C2484B" w:rsidP="00EF2696">
      <w:pPr>
        <w:tabs>
          <w:tab w:val="num" w:pos="426"/>
        </w:tabs>
        <w:spacing w:after="0" w:line="360" w:lineRule="auto"/>
        <w:jc w:val="both"/>
        <w:rPr>
          <w:rFonts w:ascii="Times New Roman" w:hAnsi="Times New Roman" w:cs="Times New Roman"/>
          <w:sz w:val="28"/>
        </w:rPr>
      </w:pPr>
      <w:r w:rsidRPr="00C2484B">
        <w:rPr>
          <w:rFonts w:ascii="Times New Roman" w:hAnsi="Times New Roman" w:cs="Times New Roman"/>
          <w:sz w:val="28"/>
        </w:rPr>
        <w:t>через заданные.</w:t>
      </w:r>
    </w:p>
    <w:p w:rsidR="00C2484B" w:rsidRPr="000E3B9F" w:rsidRDefault="00C2484B" w:rsidP="00EF2696">
      <w:pPr>
        <w:spacing w:after="0" w:line="360" w:lineRule="auto"/>
        <w:jc w:val="both"/>
        <w:rPr>
          <w:rFonts w:ascii="Times New Roman" w:hAnsi="Times New Roman" w:cs="Times New Roman"/>
          <w:sz w:val="28"/>
        </w:rPr>
      </w:pPr>
      <w:r w:rsidRPr="000E3B9F">
        <w:rPr>
          <w:rFonts w:ascii="Times New Roman" w:hAnsi="Times New Roman" w:cs="Times New Roman"/>
          <w:sz w:val="28"/>
        </w:rPr>
        <w:t xml:space="preserve">Проверьте правильность решения </w:t>
      </w:r>
      <w:r w:rsidR="00F36720" w:rsidRPr="000E3B9F">
        <w:rPr>
          <w:rFonts w:ascii="Times New Roman" w:hAnsi="Times New Roman" w:cs="Times New Roman"/>
          <w:sz w:val="28"/>
        </w:rPr>
        <w:t>задания</w:t>
      </w:r>
      <w:r w:rsidRPr="000E3B9F">
        <w:rPr>
          <w:rFonts w:ascii="Times New Roman" w:hAnsi="Times New Roman" w:cs="Times New Roman"/>
          <w:sz w:val="28"/>
        </w:rPr>
        <w:t>.</w:t>
      </w:r>
    </w:p>
    <w:p w:rsidR="00C2484B" w:rsidRPr="00C2484B" w:rsidRDefault="00C2484B" w:rsidP="00EF2696">
      <w:pPr>
        <w:tabs>
          <w:tab w:val="left" w:pos="284"/>
        </w:tabs>
        <w:spacing w:after="0" w:line="360" w:lineRule="auto"/>
        <w:jc w:val="both"/>
        <w:rPr>
          <w:rFonts w:ascii="Times New Roman" w:hAnsi="Times New Roman" w:cs="Times New Roman"/>
          <w:sz w:val="28"/>
        </w:rPr>
      </w:pPr>
      <w:r w:rsidRPr="00C2484B">
        <w:rPr>
          <w:rFonts w:ascii="Times New Roman" w:hAnsi="Times New Roman" w:cs="Times New Roman"/>
          <w:sz w:val="28"/>
        </w:rPr>
        <w:t>Произведите оценку реальности полученного решения.</w:t>
      </w:r>
    </w:p>
    <w:p w:rsidR="00C2484B" w:rsidRPr="00C2484B" w:rsidRDefault="00C2484B" w:rsidP="00EF2696">
      <w:pPr>
        <w:tabs>
          <w:tab w:val="left" w:pos="426"/>
        </w:tabs>
        <w:spacing w:after="0" w:line="360" w:lineRule="auto"/>
        <w:jc w:val="both"/>
        <w:rPr>
          <w:rFonts w:ascii="Times New Roman" w:hAnsi="Times New Roman" w:cs="Times New Roman"/>
          <w:sz w:val="28"/>
        </w:rPr>
      </w:pPr>
      <w:r w:rsidRPr="00C2484B">
        <w:rPr>
          <w:rFonts w:ascii="Times New Roman" w:hAnsi="Times New Roman" w:cs="Times New Roman"/>
          <w:sz w:val="28"/>
        </w:rPr>
        <w:t>Запишите ответ.</w:t>
      </w:r>
    </w:p>
    <w:p w:rsidR="002E64C3" w:rsidRDefault="002E64C3" w:rsidP="00EF2696">
      <w:pPr>
        <w:pStyle w:val="a5"/>
        <w:spacing w:before="0" w:beforeAutospacing="0" w:after="0" w:afterAutospacing="0" w:line="360" w:lineRule="auto"/>
        <w:ind w:firstLine="709"/>
        <w:jc w:val="both"/>
        <w:rPr>
          <w:sz w:val="28"/>
          <w:szCs w:val="28"/>
        </w:rPr>
      </w:pPr>
      <w:r w:rsidRPr="004049DC">
        <w:rPr>
          <w:b/>
          <w:sz w:val="28"/>
          <w:szCs w:val="28"/>
        </w:rPr>
        <w:t>Проблема</w:t>
      </w:r>
      <w:r w:rsidR="004049DC">
        <w:rPr>
          <w:sz w:val="28"/>
          <w:szCs w:val="28"/>
        </w:rPr>
        <w:t xml:space="preserve"> </w:t>
      </w:r>
      <w:r>
        <w:rPr>
          <w:sz w:val="28"/>
          <w:szCs w:val="28"/>
        </w:rPr>
        <w:t>- вид инт</w:t>
      </w:r>
      <w:r w:rsidR="004049DC">
        <w:rPr>
          <w:sz w:val="28"/>
          <w:szCs w:val="28"/>
        </w:rPr>
        <w:t>еллектуальных задач, характеризующийся отсутствием г</w:t>
      </w:r>
      <w:r w:rsidR="004049DC">
        <w:rPr>
          <w:sz w:val="28"/>
          <w:szCs w:val="28"/>
        </w:rPr>
        <w:t>о</w:t>
      </w:r>
      <w:r w:rsidR="004049DC">
        <w:rPr>
          <w:sz w:val="28"/>
          <w:szCs w:val="28"/>
        </w:rPr>
        <w:t>товых средств решения.</w:t>
      </w:r>
    </w:p>
    <w:p w:rsidR="00380D93" w:rsidRPr="00380D93" w:rsidRDefault="00380D93" w:rsidP="00EF2696">
      <w:pPr>
        <w:pStyle w:val="a5"/>
        <w:spacing w:before="0" w:beforeAutospacing="0" w:after="0" w:afterAutospacing="0" w:line="360" w:lineRule="auto"/>
        <w:jc w:val="both"/>
        <w:rPr>
          <w:sz w:val="28"/>
          <w:szCs w:val="28"/>
        </w:rPr>
      </w:pPr>
      <w:r>
        <w:rPr>
          <w:sz w:val="28"/>
          <w:szCs w:val="28"/>
        </w:rPr>
        <w:t>Алгоритм решения проблемной ситуации</w:t>
      </w:r>
      <w:r w:rsidRPr="00380D93">
        <w:rPr>
          <w:sz w:val="28"/>
          <w:szCs w:val="28"/>
        </w:rPr>
        <w:t xml:space="preserve">: </w:t>
      </w:r>
    </w:p>
    <w:p w:rsidR="00380D93" w:rsidRPr="00380D93" w:rsidRDefault="004049DC" w:rsidP="00EF2696">
      <w:pPr>
        <w:pStyle w:val="a5"/>
        <w:spacing w:before="0" w:beforeAutospacing="0" w:after="0" w:afterAutospacing="0" w:line="360" w:lineRule="auto"/>
        <w:jc w:val="both"/>
        <w:rPr>
          <w:sz w:val="28"/>
          <w:szCs w:val="28"/>
        </w:rPr>
      </w:pPr>
      <w:r>
        <w:rPr>
          <w:sz w:val="28"/>
          <w:szCs w:val="28"/>
        </w:rPr>
        <w:t>1.</w:t>
      </w:r>
      <w:r w:rsidR="00380D93">
        <w:rPr>
          <w:sz w:val="28"/>
          <w:szCs w:val="28"/>
        </w:rPr>
        <w:t xml:space="preserve"> </w:t>
      </w:r>
      <w:r w:rsidR="00380D93" w:rsidRPr="00380D93">
        <w:rPr>
          <w:sz w:val="28"/>
          <w:szCs w:val="28"/>
        </w:rPr>
        <w:t xml:space="preserve">Осознание проблемной ситуации. </w:t>
      </w:r>
    </w:p>
    <w:p w:rsidR="00380D93" w:rsidRPr="00380D93" w:rsidRDefault="004049DC" w:rsidP="00EF2696">
      <w:pPr>
        <w:pStyle w:val="a5"/>
        <w:spacing w:before="0" w:beforeAutospacing="0" w:after="0" w:afterAutospacing="0" w:line="360" w:lineRule="auto"/>
        <w:jc w:val="both"/>
        <w:rPr>
          <w:sz w:val="28"/>
          <w:szCs w:val="28"/>
        </w:rPr>
      </w:pPr>
      <w:r>
        <w:rPr>
          <w:sz w:val="28"/>
          <w:szCs w:val="28"/>
        </w:rPr>
        <w:t>2.</w:t>
      </w:r>
      <w:r w:rsidR="00380D93" w:rsidRPr="00380D93">
        <w:rPr>
          <w:sz w:val="28"/>
          <w:szCs w:val="28"/>
        </w:rPr>
        <w:t xml:space="preserve"> Анализ условий, выделение того, что известно, и того, что неизвестно, в результ</w:t>
      </w:r>
      <w:r w:rsidR="00380D93" w:rsidRPr="00380D93">
        <w:rPr>
          <w:sz w:val="28"/>
          <w:szCs w:val="28"/>
        </w:rPr>
        <w:t>а</w:t>
      </w:r>
      <w:r w:rsidR="00380D93" w:rsidRPr="00380D93">
        <w:rPr>
          <w:sz w:val="28"/>
          <w:szCs w:val="28"/>
        </w:rPr>
        <w:t xml:space="preserve">те чего проблема превращается в задачу. </w:t>
      </w:r>
    </w:p>
    <w:p w:rsidR="00380D93" w:rsidRPr="00380D93" w:rsidRDefault="004049DC" w:rsidP="00EF2696">
      <w:pPr>
        <w:pStyle w:val="a5"/>
        <w:spacing w:before="0" w:beforeAutospacing="0" w:after="0" w:afterAutospacing="0" w:line="360" w:lineRule="auto"/>
        <w:jc w:val="both"/>
        <w:rPr>
          <w:sz w:val="28"/>
          <w:szCs w:val="28"/>
        </w:rPr>
      </w:pPr>
      <w:r>
        <w:rPr>
          <w:sz w:val="28"/>
          <w:szCs w:val="28"/>
        </w:rPr>
        <w:t>3.</w:t>
      </w:r>
      <w:r w:rsidR="00380D93" w:rsidRPr="00380D93">
        <w:rPr>
          <w:sz w:val="28"/>
          <w:szCs w:val="28"/>
        </w:rPr>
        <w:t xml:space="preserve"> Ограничение зоны поиска</w:t>
      </w:r>
      <w:r>
        <w:rPr>
          <w:sz w:val="28"/>
          <w:szCs w:val="28"/>
        </w:rPr>
        <w:t>.</w:t>
      </w:r>
    </w:p>
    <w:p w:rsidR="00380D93" w:rsidRPr="00380D93" w:rsidRDefault="00380D93" w:rsidP="00EF2696">
      <w:pPr>
        <w:pStyle w:val="a5"/>
        <w:spacing w:before="0" w:beforeAutospacing="0" w:after="0" w:afterAutospacing="0" w:line="360" w:lineRule="auto"/>
        <w:jc w:val="both"/>
        <w:rPr>
          <w:sz w:val="28"/>
          <w:szCs w:val="28"/>
        </w:rPr>
      </w:pPr>
      <w:r w:rsidRPr="00380D93">
        <w:rPr>
          <w:sz w:val="28"/>
          <w:szCs w:val="28"/>
        </w:rPr>
        <w:lastRenderedPageBreak/>
        <w:t xml:space="preserve">Формулирование гипотез как предположения о способах решения задачи. </w:t>
      </w:r>
    </w:p>
    <w:p w:rsidR="00380D93" w:rsidRPr="00380D93" w:rsidRDefault="00380D93" w:rsidP="00EF2696">
      <w:pPr>
        <w:pStyle w:val="a5"/>
        <w:spacing w:before="0" w:beforeAutospacing="0" w:after="0" w:afterAutospacing="0" w:line="360" w:lineRule="auto"/>
        <w:jc w:val="both"/>
        <w:rPr>
          <w:sz w:val="28"/>
          <w:szCs w:val="28"/>
        </w:rPr>
      </w:pPr>
      <w:r w:rsidRPr="00380D93">
        <w:rPr>
          <w:sz w:val="28"/>
          <w:szCs w:val="28"/>
        </w:rPr>
        <w:t xml:space="preserve"> Реализация гипотезы. </w:t>
      </w:r>
    </w:p>
    <w:p w:rsidR="00380D93" w:rsidRPr="00380D93" w:rsidRDefault="00380D93" w:rsidP="00EF2696">
      <w:pPr>
        <w:pStyle w:val="a5"/>
        <w:spacing w:before="0" w:beforeAutospacing="0" w:after="0" w:afterAutospacing="0" w:line="360" w:lineRule="auto"/>
        <w:jc w:val="both"/>
        <w:rPr>
          <w:sz w:val="28"/>
          <w:szCs w:val="28"/>
        </w:rPr>
      </w:pPr>
      <w:r w:rsidRPr="00380D93">
        <w:rPr>
          <w:sz w:val="28"/>
          <w:szCs w:val="28"/>
        </w:rPr>
        <w:t xml:space="preserve"> Проверка, в которой гипотеза соотносится с исходными условиями. Если проверка подтверждает гипотезу, то осуществляется реализация решения. Если нет — то пр</w:t>
      </w:r>
      <w:r w:rsidRPr="00380D93">
        <w:rPr>
          <w:sz w:val="28"/>
          <w:szCs w:val="28"/>
        </w:rPr>
        <w:t>о</w:t>
      </w:r>
      <w:r w:rsidRPr="00380D93">
        <w:rPr>
          <w:sz w:val="28"/>
          <w:szCs w:val="28"/>
        </w:rPr>
        <w:t xml:space="preserve">цесс решения продолжается снова и происходит до тех пор, пока решение не будет окончательно согласовано с условиями задачи. </w:t>
      </w:r>
    </w:p>
    <w:p w:rsidR="00A91415" w:rsidRDefault="00A91415"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p>
    <w:p w:rsidR="00093C6C" w:rsidRDefault="003A3C05"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Виды самостоятельной работы</w:t>
      </w:r>
      <w:r w:rsidR="00A91415">
        <w:rPr>
          <w:rFonts w:ascii="Times New Roman" w:eastAsia="Times New Roman" w:hAnsi="Times New Roman" w:cs="Times New Roman"/>
          <w:b/>
          <w:bCs/>
          <w:sz w:val="28"/>
          <w:szCs w:val="28"/>
        </w:rPr>
        <w:t xml:space="preserve"> и примеры решения задач</w:t>
      </w:r>
      <w:r w:rsidR="000E3B9F" w:rsidRPr="000E3B9F">
        <w:rPr>
          <w:rFonts w:ascii="Times New Roman" w:eastAsia="Times New Roman" w:hAnsi="Times New Roman" w:cs="Times New Roman"/>
          <w:b/>
          <w:bCs/>
          <w:sz w:val="28"/>
          <w:szCs w:val="28"/>
        </w:rPr>
        <w:t xml:space="preserve"> </w:t>
      </w:r>
    </w:p>
    <w:p w:rsidR="00EA3F44" w:rsidRPr="002F4E14" w:rsidRDefault="00EA3F44" w:rsidP="00EA3F44">
      <w:pPr>
        <w:tabs>
          <w:tab w:val="left" w:pos="0"/>
          <w:tab w:val="left" w:pos="1418"/>
          <w:tab w:val="left" w:pos="1843"/>
        </w:tabs>
        <w:spacing w:after="0" w:line="360" w:lineRule="auto"/>
        <w:jc w:val="center"/>
        <w:outlineLvl w:val="1"/>
        <w:rPr>
          <w:rFonts w:ascii="Times New Roman" w:eastAsia="Times New Roman" w:hAnsi="Times New Roman" w:cs="Times New Roman"/>
          <w:b/>
          <w:bCs/>
          <w:sz w:val="28"/>
          <w:szCs w:val="28"/>
        </w:rPr>
      </w:pPr>
      <w:r w:rsidRPr="00492080">
        <w:rPr>
          <w:rFonts w:ascii="Times New Roman" w:eastAsia="Times New Roman" w:hAnsi="Times New Roman" w:cs="Times New Roman"/>
          <w:b/>
          <w:bCs/>
          <w:sz w:val="28"/>
          <w:szCs w:val="28"/>
        </w:rPr>
        <w:t xml:space="preserve">Раздел </w:t>
      </w:r>
      <w:r w:rsidR="002318F4" w:rsidRPr="00492080">
        <w:rPr>
          <w:rFonts w:ascii="Times New Roman" w:eastAsia="Times New Roman" w:hAnsi="Times New Roman" w:cs="Times New Roman"/>
          <w:b/>
          <w:bCs/>
          <w:sz w:val="28"/>
          <w:szCs w:val="28"/>
          <w:lang w:val="en-US"/>
        </w:rPr>
        <w:t>I</w:t>
      </w:r>
      <w:r w:rsidRPr="00492080">
        <w:rPr>
          <w:rFonts w:ascii="Times New Roman" w:eastAsia="Times New Roman" w:hAnsi="Times New Roman" w:cs="Times New Roman"/>
          <w:b/>
          <w:bCs/>
          <w:sz w:val="28"/>
          <w:szCs w:val="28"/>
        </w:rPr>
        <w:t>.</w:t>
      </w:r>
      <w:r w:rsidRPr="002F4E14">
        <w:rPr>
          <w:rFonts w:ascii="Times New Roman" w:eastAsia="Times New Roman" w:hAnsi="Times New Roman" w:cs="Times New Roman"/>
          <w:b/>
          <w:bCs/>
          <w:sz w:val="28"/>
          <w:szCs w:val="28"/>
        </w:rPr>
        <w:t xml:space="preserve"> </w:t>
      </w:r>
      <w:r w:rsidR="002F4E14" w:rsidRPr="002F4E14">
        <w:rPr>
          <w:rFonts w:ascii="Times New Roman" w:eastAsia="Times New Roman" w:hAnsi="Times New Roman" w:cs="Times New Roman"/>
          <w:b/>
          <w:bCs/>
          <w:sz w:val="28"/>
          <w:szCs w:val="28"/>
        </w:rPr>
        <w:t>Основы линейной алгебры и аналитической геометрии</w:t>
      </w: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sz w:val="28"/>
          <w:szCs w:val="28"/>
        </w:rPr>
        <w:t>Тема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
          <w:bCs/>
          <w:sz w:val="28"/>
          <w:szCs w:val="28"/>
        </w:rPr>
        <w:t>«</w:t>
      </w:r>
      <w:r w:rsidR="004137BD">
        <w:rPr>
          <w:rFonts w:ascii="Times New Roman" w:eastAsia="Times New Roman" w:hAnsi="Times New Roman" w:cs="Times New Roman"/>
          <w:b/>
          <w:bCs/>
          <w:sz w:val="28"/>
          <w:szCs w:val="28"/>
        </w:rPr>
        <w:t>О</w:t>
      </w:r>
      <w:r w:rsidR="004137BD" w:rsidRPr="000E3B9F">
        <w:rPr>
          <w:rFonts w:ascii="Times New Roman" w:eastAsia="Times New Roman" w:hAnsi="Times New Roman" w:cs="Times New Roman"/>
          <w:b/>
          <w:bCs/>
          <w:sz w:val="28"/>
          <w:szCs w:val="28"/>
        </w:rPr>
        <w:t xml:space="preserve">сновные сведения о матрицах </w:t>
      </w:r>
      <w:r w:rsidRPr="000E3B9F">
        <w:rPr>
          <w:rFonts w:ascii="Times New Roman" w:eastAsia="Times New Roman" w:hAnsi="Times New Roman" w:cs="Times New Roman"/>
          <w:b/>
          <w:bCs/>
          <w:sz w:val="28"/>
          <w:szCs w:val="28"/>
        </w:rPr>
        <w:t>»</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матрицу С = А + В, где  А=</w:t>
      </w:r>
      <w:r w:rsidRPr="000E3B9F">
        <w:rPr>
          <w:rFonts w:ascii="Times New Roman" w:eastAsia="Times New Roman" w:hAnsi="Times New Roman" w:cs="Times New Roman"/>
          <w:bCs/>
          <w:position w:val="-50"/>
          <w:sz w:val="28"/>
          <w:szCs w:val="28"/>
        </w:rPr>
        <w:object w:dxaOrig="11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35pt;height:55.35pt" o:ole="" fillcolor="window">
            <v:imagedata r:id="rId10" o:title=""/>
          </v:shape>
          <o:OLEObject Type="Embed" ProgID="Equation.3" ShapeID="_x0000_i1025" DrawAspect="Content" ObjectID="_1552070835" r:id="rId11"/>
        </w:object>
      </w:r>
      <w:r w:rsidRPr="000E3B9F">
        <w:rPr>
          <w:rFonts w:ascii="Times New Roman" w:eastAsia="Times New Roman" w:hAnsi="Times New Roman" w:cs="Times New Roman"/>
          <w:bCs/>
          <w:sz w:val="28"/>
          <w:szCs w:val="28"/>
        </w:rPr>
        <w:t xml:space="preserve"> и В = </w:t>
      </w:r>
      <w:r w:rsidRPr="000E3B9F">
        <w:rPr>
          <w:rFonts w:ascii="Times New Roman" w:eastAsia="Times New Roman" w:hAnsi="Times New Roman" w:cs="Times New Roman"/>
          <w:bCs/>
          <w:position w:val="-50"/>
          <w:sz w:val="28"/>
          <w:szCs w:val="28"/>
        </w:rPr>
        <w:object w:dxaOrig="1120" w:dyaOrig="1120">
          <v:shape id="_x0000_i1026" type="#_x0000_t75" style="width:56pt;height:55.35pt" o:ole="" fillcolor="window">
            <v:imagedata r:id="rId12" o:title=""/>
          </v:shape>
          <o:OLEObject Type="Embed" ProgID="Equation.3" ShapeID="_x0000_i1026" DrawAspect="Content" ObjectID="_1552070836" r:id="rId1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Чтобы найти сумму двух матриц необходимо сложить их соответс</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вующие элементы.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 = </w:t>
      </w:r>
      <w:r w:rsidRPr="000E3B9F">
        <w:rPr>
          <w:rFonts w:ascii="Times New Roman" w:eastAsia="Times New Roman" w:hAnsi="Times New Roman" w:cs="Times New Roman"/>
          <w:bCs/>
          <w:position w:val="-50"/>
          <w:sz w:val="28"/>
          <w:szCs w:val="28"/>
        </w:rPr>
        <w:object w:dxaOrig="6120" w:dyaOrig="1120">
          <v:shape id="_x0000_i1027" type="#_x0000_t75" style="width:306pt;height:55.35pt" o:ole="" fillcolor="window">
            <v:imagedata r:id="rId14" o:title=""/>
          </v:shape>
          <o:OLEObject Type="Embed" ProgID="Equation.3" ShapeID="_x0000_i1027" DrawAspect="Content" ObjectID="_1552070837" r:id="rId1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произведение матриц А =</w:t>
      </w:r>
      <w:r w:rsidRPr="000E3B9F">
        <w:rPr>
          <w:rFonts w:ascii="Times New Roman" w:eastAsia="Times New Roman" w:hAnsi="Times New Roman" w:cs="Times New Roman"/>
          <w:bCs/>
          <w:sz w:val="28"/>
          <w:szCs w:val="28"/>
        </w:rPr>
        <w:object w:dxaOrig="700" w:dyaOrig="720">
          <v:shape id="_x0000_i1028" type="#_x0000_t75" style="width:35.35pt;height:36pt" o:ole="" fillcolor="window">
            <v:imagedata r:id="rId16" o:title=""/>
          </v:shape>
          <o:OLEObject Type="Embed" ProgID="Equation.3" ShapeID="_x0000_i1028" DrawAspect="Content" ObjectID="_1552070838" r:id="rId17"/>
        </w:object>
      </w:r>
      <w:r w:rsidRPr="000E3B9F">
        <w:rPr>
          <w:rFonts w:ascii="Times New Roman" w:eastAsia="Times New Roman" w:hAnsi="Times New Roman" w:cs="Times New Roman"/>
          <w:bCs/>
          <w:sz w:val="28"/>
          <w:szCs w:val="28"/>
        </w:rPr>
        <w:t xml:space="preserve"> и  В = </w:t>
      </w:r>
      <w:r w:rsidRPr="000E3B9F">
        <w:rPr>
          <w:rFonts w:ascii="Times New Roman" w:eastAsia="Times New Roman" w:hAnsi="Times New Roman" w:cs="Times New Roman"/>
          <w:bCs/>
          <w:sz w:val="28"/>
          <w:szCs w:val="28"/>
        </w:rPr>
        <w:object w:dxaOrig="1060" w:dyaOrig="720">
          <v:shape id="_x0000_i1029" type="#_x0000_t75" style="width:53.35pt;height:36pt" o:ole="" fillcolor="window">
            <v:imagedata r:id="rId18" o:title=""/>
          </v:shape>
          <o:OLEObject Type="Embed" ProgID="Equation.3" ShapeID="_x0000_i1029" DrawAspect="Content" ObjectID="_1552070839" r:id="rId19"/>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Произведение матриц существует, так как число столбцов пе</w:t>
      </w:r>
      <w:r w:rsidRPr="000E3B9F">
        <w:rPr>
          <w:rFonts w:ascii="Times New Roman" w:eastAsia="Times New Roman" w:hAnsi="Times New Roman" w:cs="Times New Roman"/>
          <w:bCs/>
          <w:sz w:val="28"/>
          <w:szCs w:val="28"/>
        </w:rPr>
        <w:t>р</w:t>
      </w:r>
      <w:r w:rsidRPr="000E3B9F">
        <w:rPr>
          <w:rFonts w:ascii="Times New Roman" w:eastAsia="Times New Roman" w:hAnsi="Times New Roman" w:cs="Times New Roman"/>
          <w:bCs/>
          <w:sz w:val="28"/>
          <w:szCs w:val="28"/>
        </w:rPr>
        <w:t xml:space="preserve">вой матрицы равно числу строк второй </w:t>
      </w:r>
      <w:r w:rsidRPr="000E3B9F">
        <w:rPr>
          <w:rFonts w:ascii="Times New Roman" w:eastAsia="Times New Roman" w:hAnsi="Times New Roman" w:cs="Times New Roman"/>
          <w:bCs/>
          <w:sz w:val="28"/>
          <w:szCs w:val="28"/>
        </w:rPr>
        <w:object w:dxaOrig="1280" w:dyaOrig="580">
          <v:shape id="_x0000_i1030" type="#_x0000_t75" style="width:58pt;height:26pt" o:ole="">
            <v:imagedata r:id="rId20" o:title=""/>
          </v:shape>
          <o:OLEObject Type="Embed" ProgID="Equation.3" ShapeID="_x0000_i1030" DrawAspect="Content" ObjectID="_1552070840" r:id="rId21"/>
        </w:object>
      </w:r>
      <w:r w:rsidRPr="000E3B9F">
        <w:rPr>
          <w:rFonts w:ascii="Times New Roman" w:eastAsia="Times New Roman" w:hAnsi="Times New Roman" w:cs="Times New Roman"/>
          <w:bCs/>
          <w:sz w:val="28"/>
          <w:szCs w:val="28"/>
        </w:rPr>
        <w:t>. Определим вначале элемент с</w:t>
      </w:r>
      <w:r w:rsidRPr="000E3B9F">
        <w:rPr>
          <w:rFonts w:ascii="Times New Roman" w:eastAsia="Times New Roman" w:hAnsi="Times New Roman" w:cs="Times New Roman"/>
          <w:bCs/>
          <w:sz w:val="28"/>
          <w:szCs w:val="28"/>
          <w:vertAlign w:val="subscript"/>
        </w:rPr>
        <w:t>11</w:t>
      </w:r>
      <w:r w:rsidRPr="000E3B9F">
        <w:rPr>
          <w:rFonts w:ascii="Times New Roman" w:eastAsia="Times New Roman" w:hAnsi="Times New Roman" w:cs="Times New Roman"/>
          <w:bCs/>
          <w:sz w:val="28"/>
          <w:szCs w:val="28"/>
        </w:rPr>
        <w:t xml:space="preserve"> – это сумма произведений элементов 1-й строки первой матрицы - А на элементы 1-го столбца второй матрицы - В:</w:t>
      </w:r>
    </w:p>
    <w:p w:rsidR="000E3B9F" w:rsidRPr="000E3B9F" w:rsidRDefault="000E3B9F" w:rsidP="00EF2696">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vertAlign w:val="subscript"/>
        </w:rPr>
        <w:t>11</w:t>
      </w:r>
      <w:r w:rsidRPr="000E3B9F">
        <w:rPr>
          <w:rFonts w:ascii="Times New Roman" w:eastAsia="Times New Roman" w:hAnsi="Times New Roman" w:cs="Times New Roman"/>
          <w:bCs/>
          <w:sz w:val="28"/>
          <w:szCs w:val="28"/>
        </w:rPr>
        <w:t>= 1∙1+ 3∙3 = 10,</w:t>
      </w:r>
    </w:p>
    <w:p w:rsidR="000E3B9F" w:rsidRPr="000E3B9F" w:rsidRDefault="000E3B9F" w:rsidP="00EF2696">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аналогично находятся остальные элементы (например, элемент с</w:t>
      </w:r>
      <w:r w:rsidRPr="000E3B9F">
        <w:rPr>
          <w:rFonts w:ascii="Times New Roman" w:eastAsia="Times New Roman" w:hAnsi="Times New Roman" w:cs="Times New Roman"/>
          <w:bCs/>
          <w:sz w:val="28"/>
          <w:szCs w:val="28"/>
          <w:vertAlign w:val="subscript"/>
        </w:rPr>
        <w:t>23</w:t>
      </w:r>
      <w:r w:rsidRPr="000E3B9F">
        <w:rPr>
          <w:rFonts w:ascii="Times New Roman" w:eastAsia="Times New Roman" w:hAnsi="Times New Roman" w:cs="Times New Roman"/>
          <w:bCs/>
          <w:sz w:val="28"/>
          <w:szCs w:val="28"/>
        </w:rPr>
        <w:t xml:space="preserve"> – это сумма произведений элементов второй строки матрицы А на элементы третьей строки ма</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рицы В).</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680" w:dyaOrig="720">
          <v:shape id="_x0000_i1031" type="#_x0000_t75" style="width:384pt;height:36pt" o:ole="" fillcolor="window">
            <v:imagedata r:id="rId22" o:title=""/>
          </v:shape>
          <o:OLEObject Type="Embed" ProgID="Equation.3" ShapeID="_x0000_i1031" DrawAspect="Content" ObjectID="_1552070841" r:id="rId2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lastRenderedPageBreak/>
        <w:t>Пример 3.</w:t>
      </w:r>
      <w:r w:rsidRPr="000E3B9F">
        <w:rPr>
          <w:rFonts w:ascii="Times New Roman" w:eastAsia="Times New Roman" w:hAnsi="Times New Roman" w:cs="Times New Roman"/>
          <w:bCs/>
          <w:sz w:val="28"/>
          <w:szCs w:val="28"/>
        </w:rPr>
        <w:t xml:space="preserve">   Транспонируйте матрицу А. </w:t>
      </w:r>
    </w:p>
    <w:p w:rsidR="000E3B9F" w:rsidRPr="000E3B9F" w:rsidRDefault="000E3B9F" w:rsidP="00044DEB">
      <w:pPr>
        <w:numPr>
          <w:ilvl w:val="0"/>
          <w:numId w:val="2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Поменяем строки и столбцы местами, сохраняя порядок элементов:</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 </w:t>
      </w:r>
      <w:r w:rsidRPr="000E3B9F">
        <w:rPr>
          <w:rFonts w:ascii="Times New Roman" w:eastAsia="Times New Roman" w:hAnsi="Times New Roman" w:cs="Times New Roman"/>
          <w:bCs/>
          <w:sz w:val="28"/>
          <w:szCs w:val="28"/>
        </w:rPr>
        <w:object w:dxaOrig="2860" w:dyaOrig="720">
          <v:shape id="_x0000_i1032" type="#_x0000_t75" style="width:143.35pt;height:36pt" o:ole="" fillcolor="window">
            <v:imagedata r:id="rId24" o:title=""/>
          </v:shape>
          <o:OLEObject Type="Embed" ProgID="Equation.3" ShapeID="_x0000_i1032" DrawAspect="Content" ObjectID="_1552070842" r:id="rId2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Умножьте матрицу А = </w:t>
      </w:r>
      <w:r w:rsidRPr="000E3B9F">
        <w:rPr>
          <w:rFonts w:ascii="Times New Roman" w:eastAsia="Times New Roman" w:hAnsi="Times New Roman" w:cs="Times New Roman"/>
          <w:bCs/>
          <w:sz w:val="28"/>
          <w:szCs w:val="28"/>
        </w:rPr>
        <w:object w:dxaOrig="900" w:dyaOrig="720">
          <v:shape id="_x0000_i1033" type="#_x0000_t75" style="width:46pt;height:36pt" o:ole="" fillcolor="window">
            <v:imagedata r:id="rId26" o:title=""/>
          </v:shape>
          <o:OLEObject Type="Embed" ProgID="Equation.3" ShapeID="_x0000_i1033" DrawAspect="Content" ObjectID="_1552070843" r:id="rId27"/>
        </w:object>
      </w:r>
      <w:r w:rsidRPr="000E3B9F">
        <w:rPr>
          <w:rFonts w:ascii="Times New Roman" w:eastAsia="Times New Roman" w:hAnsi="Times New Roman" w:cs="Times New Roman"/>
          <w:bCs/>
          <w:sz w:val="28"/>
          <w:szCs w:val="28"/>
        </w:rPr>
        <w:t xml:space="preserve">  на число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3.</w:t>
      </w:r>
    </w:p>
    <w:p w:rsidR="000E3B9F" w:rsidRPr="000E3B9F" w:rsidRDefault="000E3B9F" w:rsidP="00044DEB">
      <w:pPr>
        <w:numPr>
          <w:ilvl w:val="0"/>
          <w:numId w:val="2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Умножая каждый элемент матрицы А на 2,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2А = 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object w:dxaOrig="900" w:dyaOrig="720">
          <v:shape id="_x0000_i1034" type="#_x0000_t75" style="width:46pt;height:36pt" o:ole="" fillcolor="window">
            <v:imagedata r:id="rId28" o:title=""/>
          </v:shape>
          <o:OLEObject Type="Embed" ProgID="Equation.3" ShapeID="_x0000_i1034" DrawAspect="Content" ObjectID="_1552070844" r:id="rId29"/>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1579" w:dyaOrig="720">
          <v:shape id="_x0000_i1035" type="#_x0000_t75" style="width:78.65pt;height:36pt" o:ole="" fillcolor="window">
            <v:imagedata r:id="rId30" o:title=""/>
          </v:shape>
          <o:OLEObject Type="Embed" ProgID="Equation.3" ShapeID="_x0000_i1035" DrawAspect="Content" ObjectID="_1552070845" r:id="rId31"/>
        </w:objec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object w:dxaOrig="1040" w:dyaOrig="720">
          <v:shape id="_x0000_i1036" type="#_x0000_t75" style="width:52.65pt;height:36pt" o:ole="" fillcolor="window">
            <v:imagedata r:id="rId32" o:title=""/>
          </v:shape>
          <o:OLEObject Type="Embed" ProgID="Equation.3" ShapeID="_x0000_i1036" DrawAspect="Content" ObjectID="_1552070846" r:id="rId3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 Найдите линейные комбинации матриц</w:t>
      </w:r>
    </w:p>
    <w:p w:rsidR="000E3B9F" w:rsidRPr="000E3B9F" w:rsidRDefault="000E3B9F" w:rsidP="00EF2696">
      <w:pPr>
        <w:tabs>
          <w:tab w:val="left" w:pos="567"/>
          <w:tab w:val="left" w:pos="1418"/>
          <w:tab w:val="left" w:pos="1843"/>
        </w:tabs>
        <w:spacing w:after="0" w:line="360" w:lineRule="auto"/>
        <w:ind w:left="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660" w:dyaOrig="1120">
          <v:shape id="_x0000_i1037" type="#_x0000_t75" style="width:504.65pt;height:58.65pt" o:ole="">
            <v:imagedata r:id="rId34" o:title=""/>
          </v:shape>
          <o:OLEObject Type="Embed" ProgID="Equation.3" ShapeID="_x0000_i1037" DrawAspect="Content" ObjectID="_1552070847" r:id="rId35"/>
        </w:object>
      </w:r>
      <w:r w:rsidRPr="000E3B9F">
        <w:rPr>
          <w:rFonts w:ascii="Times New Roman" w:eastAsia="Times New Roman" w:hAnsi="Times New Roman" w:cs="Times New Roman"/>
          <w:bCs/>
          <w:sz w:val="28"/>
          <w:szCs w:val="28"/>
        </w:rPr>
        <w:t xml:space="preserve">1.2. Найдите  3А  + 2В , если   А = </w:t>
      </w:r>
      <w:r w:rsidRPr="000E3B9F">
        <w:rPr>
          <w:rFonts w:ascii="Times New Roman" w:eastAsia="Times New Roman" w:hAnsi="Times New Roman" w:cs="Times New Roman"/>
          <w:bCs/>
          <w:sz w:val="28"/>
          <w:szCs w:val="28"/>
        </w:rPr>
        <w:object w:dxaOrig="1280" w:dyaOrig="720">
          <v:shape id="_x0000_i1038" type="#_x0000_t75" style="width:64.65pt;height:36pt" o:ole="" fillcolor="window">
            <v:imagedata r:id="rId36" o:title=""/>
          </v:shape>
          <o:OLEObject Type="Embed" ProgID="Equation.3" ShapeID="_x0000_i1038" DrawAspect="Content" ObjectID="_1552070848" r:id="rId37"/>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1440" w:dyaOrig="720">
          <v:shape id="_x0000_i1039" type="#_x0000_t75" style="width:1in;height:36pt" o:ole="" fillcolor="window">
            <v:imagedata r:id="rId38" o:title=""/>
          </v:shape>
          <o:OLEObject Type="Embed" ProgID="Equation.3" ShapeID="_x0000_i1039" DrawAspect="Content" ObjectID="_1552070849" r:id="rId39"/>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1.3. Найдите матрицу Х, удовлетворяющую условию 3А + 2Х = Е, если</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 </w:t>
      </w:r>
      <w:r w:rsidRPr="000E3B9F">
        <w:rPr>
          <w:rFonts w:ascii="Times New Roman" w:eastAsia="Times New Roman" w:hAnsi="Times New Roman" w:cs="Times New Roman"/>
          <w:bCs/>
          <w:sz w:val="28"/>
          <w:szCs w:val="28"/>
        </w:rPr>
        <w:object w:dxaOrig="1460" w:dyaOrig="1120">
          <v:shape id="_x0000_i1040" type="#_x0000_t75" style="width:73.35pt;height:55.35pt" o:ole="" fillcolor="window">
            <v:imagedata r:id="rId40" o:title=""/>
          </v:shape>
          <o:OLEObject Type="Embed" ProgID="Equation.3" ShapeID="_x0000_i1040" DrawAspect="Content" ObjectID="_1552070850" r:id="rId4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 Найдите произведения матриц, если они существуют</w:t>
      </w:r>
    </w:p>
    <w:p w:rsidR="000E3B9F" w:rsidRPr="000E3B9F" w:rsidRDefault="000E3B9F" w:rsidP="00EF2696">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419" w:dyaOrig="1440">
          <v:shape id="_x0000_i1041" type="#_x0000_t75" style="width:420.65pt;height:1in" o:ole="">
            <v:imagedata r:id="rId42" o:title=""/>
          </v:shape>
          <o:OLEObject Type="Embed" ProgID="Equation.3" ShapeID="_x0000_i1041" DrawAspect="Content" ObjectID="_1552070851" r:id="rId43"/>
        </w:object>
      </w:r>
      <w:r w:rsidRPr="000E3B9F">
        <w:rPr>
          <w:rFonts w:ascii="Times New Roman" w:eastAsia="Times New Roman" w:hAnsi="Times New Roman" w:cs="Times New Roman"/>
          <w:bCs/>
          <w:sz w:val="28"/>
          <w:szCs w:val="28"/>
        </w:rPr>
        <w:object w:dxaOrig="960" w:dyaOrig="1080">
          <v:shape id="_x0000_i1042" type="#_x0000_t75" style="width:48pt;height:54pt" o:ole="" fillcolor="window">
            <v:imagedata r:id="rId44" o:title=""/>
          </v:shape>
          <o:OLEObject Type="Embed" ProgID="Equation.3" ShapeID="_x0000_i1042" DrawAspect="Content" ObjectID="_1552070852" r:id="rId45"/>
        </w:objec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340" w:dyaOrig="720">
          <v:shape id="_x0000_i1043" type="#_x0000_t75" style="width:118pt;height:36pt" o:ole="">
            <v:imagedata r:id="rId46" o:title=""/>
          </v:shape>
          <o:OLEObject Type="Embed" ProgID="Equation.3" ShapeID="_x0000_i1043" DrawAspect="Content" ObjectID="_1552070853" r:id="rId47"/>
        </w:object>
      </w:r>
      <w:r w:rsidRPr="000E3B9F">
        <w:rPr>
          <w:rFonts w:ascii="Times New Roman" w:eastAsia="Times New Roman" w:hAnsi="Times New Roman" w:cs="Times New Roman"/>
          <w:bCs/>
          <w:sz w:val="28"/>
          <w:szCs w:val="28"/>
        </w:rPr>
        <w:object w:dxaOrig="900" w:dyaOrig="1080">
          <v:shape id="_x0000_i1044" type="#_x0000_t75" style="width:46pt;height:54pt" o:ole="" fillcolor="window">
            <v:imagedata r:id="rId48" o:title=""/>
          </v:shape>
          <o:OLEObject Type="Embed" ProgID="Equation.3" ShapeID="_x0000_i1044" DrawAspect="Content" ObjectID="_1552070854" r:id="rId49"/>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220" w:dyaOrig="1120">
          <v:shape id="_x0000_i1045" type="#_x0000_t75" style="width:161.35pt;height:55.35pt" o:ole="">
            <v:imagedata r:id="rId50" o:title=""/>
          </v:shape>
          <o:OLEObject Type="Embed" ProgID="Equation.3" ShapeID="_x0000_i1045" DrawAspect="Content" ObjectID="_1552070855" r:id="rId51"/>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1.5. Выясните, существуют ли произведения АВ и ВА для данных матриц, и, если они существуют, найдите их:  А = </w:t>
      </w:r>
      <w:r w:rsidRPr="000E3B9F">
        <w:rPr>
          <w:rFonts w:ascii="Times New Roman" w:eastAsia="Times New Roman" w:hAnsi="Times New Roman" w:cs="Times New Roman"/>
          <w:bCs/>
          <w:sz w:val="28"/>
          <w:szCs w:val="28"/>
        </w:rPr>
        <w:object w:dxaOrig="960" w:dyaOrig="720">
          <v:shape id="_x0000_i1046" type="#_x0000_t75" style="width:48pt;height:36pt" o:ole="" fillcolor="window">
            <v:imagedata r:id="rId52" o:title=""/>
          </v:shape>
          <o:OLEObject Type="Embed" ProgID="Equation.3" ShapeID="_x0000_i1046" DrawAspect="Content" ObjectID="_1552070856" r:id="rId53"/>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1200" w:dyaOrig="720">
          <v:shape id="_x0000_i1047" type="#_x0000_t75" style="width:60pt;height:36pt" o:ole="" fillcolor="window">
            <v:imagedata r:id="rId54" o:title=""/>
          </v:shape>
          <o:OLEObject Type="Embed" ProgID="Equation.3" ShapeID="_x0000_i1047" DrawAspect="Content" ObjectID="_1552070857" r:id="rId5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1.6. Вычислите матрицу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sz w:val="28"/>
          <w:szCs w:val="28"/>
          <w:lang w:val="en-US"/>
        </w:rPr>
        <w:t>AB</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где А =</w:t>
      </w:r>
      <w:r w:rsidRPr="000E3B9F">
        <w:rPr>
          <w:rFonts w:ascii="Times New Roman" w:eastAsia="Times New Roman" w:hAnsi="Times New Roman" w:cs="Times New Roman"/>
          <w:bCs/>
          <w:sz w:val="28"/>
          <w:szCs w:val="28"/>
        </w:rPr>
        <w:object w:dxaOrig="1100" w:dyaOrig="720">
          <v:shape id="_x0000_i1048" type="#_x0000_t75" style="width:55.35pt;height:36pt" o:ole="" fillcolor="window">
            <v:imagedata r:id="rId56" o:title=""/>
          </v:shape>
          <o:OLEObject Type="Embed" ProgID="Equation.3" ShapeID="_x0000_i1048" DrawAspect="Content" ObjectID="_1552070858" r:id="rId57"/>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760" w:dyaOrig="1080">
          <v:shape id="_x0000_i1049" type="#_x0000_t75" style="width:37.35pt;height:54pt" o:ole="" fillcolor="window">
            <v:imagedata r:id="rId58" o:title=""/>
          </v:shape>
          <o:OLEObject Type="Embed" ProgID="Equation.3" ShapeID="_x0000_i1049" DrawAspect="Content" ObjectID="_1552070859" r:id="rId59"/>
        </w:object>
      </w:r>
      <w:r w:rsidRPr="000E3B9F">
        <w:rPr>
          <w:rFonts w:ascii="Times New Roman" w:eastAsia="Times New Roman" w:hAnsi="Times New Roman" w:cs="Times New Roman"/>
          <w:bCs/>
          <w:sz w:val="28"/>
          <w:szCs w:val="28"/>
        </w:rPr>
        <w:t>,   С =</w:t>
      </w:r>
      <w:r w:rsidRPr="000E3B9F">
        <w:rPr>
          <w:rFonts w:ascii="Times New Roman" w:eastAsia="Times New Roman" w:hAnsi="Times New Roman" w:cs="Times New Roman"/>
          <w:bCs/>
          <w:sz w:val="28"/>
          <w:szCs w:val="28"/>
        </w:rPr>
        <w:object w:dxaOrig="900" w:dyaOrig="859">
          <v:shape id="_x0000_i1050" type="#_x0000_t75" style="width:46pt;height:42.65pt" o:ole="" fillcolor="window">
            <v:imagedata r:id="rId60" o:title=""/>
          </v:shape>
          <o:OLEObject Type="Embed" ProgID="Equation.3" ShapeID="_x0000_i1050" DrawAspect="Content" ObjectID="_1552070860" r:id="rId61"/>
        </w:object>
      </w:r>
      <w:r w:rsidRPr="000E3B9F">
        <w:rPr>
          <w:rFonts w:ascii="Times New Roman" w:eastAsia="Times New Roman" w:hAnsi="Times New Roman" w:cs="Times New Roman"/>
          <w:bCs/>
          <w:sz w:val="28"/>
          <w:szCs w:val="28"/>
        </w:rPr>
        <w:t xml:space="preserve">1.7. Найдите произведение матриц АВС, где  А = </w:t>
      </w:r>
      <w:r w:rsidRPr="000E3B9F">
        <w:rPr>
          <w:rFonts w:ascii="Times New Roman" w:eastAsia="Times New Roman" w:hAnsi="Times New Roman" w:cs="Times New Roman"/>
          <w:bCs/>
          <w:sz w:val="28"/>
          <w:szCs w:val="28"/>
        </w:rPr>
        <w:object w:dxaOrig="900" w:dyaOrig="859">
          <v:shape id="_x0000_i1051" type="#_x0000_t75" style="width:43.35pt;height:41.35pt" o:ole="" fillcolor="window">
            <v:imagedata r:id="rId62" o:title=""/>
          </v:shape>
          <o:OLEObject Type="Embed" ProgID="Equation.3" ShapeID="_x0000_i1051" DrawAspect="Content" ObjectID="_1552070861" r:id="rId63"/>
        </w:object>
      </w:r>
      <w:r w:rsidRPr="000E3B9F">
        <w:rPr>
          <w:rFonts w:ascii="Times New Roman" w:eastAsia="Times New Roman" w:hAnsi="Times New Roman" w:cs="Times New Roman"/>
          <w:bCs/>
          <w:sz w:val="28"/>
          <w:szCs w:val="28"/>
        </w:rPr>
        <w:t>,  В =</w:t>
      </w:r>
      <w:r w:rsidRPr="000E3B9F">
        <w:rPr>
          <w:rFonts w:ascii="Times New Roman" w:eastAsia="Times New Roman" w:hAnsi="Times New Roman" w:cs="Times New Roman"/>
          <w:bCs/>
          <w:sz w:val="28"/>
          <w:szCs w:val="28"/>
        </w:rPr>
        <w:object w:dxaOrig="880" w:dyaOrig="859">
          <v:shape id="_x0000_i1052" type="#_x0000_t75" style="width:42pt;height:40.65pt" o:ole="" fillcolor="window">
            <v:imagedata r:id="rId64" o:title=""/>
          </v:shape>
          <o:OLEObject Type="Embed" ProgID="Equation.3" ShapeID="_x0000_i1052" DrawAspect="Content" ObjectID="_1552070862" r:id="rId65"/>
        </w:object>
      </w:r>
      <w:r w:rsidRPr="000E3B9F">
        <w:rPr>
          <w:rFonts w:ascii="Times New Roman" w:eastAsia="Times New Roman" w:hAnsi="Times New Roman" w:cs="Times New Roman"/>
          <w:bCs/>
          <w:sz w:val="28"/>
          <w:szCs w:val="28"/>
        </w:rPr>
        <w:t xml:space="preserve">,  С = </w:t>
      </w:r>
      <w:r w:rsidRPr="000E3B9F">
        <w:rPr>
          <w:rFonts w:ascii="Times New Roman" w:eastAsia="Times New Roman" w:hAnsi="Times New Roman" w:cs="Times New Roman"/>
          <w:bCs/>
          <w:sz w:val="28"/>
          <w:szCs w:val="28"/>
        </w:rPr>
        <w:object w:dxaOrig="900" w:dyaOrig="859">
          <v:shape id="_x0000_i1053" type="#_x0000_t75" style="width:42pt;height:40pt" o:ole="" fillcolor="window">
            <v:imagedata r:id="rId66" o:title=""/>
          </v:shape>
          <o:OLEObject Type="Embed" ProgID="Equation.3" ShapeID="_x0000_i1053" DrawAspect="Content" ObjectID="_1552070863" r:id="rId6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1.8. Найдите значение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xml:space="preserve">) , если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3</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+ 4  и  А = </w:t>
      </w:r>
      <w:r w:rsidRPr="000E3B9F">
        <w:rPr>
          <w:rFonts w:ascii="Times New Roman" w:eastAsia="Times New Roman" w:hAnsi="Times New Roman" w:cs="Times New Roman"/>
          <w:bCs/>
          <w:sz w:val="28"/>
          <w:szCs w:val="28"/>
        </w:rPr>
        <w:object w:dxaOrig="880" w:dyaOrig="859">
          <v:shape id="_x0000_i1054" type="#_x0000_t75" style="width:43.35pt;height:42.65pt" o:ole="" fillcolor="window">
            <v:imagedata r:id="rId68" o:title=""/>
          </v:shape>
          <o:OLEObject Type="Embed" ProgID="Equation.3" ShapeID="_x0000_i1054" DrawAspect="Content" ObjectID="_1552070864" r:id="rId6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1.9. Найдите значение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xml:space="preserve">) , если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2</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- 5  и  А = </w:t>
      </w:r>
      <w:r w:rsidRPr="000E3B9F">
        <w:rPr>
          <w:rFonts w:ascii="Times New Roman" w:eastAsia="Times New Roman" w:hAnsi="Times New Roman" w:cs="Times New Roman"/>
          <w:bCs/>
          <w:sz w:val="28"/>
          <w:szCs w:val="28"/>
        </w:rPr>
        <w:object w:dxaOrig="1540" w:dyaOrig="1300">
          <v:shape id="_x0000_i1055" type="#_x0000_t75" style="width:1in;height:60.65pt" o:ole="" fillcolor="window">
            <v:imagedata r:id="rId70" o:title=""/>
          </v:shape>
          <o:OLEObject Type="Embed" ProgID="Equation.3" ShapeID="_x0000_i1055" DrawAspect="Content" ObjectID="_1552070865" r:id="rId7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1.10.  Транспонируйте следующие матрицы</w:t>
      </w:r>
    </w:p>
    <w:p w:rsidR="000E3B9F" w:rsidRPr="000E3B9F" w:rsidRDefault="000E3B9F" w:rsidP="00EF2696">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 </w:t>
      </w:r>
      <w:r w:rsidRPr="000E3B9F">
        <w:rPr>
          <w:rFonts w:ascii="Times New Roman" w:eastAsia="Times New Roman" w:hAnsi="Times New Roman" w:cs="Times New Roman"/>
          <w:bCs/>
          <w:sz w:val="28"/>
          <w:szCs w:val="28"/>
        </w:rPr>
        <w:object w:dxaOrig="1100" w:dyaOrig="720">
          <v:shape id="_x0000_i1056" type="#_x0000_t75" style="width:55.35pt;height:36pt" o:ole="" fillcolor="window">
            <v:imagedata r:id="rId72" o:title=""/>
          </v:shape>
          <o:OLEObject Type="Embed" ProgID="Equation.3" ShapeID="_x0000_i1056" DrawAspect="Content" ObjectID="_1552070866" r:id="rId73"/>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960" w:dyaOrig="1080">
          <v:shape id="_x0000_i1057" type="#_x0000_t75" style="width:48pt;height:54pt" o:ole="" fillcolor="window">
            <v:imagedata r:id="rId74" o:title=""/>
          </v:shape>
          <o:OLEObject Type="Embed" ProgID="Equation.3" ShapeID="_x0000_i1057" DrawAspect="Content" ObjectID="_1552070867" r:id="rId75"/>
        </w:object>
      </w:r>
      <w:r w:rsidRPr="000E3B9F">
        <w:rPr>
          <w:rFonts w:ascii="Times New Roman" w:eastAsia="Times New Roman" w:hAnsi="Times New Roman" w:cs="Times New Roman"/>
          <w:bCs/>
          <w:sz w:val="28"/>
          <w:szCs w:val="28"/>
        </w:rPr>
        <w:t xml:space="preserve">,   С = </w:t>
      </w:r>
      <w:r w:rsidRPr="000E3B9F">
        <w:rPr>
          <w:rFonts w:ascii="Times New Roman" w:eastAsia="Times New Roman" w:hAnsi="Times New Roman" w:cs="Times New Roman"/>
          <w:bCs/>
          <w:sz w:val="28"/>
          <w:szCs w:val="28"/>
        </w:rPr>
        <w:object w:dxaOrig="940" w:dyaOrig="720">
          <v:shape id="_x0000_i1058" type="#_x0000_t75" style="width:47.35pt;height:36pt" o:ole="" fillcolor="window">
            <v:imagedata r:id="rId76" o:title=""/>
          </v:shape>
          <o:OLEObject Type="Embed" ProgID="Equation.3" ShapeID="_x0000_i1058" DrawAspect="Content" ObjectID="_1552070868" r:id="rId77"/>
        </w:object>
      </w:r>
      <w:r w:rsidRPr="000E3B9F">
        <w:rPr>
          <w:rFonts w:ascii="Times New Roman" w:eastAsia="Times New Roman" w:hAnsi="Times New Roman" w:cs="Times New Roman"/>
          <w:bCs/>
          <w:sz w:val="28"/>
          <w:szCs w:val="28"/>
        </w:rPr>
        <w:t xml:space="preserve">,    Д = </w:t>
      </w:r>
      <w:r w:rsidRPr="000E3B9F">
        <w:rPr>
          <w:rFonts w:ascii="Times New Roman" w:eastAsia="Times New Roman" w:hAnsi="Times New Roman" w:cs="Times New Roman"/>
          <w:bCs/>
          <w:sz w:val="28"/>
          <w:szCs w:val="28"/>
        </w:rPr>
        <w:object w:dxaOrig="1280" w:dyaOrig="1120">
          <v:shape id="_x0000_i1059" type="#_x0000_t75" style="width:70pt;height:61.35pt" o:ole="" fillcolor="window">
            <v:imagedata r:id="rId78" o:title=""/>
          </v:shape>
          <o:OLEObject Type="Embed" ProgID="Equation.3" ShapeID="_x0000_i1059" DrawAspect="Content" ObjectID="_1552070869" r:id="rId7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1.11. Вычислите матрицу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ABC</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sz w:val="28"/>
          <w:szCs w:val="28"/>
          <w:lang w:val="en-US"/>
        </w:rPr>
        <w:t>E</w:t>
      </w:r>
      <w:r w:rsidRPr="000E3B9F">
        <w:rPr>
          <w:rFonts w:ascii="Times New Roman" w:eastAsia="Times New Roman" w:hAnsi="Times New Roman" w:cs="Times New Roman"/>
          <w:bCs/>
          <w:sz w:val="28"/>
          <w:szCs w:val="28"/>
        </w:rPr>
        <w:t>, если А =</w:t>
      </w:r>
      <w:r w:rsidRPr="000E3B9F">
        <w:rPr>
          <w:rFonts w:ascii="Times New Roman" w:eastAsia="Times New Roman" w:hAnsi="Times New Roman" w:cs="Times New Roman"/>
          <w:bCs/>
          <w:sz w:val="28"/>
          <w:szCs w:val="28"/>
        </w:rPr>
        <w:object w:dxaOrig="1520" w:dyaOrig="1300">
          <v:shape id="_x0000_i1060" type="#_x0000_t75" style="width:70.65pt;height:60pt" o:ole="" fillcolor="window">
            <v:imagedata r:id="rId80" o:title=""/>
          </v:shape>
          <o:OLEObject Type="Embed" ProgID="Equation.3" ShapeID="_x0000_i1060" DrawAspect="Content" ObjectID="_1552070870" r:id="rId81"/>
        </w:object>
      </w:r>
      <w:r w:rsidRPr="000E3B9F">
        <w:rPr>
          <w:rFonts w:ascii="Times New Roman" w:eastAsia="Times New Roman" w:hAnsi="Times New Roman" w:cs="Times New Roman"/>
          <w:bCs/>
          <w:sz w:val="28"/>
          <w:szCs w:val="28"/>
        </w:rPr>
        <w:t>, В =</w:t>
      </w:r>
      <w:r w:rsidRPr="000E3B9F">
        <w:rPr>
          <w:rFonts w:ascii="Times New Roman" w:eastAsia="Times New Roman" w:hAnsi="Times New Roman" w:cs="Times New Roman"/>
          <w:bCs/>
          <w:sz w:val="28"/>
          <w:szCs w:val="28"/>
        </w:rPr>
        <w:object w:dxaOrig="480" w:dyaOrig="1300">
          <v:shape id="_x0000_i1061" type="#_x0000_t75" style="width:24pt;height:65.35pt" o:ole="" fillcolor="window">
            <v:imagedata r:id="rId82" o:title=""/>
          </v:shape>
          <o:OLEObject Type="Embed" ProgID="Equation.3" ShapeID="_x0000_i1061" DrawAspect="Content" ObjectID="_1552070871" r:id="rId83"/>
        </w:object>
      </w:r>
      <w:r w:rsidRPr="000E3B9F">
        <w:rPr>
          <w:rFonts w:ascii="Times New Roman" w:eastAsia="Times New Roman" w:hAnsi="Times New Roman" w:cs="Times New Roman"/>
          <w:bCs/>
          <w:sz w:val="28"/>
          <w:szCs w:val="28"/>
        </w:rPr>
        <w:t>, С =(</w:t>
      </w:r>
      <w:r w:rsidRPr="000E3B9F">
        <w:rPr>
          <w:rFonts w:ascii="Times New Roman" w:eastAsia="Times New Roman" w:hAnsi="Times New Roman" w:cs="Times New Roman"/>
          <w:bCs/>
          <w:sz w:val="28"/>
          <w:szCs w:val="28"/>
        </w:rPr>
        <w:object w:dxaOrig="880" w:dyaOrig="340">
          <v:shape id="_x0000_i1062" type="#_x0000_t75" style="width:43.35pt;height:17.35pt" o:ole="" fillcolor="window">
            <v:imagedata r:id="rId84" o:title=""/>
          </v:shape>
          <o:OLEObject Type="Embed" ProgID="Equation.3" ShapeID="_x0000_i1062" DrawAspect="Content" ObjectID="_1552070872" r:id="rId85"/>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1.12. Вычислите  АВ – ВА, если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А = </w:t>
      </w:r>
      <w:r w:rsidRPr="000E3B9F">
        <w:rPr>
          <w:rFonts w:ascii="Times New Roman" w:eastAsia="Times New Roman" w:hAnsi="Times New Roman" w:cs="Times New Roman"/>
          <w:bCs/>
          <w:sz w:val="28"/>
          <w:szCs w:val="28"/>
        </w:rPr>
        <w:object w:dxaOrig="920" w:dyaOrig="720">
          <v:shape id="_x0000_i1063" type="#_x0000_t75" style="width:46.65pt;height:36pt" o:ole="" fillcolor="window">
            <v:imagedata r:id="rId86" o:title=""/>
          </v:shape>
          <o:OLEObject Type="Embed" ProgID="Equation.3" ShapeID="_x0000_i1063" DrawAspect="Content" ObjectID="_1552070873" r:id="rId87"/>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720" w:dyaOrig="720">
          <v:shape id="_x0000_i1064" type="#_x0000_t75" style="width:36pt;height:36pt" o:ole="" fillcolor="window">
            <v:imagedata r:id="rId88" o:title=""/>
          </v:shape>
          <o:OLEObject Type="Embed" ProgID="Equation.3" ShapeID="_x0000_i1064" DrawAspect="Content" ObjectID="_1552070874" r:id="rId89"/>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б) </w:t>
      </w:r>
      <w:r w:rsidRPr="000E3B9F">
        <w:rPr>
          <w:rFonts w:ascii="Times New Roman" w:eastAsia="Times New Roman" w:hAnsi="Times New Roman" w:cs="Times New Roman"/>
          <w:bCs/>
          <w:sz w:val="28"/>
          <w:szCs w:val="28"/>
        </w:rPr>
        <w:t xml:space="preserve">А = </w:t>
      </w:r>
      <w:r w:rsidRPr="000E3B9F">
        <w:rPr>
          <w:rFonts w:ascii="Times New Roman" w:eastAsia="Times New Roman" w:hAnsi="Times New Roman" w:cs="Times New Roman"/>
          <w:bCs/>
          <w:sz w:val="28"/>
          <w:szCs w:val="28"/>
        </w:rPr>
        <w:object w:dxaOrig="900" w:dyaOrig="720">
          <v:shape id="_x0000_i1065" type="#_x0000_t75" style="width:46pt;height:36pt" o:ole="" fillcolor="window">
            <v:imagedata r:id="rId90" o:title=""/>
          </v:shape>
          <o:OLEObject Type="Embed" ProgID="Equation.3" ShapeID="_x0000_i1065" DrawAspect="Content" ObjectID="_1552070875" r:id="rId91"/>
        </w:object>
      </w:r>
      <w:r w:rsidRPr="000E3B9F">
        <w:rPr>
          <w:rFonts w:ascii="Times New Roman" w:eastAsia="Times New Roman" w:hAnsi="Times New Roman" w:cs="Times New Roman"/>
          <w:bCs/>
          <w:sz w:val="28"/>
          <w:szCs w:val="28"/>
        </w:rPr>
        <w:t xml:space="preserve">,   В = </w:t>
      </w:r>
      <w:r w:rsidRPr="000E3B9F">
        <w:rPr>
          <w:rFonts w:ascii="Times New Roman" w:eastAsia="Times New Roman" w:hAnsi="Times New Roman" w:cs="Times New Roman"/>
          <w:bCs/>
          <w:sz w:val="28"/>
          <w:szCs w:val="28"/>
        </w:rPr>
        <w:object w:dxaOrig="940" w:dyaOrig="720">
          <v:shape id="_x0000_i1066" type="#_x0000_t75" style="width:47.35pt;height:36pt" o:ole="" fillcolor="window">
            <v:imagedata r:id="rId76" o:title=""/>
          </v:shape>
          <o:OLEObject Type="Embed" ProgID="Equation.3" ShapeID="_x0000_i1066" DrawAspect="Content" ObjectID="_1552070876" r:id="rId9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Cs/>
          <w:i/>
          <w:sz w:val="28"/>
          <w:szCs w:val="28"/>
        </w:rPr>
        <w:t>в)</w:t>
      </w:r>
      <w:r w:rsidRPr="000E3B9F">
        <w:rPr>
          <w:rFonts w:ascii="Times New Roman" w:eastAsia="Times New Roman" w:hAnsi="Times New Roman" w:cs="Times New Roman"/>
          <w:bCs/>
          <w:sz w:val="28"/>
          <w:szCs w:val="28"/>
        </w:rPr>
        <w:t xml:space="preserve"> А</w:t>
      </w:r>
      <w:r w:rsidRPr="000E3B9F">
        <w:rPr>
          <w:rFonts w:ascii="Times New Roman" w:eastAsia="Times New Roman" w:hAnsi="Times New Roman" w:cs="Times New Roman"/>
          <w:b/>
          <w:bCs/>
          <w:sz w:val="28"/>
          <w:szCs w:val="28"/>
        </w:rPr>
        <w:t xml:space="preserve"> = </w:t>
      </w:r>
      <w:r w:rsidRPr="000E3B9F">
        <w:rPr>
          <w:rFonts w:ascii="Times New Roman" w:eastAsia="Times New Roman" w:hAnsi="Times New Roman" w:cs="Times New Roman"/>
          <w:b/>
          <w:bCs/>
          <w:sz w:val="28"/>
          <w:szCs w:val="28"/>
        </w:rPr>
        <w:object w:dxaOrig="1260" w:dyaOrig="1120">
          <v:shape id="_x0000_i1067" type="#_x0000_t75" style="width:64pt;height:55.35pt" o:ole="" fillcolor="window">
            <v:imagedata r:id="rId93" o:title=""/>
          </v:shape>
          <o:OLEObject Type="Embed" ProgID="Equation.3" ShapeID="_x0000_i1067" DrawAspect="Content" ObjectID="_1552070877" r:id="rId94"/>
        </w:objec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
          <w:bCs/>
          <w:sz w:val="28"/>
          <w:szCs w:val="28"/>
        </w:rPr>
        <w:t xml:space="preserve"> = </w:t>
      </w:r>
      <w:r w:rsidRPr="000E3B9F">
        <w:rPr>
          <w:rFonts w:ascii="Times New Roman" w:eastAsia="Times New Roman" w:hAnsi="Times New Roman" w:cs="Times New Roman"/>
          <w:b/>
          <w:bCs/>
          <w:sz w:val="28"/>
          <w:szCs w:val="28"/>
        </w:rPr>
        <w:object w:dxaOrig="1660" w:dyaOrig="1120">
          <v:shape id="_x0000_i1068" type="#_x0000_t75" style="width:83.35pt;height:55.35pt" o:ole="" fillcolor="window">
            <v:imagedata r:id="rId95" o:title=""/>
          </v:shape>
          <o:OLEObject Type="Embed" ProgID="Equation.3" ShapeID="_x0000_i1068" DrawAspect="Content" ObjectID="_1552070878" r:id="rId96"/>
        </w:objec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i/>
          <w:sz w:val="28"/>
          <w:szCs w:val="28"/>
        </w:rPr>
        <w:t xml:space="preserve">г) </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
          <w:bCs/>
          <w:sz w:val="28"/>
          <w:szCs w:val="28"/>
        </w:rPr>
        <w:t xml:space="preserve"> = </w:t>
      </w:r>
      <w:r w:rsidRPr="000E3B9F">
        <w:rPr>
          <w:rFonts w:ascii="Times New Roman" w:eastAsia="Times New Roman" w:hAnsi="Times New Roman" w:cs="Times New Roman"/>
          <w:b/>
          <w:bCs/>
          <w:sz w:val="28"/>
          <w:szCs w:val="28"/>
        </w:rPr>
        <w:object w:dxaOrig="1219" w:dyaOrig="1120">
          <v:shape id="_x0000_i1069" type="#_x0000_t75" style="width:60.65pt;height:55.35pt" o:ole="" fillcolor="window">
            <v:imagedata r:id="rId97" o:title=""/>
          </v:shape>
          <o:OLEObject Type="Embed" ProgID="Equation.3" ShapeID="_x0000_i1069" DrawAspect="Content" ObjectID="_1552070879" r:id="rId98"/>
        </w:objec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
          <w:bCs/>
          <w:sz w:val="28"/>
          <w:szCs w:val="28"/>
        </w:rPr>
        <w:t xml:space="preserve"> = </w:t>
      </w:r>
      <w:r w:rsidRPr="000E3B9F">
        <w:rPr>
          <w:rFonts w:ascii="Times New Roman" w:eastAsia="Times New Roman" w:hAnsi="Times New Roman" w:cs="Times New Roman"/>
          <w:b/>
          <w:bCs/>
          <w:sz w:val="28"/>
          <w:szCs w:val="28"/>
        </w:rPr>
        <w:object w:dxaOrig="1100" w:dyaOrig="1120">
          <v:shape id="_x0000_i1070" type="#_x0000_t75" style="width:55.35pt;height:55.35pt" o:ole="" fillcolor="window">
            <v:imagedata r:id="rId99" o:title=""/>
          </v:shape>
          <o:OLEObject Type="Embed" ProgID="Equation.3" ShapeID="_x0000_i1070" DrawAspect="Content" ObjectID="_1552070880" r:id="rId100"/>
        </w:object>
      </w:r>
      <w:r w:rsidRPr="000E3B9F">
        <w:rPr>
          <w:rFonts w:ascii="Times New Roman" w:eastAsia="Times New Roman" w:hAnsi="Times New Roman" w:cs="Times New Roman"/>
          <w:b/>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 «О</w:t>
      </w:r>
      <w:r w:rsidR="004137BD" w:rsidRPr="000E3B9F">
        <w:rPr>
          <w:rFonts w:ascii="Times New Roman" w:eastAsia="Times New Roman" w:hAnsi="Times New Roman" w:cs="Times New Roman"/>
          <w:b/>
          <w:bCs/>
          <w:sz w:val="28"/>
          <w:szCs w:val="28"/>
        </w:rPr>
        <w:t>пределители квадратных матриц</w:t>
      </w:r>
      <w:r w:rsidRPr="000E3B9F">
        <w:rPr>
          <w:rFonts w:ascii="Times New Roman" w:eastAsia="Times New Roman" w:hAnsi="Times New Roman" w:cs="Times New Roman"/>
          <w:b/>
          <w:bCs/>
          <w:sz w:val="28"/>
          <w:szCs w:val="28"/>
        </w:rPr>
        <w:t>»</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iCs/>
          <w:sz w:val="28"/>
          <w:szCs w:val="28"/>
          <w:u w:val="single"/>
        </w:rPr>
      </w:pPr>
      <w:r w:rsidRPr="000E3B9F">
        <w:rPr>
          <w:rFonts w:ascii="Times New Roman" w:eastAsia="Times New Roman" w:hAnsi="Times New Roman" w:cs="Times New Roman"/>
          <w:b/>
          <w:bCs/>
          <w:i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Cs/>
          <w:sz w:val="28"/>
          <w:szCs w:val="28"/>
        </w:rPr>
        <w:t xml:space="preserve"> Вычислить определитель матрицы второго порядка  </w:t>
      </w:r>
      <w:r w:rsidRPr="000E3B9F">
        <w:rPr>
          <w:rFonts w:ascii="Times New Roman" w:eastAsia="Times New Roman" w:hAnsi="Times New Roman" w:cs="Times New Roman"/>
          <w:bCs/>
          <w:sz w:val="28"/>
          <w:szCs w:val="28"/>
        </w:rPr>
        <w:object w:dxaOrig="740" w:dyaOrig="720">
          <v:shape id="_x0000_i1071" type="#_x0000_t75" style="width:37.35pt;height:36pt" o:ole="" fillcolor="window">
            <v:imagedata r:id="rId101" o:title=""/>
          </v:shape>
          <o:OLEObject Type="Embed" ProgID="Equation.3" ShapeID="_x0000_i1071" DrawAspect="Content" ObjectID="_1552070881" r:id="rId102"/>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600" w:dyaOrig="720">
          <v:shape id="_x0000_i1072" type="#_x0000_t75" style="width:30pt;height:36pt" o:ole="" fillcolor="window">
            <v:imagedata r:id="rId103" o:title=""/>
          </v:shape>
          <o:OLEObject Type="Embed" ProgID="Equation.3" ShapeID="_x0000_i1072" DrawAspect="Content" ObjectID="_1552070882" r:id="rId104"/>
        </w:objec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 5 – 3 </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 1 = 7.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lastRenderedPageBreak/>
        <w:t>Пример 2</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 xml:space="preserve">Вычислить определитель матрицы </w:t>
      </w:r>
      <w:r w:rsidRPr="000E3B9F">
        <w:rPr>
          <w:rFonts w:ascii="Times New Roman" w:eastAsia="Times New Roman" w:hAnsi="Times New Roman" w:cs="Times New Roman"/>
          <w:bCs/>
          <w:sz w:val="28"/>
          <w:szCs w:val="28"/>
        </w:rPr>
        <w:object w:dxaOrig="1440" w:dyaOrig="1120">
          <v:shape id="_x0000_i1073" type="#_x0000_t75" style="width:1in;height:55.35pt" o:ole="" fillcolor="window">
            <v:imagedata r:id="rId105" o:title=""/>
          </v:shape>
          <o:OLEObject Type="Embed" ProgID="Equation.3" ShapeID="_x0000_i1073" DrawAspect="Content" ObjectID="_1552070883" r:id="rId10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 формуле Сарруса вычисляем определитель третьего порядка.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position w:val="-50"/>
          <w:sz w:val="28"/>
          <w:szCs w:val="28"/>
        </w:rPr>
        <w:object w:dxaOrig="1300" w:dyaOrig="1120">
          <v:shape id="_x0000_i1074" type="#_x0000_t75" style="width:65.35pt;height:55.35pt" o:ole="" fillcolor="window">
            <v:imagedata r:id="rId107" o:title=""/>
          </v:shape>
          <o:OLEObject Type="Embed" ProgID="Equation.3" ShapeID="_x0000_i1074" DrawAspect="Content" ObjectID="_1552070884" r:id="rId108"/>
        </w:objec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1 </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(–3) + 2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3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 –  0</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1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(–3) = 17.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Cs/>
          <w:sz w:val="28"/>
          <w:szCs w:val="28"/>
        </w:rPr>
        <w:t xml:space="preserve"> Найти алгебраические дополнения элементов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vertAlign w:val="subscript"/>
        </w:rPr>
        <w:t xml:space="preserve">13, </w:t>
      </w:r>
      <w:r w:rsidRPr="000E3B9F">
        <w:rPr>
          <w:rFonts w:ascii="Times New Roman" w:eastAsia="Times New Roman" w:hAnsi="Times New Roman" w:cs="Times New Roman"/>
          <w:bCs/>
          <w:i/>
          <w:sz w:val="28"/>
          <w:szCs w:val="28"/>
        </w:rPr>
        <w:t xml:space="preserve"> а</w:t>
      </w:r>
      <w:r w:rsidRPr="000E3B9F">
        <w:rPr>
          <w:rFonts w:ascii="Times New Roman" w:eastAsia="Times New Roman" w:hAnsi="Times New Roman" w:cs="Times New Roman"/>
          <w:bCs/>
          <w:i/>
          <w:sz w:val="28"/>
          <w:szCs w:val="28"/>
          <w:vertAlign w:val="subscript"/>
        </w:rPr>
        <w:t xml:space="preserve">21,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vertAlign w:val="subscript"/>
        </w:rPr>
        <w:t>32</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матрицы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60" w:dyaOrig="1120">
          <v:shape id="_x0000_i1075" type="#_x0000_t75" style="width:94pt;height:55.35pt" o:ole="" fillcolor="window">
            <v:imagedata r:id="rId109" o:title=""/>
          </v:shape>
          <o:OLEObject Type="Embed" ProgID="Equation.3" ShapeID="_x0000_i1075" DrawAspect="Content" ObjectID="_1552070885" r:id="rId110"/>
        </w:objec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А</w:t>
      </w:r>
      <w:r w:rsidRPr="000E3B9F">
        <w:rPr>
          <w:rFonts w:ascii="Times New Roman" w:eastAsia="Times New Roman" w:hAnsi="Times New Roman" w:cs="Times New Roman"/>
          <w:bCs/>
          <w:sz w:val="28"/>
          <w:szCs w:val="28"/>
          <w:vertAlign w:val="subscript"/>
        </w:rPr>
        <w:t>13</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1 + 3</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80" w:dyaOrig="720">
          <v:shape id="_x0000_i1076" type="#_x0000_t75" style="width:40pt;height:36pt" o:ole="" fillcolor="window">
            <v:imagedata r:id="rId111" o:title=""/>
          </v:shape>
          <o:OLEObject Type="Embed" ProgID="Equation.3" ShapeID="_x0000_i1076" DrawAspect="Content" ObjectID="_1552070886" r:id="rId112"/>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780" w:dyaOrig="720">
          <v:shape id="_x0000_i1077" type="#_x0000_t75" style="width:40pt;height:36pt" o:ole="" fillcolor="window">
            <v:imagedata r:id="rId111" o:title=""/>
          </v:shape>
          <o:OLEObject Type="Embed" ProgID="Equation.3" ShapeID="_x0000_i1077" DrawAspect="Content" ObjectID="_1552070887" r:id="rId113"/>
        </w:object>
      </w:r>
      <w:r w:rsidRPr="000E3B9F">
        <w:rPr>
          <w:rFonts w:ascii="Times New Roman" w:eastAsia="Times New Roman" w:hAnsi="Times New Roman" w:cs="Times New Roman"/>
          <w:bCs/>
          <w:sz w:val="28"/>
          <w:szCs w:val="28"/>
        </w:rPr>
        <w:t xml:space="preserve"> = – 4 – 0 = – 4,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vertAlign w:val="subscript"/>
        </w:rPr>
        <w:t>21</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2 + 1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80" w:dyaOrig="720">
          <v:shape id="_x0000_i1078" type="#_x0000_t75" style="width:40pt;height:36pt" o:ole="" fillcolor="window">
            <v:imagedata r:id="rId114" o:title=""/>
          </v:shape>
          <o:OLEObject Type="Embed" ProgID="Equation.3" ShapeID="_x0000_i1078" DrawAspect="Content" ObjectID="_1552070888" r:id="rId115"/>
        </w:objec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sz w:val="28"/>
          <w:szCs w:val="28"/>
        </w:rPr>
        <w:object w:dxaOrig="780" w:dyaOrig="720">
          <v:shape id="_x0000_i1079" type="#_x0000_t75" style="width:40pt;height:36pt" o:ole="" fillcolor="window">
            <v:imagedata r:id="rId114" o:title=""/>
          </v:shape>
          <o:OLEObject Type="Embed" ProgID="Equation.3" ShapeID="_x0000_i1079" DrawAspect="Content" ObjectID="_1552070889" r:id="rId116"/>
        </w:object>
      </w:r>
      <w:r w:rsidRPr="000E3B9F">
        <w:rPr>
          <w:rFonts w:ascii="Times New Roman" w:eastAsia="Times New Roman" w:hAnsi="Times New Roman" w:cs="Times New Roman"/>
          <w:bCs/>
          <w:sz w:val="28"/>
          <w:szCs w:val="28"/>
        </w:rPr>
        <w:t xml:space="preserve"> = – (10 – (– 2)·1) = – 12,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w:t>
      </w:r>
      <w:r w:rsidRPr="000E3B9F">
        <w:rPr>
          <w:rFonts w:ascii="Times New Roman" w:eastAsia="Times New Roman" w:hAnsi="Times New Roman" w:cs="Times New Roman"/>
          <w:bCs/>
          <w:sz w:val="28"/>
          <w:szCs w:val="28"/>
          <w:vertAlign w:val="subscript"/>
        </w:rPr>
        <w:t>32</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3 + 2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20" w:dyaOrig="720">
          <v:shape id="_x0000_i1080" type="#_x0000_t75" style="width:36pt;height:36pt" o:ole="" fillcolor="window">
            <v:imagedata r:id="rId117" o:title=""/>
          </v:shape>
          <o:OLEObject Type="Embed" ProgID="Equation.3" ShapeID="_x0000_i1080" DrawAspect="Content" ObjectID="_1552070890" r:id="rId118"/>
        </w:objec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sz w:val="28"/>
          <w:szCs w:val="28"/>
        </w:rPr>
        <w:object w:dxaOrig="720" w:dyaOrig="720">
          <v:shape id="_x0000_i1081" type="#_x0000_t75" style="width:36pt;height:36pt" o:ole="" fillcolor="window">
            <v:imagedata r:id="rId117" o:title=""/>
          </v:shape>
          <o:OLEObject Type="Embed" ProgID="Equation.3" ShapeID="_x0000_i1081" DrawAspect="Content" ObjectID="_1552070891" r:id="rId119"/>
        </w:object>
      </w:r>
      <w:r w:rsidRPr="000E3B9F">
        <w:rPr>
          <w:rFonts w:ascii="Times New Roman" w:eastAsia="Times New Roman" w:hAnsi="Times New Roman" w:cs="Times New Roman"/>
          <w:bCs/>
          <w:sz w:val="28"/>
          <w:szCs w:val="28"/>
        </w:rPr>
        <w:t xml:space="preserve"> = – ((–1)∙ 3 – 1∙ 2) = 5.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4.</w:t>
      </w:r>
      <w:r w:rsidRPr="000E3B9F">
        <w:rPr>
          <w:rFonts w:ascii="Times New Roman" w:eastAsia="Times New Roman" w:hAnsi="Times New Roman" w:cs="Times New Roman"/>
          <w:bCs/>
          <w:sz w:val="28"/>
          <w:szCs w:val="28"/>
        </w:rPr>
        <w:t xml:space="preserve"> Вычислить определитель матрицы</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740" w:dyaOrig="1440">
          <v:shape id="_x0000_i1082" type="#_x0000_t75" style="width:79.35pt;height:66pt" o:ole="" fillcolor="window">
            <v:imagedata r:id="rId120" o:title=""/>
          </v:shape>
          <o:OLEObject Type="Embed" ProgID="Equation.3" ShapeID="_x0000_i1082" DrawAspect="Content" ObjectID="_1552070892" r:id="rId12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Для разложения определителя обычно выбирают тот ряд, где есть нулевые элементы, т.к. соответствующие им слагаемые в разложении будут равны нулю и, применяя теорему Лапласа, записывают:</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579" w:dyaOrig="1440">
          <v:shape id="_x0000_i1083" type="#_x0000_t75" style="width:72.65pt;height:66.65pt" o:ole="" fillcolor="window">
            <v:imagedata r:id="rId122" o:title=""/>
          </v:shape>
          <o:OLEObject Type="Embed" ProgID="Equation.3" ShapeID="_x0000_i1083" DrawAspect="Content" ObjectID="_1552070893" r:id="rId123"/>
        </w:objec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rPr>
        <w:object w:dxaOrig="5760" w:dyaOrig="1120">
          <v:shape id="_x0000_i1084" type="#_x0000_t75" style="width:282pt;height:54.65pt" o:ole="" fillcolor="window">
            <v:imagedata r:id="rId124" o:title=""/>
          </v:shape>
          <o:OLEObject Type="Embed" ProgID="Equation.3" ShapeID="_x0000_i1084" DrawAspect="Content" ObjectID="_1552070894" r:id="rId125"/>
        </w:object>
      </w:r>
      <w:r w:rsidRPr="000E3B9F">
        <w:rPr>
          <w:rFonts w:ascii="Times New Roman" w:eastAsia="Times New Roman" w:hAnsi="Times New Roman" w:cs="Times New Roman"/>
          <w:bCs/>
          <w:sz w:val="28"/>
          <w:szCs w:val="28"/>
        </w:rPr>
        <w:t>122.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5.</w:t>
      </w:r>
      <w:r w:rsidRPr="000E3B9F">
        <w:rPr>
          <w:rFonts w:ascii="Times New Roman" w:eastAsia="Times New Roman" w:hAnsi="Times New Roman" w:cs="Times New Roman"/>
          <w:bCs/>
          <w:sz w:val="28"/>
          <w:szCs w:val="28"/>
        </w:rPr>
        <w:t xml:space="preserve"> Найти матрицу обратную матрице 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680" w:dyaOrig="1120">
          <v:shape id="_x0000_i1085" type="#_x0000_t75" style="width:84pt;height:55.35pt" o:ole="" fillcolor="window">
            <v:imagedata r:id="rId126" o:title=""/>
          </v:shape>
          <o:OLEObject Type="Embed" ProgID="Equation.3" ShapeID="_x0000_i1085" DrawAspect="Content" ObjectID="_1552070895" r:id="rId127"/>
        </w:objec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 Вычисляем определитель матрицы </w:t>
      </w:r>
      <w:r w:rsidRPr="000E3B9F">
        <w:rPr>
          <w:rFonts w:ascii="Times New Roman" w:eastAsia="Times New Roman" w:hAnsi="Times New Roman" w:cs="Times New Roman"/>
          <w:bCs/>
          <w:sz w:val="28"/>
          <w:szCs w:val="28"/>
        </w:rPr>
        <w:sym w:font="Symbol" w:char="F0BD"/>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sym w:font="Symbol" w:char="F0BD"/>
      </w:r>
      <w:r w:rsidRPr="000E3B9F">
        <w:rPr>
          <w:rFonts w:ascii="Times New Roman" w:eastAsia="Times New Roman" w:hAnsi="Times New Roman" w:cs="Times New Roman"/>
          <w:bCs/>
          <w:sz w:val="28"/>
          <w:szCs w:val="28"/>
        </w:rPr>
        <w:t xml:space="preserve"> = 5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0 - матрица невырожденная, значит, существует обратная.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  Транспонируем матрицу </w:t>
      </w:r>
      <w:r w:rsidRPr="000E3B9F">
        <w:rPr>
          <w:rFonts w:ascii="Times New Roman" w:eastAsia="Times New Roman" w:hAnsi="Times New Roman" w:cs="Times New Roman"/>
          <w:bCs/>
          <w:sz w:val="28"/>
          <w:szCs w:val="28"/>
        </w:rPr>
        <w:object w:dxaOrig="1760" w:dyaOrig="880">
          <v:shape id="_x0000_i1086" type="#_x0000_t75" style="width:88.65pt;height:43.35pt" o:ole="" fillcolor="window">
            <v:imagedata r:id="rId128" o:title=""/>
          </v:shape>
          <o:OLEObject Type="Embed" ProgID="Equation.3" ShapeID="_x0000_i1086" DrawAspect="Content" ObjectID="_1552070896" r:id="rId12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 Находим алгебраические дополнения всех элементов транспортированной матрицы.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w:t>
      </w:r>
      <w:r w:rsidRPr="000E3B9F">
        <w:rPr>
          <w:rFonts w:ascii="Times New Roman" w:eastAsia="Times New Roman" w:hAnsi="Times New Roman" w:cs="Times New Roman"/>
          <w:bCs/>
          <w:sz w:val="28"/>
          <w:szCs w:val="28"/>
          <w:vertAlign w:val="subscript"/>
        </w:rPr>
        <w:t>11</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 xml:space="preserve"> 1 + 1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560" w:dyaOrig="720">
          <v:shape id="_x0000_i1087" type="#_x0000_t75" style="width:28.65pt;height:36pt" o:ole="" fillcolor="window">
            <v:imagedata r:id="rId130" o:title=""/>
          </v:shape>
          <o:OLEObject Type="Embed" ProgID="Equation.3" ShapeID="_x0000_i1087" DrawAspect="Content" ObjectID="_1552070897" r:id="rId131"/>
        </w:object>
      </w:r>
      <w:r w:rsidRPr="000E3B9F">
        <w:rPr>
          <w:rFonts w:ascii="Times New Roman" w:eastAsia="Times New Roman" w:hAnsi="Times New Roman" w:cs="Times New Roman"/>
          <w:bCs/>
          <w:sz w:val="28"/>
          <w:szCs w:val="28"/>
        </w:rPr>
        <w:t xml:space="preserve"> = 1,     А</w:t>
      </w:r>
      <w:r w:rsidRPr="000E3B9F">
        <w:rPr>
          <w:rFonts w:ascii="Times New Roman" w:eastAsia="Times New Roman" w:hAnsi="Times New Roman" w:cs="Times New Roman"/>
          <w:bCs/>
          <w:sz w:val="28"/>
          <w:szCs w:val="28"/>
          <w:vertAlign w:val="subscript"/>
        </w:rPr>
        <w:t>12</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1 + 2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60" w:dyaOrig="600">
          <v:shape id="_x0000_i1088" type="#_x0000_t75" style="width:37.35pt;height:30pt" o:ole="" fillcolor="window">
            <v:imagedata r:id="rId132" o:title=""/>
          </v:shape>
          <o:OLEObject Type="Embed" ProgID="Equation.3" ShapeID="_x0000_i1088" DrawAspect="Content" ObjectID="_1552070898" r:id="rId133"/>
        </w:object>
      </w:r>
      <w:r w:rsidRPr="000E3B9F">
        <w:rPr>
          <w:rFonts w:ascii="Times New Roman" w:eastAsia="Times New Roman" w:hAnsi="Times New Roman" w:cs="Times New Roman"/>
          <w:bCs/>
          <w:sz w:val="28"/>
          <w:szCs w:val="28"/>
        </w:rPr>
        <w:t xml:space="preserve"> = 3,     А</w:t>
      </w:r>
      <w:r w:rsidRPr="000E3B9F">
        <w:rPr>
          <w:rFonts w:ascii="Times New Roman" w:eastAsia="Times New Roman" w:hAnsi="Times New Roman" w:cs="Times New Roman"/>
          <w:bCs/>
          <w:sz w:val="28"/>
          <w:szCs w:val="28"/>
          <w:vertAlign w:val="subscript"/>
        </w:rPr>
        <w:t>12</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1 + 3</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80" w:dyaOrig="600">
          <v:shape id="_x0000_i1089" type="#_x0000_t75" style="width:40pt;height:30pt" o:ole="" fillcolor="window">
            <v:imagedata r:id="rId134" o:title=""/>
          </v:shape>
          <o:OLEObject Type="Embed" ProgID="Equation.3" ShapeID="_x0000_i1089" DrawAspect="Content" ObjectID="_1552070899" r:id="rId135"/>
        </w:object>
      </w:r>
      <w:r w:rsidRPr="000E3B9F">
        <w:rPr>
          <w:rFonts w:ascii="Times New Roman" w:eastAsia="Times New Roman" w:hAnsi="Times New Roman" w:cs="Times New Roman"/>
          <w:bCs/>
          <w:sz w:val="28"/>
          <w:szCs w:val="28"/>
        </w:rPr>
        <w:t xml:space="preserve"> = -2,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w:t>
      </w:r>
      <w:r w:rsidRPr="000E3B9F">
        <w:rPr>
          <w:rFonts w:ascii="Times New Roman" w:eastAsia="Times New Roman" w:hAnsi="Times New Roman" w:cs="Times New Roman"/>
          <w:bCs/>
          <w:sz w:val="28"/>
          <w:szCs w:val="28"/>
          <w:vertAlign w:val="subscript"/>
        </w:rPr>
        <w:t>21</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2 + 1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600" w:dyaOrig="600">
          <v:shape id="_x0000_i1090" type="#_x0000_t75" style="width:30pt;height:30pt" o:ole="" fillcolor="window">
            <v:imagedata r:id="rId136" o:title=""/>
          </v:shape>
          <o:OLEObject Type="Embed" ProgID="Equation.3" ShapeID="_x0000_i1090" DrawAspect="Content" ObjectID="_1552070900" r:id="rId137"/>
        </w:object>
      </w:r>
      <w:r w:rsidRPr="000E3B9F">
        <w:rPr>
          <w:rFonts w:ascii="Times New Roman" w:eastAsia="Times New Roman" w:hAnsi="Times New Roman" w:cs="Times New Roman"/>
          <w:bCs/>
          <w:sz w:val="28"/>
          <w:szCs w:val="28"/>
        </w:rPr>
        <w:t xml:space="preserve"> = -3,     А</w:t>
      </w:r>
      <w:r w:rsidRPr="000E3B9F">
        <w:rPr>
          <w:rFonts w:ascii="Times New Roman" w:eastAsia="Times New Roman" w:hAnsi="Times New Roman" w:cs="Times New Roman"/>
          <w:bCs/>
          <w:sz w:val="28"/>
          <w:szCs w:val="28"/>
          <w:vertAlign w:val="subscript"/>
        </w:rPr>
        <w:t>22</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2 + 2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560" w:dyaOrig="720">
          <v:shape id="_x0000_i1091" type="#_x0000_t75" style="width:28.65pt;height:36pt" o:ole="" fillcolor="window">
            <v:imagedata r:id="rId138" o:title=""/>
          </v:shape>
          <o:OLEObject Type="Embed" ProgID="Equation.3" ShapeID="_x0000_i1091" DrawAspect="Content" ObjectID="_1552070901" r:id="rId139"/>
        </w:object>
      </w:r>
      <w:r w:rsidRPr="000E3B9F">
        <w:rPr>
          <w:rFonts w:ascii="Times New Roman" w:eastAsia="Times New Roman" w:hAnsi="Times New Roman" w:cs="Times New Roman"/>
          <w:bCs/>
          <w:sz w:val="28"/>
          <w:szCs w:val="28"/>
        </w:rPr>
        <w:t xml:space="preserve"> = 1,     А</w:t>
      </w:r>
      <w:r w:rsidRPr="000E3B9F">
        <w:rPr>
          <w:rFonts w:ascii="Times New Roman" w:eastAsia="Times New Roman" w:hAnsi="Times New Roman" w:cs="Times New Roman"/>
          <w:bCs/>
          <w:sz w:val="28"/>
          <w:szCs w:val="28"/>
          <w:vertAlign w:val="subscript"/>
        </w:rPr>
        <w:t>23</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2 + 3</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560" w:dyaOrig="600">
          <v:shape id="_x0000_i1092" type="#_x0000_t75" style="width:28.65pt;height:30pt" o:ole="" fillcolor="window">
            <v:imagedata r:id="rId140" o:title=""/>
          </v:shape>
          <o:OLEObject Type="Embed" ProgID="Equation.3" ShapeID="_x0000_i1092" DrawAspect="Content" ObjectID="_1552070902" r:id="rId141"/>
        </w:object>
      </w:r>
      <w:r w:rsidRPr="000E3B9F">
        <w:rPr>
          <w:rFonts w:ascii="Times New Roman" w:eastAsia="Times New Roman" w:hAnsi="Times New Roman" w:cs="Times New Roman"/>
          <w:bCs/>
          <w:sz w:val="28"/>
          <w:szCs w:val="28"/>
        </w:rPr>
        <w:t xml:space="preserve"> =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w:t>
      </w:r>
      <w:r w:rsidRPr="000E3B9F">
        <w:rPr>
          <w:rFonts w:ascii="Times New Roman" w:eastAsia="Times New Roman" w:hAnsi="Times New Roman" w:cs="Times New Roman"/>
          <w:bCs/>
          <w:sz w:val="28"/>
          <w:szCs w:val="28"/>
          <w:vertAlign w:val="subscript"/>
        </w:rPr>
        <w:t>31</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3 + 1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560" w:dyaOrig="600">
          <v:shape id="_x0000_i1093" type="#_x0000_t75" style="width:28.65pt;height:30pt" o:ole="" fillcolor="window">
            <v:imagedata r:id="rId142" o:title=""/>
          </v:shape>
          <o:OLEObject Type="Embed" ProgID="Equation.3" ShapeID="_x0000_i1093" DrawAspect="Content" ObjectID="_1552070903" r:id="rId143"/>
        </w:object>
      </w:r>
      <w:r w:rsidRPr="000E3B9F">
        <w:rPr>
          <w:rFonts w:ascii="Times New Roman" w:eastAsia="Times New Roman" w:hAnsi="Times New Roman" w:cs="Times New Roman"/>
          <w:bCs/>
          <w:sz w:val="28"/>
          <w:szCs w:val="28"/>
        </w:rPr>
        <w:t xml:space="preserve"> = 1,     А</w:t>
      </w:r>
      <w:r w:rsidRPr="000E3B9F">
        <w:rPr>
          <w:rFonts w:ascii="Times New Roman" w:eastAsia="Times New Roman" w:hAnsi="Times New Roman" w:cs="Times New Roman"/>
          <w:bCs/>
          <w:sz w:val="28"/>
          <w:szCs w:val="28"/>
          <w:vertAlign w:val="subscript"/>
        </w:rPr>
        <w:t>32</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3 + 2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00" w:dyaOrig="600">
          <v:shape id="_x0000_i1094" type="#_x0000_t75" style="width:35.35pt;height:30pt" o:ole="" fillcolor="window">
            <v:imagedata r:id="rId144" o:title=""/>
          </v:shape>
          <o:OLEObject Type="Embed" ProgID="Equation.3" ShapeID="_x0000_i1094" DrawAspect="Content" ObjectID="_1552070904" r:id="rId145"/>
        </w:object>
      </w:r>
      <w:r w:rsidRPr="000E3B9F">
        <w:rPr>
          <w:rFonts w:ascii="Times New Roman" w:eastAsia="Times New Roman" w:hAnsi="Times New Roman" w:cs="Times New Roman"/>
          <w:bCs/>
          <w:sz w:val="28"/>
          <w:szCs w:val="28"/>
        </w:rPr>
        <w:t xml:space="preserve"> = -2,     А</w:t>
      </w:r>
      <w:r w:rsidRPr="000E3B9F">
        <w:rPr>
          <w:rFonts w:ascii="Times New Roman" w:eastAsia="Times New Roman" w:hAnsi="Times New Roman" w:cs="Times New Roman"/>
          <w:bCs/>
          <w:sz w:val="28"/>
          <w:szCs w:val="28"/>
          <w:vertAlign w:val="subscript"/>
        </w:rPr>
        <w:t>33</w:t>
      </w:r>
      <w:r w:rsidRPr="000E3B9F">
        <w:rPr>
          <w:rFonts w:ascii="Times New Roman" w:eastAsia="Times New Roman" w:hAnsi="Times New Roman" w:cs="Times New Roman"/>
          <w:bCs/>
          <w:sz w:val="28"/>
          <w:szCs w:val="28"/>
        </w:rPr>
        <w:t xml:space="preserve"> = (-1)</w:t>
      </w:r>
      <w:r w:rsidRPr="000E3B9F">
        <w:rPr>
          <w:rFonts w:ascii="Times New Roman" w:eastAsia="Times New Roman" w:hAnsi="Times New Roman" w:cs="Times New Roman"/>
          <w:b/>
          <w:bCs/>
          <w:i/>
          <w:iCs/>
          <w:sz w:val="28"/>
          <w:szCs w:val="28"/>
          <w:vertAlign w:val="superscript"/>
        </w:rPr>
        <w:t>3 + 3</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60" w:dyaOrig="600">
          <v:shape id="_x0000_i1095" type="#_x0000_t75" style="width:37.35pt;height:30pt" o:ole="" fillcolor="window">
            <v:imagedata r:id="rId146" o:title=""/>
          </v:shape>
          <o:OLEObject Type="Embed" ProgID="Equation.3" ShapeID="_x0000_i1095" DrawAspect="Content" ObjectID="_1552070905" r:id="rId147"/>
        </w:object>
      </w:r>
      <w:r w:rsidRPr="000E3B9F">
        <w:rPr>
          <w:rFonts w:ascii="Times New Roman" w:eastAsia="Times New Roman" w:hAnsi="Times New Roman" w:cs="Times New Roman"/>
          <w:bCs/>
          <w:sz w:val="28"/>
          <w:szCs w:val="28"/>
        </w:rPr>
        <w:t xml:space="preserve"> =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4.  Тогда присоединенная матрица имеет вид:  </w:t>
      </w:r>
      <w:r w:rsidRPr="000E3B9F">
        <w:rPr>
          <w:rFonts w:ascii="Times New Roman" w:eastAsia="Times New Roman" w:hAnsi="Times New Roman" w:cs="Times New Roman"/>
          <w:bCs/>
          <w:sz w:val="28"/>
          <w:szCs w:val="28"/>
        </w:rPr>
        <w:object w:dxaOrig="2060" w:dyaOrig="880">
          <v:shape id="_x0000_i1096" type="#_x0000_t75" style="width:103.35pt;height:43.35pt" o:ole="" fillcolor="window">
            <v:imagedata r:id="rId148" o:title=""/>
          </v:shape>
          <o:OLEObject Type="Embed" ProgID="Equation.3" ShapeID="_x0000_i1096" DrawAspect="Content" ObjectID="_1552070906" r:id="rId14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Обратная матрица </w:t>
      </w:r>
      <w:r w:rsidRPr="000E3B9F">
        <w:rPr>
          <w:rFonts w:ascii="Times New Roman" w:eastAsia="Times New Roman" w:hAnsi="Times New Roman" w:cs="Times New Roman"/>
          <w:bCs/>
          <w:sz w:val="28"/>
          <w:szCs w:val="28"/>
        </w:rPr>
        <w:object w:dxaOrig="5080" w:dyaOrig="880">
          <v:shape id="_x0000_i1097" type="#_x0000_t75" style="width:253.35pt;height:43.35pt" o:ole="" fillcolor="window">
            <v:imagedata r:id="rId150" o:title=""/>
          </v:shape>
          <o:OLEObject Type="Embed" ProgID="Equation.3" ShapeID="_x0000_i1097" DrawAspect="Content" ObjectID="_1552070907" r:id="rId15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vertAlign w:val="subscript"/>
        </w:rPr>
      </w:pPr>
      <w:r w:rsidRPr="000E3B9F">
        <w:rPr>
          <w:rFonts w:ascii="Times New Roman" w:eastAsia="Times New Roman" w:hAnsi="Times New Roman" w:cs="Times New Roman"/>
          <w:b/>
          <w:bCs/>
          <w:i/>
          <w:iCs/>
          <w:sz w:val="28"/>
          <w:szCs w:val="28"/>
        </w:rPr>
        <w:t>Пример 6</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Найти ранг матрицы    </w:t>
      </w:r>
      <w:r w:rsidRPr="000E3B9F">
        <w:rPr>
          <w:rFonts w:ascii="Times New Roman" w:eastAsia="Times New Roman" w:hAnsi="Times New Roman" w:cs="Times New Roman"/>
          <w:bCs/>
          <w:sz w:val="28"/>
          <w:szCs w:val="28"/>
        </w:rPr>
        <w:object w:dxaOrig="2100" w:dyaOrig="960">
          <v:shape id="_x0000_i1098" type="#_x0000_t75" style="width:106pt;height:48pt" o:ole="" fillcolor="window">
            <v:imagedata r:id="rId152" o:title=""/>
          </v:shape>
          <o:OLEObject Type="Embed" ProgID="Equation.3" ShapeID="_x0000_i1098" DrawAspect="Content" ObjectID="_1552070908" r:id="rId15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 свойству 1 (имеется нулевой столбец) все миноры третьего п</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рядка равны нулю. Есть минор 2-го порядка отличный от нуля: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740" w:dyaOrig="600">
          <v:shape id="_x0000_i1099" type="#_x0000_t75" style="width:88pt;height:30pt" o:ole="" fillcolor="window">
            <v:imagedata r:id="rId154" o:title=""/>
          </v:shape>
          <o:OLEObject Type="Embed" ProgID="Equation.3" ShapeID="_x0000_i1099" DrawAspect="Content" ObjectID="_1552070909" r:id="rId155"/>
        </w:object>
      </w:r>
      <w:r w:rsidRPr="000E3B9F">
        <w:rPr>
          <w:rFonts w:ascii="Times New Roman" w:eastAsia="Times New Roman" w:hAnsi="Times New Roman" w:cs="Times New Roman"/>
          <w:bCs/>
          <w:sz w:val="28"/>
          <w:szCs w:val="28"/>
        </w:rPr>
        <w:t xml:space="preserve">, значит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 2.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7.</w:t>
      </w:r>
      <w:r w:rsidRPr="000E3B9F">
        <w:rPr>
          <w:rFonts w:ascii="Times New Roman" w:eastAsia="Times New Roman" w:hAnsi="Times New Roman" w:cs="Times New Roman"/>
          <w:bCs/>
          <w:sz w:val="28"/>
          <w:szCs w:val="28"/>
        </w:rPr>
        <w:t xml:space="preserve"> Решите матричное уравнение  </w:t>
      </w:r>
      <w:r w:rsidRPr="000E3B9F">
        <w:rPr>
          <w:rFonts w:ascii="Times New Roman" w:eastAsia="Times New Roman" w:hAnsi="Times New Roman" w:cs="Times New Roman"/>
          <w:bCs/>
          <w:sz w:val="28"/>
          <w:szCs w:val="28"/>
        </w:rPr>
        <w:object w:dxaOrig="2740" w:dyaOrig="720">
          <v:shape id="_x0000_i1100" type="#_x0000_t75" style="width:137.35pt;height:36pt" o:ole="">
            <v:imagedata r:id="rId156" o:title=""/>
          </v:shape>
          <o:OLEObject Type="Embed" ProgID="Equation.3" ShapeID="_x0000_i1100" DrawAspect="Content" ObjectID="_1552070910" r:id="rId157"/>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Запишем матричное уравнение в виде </w:t>
      </w:r>
      <w:r w:rsidRPr="000E3B9F">
        <w:rPr>
          <w:rFonts w:ascii="Times New Roman" w:eastAsia="Times New Roman" w:hAnsi="Times New Roman" w:cs="Times New Roman"/>
          <w:bCs/>
          <w:i/>
          <w:sz w:val="28"/>
          <w:szCs w:val="28"/>
        </w:rPr>
        <w:t xml:space="preserve">АХ = В. </w:t>
      </w:r>
      <w:r w:rsidRPr="000E3B9F">
        <w:rPr>
          <w:rFonts w:ascii="Times New Roman" w:eastAsia="Times New Roman" w:hAnsi="Times New Roman" w:cs="Times New Roman"/>
          <w:bCs/>
          <w:sz w:val="28"/>
          <w:szCs w:val="28"/>
        </w:rPr>
        <w:t xml:space="preserve">Умножим обе части уравнения  слева на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vertAlign w:val="superscript"/>
        </w:rPr>
        <w:t xml:space="preserve"> – 1</w:t>
      </w:r>
      <w:r w:rsidRPr="000E3B9F">
        <w:rPr>
          <w:rFonts w:ascii="Times New Roman" w:eastAsia="Times New Roman" w:hAnsi="Times New Roman" w:cs="Times New Roman"/>
          <w:bCs/>
          <w:sz w:val="28"/>
          <w:szCs w:val="28"/>
        </w:rPr>
        <w:t xml:space="preserve"> (если существует матрица и выразим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vertAlign w:val="superscript"/>
        </w:rPr>
        <w:t xml:space="preserve"> – 1</w:t>
      </w:r>
      <w:r w:rsidRPr="000E3B9F">
        <w:rPr>
          <w:rFonts w:ascii="Times New Roman" w:eastAsia="Times New Roman" w:hAnsi="Times New Roman" w:cs="Times New Roman"/>
          <w:bCs/>
          <w:sz w:val="28"/>
          <w:szCs w:val="28"/>
        </w:rPr>
        <w:t>)  и  выр</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зим </w:t>
      </w:r>
      <w:r w:rsidRPr="000E3B9F">
        <w:rPr>
          <w:rFonts w:ascii="Times New Roman" w:eastAsia="Times New Roman" w:hAnsi="Times New Roman" w:cs="Times New Roman"/>
          <w:bCs/>
          <w:i/>
          <w:sz w:val="28"/>
          <w:szCs w:val="28"/>
        </w:rPr>
        <w:t>Х.</w:t>
      </w:r>
    </w:p>
    <w:p w:rsidR="000E3B9F" w:rsidRPr="000E3B9F" w:rsidRDefault="000E3B9F" w:rsidP="00044DEB">
      <w:pPr>
        <w:numPr>
          <w:ilvl w:val="0"/>
          <w:numId w:val="28"/>
        </w:numPr>
        <w:tabs>
          <w:tab w:val="left" w:pos="0"/>
          <w:tab w:val="num" w:pos="1134"/>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Найдем определитель матрицы А: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 – 1 ≠ 0, значит матрица невыро</w:t>
      </w: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t>денная и существует обратная, и исходное уравнение имеет (единстве</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ное) решение.</w:t>
      </w:r>
    </w:p>
    <w:p w:rsidR="000E3B9F" w:rsidRPr="000E3B9F" w:rsidRDefault="000E3B9F" w:rsidP="00044DEB">
      <w:pPr>
        <w:numPr>
          <w:ilvl w:val="0"/>
          <w:numId w:val="28"/>
        </w:numPr>
        <w:tabs>
          <w:tab w:val="left" w:pos="0"/>
          <w:tab w:val="num" w:pos="1134"/>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Найдем обратную матрицу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vertAlign w:val="superscript"/>
        </w:rPr>
        <w:t xml:space="preserve"> – 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2659" w:dyaOrig="720">
          <v:shape id="_x0000_i1101" type="#_x0000_t75" style="width:132.65pt;height:36pt" o:ole="">
            <v:imagedata r:id="rId158" o:title=""/>
          </v:shape>
          <o:OLEObject Type="Embed" ProgID="Equation.3" ShapeID="_x0000_i1101" DrawAspect="Content" ObjectID="_1552070911" r:id="rId159"/>
        </w:object>
      </w:r>
    </w:p>
    <w:p w:rsidR="000E3B9F" w:rsidRPr="000E3B9F" w:rsidRDefault="000E3B9F" w:rsidP="00044DEB">
      <w:pPr>
        <w:numPr>
          <w:ilvl w:val="0"/>
          <w:numId w:val="28"/>
        </w:numPr>
        <w:tabs>
          <w:tab w:val="left" w:pos="0"/>
          <w:tab w:val="num" w:pos="1134"/>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Найдем неизвестную матрицу </w:t>
      </w:r>
      <w:r w:rsidRPr="000E3B9F">
        <w:rPr>
          <w:rFonts w:ascii="Times New Roman" w:eastAsia="Times New Roman" w:hAnsi="Times New Roman" w:cs="Times New Roman"/>
          <w:bCs/>
          <w:sz w:val="28"/>
          <w:szCs w:val="28"/>
        </w:rPr>
        <w:object w:dxaOrig="4459" w:dyaOrig="720">
          <v:shape id="_x0000_i1102" type="#_x0000_t75" style="width:222.65pt;height:36pt" o:ole="">
            <v:imagedata r:id="rId160" o:title=""/>
          </v:shape>
          <o:OLEObject Type="Embed" ProgID="Equation.3" ShapeID="_x0000_i1102" DrawAspect="Content" ObjectID="_1552070912" r:id="rId16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  Вычислите определители второго порядка.</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840" w:dyaOrig="720">
          <v:shape id="_x0000_i1103" type="#_x0000_t75" style="width:42pt;height:36pt" o:ole="" fillcolor="window">
            <v:imagedata r:id="rId162" o:title=""/>
          </v:shape>
          <o:OLEObject Type="Embed" ProgID="Equation.3" ShapeID="_x0000_i1103" DrawAspect="Content" ObjectID="_1552070913" r:id="rId163"/>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960" w:dyaOrig="720">
          <v:shape id="_x0000_i1104" type="#_x0000_t75" style="width:48pt;height:36pt" o:ole="" fillcolor="window">
            <v:imagedata r:id="rId164" o:title=""/>
          </v:shape>
          <o:OLEObject Type="Embed" ProgID="Equation.3" ShapeID="_x0000_i1104" DrawAspect="Content" ObjectID="_1552070914" r:id="rId165"/>
        </w:object>
      </w: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sz w:val="28"/>
          <w:szCs w:val="28"/>
        </w:rPr>
        <w:object w:dxaOrig="960" w:dyaOrig="720">
          <v:shape id="_x0000_i1105" type="#_x0000_t75" style="width:48pt;height:36pt" o:ole="" fillcolor="window">
            <v:imagedata r:id="rId166" o:title=""/>
          </v:shape>
          <o:OLEObject Type="Embed" ProgID="Equation.3" ShapeID="_x0000_i1105" DrawAspect="Content" ObjectID="_1552070915" r:id="rId167"/>
        </w:object>
      </w:r>
      <w:r w:rsidRPr="000E3B9F">
        <w:rPr>
          <w:rFonts w:ascii="Times New Roman" w:eastAsia="Times New Roman" w:hAnsi="Times New Roman" w:cs="Times New Roman"/>
          <w:bCs/>
          <w:sz w:val="28"/>
          <w:szCs w:val="28"/>
        </w:rPr>
        <w:t xml:space="preserve">,     г) </w:t>
      </w:r>
      <w:r w:rsidRPr="000E3B9F">
        <w:rPr>
          <w:rFonts w:ascii="Times New Roman" w:eastAsia="Times New Roman" w:hAnsi="Times New Roman" w:cs="Times New Roman"/>
          <w:bCs/>
          <w:sz w:val="28"/>
          <w:szCs w:val="28"/>
        </w:rPr>
        <w:object w:dxaOrig="1579" w:dyaOrig="720">
          <v:shape id="_x0000_i1106" type="#_x0000_t75" style="width:82.65pt;height:40.65pt" o:ole="" fillcolor="window">
            <v:imagedata r:id="rId168" o:title=""/>
          </v:shape>
          <o:OLEObject Type="Embed" ProgID="Equation.3" ShapeID="_x0000_i1106" DrawAspect="Content" ObjectID="_1552070916" r:id="rId169"/>
        </w:object>
      </w:r>
      <w:r w:rsidRPr="000E3B9F">
        <w:rPr>
          <w:rFonts w:ascii="Times New Roman" w:eastAsia="Times New Roman" w:hAnsi="Times New Roman" w:cs="Times New Roman"/>
          <w:bCs/>
          <w:sz w:val="28"/>
          <w:szCs w:val="28"/>
        </w:rPr>
        <w:t xml:space="preserve">,      д) </w:t>
      </w:r>
      <w:r w:rsidRPr="000E3B9F">
        <w:rPr>
          <w:rFonts w:ascii="Times New Roman" w:eastAsia="Times New Roman" w:hAnsi="Times New Roman" w:cs="Times New Roman"/>
          <w:bCs/>
          <w:sz w:val="28"/>
          <w:szCs w:val="28"/>
        </w:rPr>
        <w:object w:dxaOrig="960" w:dyaOrig="720">
          <v:shape id="_x0000_i1107" type="#_x0000_t75" style="width:46.65pt;height:38pt" o:ole="" fillcolor="window">
            <v:imagedata r:id="rId170" o:title=""/>
          </v:shape>
          <o:OLEObject Type="Embed" ProgID="Equation.3" ShapeID="_x0000_i1107" DrawAspect="Content" ObjectID="_1552070917" r:id="rId17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2.2.  Вычислите определители третьего порядка (методом треугольников).</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240" w:dyaOrig="1300">
          <v:shape id="_x0000_i1108" type="#_x0000_t75" style="width:52.65pt;height:55.35pt" o:ole="" fillcolor="window">
            <v:imagedata r:id="rId172" o:title=""/>
          </v:shape>
          <o:OLEObject Type="Embed" ProgID="Equation.3" ShapeID="_x0000_i1108" DrawAspect="Content" ObjectID="_1552070918" r:id="rId173"/>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1440" w:dyaOrig="1300">
          <v:shape id="_x0000_i1109" type="#_x0000_t75" style="width:60pt;height:54pt" o:ole="" fillcolor="window">
            <v:imagedata r:id="rId174" o:title=""/>
          </v:shape>
          <o:OLEObject Type="Embed" ProgID="Equation.3" ShapeID="_x0000_i1109" DrawAspect="Content" ObjectID="_1552070919" r:id="rId175"/>
        </w:object>
      </w: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sz w:val="28"/>
          <w:szCs w:val="28"/>
        </w:rPr>
        <w:object w:dxaOrig="1600" w:dyaOrig="1300">
          <v:shape id="_x0000_i1110" type="#_x0000_t75" style="width:67.35pt;height:55.35pt" o:ole="" fillcolor="window">
            <v:imagedata r:id="rId176" o:title=""/>
          </v:shape>
          <o:OLEObject Type="Embed" ProgID="Equation.3" ShapeID="_x0000_i1110" DrawAspect="Content" ObjectID="_1552070920" r:id="rId177"/>
        </w:object>
      </w:r>
      <w:r w:rsidRPr="000E3B9F">
        <w:rPr>
          <w:rFonts w:ascii="Times New Roman" w:eastAsia="Times New Roman" w:hAnsi="Times New Roman" w:cs="Times New Roman"/>
          <w:bCs/>
          <w:sz w:val="28"/>
          <w:szCs w:val="28"/>
        </w:rPr>
        <w:t xml:space="preserve">,      г) </w:t>
      </w:r>
      <w:r w:rsidRPr="000E3B9F">
        <w:rPr>
          <w:rFonts w:ascii="Times New Roman" w:eastAsia="Times New Roman" w:hAnsi="Times New Roman" w:cs="Times New Roman"/>
          <w:bCs/>
          <w:sz w:val="28"/>
          <w:szCs w:val="28"/>
        </w:rPr>
        <w:object w:dxaOrig="1540" w:dyaOrig="1300">
          <v:shape id="_x0000_i1111" type="#_x0000_t75" style="width:65.35pt;height:55.35pt" o:ole="" fillcolor="window">
            <v:imagedata r:id="rId178" o:title=""/>
          </v:shape>
          <o:OLEObject Type="Embed" ProgID="Equation.3" ShapeID="_x0000_i1111" DrawAspect="Content" ObjectID="_1552070921" r:id="rId179"/>
        </w:object>
      </w:r>
      <w:r w:rsidRPr="000E3B9F">
        <w:rPr>
          <w:rFonts w:ascii="Times New Roman" w:eastAsia="Times New Roman" w:hAnsi="Times New Roman" w:cs="Times New Roman"/>
          <w:bCs/>
          <w:sz w:val="28"/>
          <w:szCs w:val="28"/>
        </w:rPr>
        <w:t xml:space="preserve">,   д) </w:t>
      </w:r>
      <w:r w:rsidRPr="000E3B9F">
        <w:rPr>
          <w:rFonts w:ascii="Times New Roman" w:eastAsia="Times New Roman" w:hAnsi="Times New Roman" w:cs="Times New Roman"/>
          <w:bCs/>
          <w:sz w:val="28"/>
          <w:szCs w:val="28"/>
        </w:rPr>
        <w:object w:dxaOrig="1180" w:dyaOrig="1120">
          <v:shape id="_x0000_i1112" type="#_x0000_t75" style="width:59.35pt;height:58pt" o:ole="" fillcolor="window">
            <v:imagedata r:id="rId180" o:title=""/>
          </v:shape>
          <o:OLEObject Type="Embed" ProgID="Equation.3" ShapeID="_x0000_i1112" DrawAspect="Content" ObjectID="_1552070922" r:id="rId181"/>
        </w:objec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  Вычислите определители 3 – го порядка разложением по какой-нибудь строке или столбцу</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060" w:dyaOrig="1120">
          <v:shape id="_x0000_i1113" type="#_x0000_t75" style="width:49.35pt;height:53.35pt" o:ole="" fillcolor="window">
            <v:imagedata r:id="rId182" o:title=""/>
          </v:shape>
          <o:OLEObject Type="Embed" ProgID="Equation.3" ShapeID="_x0000_i1113" DrawAspect="Content" ObjectID="_1552070923" r:id="rId183"/>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1400" w:dyaOrig="1120">
          <v:shape id="_x0000_i1114" type="#_x0000_t75" style="width:66pt;height:53.35pt" o:ole="" fillcolor="window">
            <v:imagedata r:id="rId184" o:title=""/>
          </v:shape>
          <o:OLEObject Type="Embed" ProgID="Equation.3" ShapeID="_x0000_i1114" DrawAspect="Content" ObjectID="_1552070924" r:id="rId185"/>
        </w:object>
      </w: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sz w:val="28"/>
          <w:szCs w:val="28"/>
        </w:rPr>
        <w:object w:dxaOrig="1020" w:dyaOrig="1120">
          <v:shape id="_x0000_i1115" type="#_x0000_t75" style="width:48.65pt;height:53.35pt" o:ole="" fillcolor="window">
            <v:imagedata r:id="rId186" o:title=""/>
          </v:shape>
          <o:OLEObject Type="Embed" ProgID="Equation.3" ShapeID="_x0000_i1115" DrawAspect="Content" ObjectID="_1552070925" r:id="rId187"/>
        </w:object>
      </w:r>
      <w:r w:rsidRPr="000E3B9F">
        <w:rPr>
          <w:rFonts w:ascii="Times New Roman" w:eastAsia="Times New Roman" w:hAnsi="Times New Roman" w:cs="Times New Roman"/>
          <w:bCs/>
          <w:sz w:val="28"/>
          <w:szCs w:val="28"/>
        </w:rPr>
        <w:t xml:space="preserve">,      г) </w:t>
      </w:r>
      <w:r w:rsidRPr="000E3B9F">
        <w:rPr>
          <w:rFonts w:ascii="Times New Roman" w:eastAsia="Times New Roman" w:hAnsi="Times New Roman" w:cs="Times New Roman"/>
          <w:bCs/>
          <w:sz w:val="28"/>
          <w:szCs w:val="28"/>
        </w:rPr>
        <w:object w:dxaOrig="1060" w:dyaOrig="1120">
          <v:shape id="_x0000_i1116" type="#_x0000_t75" style="width:50pt;height:54pt" o:ole="" fillcolor="window">
            <v:imagedata r:id="rId188" o:title=""/>
          </v:shape>
          <o:OLEObject Type="Embed" ProgID="Equation.3" ShapeID="_x0000_i1116" DrawAspect="Content" ObjectID="_1552070926" r:id="rId189"/>
        </w:object>
      </w:r>
      <w:r w:rsidRPr="000E3B9F">
        <w:rPr>
          <w:rFonts w:ascii="Times New Roman" w:eastAsia="Times New Roman" w:hAnsi="Times New Roman" w:cs="Times New Roman"/>
          <w:bCs/>
          <w:sz w:val="28"/>
          <w:szCs w:val="28"/>
        </w:rPr>
        <w:t xml:space="preserve">,     д) </w:t>
      </w:r>
      <w:r w:rsidRPr="000E3B9F">
        <w:rPr>
          <w:rFonts w:ascii="Times New Roman" w:eastAsia="Times New Roman" w:hAnsi="Times New Roman" w:cs="Times New Roman"/>
          <w:bCs/>
          <w:sz w:val="28"/>
          <w:szCs w:val="28"/>
        </w:rPr>
        <w:object w:dxaOrig="1380" w:dyaOrig="1120">
          <v:shape id="_x0000_i1117" type="#_x0000_t75" style="width:70pt;height:58pt" o:ole="" fillcolor="window">
            <v:imagedata r:id="rId190" o:title=""/>
          </v:shape>
          <o:OLEObject Type="Embed" ProgID="Equation.3" ShapeID="_x0000_i1117" DrawAspect="Content" ObjectID="_1552070927" r:id="rId19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2.4.  Вычислите определители 4 – го порядка разложением по какой-нибудь строке или столбцу</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А = </w:t>
      </w:r>
      <w:r w:rsidRPr="000E3B9F">
        <w:rPr>
          <w:rFonts w:ascii="Times New Roman" w:eastAsia="Times New Roman" w:hAnsi="Times New Roman" w:cs="Times New Roman"/>
          <w:bCs/>
          <w:sz w:val="28"/>
          <w:szCs w:val="28"/>
        </w:rPr>
        <w:object w:dxaOrig="1460" w:dyaOrig="1440">
          <v:shape id="_x0000_i1118" type="#_x0000_t75" style="width:70pt;height:70pt" o:ole="" fillcolor="window">
            <v:imagedata r:id="rId192" o:title=""/>
          </v:shape>
          <o:OLEObject Type="Embed" ProgID="Equation.3" ShapeID="_x0000_i1118" DrawAspect="Content" ObjectID="_1552070928" r:id="rId193"/>
        </w:object>
      </w:r>
      <w:r w:rsidRPr="000E3B9F">
        <w:rPr>
          <w:rFonts w:ascii="Times New Roman" w:eastAsia="Times New Roman" w:hAnsi="Times New Roman" w:cs="Times New Roman"/>
          <w:bCs/>
          <w:sz w:val="28"/>
          <w:szCs w:val="28"/>
        </w:rPr>
        <w:t xml:space="preserve">,     б) А = </w:t>
      </w:r>
      <w:r w:rsidRPr="000E3B9F">
        <w:rPr>
          <w:rFonts w:ascii="Times New Roman" w:eastAsia="Times New Roman" w:hAnsi="Times New Roman" w:cs="Times New Roman"/>
          <w:bCs/>
          <w:sz w:val="28"/>
          <w:szCs w:val="28"/>
        </w:rPr>
        <w:object w:dxaOrig="1760" w:dyaOrig="1440">
          <v:shape id="_x0000_i1119" type="#_x0000_t75" style="width:83.35pt;height:70pt" o:ole="" fillcolor="window">
            <v:imagedata r:id="rId194" o:title=""/>
          </v:shape>
          <o:OLEObject Type="Embed" ProgID="Equation.3" ShapeID="_x0000_i1119" DrawAspect="Content" ObjectID="_1552070929" r:id="rId195"/>
        </w:object>
      </w:r>
      <w:r w:rsidRPr="000E3B9F">
        <w:rPr>
          <w:rFonts w:ascii="Times New Roman" w:eastAsia="Times New Roman" w:hAnsi="Times New Roman" w:cs="Times New Roman"/>
          <w:bCs/>
          <w:sz w:val="28"/>
          <w:szCs w:val="28"/>
        </w:rPr>
        <w:t xml:space="preserve">     в) А = </w:t>
      </w:r>
      <w:r w:rsidRPr="000E3B9F">
        <w:rPr>
          <w:rFonts w:ascii="Times New Roman" w:eastAsia="Times New Roman" w:hAnsi="Times New Roman" w:cs="Times New Roman"/>
          <w:bCs/>
          <w:sz w:val="28"/>
          <w:szCs w:val="28"/>
        </w:rPr>
        <w:object w:dxaOrig="1620" w:dyaOrig="1440">
          <v:shape id="_x0000_i1120" type="#_x0000_t75" style="width:76.65pt;height:70pt" o:ole="" fillcolor="window">
            <v:imagedata r:id="rId196" o:title=""/>
          </v:shape>
          <o:OLEObject Type="Embed" ProgID="Equation.3" ShapeID="_x0000_i1120" DrawAspect="Content" ObjectID="_1552070930" r:id="rId19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 Найдите матрицы обратные к данным </w:t>
      </w:r>
      <w:r w:rsidRPr="000E3B9F">
        <w:rPr>
          <w:rFonts w:ascii="Times New Roman" w:eastAsia="Times New Roman" w:hAnsi="Times New Roman" w:cs="Times New Roman"/>
          <w:bCs/>
          <w:sz w:val="28"/>
          <w:szCs w:val="28"/>
        </w:rPr>
        <w:object w:dxaOrig="4819" w:dyaOrig="720">
          <v:shape id="_x0000_i1121" type="#_x0000_t75" style="width:240.65pt;height:36pt" o:ole="">
            <v:imagedata r:id="rId198" o:title=""/>
          </v:shape>
          <o:OLEObject Type="Embed" ProgID="Equation.3" ShapeID="_x0000_i1121" DrawAspect="Content" ObjectID="_1552070931" r:id="rId19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2.6. Определите, имеет ли матрица обратную, и если имеет, вычислите её. </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а)А = </w:t>
      </w:r>
      <w:r w:rsidRPr="000E3B9F">
        <w:rPr>
          <w:rFonts w:ascii="Times New Roman" w:eastAsia="Times New Roman" w:hAnsi="Times New Roman" w:cs="Times New Roman"/>
          <w:bCs/>
          <w:sz w:val="28"/>
          <w:szCs w:val="28"/>
        </w:rPr>
        <w:object w:dxaOrig="1960" w:dyaOrig="1300">
          <v:shape id="_x0000_i1122" type="#_x0000_t75" style="width:73.35pt;height:49.35pt" o:ole="" fillcolor="window">
            <v:imagedata r:id="rId200" o:title=""/>
          </v:shape>
          <o:OLEObject Type="Embed" ProgID="Equation.3" ShapeID="_x0000_i1122" DrawAspect="Content" ObjectID="_1552070932" r:id="rId201"/>
        </w:object>
      </w:r>
      <w:r w:rsidRPr="000E3B9F">
        <w:rPr>
          <w:rFonts w:ascii="Times New Roman" w:eastAsia="Times New Roman" w:hAnsi="Times New Roman" w:cs="Times New Roman"/>
          <w:bCs/>
          <w:sz w:val="28"/>
          <w:szCs w:val="28"/>
        </w:rPr>
        <w:t xml:space="preserve">,  б)А =  </w:t>
      </w:r>
      <w:r w:rsidRPr="000E3B9F">
        <w:rPr>
          <w:rFonts w:ascii="Times New Roman" w:eastAsia="Times New Roman" w:hAnsi="Times New Roman" w:cs="Times New Roman"/>
          <w:bCs/>
          <w:sz w:val="28"/>
          <w:szCs w:val="28"/>
        </w:rPr>
        <w:object w:dxaOrig="1860" w:dyaOrig="1300">
          <v:shape id="_x0000_i1123" type="#_x0000_t75" style="width:77.35pt;height:54pt" o:ole="" fillcolor="window">
            <v:imagedata r:id="rId202" o:title=""/>
          </v:shape>
          <o:OLEObject Type="Embed" ProgID="Equation.3" ShapeID="_x0000_i1123" DrawAspect="Content" ObjectID="_1552070933" r:id="rId203"/>
        </w:object>
      </w:r>
      <w:r w:rsidRPr="000E3B9F">
        <w:rPr>
          <w:rFonts w:ascii="Times New Roman" w:eastAsia="Times New Roman" w:hAnsi="Times New Roman" w:cs="Times New Roman"/>
          <w:bCs/>
          <w:sz w:val="28"/>
          <w:szCs w:val="28"/>
        </w:rPr>
        <w:t xml:space="preserve">,    в)А = </w:t>
      </w:r>
      <w:r w:rsidRPr="000E3B9F">
        <w:rPr>
          <w:rFonts w:ascii="Times New Roman" w:eastAsia="Times New Roman" w:hAnsi="Times New Roman" w:cs="Times New Roman"/>
          <w:bCs/>
          <w:sz w:val="28"/>
          <w:szCs w:val="28"/>
        </w:rPr>
        <w:object w:dxaOrig="1420" w:dyaOrig="1120">
          <v:shape id="_x0000_i1124" type="#_x0000_t75" style="width:67.35pt;height:53.35pt" o:ole="" fillcolor="window">
            <v:imagedata r:id="rId204" o:title=""/>
          </v:shape>
          <o:OLEObject Type="Embed" ProgID="Equation.3" ShapeID="_x0000_i1124" DrawAspect="Content" ObjectID="_1552070934" r:id="rId205"/>
        </w:object>
      </w:r>
      <w:r w:rsidRPr="000E3B9F">
        <w:rPr>
          <w:rFonts w:ascii="Times New Roman" w:eastAsia="Times New Roman" w:hAnsi="Times New Roman" w:cs="Times New Roman"/>
          <w:bCs/>
          <w:sz w:val="28"/>
          <w:szCs w:val="28"/>
        </w:rPr>
        <w:t xml:space="preserve">,  г)А = </w:t>
      </w:r>
      <w:r w:rsidRPr="000E3B9F">
        <w:rPr>
          <w:rFonts w:ascii="Times New Roman" w:eastAsia="Times New Roman" w:hAnsi="Times New Roman" w:cs="Times New Roman"/>
          <w:bCs/>
          <w:sz w:val="28"/>
          <w:szCs w:val="28"/>
        </w:rPr>
        <w:object w:dxaOrig="1620" w:dyaOrig="1120">
          <v:shape id="_x0000_i1125" type="#_x0000_t75" style="width:78.65pt;height:54pt" o:ole="" fillcolor="window">
            <v:imagedata r:id="rId206" o:title=""/>
          </v:shape>
          <o:OLEObject Type="Embed" ProgID="Equation.3" ShapeID="_x0000_i1125" DrawAspect="Content" ObjectID="_1552070935" r:id="rId20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2.7. Вычислите матрицу  в = 3А</w:t>
      </w:r>
      <w:r w:rsidRPr="000E3B9F">
        <w:rPr>
          <w:rFonts w:ascii="Times New Roman" w:eastAsia="Times New Roman" w:hAnsi="Times New Roman" w:cs="Times New Roman"/>
          <w:bCs/>
          <w:sz w:val="28"/>
          <w:szCs w:val="28"/>
          <w:vertAlign w:val="superscript"/>
        </w:rPr>
        <w:t>-1</w:t>
      </w:r>
      <w:r w:rsidRPr="000E3B9F">
        <w:rPr>
          <w:rFonts w:ascii="Times New Roman" w:eastAsia="Times New Roman" w:hAnsi="Times New Roman" w:cs="Times New Roman"/>
          <w:bCs/>
          <w:sz w:val="28"/>
          <w:szCs w:val="28"/>
        </w:rPr>
        <w:t xml:space="preserve">  + А′ , где А = </w:t>
      </w:r>
      <w:r w:rsidRPr="000E3B9F">
        <w:rPr>
          <w:rFonts w:ascii="Times New Roman" w:eastAsia="Times New Roman" w:hAnsi="Times New Roman" w:cs="Times New Roman"/>
          <w:bCs/>
          <w:sz w:val="28"/>
          <w:szCs w:val="28"/>
        </w:rPr>
        <w:object w:dxaOrig="1320" w:dyaOrig="1300">
          <v:shape id="_x0000_i1126" type="#_x0000_t75" style="width:54.65pt;height:54pt" o:ole="" fillcolor="window">
            <v:imagedata r:id="rId208" o:title=""/>
          </v:shape>
          <o:OLEObject Type="Embed" ProgID="Equation.3" ShapeID="_x0000_i1126" DrawAspect="Content" ObjectID="_1552070936" r:id="rId20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2.8. Вычислите матрицу   в =  5 А</w:t>
      </w:r>
      <w:r w:rsidRPr="000E3B9F">
        <w:rPr>
          <w:rFonts w:ascii="Times New Roman" w:eastAsia="Times New Roman" w:hAnsi="Times New Roman" w:cs="Times New Roman"/>
          <w:bCs/>
          <w:sz w:val="28"/>
          <w:szCs w:val="28"/>
          <w:vertAlign w:val="superscript"/>
        </w:rPr>
        <w:t>-1</w:t>
      </w:r>
      <w:r w:rsidRPr="000E3B9F">
        <w:rPr>
          <w:rFonts w:ascii="Times New Roman" w:eastAsia="Times New Roman" w:hAnsi="Times New Roman" w:cs="Times New Roman"/>
          <w:bCs/>
          <w:sz w:val="28"/>
          <w:szCs w:val="28"/>
        </w:rPr>
        <w:t xml:space="preserve"> – А , где  А = </w:t>
      </w:r>
      <w:r w:rsidRPr="000E3B9F">
        <w:rPr>
          <w:rFonts w:ascii="Times New Roman" w:eastAsia="Times New Roman" w:hAnsi="Times New Roman" w:cs="Times New Roman"/>
          <w:bCs/>
          <w:sz w:val="28"/>
          <w:szCs w:val="28"/>
        </w:rPr>
        <w:object w:dxaOrig="1540" w:dyaOrig="1300">
          <v:shape id="_x0000_i1127" type="#_x0000_t75" style="width:64pt;height:54pt" o:ole="" fillcolor="window">
            <v:imagedata r:id="rId210" o:title=""/>
          </v:shape>
          <o:OLEObject Type="Embed" ProgID="Equation.3" ShapeID="_x0000_i1127" DrawAspect="Content" ObjectID="_1552070937" r:id="rId21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2.9. Найти ранги матриц  а)А =</w:t>
      </w:r>
      <w:r w:rsidRPr="000E3B9F">
        <w:rPr>
          <w:rFonts w:ascii="Times New Roman" w:eastAsia="Times New Roman" w:hAnsi="Times New Roman" w:cs="Times New Roman"/>
          <w:bCs/>
          <w:sz w:val="28"/>
          <w:szCs w:val="28"/>
        </w:rPr>
        <w:object w:dxaOrig="1719" w:dyaOrig="1300">
          <v:shape id="_x0000_i1128" type="#_x0000_t75" style="width:76pt;height:58pt" o:ole="" fillcolor="window">
            <v:imagedata r:id="rId212" o:title=""/>
          </v:shape>
          <o:OLEObject Type="Embed" ProgID="Equation.3" ShapeID="_x0000_i1128" DrawAspect="Content" ObjectID="_1552070938" r:id="rId213"/>
        </w:object>
      </w:r>
      <w:r w:rsidRPr="000E3B9F">
        <w:rPr>
          <w:rFonts w:ascii="Times New Roman" w:eastAsia="Times New Roman" w:hAnsi="Times New Roman" w:cs="Times New Roman"/>
          <w:bCs/>
          <w:sz w:val="28"/>
          <w:szCs w:val="28"/>
        </w:rPr>
        <w:t>,  б)А=</w:t>
      </w:r>
      <w:r w:rsidRPr="000E3B9F">
        <w:rPr>
          <w:rFonts w:ascii="Times New Roman" w:eastAsia="Times New Roman" w:hAnsi="Times New Roman" w:cs="Times New Roman"/>
          <w:bCs/>
          <w:sz w:val="28"/>
          <w:szCs w:val="28"/>
        </w:rPr>
        <w:object w:dxaOrig="1860" w:dyaOrig="1440">
          <v:shape id="_x0000_i1129" type="#_x0000_t75" style="width:88.65pt;height:70pt" o:ole="" fillcolor="window">
            <v:imagedata r:id="rId214" o:title=""/>
          </v:shape>
          <o:OLEObject Type="Embed" ProgID="Equation.3" ShapeID="_x0000_i1129" DrawAspect="Content" ObjectID="_1552070939" r:id="rId215"/>
        </w:object>
      </w:r>
      <w:r w:rsidRPr="000E3B9F">
        <w:rPr>
          <w:rFonts w:ascii="Times New Roman" w:eastAsia="Times New Roman" w:hAnsi="Times New Roman" w:cs="Times New Roman"/>
          <w:bCs/>
          <w:sz w:val="28"/>
          <w:szCs w:val="28"/>
        </w:rPr>
        <w:t xml:space="preserve">,  в)А = </w:t>
      </w:r>
      <w:r w:rsidRPr="000E3B9F">
        <w:rPr>
          <w:rFonts w:ascii="Times New Roman" w:eastAsia="Times New Roman" w:hAnsi="Times New Roman" w:cs="Times New Roman"/>
          <w:bCs/>
          <w:sz w:val="28"/>
          <w:szCs w:val="28"/>
        </w:rPr>
        <w:object w:dxaOrig="1180" w:dyaOrig="1120">
          <v:shape id="_x0000_i1130" type="#_x0000_t75" style="width:54pt;height:50pt" o:ole="" fillcolor="window">
            <v:imagedata r:id="rId216" o:title=""/>
          </v:shape>
          <o:OLEObject Type="Embed" ProgID="Equation.3" ShapeID="_x0000_i1130" DrawAspect="Content" ObjectID="_1552070940" r:id="rId21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2.10. Найдите матрицу Х, удовлетворяющую уравнению:</w:t>
      </w:r>
    </w:p>
    <w:p w:rsidR="000E3B9F" w:rsidRPr="000E3B9F" w:rsidRDefault="000E3B9F"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3340" w:dyaOrig="720">
          <v:shape id="_x0000_i1131" type="#_x0000_t75" style="width:167.35pt;height:36pt" o:ole="">
            <v:imagedata r:id="rId218" o:title=""/>
          </v:shape>
          <o:OLEObject Type="Embed" ProgID="Equation.3" ShapeID="_x0000_i1131" DrawAspect="Content" ObjectID="_1552070941" r:id="rId219"/>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2280" w:dyaOrig="720">
          <v:shape id="_x0000_i1132" type="#_x0000_t75" style="width:114pt;height:36pt" o:ole="">
            <v:imagedata r:id="rId220" o:title=""/>
          </v:shape>
          <o:OLEObject Type="Embed" ProgID="Equation.3" ShapeID="_x0000_i1132" DrawAspect="Content" ObjectID="_1552070942" r:id="rId221"/>
        </w:object>
      </w: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sz w:val="28"/>
          <w:szCs w:val="28"/>
        </w:rPr>
        <w:object w:dxaOrig="2520" w:dyaOrig="720">
          <v:shape id="_x0000_i1133" type="#_x0000_t75" style="width:126pt;height:36pt" o:ole="">
            <v:imagedata r:id="rId222" o:title=""/>
          </v:shape>
          <o:OLEObject Type="Embed" ProgID="Equation.3" ShapeID="_x0000_i1133" DrawAspect="Content" ObjectID="_1552070943" r:id="rId223"/>
        </w:object>
      </w:r>
      <w:r w:rsidRPr="000E3B9F">
        <w:rPr>
          <w:rFonts w:ascii="Times New Roman" w:eastAsia="Times New Roman" w:hAnsi="Times New Roman" w:cs="Times New Roman"/>
          <w:bCs/>
          <w:sz w:val="28"/>
          <w:szCs w:val="28"/>
        </w:rPr>
        <w:t>.</w:t>
      </w:r>
    </w:p>
    <w:p w:rsidR="00A91415" w:rsidRPr="00A91415" w:rsidRDefault="00A91415"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iCs/>
          <w:sz w:val="16"/>
          <w:szCs w:val="16"/>
          <w:u w:val="single"/>
        </w:rPr>
      </w:pPr>
    </w:p>
    <w:p w:rsidR="00EF2696" w:rsidRPr="00A91415" w:rsidRDefault="00EF2696"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iCs/>
          <w:sz w:val="28"/>
          <w:szCs w:val="28"/>
        </w:rPr>
      </w:pPr>
      <w:r w:rsidRPr="00A91415">
        <w:rPr>
          <w:rFonts w:ascii="Times New Roman" w:eastAsia="Times New Roman" w:hAnsi="Times New Roman" w:cs="Times New Roman"/>
          <w:b/>
          <w:bCs/>
          <w:iCs/>
          <w:sz w:val="28"/>
          <w:szCs w:val="28"/>
        </w:rPr>
        <w:t>Тема 3. «Системы линейных уравнений»</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iCs/>
          <w:sz w:val="28"/>
          <w:szCs w:val="28"/>
          <w:u w:val="single"/>
        </w:rPr>
      </w:pPr>
      <w:r w:rsidRPr="000E3B9F">
        <w:rPr>
          <w:rFonts w:ascii="Times New Roman" w:eastAsia="Times New Roman" w:hAnsi="Times New Roman" w:cs="Times New Roman"/>
          <w:b/>
          <w:bCs/>
          <w:iCs/>
          <w:sz w:val="28"/>
          <w:szCs w:val="28"/>
          <w:u w:val="single"/>
        </w:rPr>
        <w:t>Примеры решения задач</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47534" type="#_x0000_t87" style="position:absolute;left:0;text-align:left;margin-left:414.9pt;margin-top:.95pt;width:9.75pt;height:35.35pt;z-index:251630592"/>
        </w:pict>
      </w:r>
      <w:r w:rsidR="000E3B9F" w:rsidRPr="000E3B9F">
        <w:rPr>
          <w:rFonts w:ascii="Times New Roman" w:eastAsia="Times New Roman" w:hAnsi="Times New Roman" w:cs="Times New Roman"/>
          <w:b/>
          <w:bCs/>
          <w:i/>
          <w:iCs/>
          <w:sz w:val="28"/>
          <w:szCs w:val="28"/>
        </w:rPr>
        <w:t>Пример 1</w:t>
      </w:r>
      <w:r w:rsidR="000E3B9F" w:rsidRPr="000E3B9F">
        <w:rPr>
          <w:rFonts w:ascii="Times New Roman" w:eastAsia="Times New Roman" w:hAnsi="Times New Roman" w:cs="Times New Roman"/>
          <w:b/>
          <w:bCs/>
          <w:sz w:val="28"/>
          <w:szCs w:val="28"/>
        </w:rPr>
        <w:t>.</w:t>
      </w:r>
      <w:r w:rsidR="000E3B9F" w:rsidRPr="000E3B9F">
        <w:rPr>
          <w:rFonts w:ascii="Times New Roman" w:eastAsia="Times New Roman" w:hAnsi="Times New Roman" w:cs="Times New Roman"/>
          <w:bCs/>
          <w:sz w:val="28"/>
          <w:szCs w:val="28"/>
        </w:rPr>
        <w:t xml:space="preserve"> Исследовать на совместность систему     </w:t>
      </w:r>
      <w:r w:rsidR="00A91415">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i/>
          <w:sz w:val="28"/>
          <w:szCs w:val="28"/>
        </w:rPr>
        <w:t xml:space="preserve">х </w:t>
      </w:r>
      <w:r w:rsidR="000E3B9F" w:rsidRPr="000E3B9F">
        <w:rPr>
          <w:rFonts w:ascii="Times New Roman" w:eastAsia="Times New Roman" w:hAnsi="Times New Roman" w:cs="Times New Roman"/>
          <w:bCs/>
          <w:sz w:val="28"/>
          <w:szCs w:val="28"/>
        </w:rPr>
        <w:t>+ у = 1,</w:t>
      </w:r>
    </w:p>
    <w:p w:rsidR="000E3B9F" w:rsidRPr="000E3B9F" w:rsidRDefault="000E3B9F" w:rsidP="00A91415">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3</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+ 3у = - 2.</w:t>
      </w:r>
    </w:p>
    <w:p w:rsidR="000E3B9F" w:rsidRPr="000E3B9F" w:rsidRDefault="000E3B9F" w:rsidP="00044DEB">
      <w:pPr>
        <w:numPr>
          <w:ilvl w:val="0"/>
          <w:numId w:val="1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rPr>
        <w:t>Решение.</w:t>
      </w:r>
      <w:r w:rsidRPr="000E3B9F">
        <w:rPr>
          <w:rFonts w:ascii="Times New Roman" w:eastAsia="Times New Roman" w:hAnsi="Times New Roman" w:cs="Times New Roman"/>
          <w:bCs/>
          <w:sz w:val="28"/>
          <w:szCs w:val="28"/>
        </w:rPr>
        <w:t xml:space="preserve"> А = </w:t>
      </w:r>
      <w:r w:rsidRPr="000E3B9F">
        <w:rPr>
          <w:rFonts w:ascii="Times New Roman" w:eastAsia="Times New Roman" w:hAnsi="Times New Roman" w:cs="Times New Roman"/>
          <w:bCs/>
          <w:sz w:val="28"/>
          <w:szCs w:val="28"/>
        </w:rPr>
        <w:object w:dxaOrig="740" w:dyaOrig="720">
          <v:shape id="_x0000_i1134" type="#_x0000_t75" style="width:37.35pt;height:36pt" o:ole="" fillcolor="window">
            <v:imagedata r:id="rId224" o:title=""/>
          </v:shape>
          <o:OLEObject Type="Embed" ProgID="Equation.3" ShapeID="_x0000_i1134" DrawAspect="Content" ObjectID="_1552070944" r:id="rId225"/>
        </w:object>
      </w:r>
      <w:r w:rsidRPr="000E3B9F">
        <w:rPr>
          <w:rFonts w:ascii="Times New Roman" w:eastAsia="Times New Roman" w:hAnsi="Times New Roman" w:cs="Times New Roman"/>
          <w:bCs/>
          <w:sz w:val="28"/>
          <w:szCs w:val="28"/>
        </w:rPr>
        <w:t xml:space="preserve">, ранг данной матрицы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 1, тогда расширенная ма</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 xml:space="preserve">рица    </w:t>
      </w:r>
      <w:r w:rsidRPr="000E3B9F">
        <w:rPr>
          <w:rFonts w:ascii="Times New Roman" w:eastAsia="Times New Roman" w:hAnsi="Times New Roman" w:cs="Times New Roman"/>
          <w:bCs/>
          <w:sz w:val="28"/>
          <w:szCs w:val="28"/>
        </w:rPr>
        <w:object w:dxaOrig="1680" w:dyaOrig="720">
          <v:shape id="_x0000_i1135" type="#_x0000_t75" style="width:84pt;height:36pt" o:ole="" fillcolor="window">
            <v:imagedata r:id="rId226" o:title=""/>
          </v:shape>
          <o:OLEObject Type="Embed" ProgID="Equation.3" ShapeID="_x0000_i1135" DrawAspect="Content" ObjectID="_1552070945" r:id="rId227"/>
        </w:object>
      </w:r>
      <w:r w:rsidRPr="000E3B9F">
        <w:rPr>
          <w:rFonts w:ascii="Times New Roman" w:eastAsia="Times New Roman" w:hAnsi="Times New Roman" w:cs="Times New Roman"/>
          <w:bCs/>
          <w:sz w:val="28"/>
          <w:szCs w:val="28"/>
        </w:rPr>
        <w:t xml:space="preserve">  имеет ранг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object w:dxaOrig="260" w:dyaOrig="300">
          <v:shape id="_x0000_i1136" type="#_x0000_t75" style="width:13.35pt;height:16pt" o:ole="" fillcolor="window">
            <v:imagedata r:id="rId228" o:title=""/>
          </v:shape>
          <o:OLEObject Type="Embed" ProgID="Equation.3" ShapeID="_x0000_i1136" DrawAspect="Content" ObjectID="_1552070946" r:id="rId229"/>
        </w:objec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sz w:val="28"/>
          <w:szCs w:val="28"/>
          <w:lang w:val="en-US"/>
        </w:rPr>
        <w:object w:dxaOrig="1719" w:dyaOrig="760">
          <v:shape id="_x0000_i1137" type="#_x0000_t75" style="width:85.35pt;height:37.35pt" o:ole="" fillcolor="window">
            <v:imagedata r:id="rId230" o:title=""/>
          </v:shape>
          <o:OLEObject Type="Embed" ProgID="Equation.3" ShapeID="_x0000_i1137" DrawAspect="Content" ObjectID="_1552070947" r:id="rId23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Таким образом,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object w:dxaOrig="260" w:dyaOrig="300">
          <v:shape id="_x0000_i1138" type="#_x0000_t75" style="width:13.35pt;height:16pt" o:ole="" fillcolor="window">
            <v:imagedata r:id="rId228" o:title=""/>
          </v:shape>
          <o:OLEObject Type="Embed" ProgID="Equation.3" ShapeID="_x0000_i1138" DrawAspect="Content" ObjectID="_1552070948" r:id="rId232"/>
        </w:object>
      </w:r>
      <w:r w:rsidRPr="000E3B9F">
        <w:rPr>
          <w:rFonts w:ascii="Times New Roman" w:eastAsia="Times New Roman" w:hAnsi="Times New Roman" w:cs="Times New Roman"/>
          <w:bCs/>
          <w:sz w:val="28"/>
          <w:szCs w:val="28"/>
        </w:rPr>
        <w:t>), следовательно, система несовместна. ►</w:t>
      </w:r>
    </w:p>
    <w:p w:rsidR="000E3B9F" w:rsidRPr="000E3B9F" w:rsidRDefault="008F04B2" w:rsidP="00EF269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8F04B2">
        <w:rPr>
          <w:rFonts w:ascii="Times New Roman" w:eastAsia="Times New Roman" w:hAnsi="Times New Roman" w:cs="Times New Roman"/>
          <w:bCs/>
          <w:i/>
          <w:sz w:val="28"/>
          <w:szCs w:val="28"/>
        </w:rPr>
        <w:pict>
          <v:shape id="_x0000_s47535" type="#_x0000_t87" style="position:absolute;margin-left:396pt;margin-top:2.9pt;width:14pt;height:51.45pt;z-index:251631616"/>
        </w:pict>
      </w:r>
      <w:r w:rsidR="000E3B9F" w:rsidRPr="000E3B9F">
        <w:rPr>
          <w:rFonts w:ascii="Times New Roman" w:eastAsia="Times New Roman" w:hAnsi="Times New Roman" w:cs="Times New Roman"/>
          <w:b/>
          <w:bCs/>
          <w:i/>
          <w:iCs/>
          <w:sz w:val="28"/>
          <w:szCs w:val="28"/>
        </w:rPr>
        <w:t>Пример 2</w:t>
      </w:r>
      <w:r w:rsidR="000E3B9F" w:rsidRPr="000E3B9F">
        <w:rPr>
          <w:rFonts w:ascii="Times New Roman" w:eastAsia="Times New Roman" w:hAnsi="Times New Roman" w:cs="Times New Roman"/>
          <w:b/>
          <w:bCs/>
          <w:sz w:val="28"/>
          <w:szCs w:val="28"/>
        </w:rPr>
        <w:t>.</w:t>
      </w:r>
      <w:r w:rsidR="000E3B9F" w:rsidRPr="000E3B9F">
        <w:rPr>
          <w:rFonts w:ascii="Times New Roman" w:eastAsia="Times New Roman" w:hAnsi="Times New Roman" w:cs="Times New Roman"/>
          <w:bCs/>
          <w:sz w:val="28"/>
          <w:szCs w:val="28"/>
        </w:rPr>
        <w:t xml:space="preserve"> Решить систему уравнений методом обратной матрицы    </w:t>
      </w:r>
      <w:r w:rsidR="000E3B9F" w:rsidRPr="000E3B9F">
        <w:rPr>
          <w:rFonts w:ascii="Times New Roman" w:eastAsia="Times New Roman" w:hAnsi="Times New Roman" w:cs="Times New Roman"/>
          <w:bCs/>
          <w:i/>
          <w:sz w:val="28"/>
          <w:szCs w:val="28"/>
          <w:lang w:val="en-US"/>
        </w:rPr>
        <w:t>x</w:t>
      </w:r>
      <w:r w:rsidR="000E3B9F" w:rsidRPr="000E3B9F">
        <w:rPr>
          <w:rFonts w:ascii="Times New Roman" w:eastAsia="Times New Roman" w:hAnsi="Times New Roman" w:cs="Times New Roman"/>
          <w:bCs/>
          <w:i/>
          <w:sz w:val="28"/>
          <w:szCs w:val="28"/>
        </w:rPr>
        <w:t xml:space="preserve"> </w: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lang w:val="en-US"/>
        </w:rPr>
        <w:t>y</w:t>
      </w:r>
      <w:r w:rsidR="000E3B9F" w:rsidRPr="000E3B9F">
        <w:rPr>
          <w:rFonts w:ascii="Times New Roman" w:eastAsia="Times New Roman" w:hAnsi="Times New Roman" w:cs="Times New Roman"/>
          <w:bCs/>
          <w:sz w:val="28"/>
          <w:szCs w:val="28"/>
        </w:rPr>
        <w:t xml:space="preserve"> + </w:t>
      </w:r>
      <w:r w:rsidR="000E3B9F" w:rsidRPr="000E3B9F">
        <w:rPr>
          <w:rFonts w:ascii="Times New Roman" w:eastAsia="Times New Roman" w:hAnsi="Times New Roman" w:cs="Times New Roman"/>
          <w:bCs/>
          <w:sz w:val="28"/>
          <w:szCs w:val="28"/>
          <w:lang w:val="en-US"/>
        </w:rPr>
        <w:t>z</w:t>
      </w:r>
      <w:r w:rsidR="000E3B9F" w:rsidRPr="000E3B9F">
        <w:rPr>
          <w:rFonts w:ascii="Times New Roman" w:eastAsia="Times New Roman" w:hAnsi="Times New Roman" w:cs="Times New Roman"/>
          <w:bCs/>
          <w:sz w:val="28"/>
          <w:szCs w:val="28"/>
        </w:rPr>
        <w:t xml:space="preserve"> = 3,</w:t>
      </w:r>
    </w:p>
    <w:p w:rsidR="000E3B9F" w:rsidRPr="000E3B9F" w:rsidRDefault="000E3B9F" w:rsidP="00EF2696">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2</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lang w:val="en-US"/>
        </w:rPr>
        <w:t xml:space="preserve"> +y +z =11,</w:t>
      </w:r>
    </w:p>
    <w:p w:rsidR="000E3B9F" w:rsidRPr="000E3B9F" w:rsidRDefault="000E3B9F" w:rsidP="00EF2696">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lang w:val="en-US"/>
        </w:rPr>
        <w:t>+y +2z = 8.</w:t>
      </w:r>
    </w:p>
    <w:p w:rsidR="000E3B9F" w:rsidRPr="000E3B9F" w:rsidRDefault="000E3B9F" w:rsidP="00044DEB">
      <w:pPr>
        <w:numPr>
          <w:ilvl w:val="0"/>
          <w:numId w:val="1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rPr>
        <w:t>Решение</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 xml:space="preserve">Обозначим   </w:t>
      </w:r>
      <w:r w:rsidRPr="000E3B9F">
        <w:rPr>
          <w:rFonts w:ascii="Times New Roman" w:eastAsia="Times New Roman" w:hAnsi="Times New Roman" w:cs="Times New Roman"/>
          <w:bCs/>
          <w:noProof/>
          <w:sz w:val="28"/>
          <w:szCs w:val="28"/>
          <w:lang w:eastAsia="ru-RU"/>
        </w:rPr>
        <w:drawing>
          <wp:inline distT="0" distB="0" distL="0" distR="0">
            <wp:extent cx="2499360" cy="716280"/>
            <wp:effectExtent l="0" t="0" r="0" b="0"/>
            <wp:docPr id="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3"/>
                    <a:srcRect/>
                    <a:stretch>
                      <a:fillRect/>
                    </a:stretch>
                  </pic:blipFill>
                  <pic:spPr bwMode="auto">
                    <a:xfrm>
                      <a:off x="0" y="0"/>
                      <a:ext cx="2499360" cy="716280"/>
                    </a:xfrm>
                    <a:prstGeom prst="rect">
                      <a:avLst/>
                    </a:prstGeom>
                    <a:noFill/>
                    <a:ln w="9525">
                      <a:noFill/>
                      <a:miter lim="800000"/>
                      <a:headEnd/>
                      <a:tailEnd/>
                    </a:ln>
                  </pic:spPr>
                </pic:pic>
              </a:graphicData>
            </a:graphic>
          </wp:inline>
        </w:drawing>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Тогда в матричной форме данная система имеет вид: А</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Х = В. Найдем опред</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литель |</w:t>
      </w: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rPr>
        <w:t xml:space="preserve">| = 5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0, значит матрица А – невырожденная, и существует обратная  А</w:t>
      </w:r>
      <w:r w:rsidRPr="000E3B9F">
        <w:rPr>
          <w:rFonts w:ascii="Times New Roman" w:eastAsia="Times New Roman" w:hAnsi="Times New Roman" w:cs="Times New Roman"/>
          <w:bCs/>
          <w:sz w:val="28"/>
          <w:szCs w:val="28"/>
          <w:vertAlign w:val="superscript"/>
        </w:rPr>
        <w:t>- 1</w:t>
      </w:r>
      <w:r w:rsidRPr="000E3B9F">
        <w:rPr>
          <w:rFonts w:ascii="Times New Roman" w:eastAsia="Times New Roman" w:hAnsi="Times New Roman" w:cs="Times New Roman"/>
          <w:bCs/>
          <w:sz w:val="28"/>
          <w:szCs w:val="28"/>
        </w:rPr>
        <w:t>. Обратную матрицу находим по алгоритму (см. предыдущую тему).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360" w:dyaOrig="1120">
          <v:shape id="_x0000_i1139" type="#_x0000_t75" style="width:118.65pt;height:55.35pt" o:ole="" fillcolor="window">
            <v:imagedata r:id="rId234" o:title=""/>
          </v:shape>
          <o:OLEObject Type="Embed" ProgID="Equation.3" ShapeID="_x0000_i1139" DrawAspect="Content" ObjectID="_1552070949" r:id="rId235"/>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Теперь по формуле  Х = А</w:t>
      </w:r>
      <w:r w:rsidRPr="000E3B9F">
        <w:rPr>
          <w:rFonts w:ascii="Times New Roman" w:eastAsia="Times New Roman" w:hAnsi="Times New Roman" w:cs="Times New Roman"/>
          <w:bCs/>
          <w:sz w:val="28"/>
          <w:szCs w:val="28"/>
          <w:vertAlign w:val="superscript"/>
        </w:rPr>
        <w:t>-1</w:t>
      </w:r>
      <w:r w:rsidRPr="000E3B9F">
        <w:rPr>
          <w:rFonts w:ascii="Times New Roman" w:eastAsia="Times New Roman" w:hAnsi="Times New Roman" w:cs="Times New Roman"/>
          <w:bCs/>
          <w:sz w:val="28"/>
          <w:szCs w:val="28"/>
        </w:rPr>
        <w:t xml:space="preserve">В = </w:t>
      </w:r>
      <w:r w:rsidRPr="000E3B9F">
        <w:rPr>
          <w:rFonts w:ascii="Times New Roman" w:eastAsia="Times New Roman" w:hAnsi="Times New Roman" w:cs="Times New Roman"/>
          <w:bCs/>
          <w:sz w:val="28"/>
          <w:szCs w:val="28"/>
        </w:rPr>
        <w:object w:dxaOrig="6340" w:dyaOrig="1120">
          <v:shape id="_x0000_i1140" type="#_x0000_t75" style="width:317.35pt;height:55.35pt" o:ole="" fillcolor="window">
            <v:imagedata r:id="rId236" o:title=""/>
          </v:shape>
          <o:OLEObject Type="Embed" ProgID="Equation.3" ShapeID="_x0000_i1140" DrawAspect="Content" ObjectID="_1552070950" r:id="rId237"/>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т.е. решение системы (4; 2; 1). ►</w:t>
      </w: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36" type="#_x0000_t87" style="position:absolute;left:0;text-align:left;margin-left:376.4pt;margin-top:5.6pt;width:5.65pt;height:37.95pt;z-index:251632640" o:allowincell="f"/>
        </w:pict>
      </w:r>
      <w:r w:rsidR="000E3B9F" w:rsidRPr="000E3B9F">
        <w:rPr>
          <w:rFonts w:ascii="Times New Roman" w:eastAsia="Times New Roman" w:hAnsi="Times New Roman" w:cs="Times New Roman"/>
          <w:b/>
          <w:bCs/>
          <w:i/>
          <w:iCs/>
          <w:sz w:val="28"/>
          <w:szCs w:val="28"/>
        </w:rPr>
        <w:t>Пример 3</w:t>
      </w:r>
      <w:r w:rsidR="000E3B9F" w:rsidRPr="000E3B9F">
        <w:rPr>
          <w:rFonts w:ascii="Times New Roman" w:eastAsia="Times New Roman" w:hAnsi="Times New Roman" w:cs="Times New Roman"/>
          <w:b/>
          <w:bCs/>
          <w:sz w:val="28"/>
          <w:szCs w:val="28"/>
        </w:rPr>
        <w:t>.</w:t>
      </w:r>
      <w:r w:rsidR="000E3B9F" w:rsidRPr="000E3B9F">
        <w:rPr>
          <w:rFonts w:ascii="Times New Roman" w:eastAsia="Times New Roman" w:hAnsi="Times New Roman" w:cs="Times New Roman"/>
          <w:bCs/>
          <w:sz w:val="28"/>
          <w:szCs w:val="28"/>
        </w:rPr>
        <w:t xml:space="preserve"> Решить систему  уравнений методом Крамера       3</w:t>
      </w:r>
      <w:r w:rsidR="000E3B9F" w:rsidRPr="000E3B9F">
        <w:rPr>
          <w:rFonts w:ascii="Times New Roman" w:eastAsia="Times New Roman" w:hAnsi="Times New Roman" w:cs="Times New Roman"/>
          <w:bCs/>
          <w:sz w:val="28"/>
          <w:szCs w:val="28"/>
          <w:lang w:val="en-US"/>
        </w:rPr>
        <w:t>x</w:t>
      </w:r>
      <w:r w:rsidR="000E3B9F" w:rsidRPr="000E3B9F">
        <w:rPr>
          <w:rFonts w:ascii="Times New Roman" w:eastAsia="Times New Roman" w:hAnsi="Times New Roman" w:cs="Times New Roman"/>
          <w:bCs/>
          <w:sz w:val="28"/>
          <w:szCs w:val="28"/>
        </w:rPr>
        <w:t xml:space="preserve"> + 2</w:t>
      </w:r>
      <w:r w:rsidR="000E3B9F" w:rsidRPr="000E3B9F">
        <w:rPr>
          <w:rFonts w:ascii="Times New Roman" w:eastAsia="Times New Roman" w:hAnsi="Times New Roman" w:cs="Times New Roman"/>
          <w:bCs/>
          <w:sz w:val="28"/>
          <w:szCs w:val="28"/>
          <w:lang w:val="en-US"/>
        </w:rPr>
        <w:t>y</w:t>
      </w:r>
      <w:r w:rsidR="000E3B9F" w:rsidRPr="000E3B9F">
        <w:rPr>
          <w:rFonts w:ascii="Times New Roman" w:eastAsia="Times New Roman" w:hAnsi="Times New Roman" w:cs="Times New Roman"/>
          <w:bCs/>
          <w:sz w:val="28"/>
          <w:szCs w:val="28"/>
        </w:rPr>
        <w:t xml:space="preserve"> + </w:t>
      </w:r>
      <w:r w:rsidR="000E3B9F" w:rsidRPr="000E3B9F">
        <w:rPr>
          <w:rFonts w:ascii="Times New Roman" w:eastAsia="Times New Roman" w:hAnsi="Times New Roman" w:cs="Times New Roman"/>
          <w:bCs/>
          <w:sz w:val="28"/>
          <w:szCs w:val="28"/>
          <w:lang w:val="en-US"/>
        </w:rPr>
        <w:t>z</w:t>
      </w:r>
      <w:r w:rsidR="000E3B9F" w:rsidRPr="000E3B9F">
        <w:rPr>
          <w:rFonts w:ascii="Times New Roman" w:eastAsia="Times New Roman" w:hAnsi="Times New Roman" w:cs="Times New Roman"/>
          <w:bCs/>
          <w:sz w:val="28"/>
          <w:szCs w:val="28"/>
        </w:rPr>
        <w:t xml:space="preserve"> = 3,</w:t>
      </w:r>
    </w:p>
    <w:p w:rsidR="000E3B9F" w:rsidRPr="000E3B9F" w:rsidRDefault="000E3B9F" w:rsidP="00EF2696">
      <w:pPr>
        <w:tabs>
          <w:tab w:val="left" w:pos="0"/>
          <w:tab w:val="left" w:pos="1418"/>
          <w:tab w:val="left" w:pos="1843"/>
        </w:tabs>
        <w:spacing w:after="0" w:line="240" w:lineRule="auto"/>
        <w:ind w:firstLine="567"/>
        <w:jc w:val="right"/>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sz w:val="28"/>
          <w:szCs w:val="28"/>
          <w:lang w:val="en-US"/>
        </w:rPr>
        <w:t xml:space="preserve">x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lang w:val="en-US"/>
        </w:rPr>
        <w:t xml:space="preserve">y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lang w:val="en-US"/>
        </w:rPr>
        <w:t xml:space="preserve">z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sz w:val="28"/>
          <w:szCs w:val="28"/>
          <w:lang w:val="en-US"/>
        </w:rPr>
        <w:t>,</w:t>
      </w:r>
    </w:p>
    <w:p w:rsidR="000E3B9F" w:rsidRPr="000E3B9F" w:rsidRDefault="000E3B9F" w:rsidP="00EF2696">
      <w:pPr>
        <w:tabs>
          <w:tab w:val="left" w:pos="0"/>
          <w:tab w:val="left" w:pos="1418"/>
          <w:tab w:val="left" w:pos="1843"/>
        </w:tabs>
        <w:spacing w:after="0" w:line="240" w:lineRule="auto"/>
        <w:ind w:firstLine="567"/>
        <w:jc w:val="right"/>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 xml:space="preserve">x + y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 xml:space="preserve">z = </w:t>
      </w:r>
      <w:r w:rsidRPr="000E3B9F">
        <w:rPr>
          <w:rFonts w:ascii="Times New Roman" w:eastAsia="Times New Roman" w:hAnsi="Times New Roman" w:cs="Times New Roman"/>
          <w:bCs/>
          <w:sz w:val="28"/>
          <w:szCs w:val="28"/>
        </w:rPr>
        <w:t>–2.</w:t>
      </w:r>
    </w:p>
    <w:p w:rsidR="000E3B9F" w:rsidRPr="000E3B9F" w:rsidRDefault="000E3B9F" w:rsidP="00044DEB">
      <w:pPr>
        <w:numPr>
          <w:ilvl w:val="0"/>
          <w:numId w:val="14"/>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rPr>
        <w:t>Решение</w:t>
      </w:r>
      <w:r w:rsidRPr="000E3B9F">
        <w:rPr>
          <w:rFonts w:ascii="Times New Roman" w:eastAsia="Times New Roman" w:hAnsi="Times New Roman" w:cs="Times New Roman"/>
          <w:bCs/>
          <w:sz w:val="28"/>
          <w:szCs w:val="28"/>
        </w:rPr>
        <w:t xml:space="preserve">. Найдем определитель системы (правилом треугольников или по теореме Лапласа)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 25. Так как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0, то по теореме Крамера система имеет единственное решение.</w:t>
      </w:r>
    </w:p>
    <w:p w:rsidR="000E3B9F" w:rsidRPr="000E3B9F" w:rsidRDefault="000E3B9F" w:rsidP="00EF2696">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Вычислим определители матриц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vertAlign w:val="subscript"/>
        </w:rPr>
        <w:t>3</w:t>
      </w:r>
      <w:r w:rsidRPr="000E3B9F">
        <w:rPr>
          <w:rFonts w:ascii="Times New Roman" w:eastAsia="Times New Roman" w:hAnsi="Times New Roman" w:cs="Times New Roman"/>
          <w:bCs/>
          <w:sz w:val="28"/>
          <w:szCs w:val="28"/>
        </w:rPr>
        <w:t xml:space="preserve"> , полученных из матрицы А, зам</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ной соответственно первого, второго и третьего столбцов столбцом свободных чл</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нов.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300" w:dyaOrig="1120">
          <v:shape id="_x0000_i1141" type="#_x0000_t75" style="width:365.35pt;height:55.35pt" o:ole="" fillcolor="window">
            <v:imagedata r:id="rId238" o:title=""/>
          </v:shape>
          <o:OLEObject Type="Embed" ProgID="Equation.3" ShapeID="_x0000_i1141" DrawAspect="Content" ObjectID="_1552070951" r:id="rId23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Теперь по формулам Крамера  найдем значения неизвестных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640" w:dyaOrig="639">
          <v:shape id="_x0000_i1142" type="#_x0000_t75" style="width:282pt;height:31.35pt" o:ole="" fillcolor="window">
            <v:imagedata r:id="rId240" o:title=""/>
          </v:shape>
          <o:OLEObject Type="Embed" ProgID="Equation.3" ShapeID="_x0000_i1142" DrawAspect="Content" ObjectID="_1552070952" r:id="rId24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т.е. решение системы (1; – 1; 2). ►</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37" type="#_x0000_t87" style="position:absolute;left:0;text-align:left;margin-left:386.55pt;margin-top:4.5pt;width:12.95pt;height:58.5pt;z-index:251633664"/>
        </w:pict>
      </w:r>
      <w:r w:rsidR="000E3B9F" w:rsidRPr="000E3B9F">
        <w:rPr>
          <w:rFonts w:ascii="Times New Roman" w:eastAsia="Times New Roman" w:hAnsi="Times New Roman" w:cs="Times New Roman"/>
          <w:b/>
          <w:bCs/>
          <w:i/>
          <w:iCs/>
          <w:sz w:val="28"/>
          <w:szCs w:val="28"/>
        </w:rPr>
        <w:t>Пример 4</w:t>
      </w:r>
      <w:r w:rsidR="000E3B9F" w:rsidRPr="000E3B9F">
        <w:rPr>
          <w:rFonts w:ascii="Times New Roman" w:eastAsia="Times New Roman" w:hAnsi="Times New Roman" w:cs="Times New Roman"/>
          <w:b/>
          <w:bCs/>
          <w:sz w:val="28"/>
          <w:szCs w:val="28"/>
        </w:rPr>
        <w:t xml:space="preserve">.  </w:t>
      </w:r>
      <w:r w:rsidR="000E3B9F" w:rsidRPr="000E3B9F">
        <w:rPr>
          <w:rFonts w:ascii="Times New Roman" w:eastAsia="Times New Roman" w:hAnsi="Times New Roman" w:cs="Times New Roman"/>
          <w:bCs/>
          <w:sz w:val="28"/>
          <w:szCs w:val="28"/>
        </w:rPr>
        <w:t xml:space="preserve">Решить систему уравнений методом Гаусса.   </w:t>
      </w:r>
      <w:r w:rsidR="00A91415">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rPr>
        <w:t xml:space="preserve"> 2</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vertAlign w:val="subscript"/>
        </w:rPr>
        <w:t>1</w:t>
      </w:r>
      <w:r w:rsidR="000E3B9F" w:rsidRPr="000E3B9F">
        <w:rPr>
          <w:rFonts w:ascii="Times New Roman" w:eastAsia="Times New Roman" w:hAnsi="Times New Roman" w:cs="Times New Roman"/>
          <w:bCs/>
          <w:sz w:val="28"/>
          <w:szCs w:val="28"/>
        </w:rPr>
        <w:t xml:space="preserve"> + 3</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vertAlign w:val="subscript"/>
        </w:rPr>
        <w:t>2</w:t>
      </w:r>
      <w:r w:rsidR="000E3B9F" w:rsidRPr="000E3B9F">
        <w:rPr>
          <w:rFonts w:ascii="Times New Roman" w:eastAsia="Times New Roman" w:hAnsi="Times New Roman" w:cs="Times New Roman"/>
          <w:bCs/>
          <w:sz w:val="28"/>
          <w:szCs w:val="28"/>
        </w:rPr>
        <w:t xml:space="preserve"> – </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vertAlign w:val="subscript"/>
        </w:rPr>
        <w:t>3</w:t>
      </w:r>
      <w:r w:rsidR="000E3B9F" w:rsidRPr="000E3B9F">
        <w:rPr>
          <w:rFonts w:ascii="Times New Roman" w:eastAsia="Times New Roman" w:hAnsi="Times New Roman" w:cs="Times New Roman"/>
          <w:bCs/>
          <w:sz w:val="28"/>
          <w:szCs w:val="28"/>
        </w:rPr>
        <w:t xml:space="preserve"> = 4,</w:t>
      </w:r>
    </w:p>
    <w:p w:rsidR="000E3B9F" w:rsidRPr="000E3B9F" w:rsidRDefault="000E3B9F" w:rsidP="00A91415">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3</w:t>
      </w:r>
      <w:r w:rsidRPr="000E3B9F">
        <w:rPr>
          <w:rFonts w:ascii="Times New Roman" w:eastAsia="Times New Roman" w:hAnsi="Times New Roman" w:cs="Times New Roman"/>
          <w:bCs/>
          <w:sz w:val="28"/>
          <w:szCs w:val="28"/>
        </w:rPr>
        <w:t xml:space="preserve"> = 5,</w:t>
      </w:r>
    </w:p>
    <w:p w:rsidR="000E3B9F" w:rsidRPr="000E3B9F" w:rsidRDefault="000E3B9F" w:rsidP="00A91415">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4</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3</w:t>
      </w:r>
      <w:r w:rsidRPr="000E3B9F">
        <w:rPr>
          <w:rFonts w:ascii="Times New Roman" w:eastAsia="Times New Roman" w:hAnsi="Times New Roman" w:cs="Times New Roman"/>
          <w:bCs/>
          <w:sz w:val="28"/>
          <w:szCs w:val="28"/>
        </w:rPr>
        <w:t xml:space="preserve"> = 0.</w:t>
      </w:r>
    </w:p>
    <w:p w:rsidR="000E3B9F" w:rsidRPr="000E3B9F" w:rsidRDefault="000E3B9F" w:rsidP="00044DEB">
      <w:pPr>
        <w:numPr>
          <w:ilvl w:val="0"/>
          <w:numId w:val="14"/>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Составляя расширенную матрицу можно выполнить первое преобразование системы, поставив на первое место уравнение, в котором коэфф</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циент при 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равен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Расширенная матрица системы имеет вид    </w:t>
      </w:r>
      <w:r w:rsidRPr="000E3B9F">
        <w:rPr>
          <w:rFonts w:ascii="Times New Roman" w:eastAsia="Times New Roman" w:hAnsi="Times New Roman" w:cs="Times New Roman"/>
          <w:bCs/>
          <w:sz w:val="28"/>
          <w:szCs w:val="28"/>
        </w:rPr>
        <w:object w:dxaOrig="1719" w:dyaOrig="1160">
          <v:shape id="_x0000_i1143" type="#_x0000_t75" style="width:85.35pt;height:53.35pt" o:ole="" fillcolor="window">
            <v:imagedata r:id="rId242" o:title=""/>
          </v:shape>
          <o:OLEObject Type="Embed" ProgID="Equation.3" ShapeID="_x0000_i1143" DrawAspect="Content" ObjectID="_1552070953" r:id="rId24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Проведем элементарные преобразования над строками расширенной матрицы системы: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т.к.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vertAlign w:val="subscript"/>
        </w:rPr>
        <w:t>11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0, то умножая (мысленно) первую строку матрицы на числа (-2), (-3) и прибавляя полученные строки соответственно ко второй и третьей, исключим пер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менную 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из всех строк начиная со второй. Складываем вторую и третью строки, исключаем переменную х</w:t>
      </w:r>
      <w:r w:rsidRPr="000E3B9F">
        <w:rPr>
          <w:rFonts w:ascii="Times New Roman" w:eastAsia="Times New Roman" w:hAnsi="Times New Roman" w:cs="Times New Roman"/>
          <w:bCs/>
          <w:sz w:val="28"/>
          <w:szCs w:val="28"/>
          <w:vertAlign w:val="subscript"/>
        </w:rPr>
        <w:t>3</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719" w:dyaOrig="1160">
          <v:shape id="_x0000_i1144" type="#_x0000_t75" style="width:85.35pt;height:54.65pt" o:ole="" fillcolor="window">
            <v:imagedata r:id="rId242" o:title=""/>
          </v:shape>
          <o:OLEObject Type="Embed" ProgID="Equation.3" ShapeID="_x0000_i1144" DrawAspect="Content" ObjectID="_1552070954" r:id="rId244"/>
        </w:object>
      </w:r>
      <w:r w:rsidRPr="000E3B9F">
        <w:rPr>
          <w:rFonts w:ascii="Times New Roman" w:eastAsia="Times New Roman" w:hAnsi="Times New Roman" w:cs="Times New Roman"/>
          <w:bCs/>
          <w:sz w:val="28"/>
          <w:szCs w:val="28"/>
        </w:rPr>
        <w:sym w:font="Symbol" w:char="F07E"/>
      </w:r>
      <w:r w:rsidRPr="000E3B9F">
        <w:rPr>
          <w:rFonts w:ascii="Times New Roman" w:eastAsia="Times New Roman" w:hAnsi="Times New Roman" w:cs="Times New Roman"/>
          <w:bCs/>
          <w:sz w:val="28"/>
          <w:szCs w:val="28"/>
        </w:rPr>
        <w:object w:dxaOrig="1960" w:dyaOrig="1160">
          <v:shape id="_x0000_i1145" type="#_x0000_t75" style="width:97.35pt;height:53.35pt" o:ole="" fillcolor="window">
            <v:imagedata r:id="rId245" o:title=""/>
          </v:shape>
          <o:OLEObject Type="Embed" ProgID="Equation.3" ShapeID="_x0000_i1145" DrawAspect="Content" ObjectID="_1552070955" r:id="rId246"/>
        </w:object>
      </w:r>
    </w:p>
    <w:tbl>
      <w:tblPr>
        <w:tblW w:w="0" w:type="auto"/>
        <w:tblLook w:val="01E0"/>
      </w:tblPr>
      <w:tblGrid>
        <w:gridCol w:w="5353"/>
        <w:gridCol w:w="4785"/>
      </w:tblGrid>
      <w:tr w:rsidR="00A02E73" w:rsidRPr="00A02E73" w:rsidTr="00F519F2">
        <w:tc>
          <w:tcPr>
            <w:tcW w:w="5353" w:type="dxa"/>
          </w:tcPr>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t>Умножим  мысленно элементы вт</w:t>
            </w:r>
            <w:r w:rsidRPr="00A02E73">
              <w:rPr>
                <w:rFonts w:ascii="Times New Roman" w:eastAsia="Times New Roman" w:hAnsi="Times New Roman" w:cs="Times New Roman"/>
                <w:bCs/>
                <w:sz w:val="28"/>
                <w:szCs w:val="28"/>
              </w:rPr>
              <w:t>о</w:t>
            </w:r>
            <w:r w:rsidRPr="00A02E73">
              <w:rPr>
                <w:rFonts w:ascii="Times New Roman" w:eastAsia="Times New Roman" w:hAnsi="Times New Roman" w:cs="Times New Roman"/>
                <w:bCs/>
                <w:sz w:val="28"/>
                <w:szCs w:val="28"/>
              </w:rPr>
              <w:t>рой строки на 7, и, сложив их с элемент</w:t>
            </w:r>
            <w:r w:rsidRPr="00A02E73">
              <w:rPr>
                <w:rFonts w:ascii="Times New Roman" w:eastAsia="Times New Roman" w:hAnsi="Times New Roman" w:cs="Times New Roman"/>
                <w:bCs/>
                <w:sz w:val="28"/>
                <w:szCs w:val="28"/>
              </w:rPr>
              <w:t>а</w:t>
            </w:r>
            <w:r w:rsidRPr="00A02E73">
              <w:rPr>
                <w:rFonts w:ascii="Times New Roman" w:eastAsia="Times New Roman" w:hAnsi="Times New Roman" w:cs="Times New Roman"/>
                <w:bCs/>
                <w:sz w:val="28"/>
                <w:szCs w:val="28"/>
              </w:rPr>
              <w:t>ми 3-ей строки, исключаем переменную х</w:t>
            </w:r>
            <w:r w:rsidRPr="00A02E73">
              <w:rPr>
                <w:rFonts w:ascii="Times New Roman" w:eastAsia="Times New Roman" w:hAnsi="Times New Roman" w:cs="Times New Roman"/>
                <w:bCs/>
                <w:sz w:val="28"/>
                <w:szCs w:val="28"/>
                <w:vertAlign w:val="subscript"/>
              </w:rPr>
              <w:t>3</w:t>
            </w:r>
          </w:p>
        </w:tc>
        <w:tc>
          <w:tcPr>
            <w:tcW w:w="4785" w:type="dxa"/>
          </w:tcPr>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sym w:font="Symbol" w:char="F07E"/>
            </w:r>
            <w:r w:rsidRPr="00A02E73">
              <w:rPr>
                <w:rFonts w:ascii="Times New Roman" w:eastAsia="Times New Roman" w:hAnsi="Times New Roman" w:cs="Times New Roman"/>
                <w:bCs/>
                <w:sz w:val="28"/>
                <w:szCs w:val="28"/>
              </w:rPr>
              <w:object w:dxaOrig="1920" w:dyaOrig="1160">
                <v:shape id="_x0000_i1146" type="#_x0000_t75" style="width:96pt;height:53.35pt" o:ole="" fillcolor="window">
                  <v:imagedata r:id="rId247" o:title=""/>
                </v:shape>
                <o:OLEObject Type="Embed" ProgID="Equation.3" ShapeID="_x0000_i1146" DrawAspect="Content" ObjectID="_1552070956" r:id="rId248"/>
              </w:object>
            </w:r>
          </w:p>
        </w:tc>
      </w:tr>
      <w:tr w:rsidR="00A02E73" w:rsidRPr="00A02E73" w:rsidTr="00F519F2">
        <w:tc>
          <w:tcPr>
            <w:tcW w:w="5353" w:type="dxa"/>
          </w:tcPr>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t>Эта расширенная матрица соответс</w:t>
            </w:r>
            <w:r w:rsidRPr="00A02E73">
              <w:rPr>
                <w:rFonts w:ascii="Times New Roman" w:eastAsia="Times New Roman" w:hAnsi="Times New Roman" w:cs="Times New Roman"/>
                <w:bCs/>
                <w:sz w:val="28"/>
                <w:szCs w:val="28"/>
              </w:rPr>
              <w:t>т</w:t>
            </w:r>
            <w:r w:rsidRPr="00A02E73">
              <w:rPr>
                <w:rFonts w:ascii="Times New Roman" w:eastAsia="Times New Roman" w:hAnsi="Times New Roman" w:cs="Times New Roman"/>
                <w:bCs/>
                <w:sz w:val="28"/>
                <w:szCs w:val="28"/>
              </w:rPr>
              <w:t>вует системе уравнений</w:t>
            </w:r>
          </w:p>
        </w:tc>
        <w:tc>
          <w:tcPr>
            <w:tcW w:w="4785" w:type="dxa"/>
          </w:tcPr>
          <w:p w:rsidR="00A02E73" w:rsidRPr="00A02E73" w:rsidRDefault="008F04B2"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pict>
                <v:shape id="_x0000_s53251" type="#_x0000_t87" style="position:absolute;left:0;text-align:left;margin-left:49.85pt;margin-top:3.7pt;width:8.95pt;height:55.35pt;z-index:251720704;mso-position-horizontal-relative:text;mso-position-vertical-relative:text"/>
              </w:pict>
            </w:r>
            <w:r w:rsidR="00A02E73" w:rsidRPr="00A02E73">
              <w:rPr>
                <w:rFonts w:ascii="Times New Roman" w:eastAsia="Times New Roman" w:hAnsi="Times New Roman" w:cs="Times New Roman"/>
                <w:bCs/>
                <w:i/>
                <w:sz w:val="28"/>
                <w:szCs w:val="28"/>
              </w:rPr>
              <w:t>х</w:t>
            </w:r>
            <w:r w:rsidR="00A02E73" w:rsidRPr="00A02E73">
              <w:rPr>
                <w:rFonts w:ascii="Times New Roman" w:eastAsia="Times New Roman" w:hAnsi="Times New Roman" w:cs="Times New Roman"/>
                <w:bCs/>
                <w:i/>
                <w:sz w:val="28"/>
                <w:szCs w:val="28"/>
                <w:vertAlign w:val="subscript"/>
              </w:rPr>
              <w:t>1</w:t>
            </w:r>
            <w:r w:rsidR="00A02E73" w:rsidRPr="00A02E73">
              <w:rPr>
                <w:rFonts w:ascii="Times New Roman" w:eastAsia="Times New Roman" w:hAnsi="Times New Roman" w:cs="Times New Roman"/>
                <w:bCs/>
                <w:i/>
                <w:sz w:val="28"/>
                <w:szCs w:val="28"/>
              </w:rPr>
              <w:t xml:space="preserve"> + х</w:t>
            </w:r>
            <w:r w:rsidR="00A02E73" w:rsidRPr="00A02E73">
              <w:rPr>
                <w:rFonts w:ascii="Times New Roman" w:eastAsia="Times New Roman" w:hAnsi="Times New Roman" w:cs="Times New Roman"/>
                <w:bCs/>
                <w:i/>
                <w:sz w:val="28"/>
                <w:szCs w:val="28"/>
                <w:vertAlign w:val="subscript"/>
              </w:rPr>
              <w:t>2</w:t>
            </w:r>
            <w:r w:rsidR="00A02E73" w:rsidRPr="00A02E73">
              <w:rPr>
                <w:rFonts w:ascii="Times New Roman" w:eastAsia="Times New Roman" w:hAnsi="Times New Roman" w:cs="Times New Roman"/>
                <w:bCs/>
                <w:i/>
                <w:sz w:val="28"/>
                <w:szCs w:val="28"/>
              </w:rPr>
              <w:t xml:space="preserve"> + 3х</w:t>
            </w:r>
            <w:r w:rsidR="00A02E73" w:rsidRPr="00A02E73">
              <w:rPr>
                <w:rFonts w:ascii="Times New Roman" w:eastAsia="Times New Roman" w:hAnsi="Times New Roman" w:cs="Times New Roman"/>
                <w:bCs/>
                <w:i/>
                <w:sz w:val="28"/>
                <w:szCs w:val="28"/>
                <w:vertAlign w:val="subscript"/>
              </w:rPr>
              <w:t>3</w:t>
            </w:r>
            <w:r w:rsidR="00A02E73" w:rsidRPr="00A02E73">
              <w:rPr>
                <w:rFonts w:ascii="Times New Roman" w:eastAsia="Times New Roman" w:hAnsi="Times New Roman" w:cs="Times New Roman"/>
                <w:bCs/>
                <w:i/>
                <w:sz w:val="28"/>
                <w:szCs w:val="28"/>
              </w:rPr>
              <w:t xml:space="preserve"> = 5,</w:t>
            </w: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i/>
                <w:sz w:val="28"/>
                <w:szCs w:val="28"/>
              </w:rPr>
            </w:pPr>
            <w:r w:rsidRPr="00A02E73">
              <w:rPr>
                <w:rFonts w:ascii="Times New Roman" w:eastAsia="Times New Roman" w:hAnsi="Times New Roman" w:cs="Times New Roman"/>
                <w:bCs/>
                <w:i/>
                <w:sz w:val="28"/>
                <w:szCs w:val="28"/>
              </w:rPr>
              <w:t xml:space="preserve">       х</w:t>
            </w:r>
            <w:r w:rsidRPr="00A02E73">
              <w:rPr>
                <w:rFonts w:ascii="Times New Roman" w:eastAsia="Times New Roman" w:hAnsi="Times New Roman" w:cs="Times New Roman"/>
                <w:bCs/>
                <w:i/>
                <w:sz w:val="28"/>
                <w:szCs w:val="28"/>
                <w:vertAlign w:val="subscript"/>
              </w:rPr>
              <w:t>2</w:t>
            </w:r>
            <w:r w:rsidRPr="00A02E73">
              <w:rPr>
                <w:rFonts w:ascii="Times New Roman" w:eastAsia="Times New Roman" w:hAnsi="Times New Roman" w:cs="Times New Roman"/>
                <w:bCs/>
                <w:i/>
                <w:sz w:val="28"/>
                <w:szCs w:val="28"/>
              </w:rPr>
              <w:t xml:space="preserve"> – 7х</w:t>
            </w:r>
            <w:r w:rsidRPr="00A02E73">
              <w:rPr>
                <w:rFonts w:ascii="Times New Roman" w:eastAsia="Times New Roman" w:hAnsi="Times New Roman" w:cs="Times New Roman"/>
                <w:bCs/>
                <w:i/>
                <w:sz w:val="28"/>
                <w:szCs w:val="28"/>
                <w:vertAlign w:val="subscript"/>
              </w:rPr>
              <w:t>3</w:t>
            </w:r>
            <w:r w:rsidRPr="00A02E73">
              <w:rPr>
                <w:rFonts w:ascii="Times New Roman" w:eastAsia="Times New Roman" w:hAnsi="Times New Roman" w:cs="Times New Roman"/>
                <w:bCs/>
                <w:i/>
                <w:sz w:val="28"/>
                <w:szCs w:val="28"/>
              </w:rPr>
              <w:t xml:space="preserve"> = – 6,</w:t>
            </w: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i/>
                <w:sz w:val="28"/>
                <w:szCs w:val="28"/>
              </w:rPr>
              <w:t>– 57х</w:t>
            </w:r>
            <w:r w:rsidRPr="00A02E73">
              <w:rPr>
                <w:rFonts w:ascii="Times New Roman" w:eastAsia="Times New Roman" w:hAnsi="Times New Roman" w:cs="Times New Roman"/>
                <w:bCs/>
                <w:i/>
                <w:sz w:val="28"/>
                <w:szCs w:val="28"/>
                <w:vertAlign w:val="subscript"/>
              </w:rPr>
              <w:t>3</w:t>
            </w:r>
            <w:r w:rsidRPr="00A02E73">
              <w:rPr>
                <w:rFonts w:ascii="Times New Roman" w:eastAsia="Times New Roman" w:hAnsi="Times New Roman" w:cs="Times New Roman"/>
                <w:bCs/>
                <w:i/>
                <w:sz w:val="28"/>
                <w:szCs w:val="28"/>
              </w:rPr>
              <w:t xml:space="preserve"> = – 57.</w:t>
            </w:r>
          </w:p>
        </w:tc>
      </w:tr>
    </w:tbl>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t>Решением системы будут неизвестные  х</w:t>
      </w:r>
      <w:r w:rsidRPr="00A02E73">
        <w:rPr>
          <w:rFonts w:ascii="Times New Roman" w:eastAsia="Times New Roman" w:hAnsi="Times New Roman" w:cs="Times New Roman"/>
          <w:bCs/>
          <w:sz w:val="28"/>
          <w:szCs w:val="28"/>
          <w:vertAlign w:val="subscript"/>
        </w:rPr>
        <w:t>1</w:t>
      </w:r>
      <w:r w:rsidRPr="00A02E73">
        <w:rPr>
          <w:rFonts w:ascii="Times New Roman" w:eastAsia="Times New Roman" w:hAnsi="Times New Roman" w:cs="Times New Roman"/>
          <w:bCs/>
          <w:sz w:val="28"/>
          <w:szCs w:val="28"/>
        </w:rPr>
        <w:t xml:space="preserve"> = 1, х</w:t>
      </w:r>
      <w:r w:rsidRPr="00A02E73">
        <w:rPr>
          <w:rFonts w:ascii="Times New Roman" w:eastAsia="Times New Roman" w:hAnsi="Times New Roman" w:cs="Times New Roman"/>
          <w:bCs/>
          <w:sz w:val="28"/>
          <w:szCs w:val="28"/>
          <w:vertAlign w:val="subscript"/>
        </w:rPr>
        <w:t xml:space="preserve">2 </w:t>
      </w:r>
      <w:r w:rsidRPr="00A02E73">
        <w:rPr>
          <w:rFonts w:ascii="Times New Roman" w:eastAsia="Times New Roman" w:hAnsi="Times New Roman" w:cs="Times New Roman"/>
          <w:bCs/>
          <w:sz w:val="28"/>
          <w:szCs w:val="28"/>
        </w:rPr>
        <w:t xml:space="preserve">= 1, </w:t>
      </w:r>
      <w:r w:rsidRPr="00A02E73">
        <w:rPr>
          <w:rFonts w:ascii="Times New Roman" w:eastAsia="Times New Roman" w:hAnsi="Times New Roman" w:cs="Times New Roman"/>
          <w:bCs/>
          <w:sz w:val="28"/>
          <w:szCs w:val="28"/>
          <w:lang w:val="en-US"/>
        </w:rPr>
        <w:t>x</w:t>
      </w:r>
      <w:r w:rsidRPr="00A02E73">
        <w:rPr>
          <w:rFonts w:ascii="Times New Roman" w:eastAsia="Times New Roman" w:hAnsi="Times New Roman" w:cs="Times New Roman"/>
          <w:bCs/>
          <w:sz w:val="28"/>
          <w:szCs w:val="28"/>
          <w:vertAlign w:val="subscript"/>
        </w:rPr>
        <w:t>3</w:t>
      </w:r>
      <w:r w:rsidRPr="00A02E73">
        <w:rPr>
          <w:rFonts w:ascii="Times New Roman" w:eastAsia="Times New Roman" w:hAnsi="Times New Roman" w:cs="Times New Roman"/>
          <w:bCs/>
          <w:sz w:val="28"/>
          <w:szCs w:val="28"/>
        </w:rPr>
        <w:t xml:space="preserve"> = 1. ►</w:t>
      </w:r>
    </w:p>
    <w:p w:rsidR="00A02E73" w:rsidRPr="00A02E73" w:rsidRDefault="008F04B2" w:rsidP="00A02E73">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53250" type="#_x0000_t87" style="position:absolute;left:0;text-align:left;margin-left:385.45pt;margin-top:5.35pt;width:10.5pt;height:59.1pt;z-index:251719680"/>
        </w:pict>
      </w:r>
      <w:r w:rsidR="00A02E73" w:rsidRPr="00A02E73">
        <w:rPr>
          <w:rFonts w:ascii="Times New Roman" w:eastAsia="Times New Roman" w:hAnsi="Times New Roman" w:cs="Times New Roman"/>
          <w:b/>
          <w:bCs/>
          <w:i/>
          <w:sz w:val="28"/>
          <w:szCs w:val="28"/>
        </w:rPr>
        <w:t>Пример 5.</w:t>
      </w:r>
      <w:r w:rsidR="00A02E73" w:rsidRPr="00A02E73">
        <w:rPr>
          <w:rFonts w:ascii="Times New Roman" w:eastAsia="Times New Roman" w:hAnsi="Times New Roman" w:cs="Times New Roman"/>
          <w:bCs/>
          <w:sz w:val="28"/>
          <w:szCs w:val="28"/>
        </w:rPr>
        <w:t xml:space="preserve"> Решить систему линейных уравнений          </w:t>
      </w:r>
      <w:r w:rsidR="00A02E73">
        <w:rPr>
          <w:rFonts w:ascii="Times New Roman" w:eastAsia="Times New Roman" w:hAnsi="Times New Roman" w:cs="Times New Roman"/>
          <w:bCs/>
          <w:sz w:val="28"/>
          <w:szCs w:val="28"/>
        </w:rPr>
        <w:t xml:space="preserve">              </w:t>
      </w:r>
      <w:r w:rsidR="00A02E73" w:rsidRPr="00A02E73">
        <w:rPr>
          <w:rFonts w:ascii="Times New Roman" w:eastAsia="Times New Roman" w:hAnsi="Times New Roman" w:cs="Times New Roman"/>
          <w:bCs/>
          <w:i/>
          <w:sz w:val="28"/>
          <w:szCs w:val="28"/>
        </w:rPr>
        <w:t>х</w:t>
      </w:r>
      <w:r w:rsidR="00A02E73" w:rsidRPr="00A02E73">
        <w:rPr>
          <w:rFonts w:ascii="Times New Roman" w:eastAsia="Times New Roman" w:hAnsi="Times New Roman" w:cs="Times New Roman"/>
          <w:bCs/>
          <w:i/>
          <w:sz w:val="28"/>
          <w:szCs w:val="28"/>
          <w:vertAlign w:val="subscript"/>
        </w:rPr>
        <w:t>1</w:t>
      </w:r>
      <w:r w:rsidR="00A02E73" w:rsidRPr="00A02E73">
        <w:rPr>
          <w:rFonts w:ascii="Times New Roman" w:eastAsia="Times New Roman" w:hAnsi="Times New Roman" w:cs="Times New Roman"/>
          <w:bCs/>
          <w:i/>
          <w:sz w:val="28"/>
          <w:szCs w:val="28"/>
        </w:rPr>
        <w:t xml:space="preserve"> + х</w:t>
      </w:r>
      <w:r w:rsidR="00A02E73" w:rsidRPr="00A02E73">
        <w:rPr>
          <w:rFonts w:ascii="Times New Roman" w:eastAsia="Times New Roman" w:hAnsi="Times New Roman" w:cs="Times New Roman"/>
          <w:bCs/>
          <w:i/>
          <w:sz w:val="28"/>
          <w:szCs w:val="28"/>
          <w:vertAlign w:val="subscript"/>
        </w:rPr>
        <w:t>2</w:t>
      </w:r>
      <w:r w:rsidR="00A02E73" w:rsidRPr="00A02E73">
        <w:rPr>
          <w:rFonts w:ascii="Times New Roman" w:eastAsia="Times New Roman" w:hAnsi="Times New Roman" w:cs="Times New Roman"/>
          <w:bCs/>
          <w:i/>
          <w:sz w:val="28"/>
          <w:szCs w:val="28"/>
        </w:rPr>
        <w:t xml:space="preserve"> – х</w:t>
      </w:r>
      <w:r w:rsidR="00A02E73" w:rsidRPr="00A02E73">
        <w:rPr>
          <w:rFonts w:ascii="Times New Roman" w:eastAsia="Times New Roman" w:hAnsi="Times New Roman" w:cs="Times New Roman"/>
          <w:bCs/>
          <w:i/>
          <w:sz w:val="28"/>
          <w:szCs w:val="28"/>
          <w:vertAlign w:val="subscript"/>
        </w:rPr>
        <w:t>3</w:t>
      </w:r>
      <w:r w:rsidR="00A02E73" w:rsidRPr="00A02E73">
        <w:rPr>
          <w:rFonts w:ascii="Times New Roman" w:eastAsia="Times New Roman" w:hAnsi="Times New Roman" w:cs="Times New Roman"/>
          <w:bCs/>
          <w:i/>
          <w:sz w:val="28"/>
          <w:szCs w:val="28"/>
        </w:rPr>
        <w:t xml:space="preserve"> </w:t>
      </w:r>
      <w:r w:rsidR="00A02E73" w:rsidRPr="00A02E73">
        <w:rPr>
          <w:rFonts w:ascii="Times New Roman" w:eastAsia="Times New Roman" w:hAnsi="Times New Roman" w:cs="Times New Roman"/>
          <w:bCs/>
          <w:sz w:val="28"/>
          <w:szCs w:val="28"/>
        </w:rPr>
        <w:t>=  – 4,</w:t>
      </w:r>
    </w:p>
    <w:p w:rsidR="00A02E73" w:rsidRPr="00A02E73" w:rsidRDefault="00A02E73" w:rsidP="00A02E73">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i/>
          <w:sz w:val="28"/>
          <w:szCs w:val="28"/>
        </w:rPr>
        <w:t>х</w:t>
      </w:r>
      <w:r w:rsidRPr="00A02E73">
        <w:rPr>
          <w:rFonts w:ascii="Times New Roman" w:eastAsia="Times New Roman" w:hAnsi="Times New Roman" w:cs="Times New Roman"/>
          <w:bCs/>
          <w:i/>
          <w:sz w:val="28"/>
          <w:szCs w:val="28"/>
          <w:vertAlign w:val="subscript"/>
        </w:rPr>
        <w:t>1</w:t>
      </w:r>
      <w:r w:rsidRPr="00A02E73">
        <w:rPr>
          <w:rFonts w:ascii="Times New Roman" w:eastAsia="Times New Roman" w:hAnsi="Times New Roman" w:cs="Times New Roman"/>
          <w:bCs/>
          <w:i/>
          <w:sz w:val="28"/>
          <w:szCs w:val="28"/>
        </w:rPr>
        <w:t xml:space="preserve"> + 2х</w:t>
      </w:r>
      <w:r w:rsidRPr="00A02E73">
        <w:rPr>
          <w:rFonts w:ascii="Times New Roman" w:eastAsia="Times New Roman" w:hAnsi="Times New Roman" w:cs="Times New Roman"/>
          <w:bCs/>
          <w:i/>
          <w:sz w:val="28"/>
          <w:szCs w:val="28"/>
          <w:vertAlign w:val="subscript"/>
        </w:rPr>
        <w:t>2</w:t>
      </w:r>
      <w:r w:rsidRPr="00A02E73">
        <w:rPr>
          <w:rFonts w:ascii="Times New Roman" w:eastAsia="Times New Roman" w:hAnsi="Times New Roman" w:cs="Times New Roman"/>
          <w:bCs/>
          <w:i/>
          <w:sz w:val="28"/>
          <w:szCs w:val="28"/>
        </w:rPr>
        <w:t xml:space="preserve"> – 3х</w:t>
      </w:r>
      <w:r w:rsidRPr="00A02E73">
        <w:rPr>
          <w:rFonts w:ascii="Times New Roman" w:eastAsia="Times New Roman" w:hAnsi="Times New Roman" w:cs="Times New Roman"/>
          <w:bCs/>
          <w:i/>
          <w:sz w:val="28"/>
          <w:szCs w:val="28"/>
          <w:vertAlign w:val="subscript"/>
        </w:rPr>
        <w:t>3</w:t>
      </w:r>
      <w:r w:rsidRPr="00A02E73">
        <w:rPr>
          <w:rFonts w:ascii="Times New Roman" w:eastAsia="Times New Roman" w:hAnsi="Times New Roman" w:cs="Times New Roman"/>
          <w:bCs/>
          <w:sz w:val="28"/>
          <w:szCs w:val="28"/>
        </w:rPr>
        <w:t xml:space="preserve"> = 0,</w:t>
      </w:r>
    </w:p>
    <w:p w:rsidR="00A02E73" w:rsidRPr="00A02E73" w:rsidRDefault="00A02E73" w:rsidP="00A02E73">
      <w:pPr>
        <w:tabs>
          <w:tab w:val="left" w:pos="0"/>
          <w:tab w:val="left" w:pos="1418"/>
          <w:tab w:val="left" w:pos="1843"/>
        </w:tabs>
        <w:spacing w:after="0" w:line="360" w:lineRule="auto"/>
        <w:ind w:firstLine="567"/>
        <w:jc w:val="right"/>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i/>
          <w:sz w:val="28"/>
          <w:szCs w:val="28"/>
        </w:rPr>
        <w:t>– 2х</w:t>
      </w:r>
      <w:r w:rsidRPr="00A02E73">
        <w:rPr>
          <w:rFonts w:ascii="Times New Roman" w:eastAsia="Times New Roman" w:hAnsi="Times New Roman" w:cs="Times New Roman"/>
          <w:bCs/>
          <w:i/>
          <w:sz w:val="28"/>
          <w:szCs w:val="28"/>
          <w:vertAlign w:val="subscript"/>
        </w:rPr>
        <w:t xml:space="preserve">1 </w:t>
      </w:r>
      <w:r w:rsidRPr="00A02E73">
        <w:rPr>
          <w:rFonts w:ascii="Times New Roman" w:eastAsia="Times New Roman" w:hAnsi="Times New Roman" w:cs="Times New Roman"/>
          <w:bCs/>
          <w:i/>
          <w:sz w:val="28"/>
          <w:szCs w:val="28"/>
        </w:rPr>
        <w:t xml:space="preserve">       –х</w:t>
      </w:r>
      <w:r w:rsidRPr="00A02E73">
        <w:rPr>
          <w:rFonts w:ascii="Times New Roman" w:eastAsia="Times New Roman" w:hAnsi="Times New Roman" w:cs="Times New Roman"/>
          <w:bCs/>
          <w:i/>
          <w:sz w:val="28"/>
          <w:szCs w:val="28"/>
          <w:vertAlign w:val="subscript"/>
        </w:rPr>
        <w:t>3</w:t>
      </w:r>
      <w:r w:rsidRPr="00A02E73">
        <w:rPr>
          <w:rFonts w:ascii="Times New Roman" w:eastAsia="Times New Roman" w:hAnsi="Times New Roman" w:cs="Times New Roman"/>
          <w:bCs/>
          <w:sz w:val="28"/>
          <w:szCs w:val="28"/>
        </w:rPr>
        <w:t xml:space="preserve"> = 3.</w:t>
      </w:r>
    </w:p>
    <w:p w:rsidR="00A02E73" w:rsidRPr="00A02E73" w:rsidRDefault="00A02E73" w:rsidP="00A02E73">
      <w:pPr>
        <w:numPr>
          <w:ilvl w:val="0"/>
          <w:numId w:val="27"/>
        </w:num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t>Решение. Приведем к ступенчатому виду расширенную матрицу системы, у</w:t>
      </w:r>
      <w:r w:rsidRPr="00A02E73">
        <w:rPr>
          <w:rFonts w:ascii="Times New Roman" w:eastAsia="Times New Roman" w:hAnsi="Times New Roman" w:cs="Times New Roman"/>
          <w:bCs/>
          <w:sz w:val="28"/>
          <w:szCs w:val="28"/>
        </w:rPr>
        <w:t>м</w:t>
      </w:r>
      <w:r w:rsidRPr="00A02E73">
        <w:rPr>
          <w:rFonts w:ascii="Times New Roman" w:eastAsia="Times New Roman" w:hAnsi="Times New Roman" w:cs="Times New Roman"/>
          <w:bCs/>
          <w:sz w:val="28"/>
          <w:szCs w:val="28"/>
        </w:rPr>
        <w:t>ножив 1-ую строку на  –1 и сложив ее со 2-ой, исключим 1-ый элемент второй строки. Затем, умножив 1-ую строку на  2,  прибавим ее к третьей, таким обр</w:t>
      </w:r>
      <w:r w:rsidRPr="00A02E73">
        <w:rPr>
          <w:rFonts w:ascii="Times New Roman" w:eastAsia="Times New Roman" w:hAnsi="Times New Roman" w:cs="Times New Roman"/>
          <w:bCs/>
          <w:sz w:val="28"/>
          <w:szCs w:val="28"/>
        </w:rPr>
        <w:t>а</w:t>
      </w:r>
      <w:r w:rsidRPr="00A02E73">
        <w:rPr>
          <w:rFonts w:ascii="Times New Roman" w:eastAsia="Times New Roman" w:hAnsi="Times New Roman" w:cs="Times New Roman"/>
          <w:bCs/>
          <w:sz w:val="28"/>
          <w:szCs w:val="28"/>
        </w:rPr>
        <w:t>зом, элемент а</w:t>
      </w:r>
      <w:r w:rsidRPr="00A02E73">
        <w:rPr>
          <w:rFonts w:ascii="Times New Roman" w:eastAsia="Times New Roman" w:hAnsi="Times New Roman" w:cs="Times New Roman"/>
          <w:bCs/>
          <w:sz w:val="28"/>
          <w:szCs w:val="28"/>
          <w:vertAlign w:val="subscript"/>
        </w:rPr>
        <w:t>13</w:t>
      </w:r>
      <w:r w:rsidRPr="00A02E73">
        <w:rPr>
          <w:rFonts w:ascii="Times New Roman" w:eastAsia="Times New Roman" w:hAnsi="Times New Roman" w:cs="Times New Roman"/>
          <w:bCs/>
          <w:sz w:val="28"/>
          <w:szCs w:val="28"/>
        </w:rPr>
        <w:t xml:space="preserve"> = 0. </w:t>
      </w: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object w:dxaOrig="1920" w:dyaOrig="1160">
          <v:shape id="_x0000_i1147" type="#_x0000_t75" style="width:96pt;height:52pt" o:ole="" fillcolor="window">
            <v:imagedata r:id="rId249" o:title=""/>
          </v:shape>
          <o:OLEObject Type="Embed" ProgID="Equation.3" ShapeID="_x0000_i1147" DrawAspect="Content" ObjectID="_1552070957" r:id="rId250"/>
        </w:object>
      </w:r>
      <w:r w:rsidRPr="00A02E73">
        <w:rPr>
          <w:rFonts w:ascii="Times New Roman" w:eastAsia="Times New Roman" w:hAnsi="Times New Roman" w:cs="Times New Roman"/>
          <w:bCs/>
          <w:sz w:val="28"/>
          <w:szCs w:val="28"/>
        </w:rPr>
        <w:t xml:space="preserve">  </w:t>
      </w:r>
      <w:r w:rsidRPr="00A02E73">
        <w:rPr>
          <w:rFonts w:ascii="Times New Roman" w:eastAsia="Times New Roman" w:hAnsi="Times New Roman" w:cs="Times New Roman"/>
          <w:bCs/>
          <w:sz w:val="28"/>
          <w:szCs w:val="28"/>
        </w:rPr>
        <w:sym w:font="Symbol" w:char="F07E"/>
      </w:r>
      <w:r w:rsidRPr="00A02E73">
        <w:rPr>
          <w:rFonts w:ascii="Times New Roman" w:eastAsia="Times New Roman" w:hAnsi="Times New Roman" w:cs="Times New Roman"/>
          <w:bCs/>
          <w:sz w:val="28"/>
          <w:szCs w:val="28"/>
        </w:rPr>
        <w:t xml:space="preserve"> </w:t>
      </w:r>
      <w:r w:rsidRPr="00A02E73">
        <w:rPr>
          <w:rFonts w:ascii="Times New Roman" w:eastAsia="Times New Roman" w:hAnsi="Times New Roman" w:cs="Times New Roman"/>
          <w:bCs/>
          <w:sz w:val="28"/>
          <w:szCs w:val="28"/>
        </w:rPr>
        <w:object w:dxaOrig="1760" w:dyaOrig="1160">
          <v:shape id="_x0000_i1148" type="#_x0000_t75" style="width:88pt;height:54pt" o:ole="" fillcolor="window">
            <v:imagedata r:id="rId251" o:title=""/>
          </v:shape>
          <o:OLEObject Type="Embed" ProgID="Equation.3" ShapeID="_x0000_i1148" DrawAspect="Content" ObjectID="_1552070958" r:id="rId252"/>
        </w:object>
      </w: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lastRenderedPageBreak/>
        <w:t xml:space="preserve"> Умножив 2-ую строку на  –2 и сложив с 3-ей строкой, получим </w:t>
      </w:r>
      <w:r w:rsidRPr="00A02E73">
        <w:rPr>
          <w:rFonts w:ascii="Times New Roman" w:eastAsia="Times New Roman" w:hAnsi="Times New Roman" w:cs="Times New Roman"/>
          <w:bCs/>
          <w:sz w:val="28"/>
          <w:szCs w:val="28"/>
        </w:rPr>
        <w:object w:dxaOrig="1780" w:dyaOrig="1160">
          <v:shape id="_x0000_i1149" type="#_x0000_t75" style="width:89.35pt;height:53.35pt" o:ole="" fillcolor="window">
            <v:imagedata r:id="rId253" o:title=""/>
          </v:shape>
          <o:OLEObject Type="Embed" ProgID="Equation.3" ShapeID="_x0000_i1149" DrawAspect="Content" ObjectID="_1552070959" r:id="rId254"/>
        </w:object>
      </w:r>
      <w:r w:rsidRPr="00A02E73">
        <w:rPr>
          <w:rFonts w:ascii="Times New Roman" w:eastAsia="Times New Roman" w:hAnsi="Times New Roman" w:cs="Times New Roman"/>
          <w:bCs/>
          <w:sz w:val="28"/>
          <w:szCs w:val="28"/>
        </w:rPr>
        <w:t>.</w:t>
      </w:r>
    </w:p>
    <w:p w:rsidR="00A02E73" w:rsidRPr="00A02E73" w:rsidRDefault="00A02E73" w:rsidP="00A02E73">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A02E73">
        <w:rPr>
          <w:rFonts w:ascii="Times New Roman" w:eastAsia="Times New Roman" w:hAnsi="Times New Roman" w:cs="Times New Roman"/>
          <w:bCs/>
          <w:sz w:val="28"/>
          <w:szCs w:val="28"/>
        </w:rPr>
        <w:t>Данная система уравнений несовместна т.к. последней строке расширенной матрицы соответствует уравнение 0∙х</w:t>
      </w:r>
      <w:r w:rsidRPr="00A02E73">
        <w:rPr>
          <w:rFonts w:ascii="Times New Roman" w:eastAsia="Times New Roman" w:hAnsi="Times New Roman" w:cs="Times New Roman"/>
          <w:bCs/>
          <w:sz w:val="28"/>
          <w:szCs w:val="28"/>
          <w:vertAlign w:val="subscript"/>
        </w:rPr>
        <w:t>1</w:t>
      </w:r>
      <w:r w:rsidRPr="00A02E73">
        <w:rPr>
          <w:rFonts w:ascii="Times New Roman" w:eastAsia="Times New Roman" w:hAnsi="Times New Roman" w:cs="Times New Roman"/>
          <w:bCs/>
          <w:sz w:val="28"/>
          <w:szCs w:val="28"/>
        </w:rPr>
        <w:t xml:space="preserve"> + 0∙х</w:t>
      </w:r>
      <w:r w:rsidRPr="00A02E73">
        <w:rPr>
          <w:rFonts w:ascii="Times New Roman" w:eastAsia="Times New Roman" w:hAnsi="Times New Roman" w:cs="Times New Roman"/>
          <w:bCs/>
          <w:sz w:val="28"/>
          <w:szCs w:val="28"/>
          <w:vertAlign w:val="subscript"/>
        </w:rPr>
        <w:t>2</w:t>
      </w:r>
      <w:r w:rsidRPr="00A02E73">
        <w:rPr>
          <w:rFonts w:ascii="Times New Roman" w:eastAsia="Times New Roman" w:hAnsi="Times New Roman" w:cs="Times New Roman"/>
          <w:bCs/>
          <w:sz w:val="28"/>
          <w:szCs w:val="28"/>
        </w:rPr>
        <w:t xml:space="preserve"> + 0∙х</w:t>
      </w:r>
      <w:r w:rsidRPr="00A02E73">
        <w:rPr>
          <w:rFonts w:ascii="Times New Roman" w:eastAsia="Times New Roman" w:hAnsi="Times New Roman" w:cs="Times New Roman"/>
          <w:bCs/>
          <w:sz w:val="28"/>
          <w:szCs w:val="28"/>
          <w:vertAlign w:val="subscript"/>
        </w:rPr>
        <w:t>3</w:t>
      </w:r>
      <w:r w:rsidRPr="00A02E73">
        <w:rPr>
          <w:rFonts w:ascii="Times New Roman" w:eastAsia="Times New Roman" w:hAnsi="Times New Roman" w:cs="Times New Roman"/>
          <w:bCs/>
          <w:sz w:val="28"/>
          <w:szCs w:val="28"/>
        </w:rPr>
        <w:t xml:space="preserve"> =  – 13, не имеющее решений. ►</w:t>
      </w:r>
    </w:p>
    <w:p w:rsidR="00A02E73" w:rsidRPr="00A02E73" w:rsidRDefault="00A02E73" w:rsidP="00A91415">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16"/>
          <w:szCs w:val="16"/>
          <w:u w:val="single"/>
        </w:rPr>
      </w:pPr>
    </w:p>
    <w:p w:rsidR="000E3B9F" w:rsidRPr="000E3B9F" w:rsidRDefault="000E3B9F" w:rsidP="00A91415">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3.1. Решите данные системы уравнений матричным методом.</w:t>
      </w: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38" type="#_x0000_t87" style="position:absolute;left:0;text-align:left;margin-left:313.4pt;margin-top:6.75pt;width:2.85pt;height:39.9pt;z-index:251634688"/>
        </w:pict>
      </w:r>
      <w:r>
        <w:rPr>
          <w:rFonts w:ascii="Times New Roman" w:eastAsia="Times New Roman" w:hAnsi="Times New Roman" w:cs="Times New Roman"/>
          <w:bCs/>
          <w:sz w:val="28"/>
          <w:szCs w:val="28"/>
        </w:rPr>
        <w:pict>
          <v:shape id="_x0000_s47539" type="#_x0000_t87" style="position:absolute;left:0;text-align:left;margin-left:186.8pt;margin-top:3.9pt;width:2.85pt;height:39.9pt;z-index:251635712"/>
        </w:pict>
      </w:r>
      <w:r>
        <w:rPr>
          <w:rFonts w:ascii="Times New Roman" w:eastAsia="Times New Roman" w:hAnsi="Times New Roman" w:cs="Times New Roman"/>
          <w:bCs/>
          <w:sz w:val="28"/>
          <w:szCs w:val="28"/>
        </w:rPr>
        <w:pict>
          <v:shape id="_x0000_s47540" type="#_x0000_t87" style="position:absolute;left:0;text-align:left;margin-left:57.9pt;margin-top:6.75pt;width:2.85pt;height:37.05pt;z-index:251636736" o:allowincell="f"/>
        </w:pict>
      </w:r>
      <w:r w:rsidR="000E3B9F" w:rsidRPr="000E3B9F">
        <w:rPr>
          <w:rFonts w:ascii="Times New Roman" w:eastAsia="Times New Roman" w:hAnsi="Times New Roman" w:cs="Times New Roman"/>
          <w:bCs/>
          <w:sz w:val="28"/>
          <w:szCs w:val="28"/>
        </w:rPr>
        <w:t xml:space="preserve">            х – у + z = 3,               2х – у + z = 0,             х + 2у + z = 8,</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2х + у + z = 11,     б)    3х – 2у – z = 5,     в)   –2х + 3у –3z = –5,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х + 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+ 2z = 8.              х + у + z = 6.                3х – 4у + 5 z = 10.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41" type="#_x0000_t87" style="position:absolute;left:0;text-align:left;margin-left:334.25pt;margin-top:6pt;width:2.85pt;height:39.9pt;z-index:251637760"/>
        </w:pict>
      </w:r>
      <w:r>
        <w:rPr>
          <w:rFonts w:ascii="Times New Roman" w:eastAsia="Times New Roman" w:hAnsi="Times New Roman" w:cs="Times New Roman"/>
          <w:bCs/>
          <w:sz w:val="28"/>
          <w:szCs w:val="28"/>
        </w:rPr>
        <w:pict>
          <v:shape id="_x0000_s47542" type="#_x0000_t87" style="position:absolute;left:0;text-align:left;margin-left:193.25pt;margin-top:6pt;width:2.85pt;height:39.9pt;z-index:251638784"/>
        </w:pict>
      </w:r>
      <w:r>
        <w:rPr>
          <w:rFonts w:ascii="Times New Roman" w:eastAsia="Times New Roman" w:hAnsi="Times New Roman" w:cs="Times New Roman"/>
          <w:bCs/>
          <w:sz w:val="28"/>
          <w:szCs w:val="28"/>
        </w:rPr>
        <w:pict>
          <v:shape id="_x0000_s47543" type="#_x0000_t87" style="position:absolute;left:0;text-align:left;margin-left:55.05pt;margin-top:6pt;width:2.85pt;height:37.05pt;z-index:251639808"/>
        </w:pict>
      </w:r>
      <w:r w:rsidR="000E3B9F" w:rsidRPr="000E3B9F">
        <w:rPr>
          <w:rFonts w:ascii="Times New Roman" w:eastAsia="Times New Roman" w:hAnsi="Times New Roman" w:cs="Times New Roman"/>
          <w:bCs/>
          <w:sz w:val="28"/>
          <w:szCs w:val="28"/>
        </w:rPr>
        <w:t xml:space="preserve">          х + 2у – 4z = –7,             2х + 4у + z = 4,             4х – 3у + 2z = 9,</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г)     2х – 3у + 5z = 11,    д)   3х + 6у + 2z = 4,      е)   2х + 5у – 3z = 4,     </w:t>
      </w:r>
    </w:p>
    <w:p w:rsid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3х – у + 5z = 16.            4х – у – 3z = 1.            </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 xml:space="preserve">5х + 6у – 2z = 18.  </w:t>
      </w:r>
    </w:p>
    <w:p w:rsidR="00EF2696" w:rsidRPr="000E3B9F" w:rsidRDefault="00EF2696"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p w:rsidR="000E3B9F" w:rsidRPr="000E3B9F" w:rsidRDefault="000E3B9F" w:rsidP="00044DEB">
      <w:pPr>
        <w:numPr>
          <w:ilvl w:val="1"/>
          <w:numId w:val="29"/>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Найдите решения данных систем уравнения по формулам Крамера.</w:t>
      </w: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46" type="#_x0000_t87" style="position:absolute;left:0;text-align:left;margin-left:57.25pt;margin-top:7.6pt;width:2.85pt;height:37.05pt;z-index:251642880" o:allowincell="f"/>
        </w:pict>
      </w:r>
      <w:r>
        <w:rPr>
          <w:rFonts w:ascii="Times New Roman" w:eastAsia="Times New Roman" w:hAnsi="Times New Roman" w:cs="Times New Roman"/>
          <w:bCs/>
          <w:sz w:val="28"/>
          <w:szCs w:val="28"/>
        </w:rPr>
        <w:pict>
          <v:shape id="_x0000_s47544" type="#_x0000_t87" style="position:absolute;left:0;text-align:left;margin-left:332pt;margin-top:4.7pt;width:2.85pt;height:39.9pt;z-index:251640832"/>
        </w:pict>
      </w:r>
      <w:r>
        <w:rPr>
          <w:rFonts w:ascii="Times New Roman" w:eastAsia="Times New Roman" w:hAnsi="Times New Roman" w:cs="Times New Roman"/>
          <w:bCs/>
          <w:sz w:val="28"/>
          <w:szCs w:val="28"/>
        </w:rPr>
        <w:pict>
          <v:shape id="_x0000_s47545" type="#_x0000_t87" style="position:absolute;left:0;text-align:left;margin-left:198.65pt;margin-top:5.6pt;width:2.85pt;height:39.9pt;z-index:251641856"/>
        </w:pict>
      </w:r>
      <w:r w:rsidR="000E3B9F" w:rsidRPr="000E3B9F">
        <w:rPr>
          <w:rFonts w:ascii="Times New Roman" w:eastAsia="Times New Roman" w:hAnsi="Times New Roman" w:cs="Times New Roman"/>
          <w:bCs/>
          <w:sz w:val="28"/>
          <w:szCs w:val="28"/>
        </w:rPr>
        <w:t xml:space="preserve">           х + у – 2z = 6,                 2х + 3у – z = 4,             4х + 2у – z = 0,</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2х + 3у – 7z = 16,    б)     х + у + 3z = 5,     в)       х + 2у +z = 1,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5х + 2у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z = 16.              3х – 4у + z = 0.                      у –  z = –3.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49" type="#_x0000_t87" style="position:absolute;left:0;text-align:left;margin-left:54.4pt;margin-top:6.05pt;width:2.85pt;height:37.05pt;z-index:251645952"/>
        </w:pict>
      </w:r>
      <w:r>
        <w:rPr>
          <w:rFonts w:ascii="Times New Roman" w:eastAsia="Times New Roman" w:hAnsi="Times New Roman" w:cs="Times New Roman"/>
          <w:bCs/>
          <w:sz w:val="28"/>
          <w:szCs w:val="28"/>
        </w:rPr>
        <w:pict>
          <v:shape id="_x0000_s47547" type="#_x0000_t87" style="position:absolute;left:0;text-align:left;margin-left:334.85pt;margin-top:3pt;width:2.85pt;height:39.9pt;z-index:251643904"/>
        </w:pict>
      </w:r>
      <w:r>
        <w:rPr>
          <w:rFonts w:ascii="Times New Roman" w:eastAsia="Times New Roman" w:hAnsi="Times New Roman" w:cs="Times New Roman"/>
          <w:bCs/>
          <w:sz w:val="28"/>
          <w:szCs w:val="28"/>
        </w:rPr>
        <w:pict>
          <v:shape id="_x0000_s47548" type="#_x0000_t87" style="position:absolute;left:0;text-align:left;margin-left:189.65pt;margin-top:6.05pt;width:2.85pt;height:39.9pt;z-index:251644928"/>
        </w:pict>
      </w:r>
      <w:r w:rsidR="000E3B9F" w:rsidRPr="000E3B9F">
        <w:rPr>
          <w:rFonts w:ascii="Times New Roman" w:eastAsia="Times New Roman" w:hAnsi="Times New Roman" w:cs="Times New Roman"/>
          <w:bCs/>
          <w:sz w:val="28"/>
          <w:szCs w:val="28"/>
        </w:rPr>
        <w:t xml:space="preserve">          3х + 2у + z = 1               х + у + z = –2,                 3х + 2у + z = – 8,</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г)   6х + 5у + 4z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–2,    д)   2х – 3у – z = – 6,      е)     2х + 3у + z = –3,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9х + 8у + 7z = 3.           3х + 4у + 3z = –5.             2х + у + 3z = –1.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3.3. Найдите решения систем линейных уравнений методом Гаусса.</w:t>
      </w: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50" type="#_x0000_t87" style="position:absolute;left:0;text-align:left;margin-left:332pt;margin-top:4.4pt;width:2.85pt;height:39.9pt;z-index:251646976"/>
        </w:pict>
      </w:r>
      <w:r>
        <w:rPr>
          <w:rFonts w:ascii="Times New Roman" w:eastAsia="Times New Roman" w:hAnsi="Times New Roman" w:cs="Times New Roman"/>
          <w:bCs/>
          <w:sz w:val="28"/>
          <w:szCs w:val="28"/>
        </w:rPr>
        <w:pict>
          <v:shape id="_x0000_s47552" type="#_x0000_t87" style="position:absolute;left:0;text-align:left;margin-left:54.4pt;margin-top:7.6pt;width:2.85pt;height:37.05pt;z-index:251649024" o:allowincell="f"/>
        </w:pict>
      </w:r>
      <w:r>
        <w:rPr>
          <w:rFonts w:ascii="Times New Roman" w:eastAsia="Times New Roman" w:hAnsi="Times New Roman" w:cs="Times New Roman"/>
          <w:bCs/>
          <w:sz w:val="28"/>
          <w:szCs w:val="28"/>
        </w:rPr>
        <w:pict>
          <v:shape id="_x0000_s47551" type="#_x0000_t87" style="position:absolute;left:0;text-align:left;margin-left:172.9pt;margin-top:4.75pt;width:2.85pt;height:39.9pt;z-index:251648000"/>
        </w:pict>
      </w:r>
      <w:r w:rsidR="000E3B9F" w:rsidRPr="000E3B9F">
        <w:rPr>
          <w:rFonts w:ascii="Times New Roman" w:eastAsia="Times New Roman" w:hAnsi="Times New Roman" w:cs="Times New Roman"/>
          <w:bCs/>
          <w:sz w:val="28"/>
          <w:szCs w:val="28"/>
        </w:rPr>
        <w:t xml:space="preserve">           х +2у +3z = 1,                 х + 5у + z = 0,                3х + 2у + 5z = –10,</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5х + 8у – z = 7,        б)     2х – 4у – 3z = –1,  в)     х + 3у – 6z = 12,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2х – 3у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+ 2z = 9.               3х + 4у + 2z = 8.            2х + 5у –  3z = 6.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55" type="#_x0000_t87" style="position:absolute;left:0;text-align:left;margin-left:64.25pt;margin-top:7.4pt;width:2.85pt;height:37.05pt;z-index:251652096" o:allowincell="f"/>
        </w:pict>
      </w:r>
      <w:r>
        <w:rPr>
          <w:rFonts w:ascii="Times New Roman" w:eastAsia="Times New Roman" w:hAnsi="Times New Roman" w:cs="Times New Roman"/>
          <w:bCs/>
          <w:sz w:val="28"/>
          <w:szCs w:val="28"/>
        </w:rPr>
        <w:pict>
          <v:shape id="_x0000_s47554" type="#_x0000_t87" style="position:absolute;left:0;text-align:left;margin-left:198.65pt;margin-top:7.4pt;width:2.85pt;height:39.9pt;z-index:251651072"/>
        </w:pict>
      </w:r>
      <w:r>
        <w:rPr>
          <w:rFonts w:ascii="Times New Roman" w:eastAsia="Times New Roman" w:hAnsi="Times New Roman" w:cs="Times New Roman"/>
          <w:bCs/>
          <w:sz w:val="28"/>
          <w:szCs w:val="28"/>
        </w:rPr>
        <w:pict>
          <v:shape id="_x0000_s47553" type="#_x0000_t87" style="position:absolute;left:0;text-align:left;margin-left:334.85pt;margin-top:4.55pt;width:2.85pt;height:57pt;z-index:251650048"/>
        </w:pict>
      </w:r>
      <w:r w:rsidR="000E3B9F" w:rsidRPr="000E3B9F">
        <w:rPr>
          <w:rFonts w:ascii="Times New Roman" w:eastAsia="Times New Roman" w:hAnsi="Times New Roman" w:cs="Times New Roman"/>
          <w:bCs/>
          <w:sz w:val="28"/>
          <w:szCs w:val="28"/>
        </w:rPr>
        <w:t xml:space="preserve">             3х + у + z = 8,                х – у – 3z = 13,               3х – 5у</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+ 2z</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4</w:t>
      </w:r>
      <w:r w:rsidR="000E3B9F" w:rsidRPr="000E3B9F">
        <w:rPr>
          <w:rFonts w:ascii="Times New Roman" w:eastAsia="Times New Roman" w:hAnsi="Times New Roman" w:cs="Times New Roman"/>
          <w:bCs/>
          <w:sz w:val="28"/>
          <w:szCs w:val="28"/>
          <w:lang w:val="en-US"/>
        </w:rPr>
        <w:t>t</w:t>
      </w:r>
      <w:r w:rsidR="000E3B9F" w:rsidRPr="000E3B9F">
        <w:rPr>
          <w:rFonts w:ascii="Times New Roman" w:eastAsia="Times New Roman" w:hAnsi="Times New Roman" w:cs="Times New Roman"/>
          <w:bCs/>
          <w:sz w:val="28"/>
          <w:szCs w:val="28"/>
        </w:rPr>
        <w:t xml:space="preserve"> = 0,</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г)     2х – 3у + 2z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     д)   2х + у – z = 0,          е)    –3х + 4у – 5z + 3</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oftHyphen/>
        <w:t>–2,</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х + 2у – z = 2.               3х – 2у + 4z = –15.         –5х</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+ 7у – 7z + 5</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–2,                </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t xml:space="preserve">   </w:t>
      </w:r>
      <w:r w:rsidR="00EF2696">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t>8х – 8у + 5z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6</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–5.</w:t>
      </w:r>
    </w:p>
    <w:p w:rsidR="000E3B9F" w:rsidRPr="000E3B9F" w:rsidRDefault="008F04B2"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557" type="#_x0000_t87" style="position:absolute;left:0;text-align:left;margin-left:79.85pt;margin-top:5.2pt;width:2.85pt;height:57pt;z-index:251654144"/>
        </w:pict>
      </w:r>
      <w:r>
        <w:rPr>
          <w:rFonts w:ascii="Times New Roman" w:eastAsia="Times New Roman" w:hAnsi="Times New Roman" w:cs="Times New Roman"/>
          <w:bCs/>
          <w:sz w:val="28"/>
          <w:szCs w:val="28"/>
        </w:rPr>
        <w:pict>
          <v:shape id="_x0000_s47558" type="#_x0000_t87" style="position:absolute;left:0;text-align:left;margin-left:297.65pt;margin-top:5.2pt;width:2.85pt;height:57pt;z-index:251655168"/>
        </w:pict>
      </w:r>
      <w:r w:rsidR="000E3B9F" w:rsidRPr="000E3B9F">
        <w:rPr>
          <w:rFonts w:ascii="Times New Roman" w:eastAsia="Times New Roman" w:hAnsi="Times New Roman" w:cs="Times New Roman"/>
          <w:bCs/>
          <w:sz w:val="28"/>
          <w:szCs w:val="28"/>
        </w:rPr>
        <w:t xml:space="preserve">                   х – 2у</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lang w:val="en-US"/>
        </w:rPr>
        <w:t>t</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xml:space="preserve">          =  – 3,                       2х + 3у</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+ 11z</w:t>
      </w:r>
      <w:r w:rsidR="000E3B9F" w:rsidRPr="000E3B9F">
        <w:rPr>
          <w:rFonts w:ascii="Times New Roman" w:eastAsia="Times New Roman" w:hAnsi="Times New Roman" w:cs="Times New Roman"/>
          <w:bCs/>
          <w:sz w:val="28"/>
          <w:szCs w:val="28"/>
          <w:vertAlign w:val="subscript"/>
        </w:rPr>
        <w:t xml:space="preserve"> </w:t>
      </w:r>
      <w:r w:rsidR="000E3B9F" w:rsidRPr="000E3B9F">
        <w:rPr>
          <w:rFonts w:ascii="Times New Roman" w:eastAsia="Times New Roman" w:hAnsi="Times New Roman" w:cs="Times New Roman"/>
          <w:bCs/>
          <w:sz w:val="28"/>
          <w:szCs w:val="28"/>
        </w:rPr>
        <w:t>+ 5</w:t>
      </w:r>
      <w:r w:rsidR="000E3B9F" w:rsidRPr="000E3B9F">
        <w:rPr>
          <w:rFonts w:ascii="Times New Roman" w:eastAsia="Times New Roman" w:hAnsi="Times New Roman" w:cs="Times New Roman"/>
          <w:bCs/>
          <w:sz w:val="28"/>
          <w:szCs w:val="28"/>
          <w:lang w:val="en-US"/>
        </w:rPr>
        <w:t>t</w:t>
      </w:r>
      <w:r w:rsidR="000E3B9F" w:rsidRPr="000E3B9F">
        <w:rPr>
          <w:rFonts w:ascii="Times New Roman" w:eastAsia="Times New Roman" w:hAnsi="Times New Roman" w:cs="Times New Roman"/>
          <w:bCs/>
          <w:sz w:val="28"/>
          <w:szCs w:val="28"/>
        </w:rPr>
        <w:t xml:space="preserve"> = 2,</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ж)      3х – 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1,                   з)     х +  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+ 5z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1,</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2х + 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 4,                             2х + у + 3z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 3,</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х + 3у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7.                             х +  у</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+ 3z</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+ 4</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044DEB">
      <w:pPr>
        <w:numPr>
          <w:ilvl w:val="1"/>
          <w:numId w:val="30"/>
        </w:numPr>
        <w:tabs>
          <w:tab w:val="clear" w:pos="720"/>
          <w:tab w:val="left" w:pos="0"/>
          <w:tab w:val="left" w:pos="567"/>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Обувная фабрика специализируется по выпуску трех видов обуви: сапог, кро</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 xml:space="preserve">совок и ботинок; при этом используется сырьё трех типов: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rPr>
        <w:t>3</w:t>
      </w:r>
      <w:r w:rsidRPr="000E3B9F">
        <w:rPr>
          <w:rFonts w:ascii="Times New Roman" w:eastAsia="Times New Roman" w:hAnsi="Times New Roman" w:cs="Times New Roman"/>
          <w:bCs/>
          <w:sz w:val="28"/>
          <w:szCs w:val="28"/>
        </w:rPr>
        <w:t>. Нормы расхода каждого из них на одну пару обуви и объём расхода сырья  на 1 день заданы табл</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цей: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9"/>
        <w:gridCol w:w="2084"/>
        <w:gridCol w:w="2084"/>
        <w:gridCol w:w="2084"/>
        <w:gridCol w:w="1695"/>
      </w:tblGrid>
      <w:tr w:rsidR="000E3B9F" w:rsidRPr="000E3B9F" w:rsidTr="000E3B9F">
        <w:trPr>
          <w:cantSplit/>
          <w:trHeight w:val="320"/>
        </w:trPr>
        <w:tc>
          <w:tcPr>
            <w:tcW w:w="1409" w:type="dxa"/>
            <w:vMerge w:val="restart"/>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Вид сырья</w:t>
            </w:r>
          </w:p>
        </w:tc>
        <w:tc>
          <w:tcPr>
            <w:tcW w:w="6252" w:type="dxa"/>
            <w:gridSpan w:val="3"/>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Нормы расхода сырья на одну пару, у.е.</w:t>
            </w:r>
          </w:p>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tc>
        <w:tc>
          <w:tcPr>
            <w:tcW w:w="1695" w:type="dxa"/>
            <w:vMerge w:val="restart"/>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Расход сырья на один день, у.е.</w:t>
            </w:r>
          </w:p>
        </w:tc>
      </w:tr>
      <w:tr w:rsidR="000E3B9F" w:rsidRPr="000E3B9F" w:rsidTr="000E3B9F">
        <w:trPr>
          <w:cantSplit/>
          <w:trHeight w:val="320"/>
        </w:trPr>
        <w:tc>
          <w:tcPr>
            <w:tcW w:w="1409" w:type="dxa"/>
            <w:vMerge/>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Сапоги</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Кроссовки</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Ботинки</w:t>
            </w:r>
          </w:p>
        </w:tc>
        <w:tc>
          <w:tcPr>
            <w:tcW w:w="1695" w:type="dxa"/>
            <w:vMerge/>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p>
        </w:tc>
      </w:tr>
      <w:tr w:rsidR="000E3B9F" w:rsidRPr="000E3B9F" w:rsidTr="000E3B9F">
        <w:tc>
          <w:tcPr>
            <w:tcW w:w="1409"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1</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4</w:t>
            </w:r>
          </w:p>
        </w:tc>
        <w:tc>
          <w:tcPr>
            <w:tcW w:w="1695"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2700</w:t>
            </w:r>
          </w:p>
        </w:tc>
      </w:tr>
      <w:tr w:rsidR="000E3B9F" w:rsidRPr="000E3B9F" w:rsidTr="000E3B9F">
        <w:tc>
          <w:tcPr>
            <w:tcW w:w="1409"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2</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w:t>
            </w:r>
          </w:p>
        </w:tc>
        <w:tc>
          <w:tcPr>
            <w:tcW w:w="1695"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800</w:t>
            </w:r>
          </w:p>
        </w:tc>
      </w:tr>
      <w:tr w:rsidR="000E3B9F" w:rsidRPr="000E3B9F" w:rsidTr="000E3B9F">
        <w:tc>
          <w:tcPr>
            <w:tcW w:w="1409"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3</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w:t>
            </w:r>
          </w:p>
        </w:tc>
        <w:tc>
          <w:tcPr>
            <w:tcW w:w="2084"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w:t>
            </w:r>
          </w:p>
        </w:tc>
        <w:tc>
          <w:tcPr>
            <w:tcW w:w="1695" w:type="dxa"/>
            <w:tcBorders>
              <w:top w:val="single" w:sz="4" w:space="0" w:color="auto"/>
              <w:left w:val="single" w:sz="4" w:space="0" w:color="auto"/>
              <w:bottom w:val="single" w:sz="4" w:space="0" w:color="auto"/>
              <w:right w:val="single" w:sz="4" w:space="0" w:color="auto"/>
            </w:tcBorders>
          </w:tcPr>
          <w:p w:rsidR="000E3B9F" w:rsidRPr="000E3B9F" w:rsidRDefault="000E3B9F" w:rsidP="00EF2696">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1600</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Cs/>
          <w:sz w:val="28"/>
          <w:szCs w:val="28"/>
        </w:rPr>
        <w:t>Найдите ежедневный объём выпуска каждого вида обуви.</w:t>
      </w:r>
    </w:p>
    <w:p w:rsidR="00EF2696" w:rsidRDefault="00EF2696"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4.   </w:t>
      </w:r>
      <w:r w:rsidR="00A91415" w:rsidRPr="000E3B9F">
        <w:rPr>
          <w:rFonts w:ascii="Times New Roman" w:eastAsia="Times New Roman" w:hAnsi="Times New Roman" w:cs="Times New Roman"/>
          <w:b/>
          <w:bCs/>
          <w:sz w:val="28"/>
          <w:szCs w:val="28"/>
        </w:rPr>
        <w:t>«Векторы.  Действия над векторами»</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iCs/>
          <w:sz w:val="28"/>
          <w:szCs w:val="28"/>
          <w:u w:val="single"/>
        </w:rPr>
      </w:pPr>
      <w:r w:rsidRPr="000E3B9F">
        <w:rPr>
          <w:rFonts w:ascii="Times New Roman" w:eastAsia="Times New Roman" w:hAnsi="Times New Roman" w:cs="Times New Roman"/>
          <w:b/>
          <w:bCs/>
          <w:i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Даны вектора </w:t>
      </w:r>
      <w:r w:rsidRPr="000E3B9F">
        <w:rPr>
          <w:rFonts w:ascii="Times New Roman" w:eastAsia="Times New Roman" w:hAnsi="Times New Roman" w:cs="Times New Roman"/>
          <w:bCs/>
          <w:sz w:val="28"/>
          <w:szCs w:val="28"/>
        </w:rPr>
        <w:object w:dxaOrig="240" w:dyaOrig="320">
          <v:shape id="_x0000_i1150" type="#_x0000_t75" style="width:12pt;height:16.65pt" o:ole="" fillcolor="window">
            <v:imagedata r:id="rId255" o:title=""/>
          </v:shape>
          <o:OLEObject Type="Embed" ProgID="Equation.3" ShapeID="_x0000_i1150" DrawAspect="Content" ObjectID="_1552070960" r:id="rId256"/>
        </w:object>
      </w:r>
      <w:r w:rsidRPr="000E3B9F">
        <w:rPr>
          <w:rFonts w:ascii="Times New Roman" w:eastAsia="Times New Roman" w:hAnsi="Times New Roman" w:cs="Times New Roman"/>
          <w:bCs/>
          <w:sz w:val="28"/>
          <w:szCs w:val="28"/>
        </w:rPr>
        <w:t xml:space="preserve">(2; –1; 2) и </w:t>
      </w:r>
      <w:r w:rsidRPr="000E3B9F">
        <w:rPr>
          <w:rFonts w:ascii="Times New Roman" w:eastAsia="Times New Roman" w:hAnsi="Times New Roman" w:cs="Times New Roman"/>
          <w:bCs/>
          <w:sz w:val="28"/>
          <w:szCs w:val="28"/>
        </w:rPr>
        <w:object w:dxaOrig="240" w:dyaOrig="380">
          <v:shape id="_x0000_i1151" type="#_x0000_t75" style="width:12pt;height:19.35pt" o:ole="" fillcolor="window">
            <v:imagedata r:id="rId257" o:title=""/>
          </v:shape>
          <o:OLEObject Type="Embed" ProgID="Equation.3" ShapeID="_x0000_i1151" DrawAspect="Content" ObjectID="_1552070961" r:id="rId258"/>
        </w:object>
      </w:r>
      <w:r w:rsidRPr="000E3B9F">
        <w:rPr>
          <w:rFonts w:ascii="Times New Roman" w:eastAsia="Times New Roman" w:hAnsi="Times New Roman" w:cs="Times New Roman"/>
          <w:bCs/>
          <w:sz w:val="28"/>
          <w:szCs w:val="28"/>
        </w:rPr>
        <w:t xml:space="preserve">(8; – 4; 0). Найдите </w:t>
      </w:r>
      <w:r w:rsidRPr="000E3B9F">
        <w:rPr>
          <w:rFonts w:ascii="Times New Roman" w:eastAsia="Times New Roman" w:hAnsi="Times New Roman" w:cs="Times New Roman"/>
          <w:bCs/>
          <w:sz w:val="28"/>
          <w:szCs w:val="28"/>
        </w:rPr>
        <w:object w:dxaOrig="1880" w:dyaOrig="540">
          <v:shape id="_x0000_i1152" type="#_x0000_t75" style="width:94.65pt;height:28pt" o:ole="" fillcolor="window">
            <v:imagedata r:id="rId259" o:title=""/>
          </v:shape>
          <o:OLEObject Type="Embed" ProgID="Equation.3" ShapeID="_x0000_i1152" DrawAspect="Content" ObjectID="_1552070962" r:id="rId260"/>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5"/>
        </w:numPr>
        <w:tabs>
          <w:tab w:val="clear" w:pos="360"/>
          <w:tab w:val="left" w:pos="0"/>
          <w:tab w:val="num" w:pos="709"/>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rPr>
        <w:object w:dxaOrig="260" w:dyaOrig="380">
          <v:shape id="_x0000_i1153" type="#_x0000_t75" style="width:13.35pt;height:19.35pt" o:ole="" fillcolor="window">
            <v:imagedata r:id="rId261" o:title=""/>
          </v:shape>
          <o:OLEObject Type="Embed" ProgID="Equation.3" ShapeID="_x0000_i1153" DrawAspect="Content" ObjectID="_1552070963" r:id="rId262"/>
        </w:object>
      </w:r>
      <w:r w:rsidRPr="000E3B9F">
        <w:rPr>
          <w:rFonts w:ascii="Times New Roman" w:eastAsia="Times New Roman" w:hAnsi="Times New Roman" w:cs="Times New Roman"/>
          <w:bCs/>
          <w:sz w:val="28"/>
          <w:szCs w:val="28"/>
        </w:rPr>
        <w:t xml:space="preserve">= (8 – 2; – 4 – (–1); 0 – 2) = (6; </w:t>
      </w:r>
      <w:r w:rsidRPr="000E3B9F">
        <w:rPr>
          <w:rFonts w:ascii="Times New Roman" w:eastAsia="Times New Roman" w:hAnsi="Times New Roman" w:cs="Times New Roman"/>
          <w:bCs/>
          <w:sz w:val="28"/>
          <w:szCs w:val="28"/>
        </w:rPr>
        <w:softHyphen/>
      </w:r>
      <w:r w:rsidRPr="000E3B9F">
        <w:rPr>
          <w:rFonts w:ascii="Times New Roman" w:eastAsia="Times New Roman" w:hAnsi="Times New Roman" w:cs="Times New Roman"/>
          <w:bCs/>
          <w:sz w:val="28"/>
          <w:szCs w:val="28"/>
        </w:rPr>
        <w:softHyphen/>
        <w:t>– 3;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Находим длину вектора по формуле </w:t>
      </w:r>
      <w:r w:rsidRPr="000E3B9F">
        <w:rPr>
          <w:rFonts w:ascii="Times New Roman" w:eastAsia="Times New Roman" w:hAnsi="Times New Roman" w:cs="Times New Roman"/>
          <w:bCs/>
          <w:sz w:val="28"/>
          <w:szCs w:val="28"/>
        </w:rPr>
        <w:object w:dxaOrig="3400" w:dyaOrig="560">
          <v:shape id="_x0000_i1154" type="#_x0000_t75" style="width:169.35pt;height:28.65pt" o:ole="" fillcolor="window">
            <v:imagedata r:id="rId263" o:title=""/>
          </v:shape>
          <o:OLEObject Type="Embed" ProgID="Equation.3" ShapeID="_x0000_i1154" DrawAspect="Content" ObjectID="_1552070964" r:id="rId264"/>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Разложите вектор </w:t>
      </w:r>
      <w:r w:rsidRPr="000E3B9F">
        <w:rPr>
          <w:rFonts w:ascii="Times New Roman" w:eastAsia="Times New Roman" w:hAnsi="Times New Roman" w:cs="Times New Roman"/>
          <w:bCs/>
          <w:sz w:val="28"/>
          <w:szCs w:val="28"/>
        </w:rPr>
        <w:object w:dxaOrig="460" w:dyaOrig="360">
          <v:shape id="_x0000_i1155" type="#_x0000_t75" style="width:23.35pt;height:18pt" o:ole="" fillcolor="window">
            <v:imagedata r:id="rId265" o:title=""/>
          </v:shape>
          <o:OLEObject Type="Embed" ProgID="Equation.3" ShapeID="_x0000_i1155" DrawAspect="Content" ObjectID="_1552070965" r:id="rId266"/>
        </w:object>
      </w:r>
      <w:r w:rsidRPr="000E3B9F">
        <w:rPr>
          <w:rFonts w:ascii="Times New Roman" w:eastAsia="Times New Roman" w:hAnsi="Times New Roman" w:cs="Times New Roman"/>
          <w:bCs/>
          <w:sz w:val="28"/>
          <w:szCs w:val="28"/>
        </w:rPr>
        <w:t xml:space="preserve"> по координатным ортам </w:t>
      </w:r>
      <w:r w:rsidRPr="000E3B9F">
        <w:rPr>
          <w:rFonts w:ascii="Times New Roman" w:eastAsia="Times New Roman" w:hAnsi="Times New Roman" w:cs="Times New Roman"/>
          <w:bCs/>
          <w:sz w:val="28"/>
          <w:szCs w:val="28"/>
        </w:rPr>
        <w:object w:dxaOrig="200" w:dyaOrig="360">
          <v:shape id="_x0000_i1156" type="#_x0000_t75" style="width:10.65pt;height:18pt" o:ole="" fillcolor="window">
            <v:imagedata r:id="rId267" o:title=""/>
          </v:shape>
          <o:OLEObject Type="Embed" ProgID="Equation.3" ShapeID="_x0000_i1156" DrawAspect="Content" ObjectID="_1552070966" r:id="rId268"/>
        </w:object>
      </w: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rPr>
        <w:object w:dxaOrig="240" w:dyaOrig="420">
          <v:shape id="_x0000_i1157" type="#_x0000_t75" style="width:12pt;height:22pt" o:ole="" fillcolor="window">
            <v:imagedata r:id="rId269" o:title=""/>
          </v:shape>
          <o:OLEObject Type="Embed" ProgID="Equation.3" ShapeID="_x0000_i1157" DrawAspect="Content" ObjectID="_1552070967" r:id="rId270"/>
        </w:object>
      </w:r>
      <w:r w:rsidRPr="000E3B9F">
        <w:rPr>
          <w:rFonts w:ascii="Times New Roman" w:eastAsia="Times New Roman" w:hAnsi="Times New Roman" w:cs="Times New Roman"/>
          <w:bCs/>
          <w:sz w:val="28"/>
          <w:szCs w:val="28"/>
        </w:rPr>
        <w:t xml:space="preserve">, если А (1; 3)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(4; 2) .</w:t>
      </w:r>
    </w:p>
    <w:p w:rsidR="000E3B9F" w:rsidRPr="000E3B9F" w:rsidRDefault="000E3B9F" w:rsidP="00044DEB">
      <w:pPr>
        <w:numPr>
          <w:ilvl w:val="0"/>
          <w:numId w:val="26"/>
        </w:numPr>
        <w:tabs>
          <w:tab w:val="clear" w:pos="928"/>
          <w:tab w:val="num" w:pos="0"/>
          <w:tab w:val="left" w:pos="1418"/>
          <w:tab w:val="left" w:pos="1843"/>
        </w:tabs>
        <w:spacing w:after="0" w:line="360" w:lineRule="auto"/>
        <w:ind w:left="0" w:firstLine="568"/>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rPr>
        <w:object w:dxaOrig="460" w:dyaOrig="360">
          <v:shape id="_x0000_i1158" type="#_x0000_t75" style="width:23.35pt;height:18pt" o:ole="" fillcolor="window">
            <v:imagedata r:id="rId265" o:title=""/>
          </v:shape>
          <o:OLEObject Type="Embed" ProgID="Equation.3" ShapeID="_x0000_i1158" DrawAspect="Content" ObjectID="_1552070968" r:id="rId271"/>
        </w:object>
      </w:r>
      <w:r w:rsidRPr="000E3B9F">
        <w:rPr>
          <w:rFonts w:ascii="Times New Roman" w:eastAsia="Times New Roman" w:hAnsi="Times New Roman" w:cs="Times New Roman"/>
          <w:bCs/>
          <w:sz w:val="28"/>
          <w:szCs w:val="28"/>
        </w:rPr>
        <w:t xml:space="preserve"> = (4 – 1) </w:t>
      </w:r>
      <w:r w:rsidRPr="000E3B9F">
        <w:rPr>
          <w:rFonts w:ascii="Times New Roman" w:eastAsia="Times New Roman" w:hAnsi="Times New Roman" w:cs="Times New Roman"/>
          <w:bCs/>
          <w:sz w:val="28"/>
          <w:szCs w:val="28"/>
        </w:rPr>
        <w:object w:dxaOrig="200" w:dyaOrig="360">
          <v:shape id="_x0000_i1159" type="#_x0000_t75" style="width:10.65pt;height:18pt" o:ole="" fillcolor="window">
            <v:imagedata r:id="rId267" o:title=""/>
          </v:shape>
          <o:OLEObject Type="Embed" ProgID="Equation.3" ShapeID="_x0000_i1159" DrawAspect="Content" ObjectID="_1552070969" r:id="rId272"/>
        </w:object>
      </w:r>
      <w:r w:rsidRPr="000E3B9F">
        <w:rPr>
          <w:rFonts w:ascii="Times New Roman" w:eastAsia="Times New Roman" w:hAnsi="Times New Roman" w:cs="Times New Roman"/>
          <w:bCs/>
          <w:sz w:val="28"/>
          <w:szCs w:val="28"/>
        </w:rPr>
        <w:t xml:space="preserve"> + (2 – 3) </w:t>
      </w:r>
      <w:r w:rsidRPr="000E3B9F">
        <w:rPr>
          <w:rFonts w:ascii="Times New Roman" w:eastAsia="Times New Roman" w:hAnsi="Times New Roman" w:cs="Times New Roman"/>
          <w:bCs/>
          <w:sz w:val="28"/>
          <w:szCs w:val="28"/>
        </w:rPr>
        <w:object w:dxaOrig="240" w:dyaOrig="420">
          <v:shape id="_x0000_i1160" type="#_x0000_t75" style="width:12pt;height:22pt" o:ole="" fillcolor="window">
            <v:imagedata r:id="rId269" o:title=""/>
          </v:shape>
          <o:OLEObject Type="Embed" ProgID="Equation.3" ShapeID="_x0000_i1160" DrawAspect="Content" ObjectID="_1552070970" r:id="rId273"/>
        </w:objec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rPr>
        <w:object w:dxaOrig="200" w:dyaOrig="360">
          <v:shape id="_x0000_i1161" type="#_x0000_t75" style="width:10.65pt;height:18pt" o:ole="" fillcolor="window">
            <v:imagedata r:id="rId267" o:title=""/>
          </v:shape>
          <o:OLEObject Type="Embed" ProgID="Equation.3" ShapeID="_x0000_i1161" DrawAspect="Content" ObjectID="_1552070971" r:id="rId274"/>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240" w:dyaOrig="420">
          <v:shape id="_x0000_i1162" type="#_x0000_t75" style="width:12pt;height:22pt" o:ole="" fillcolor="window">
            <v:imagedata r:id="rId269" o:title=""/>
          </v:shape>
          <o:OLEObject Type="Embed" ProgID="Equation.3" ShapeID="_x0000_i1162" DrawAspect="Content" ObjectID="_1552070972" r:id="rId275"/>
        </w:object>
      </w:r>
      <w:r w:rsidRPr="000E3B9F">
        <w:rPr>
          <w:rFonts w:ascii="Times New Roman" w:eastAsia="Times New Roman" w:hAnsi="Times New Roman" w:cs="Times New Roman"/>
          <w:bCs/>
          <w:sz w:val="28"/>
          <w:szCs w:val="28"/>
        </w:rPr>
        <w:t xml:space="preserve"> – разложение вектора </w:t>
      </w:r>
      <w:r w:rsidRPr="000E3B9F">
        <w:rPr>
          <w:rFonts w:ascii="Times New Roman" w:eastAsia="Times New Roman" w:hAnsi="Times New Roman" w:cs="Times New Roman"/>
          <w:bCs/>
          <w:sz w:val="28"/>
          <w:szCs w:val="28"/>
        </w:rPr>
        <w:object w:dxaOrig="460" w:dyaOrig="360">
          <v:shape id="_x0000_i1163" type="#_x0000_t75" style="width:23.35pt;height:18pt" o:ole="" fillcolor="window">
            <v:imagedata r:id="rId265" o:title=""/>
          </v:shape>
          <o:OLEObject Type="Embed" ProgID="Equation.3" ShapeID="_x0000_i1163" DrawAspect="Content" ObjectID="_1552070973" r:id="rId276"/>
        </w:object>
      </w:r>
      <w:r w:rsidRPr="000E3B9F">
        <w:rPr>
          <w:rFonts w:ascii="Times New Roman" w:eastAsia="Times New Roman" w:hAnsi="Times New Roman" w:cs="Times New Roman"/>
          <w:bCs/>
          <w:sz w:val="28"/>
          <w:szCs w:val="28"/>
        </w:rPr>
        <w:t xml:space="preserve"> по координатным ортам. ►</w:t>
      </w:r>
    </w:p>
    <w:p w:rsidR="000E3B9F" w:rsidRPr="000E3B9F" w:rsidRDefault="000E3B9F" w:rsidP="00EF2696">
      <w:pPr>
        <w:tabs>
          <w:tab w:val="num" w:pos="0"/>
          <w:tab w:val="left" w:pos="1418"/>
          <w:tab w:val="left" w:pos="1843"/>
        </w:tabs>
        <w:spacing w:after="0" w:line="360" w:lineRule="auto"/>
        <w:ind w:firstLine="568"/>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Cs/>
          <w:sz w:val="28"/>
          <w:szCs w:val="28"/>
        </w:rPr>
        <w:t xml:space="preserve"> Докажите, что диагонали четырехугольника, заданного координат</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ми вершин А(–4;–4;4), В(–3;2;2),</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rPr>
        <w:t xml:space="preserve">(2;5;1),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(3;–2;2), взаимно перпендикулярны.</w:t>
      </w:r>
    </w:p>
    <w:p w:rsidR="000E3B9F" w:rsidRPr="000E3B9F" w:rsidRDefault="000E3B9F" w:rsidP="00044DEB">
      <w:pPr>
        <w:numPr>
          <w:ilvl w:val="0"/>
          <w:numId w:val="26"/>
        </w:numPr>
        <w:tabs>
          <w:tab w:val="clear" w:pos="928"/>
          <w:tab w:val="num" w:pos="0"/>
          <w:tab w:val="left" w:pos="1418"/>
          <w:tab w:val="left" w:pos="1843"/>
        </w:tabs>
        <w:spacing w:after="0" w:line="360" w:lineRule="auto"/>
        <w:ind w:left="0" w:firstLine="568"/>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Составим вектора </w:t>
      </w:r>
      <w:r w:rsidRPr="000E3B9F">
        <w:rPr>
          <w:rFonts w:ascii="Times New Roman" w:eastAsia="Times New Roman" w:hAnsi="Times New Roman" w:cs="Times New Roman"/>
          <w:bCs/>
          <w:sz w:val="28"/>
          <w:szCs w:val="28"/>
        </w:rPr>
        <w:object w:dxaOrig="420" w:dyaOrig="340">
          <v:shape id="_x0000_i1164" type="#_x0000_t75" style="width:24pt;height:19.35pt" o:ole="" fillcolor="window">
            <v:imagedata r:id="rId277" o:title=""/>
          </v:shape>
          <o:OLEObject Type="Embed" ProgID="Equation.3" ShapeID="_x0000_i1164" DrawAspect="Content" ObjectID="_1552070974" r:id="rId278"/>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400" w:dyaOrig="320">
          <v:shape id="_x0000_i1165" type="#_x0000_t75" style="width:24pt;height:19.35pt" o:ole="" fillcolor="window">
            <v:imagedata r:id="rId279" o:title=""/>
          </v:shape>
          <o:OLEObject Type="Embed" ProgID="Equation.3" ShapeID="_x0000_i1165" DrawAspect="Content" ObjectID="_1552070975" r:id="rId280"/>
        </w:object>
      </w:r>
      <w:r w:rsidRPr="000E3B9F">
        <w:rPr>
          <w:rFonts w:ascii="Times New Roman" w:eastAsia="Times New Roman" w:hAnsi="Times New Roman" w:cs="Times New Roman"/>
          <w:bCs/>
          <w:sz w:val="28"/>
          <w:szCs w:val="28"/>
        </w:rPr>
        <w:t xml:space="preserve">, лежащие на диагоналях данного четырех угольника. Имеем: </w:t>
      </w:r>
      <w:r w:rsidRPr="000E3B9F">
        <w:rPr>
          <w:rFonts w:ascii="Times New Roman" w:eastAsia="Times New Roman" w:hAnsi="Times New Roman" w:cs="Times New Roman"/>
          <w:bCs/>
          <w:sz w:val="28"/>
          <w:szCs w:val="28"/>
        </w:rPr>
        <w:object w:dxaOrig="420" w:dyaOrig="340">
          <v:shape id="_x0000_i1166" type="#_x0000_t75" style="width:24pt;height:19.35pt" o:ole="" fillcolor="window">
            <v:imagedata r:id="rId277" o:title=""/>
          </v:shape>
          <o:OLEObject Type="Embed" ProgID="Equation.3" ShapeID="_x0000_i1166" DrawAspect="Content" ObjectID="_1552070976" r:id="rId281"/>
        </w:object>
      </w:r>
      <w:r w:rsidRPr="000E3B9F">
        <w:rPr>
          <w:rFonts w:ascii="Times New Roman" w:eastAsia="Times New Roman" w:hAnsi="Times New Roman" w:cs="Times New Roman"/>
          <w:bCs/>
          <w:sz w:val="28"/>
          <w:szCs w:val="28"/>
        </w:rPr>
        <w:t xml:space="preserve">=(6;9;–3) и </w:t>
      </w:r>
      <w:r w:rsidRPr="000E3B9F">
        <w:rPr>
          <w:rFonts w:ascii="Times New Roman" w:eastAsia="Times New Roman" w:hAnsi="Times New Roman" w:cs="Times New Roman"/>
          <w:bCs/>
          <w:sz w:val="28"/>
          <w:szCs w:val="28"/>
        </w:rPr>
        <w:object w:dxaOrig="400" w:dyaOrig="320">
          <v:shape id="_x0000_i1167" type="#_x0000_t75" style="width:24pt;height:19.35pt" o:ole="" fillcolor="window">
            <v:imagedata r:id="rId279" o:title=""/>
          </v:shape>
          <o:OLEObject Type="Embed" ProgID="Equation.3" ShapeID="_x0000_i1167" DrawAspect="Content" ObjectID="_1552070977" r:id="rId282"/>
        </w:object>
      </w:r>
      <w:r w:rsidRPr="000E3B9F">
        <w:rPr>
          <w:rFonts w:ascii="Times New Roman" w:eastAsia="Times New Roman" w:hAnsi="Times New Roman" w:cs="Times New Roman"/>
          <w:bCs/>
          <w:sz w:val="28"/>
          <w:szCs w:val="28"/>
        </w:rPr>
        <w:t>=(6;–4;0). Найдем скалярное прои</w:t>
      </w: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t xml:space="preserve">ведение этих векторов: </w:t>
      </w:r>
      <w:r w:rsidRPr="000E3B9F">
        <w:rPr>
          <w:rFonts w:ascii="Times New Roman" w:eastAsia="Times New Roman" w:hAnsi="Times New Roman" w:cs="Times New Roman"/>
          <w:bCs/>
          <w:sz w:val="28"/>
          <w:szCs w:val="28"/>
        </w:rPr>
        <w:object w:dxaOrig="420" w:dyaOrig="340">
          <v:shape id="_x0000_i1168" type="#_x0000_t75" style="width:24pt;height:19.35pt" o:ole="" fillcolor="window">
            <v:imagedata r:id="rId277" o:title=""/>
          </v:shape>
          <o:OLEObject Type="Embed" ProgID="Equation.3" ShapeID="_x0000_i1168" DrawAspect="Content" ObjectID="_1552070978" r:id="rId283"/>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400" w:dyaOrig="320">
          <v:shape id="_x0000_i1169" type="#_x0000_t75" style="width:24pt;height:19.35pt" o:ole="" fillcolor="window">
            <v:imagedata r:id="rId279" o:title=""/>
          </v:shape>
          <o:OLEObject Type="Embed" ProgID="Equation.3" ShapeID="_x0000_i1169" DrawAspect="Content" ObjectID="_1552070979" r:id="rId284"/>
        </w:object>
      </w:r>
      <w:r w:rsidRPr="000E3B9F">
        <w:rPr>
          <w:rFonts w:ascii="Times New Roman" w:eastAsia="Times New Roman" w:hAnsi="Times New Roman" w:cs="Times New Roman"/>
          <w:bCs/>
          <w:sz w:val="28"/>
          <w:szCs w:val="28"/>
        </w:rPr>
        <w:t xml:space="preserve">= 36 – 36 = 0. Отсюда следует, что </w:t>
      </w:r>
      <w:r w:rsidRPr="000E3B9F">
        <w:rPr>
          <w:rFonts w:ascii="Times New Roman" w:eastAsia="Times New Roman" w:hAnsi="Times New Roman" w:cs="Times New Roman"/>
          <w:bCs/>
          <w:sz w:val="28"/>
          <w:szCs w:val="28"/>
        </w:rPr>
        <w:object w:dxaOrig="420" w:dyaOrig="340">
          <v:shape id="_x0000_i1170" type="#_x0000_t75" style="width:24pt;height:19.35pt" o:ole="" fillcolor="window">
            <v:imagedata r:id="rId277" o:title=""/>
          </v:shape>
          <o:OLEObject Type="Embed" ProgID="Equation.3" ShapeID="_x0000_i1170" DrawAspect="Content" ObjectID="_1552070980" r:id="rId285"/>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5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400" w:dyaOrig="320">
          <v:shape id="_x0000_i1171" type="#_x0000_t75" style="width:24pt;height:19.35pt" o:ole="" fillcolor="window">
            <v:imagedata r:id="rId279" o:title=""/>
          </v:shape>
          <o:OLEObject Type="Embed" ProgID="Equation.3" ShapeID="_x0000_i1171" DrawAspect="Content" ObjectID="_1552070981" r:id="rId286"/>
        </w:object>
      </w:r>
      <w:r w:rsidRPr="000E3B9F">
        <w:rPr>
          <w:rFonts w:ascii="Times New Roman" w:eastAsia="Times New Roman" w:hAnsi="Times New Roman" w:cs="Times New Roman"/>
          <w:bCs/>
          <w:sz w:val="28"/>
          <w:szCs w:val="28"/>
        </w:rPr>
        <w:t>.  Диагонали четырехугольника взаимно перпендикулярны. ►</w:t>
      </w:r>
    </w:p>
    <w:p w:rsidR="000E3B9F" w:rsidRPr="000E3B9F" w:rsidRDefault="000E3B9F" w:rsidP="00EF2696">
      <w:pPr>
        <w:tabs>
          <w:tab w:val="num" w:pos="0"/>
          <w:tab w:val="left" w:pos="1418"/>
          <w:tab w:val="left" w:pos="1843"/>
        </w:tabs>
        <w:spacing w:after="0" w:line="360" w:lineRule="auto"/>
        <w:ind w:firstLine="568"/>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На оси абсцисс найдите точку, которая находится на расстоянии 5 единиц от точки М(1; 3).</w:t>
      </w:r>
    </w:p>
    <w:p w:rsidR="000E3B9F" w:rsidRPr="000E3B9F" w:rsidRDefault="000E3B9F" w:rsidP="00044DEB">
      <w:pPr>
        <w:numPr>
          <w:ilvl w:val="0"/>
          <w:numId w:val="26"/>
        </w:numPr>
        <w:tabs>
          <w:tab w:val="clear" w:pos="928"/>
          <w:tab w:val="num" w:pos="0"/>
          <w:tab w:val="left" w:pos="1418"/>
          <w:tab w:val="left" w:pos="1843"/>
        </w:tabs>
        <w:spacing w:after="0" w:line="360" w:lineRule="auto"/>
        <w:ind w:left="0" w:firstLine="568"/>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Решение. Обозначим искомую точку через А(х; 0), т.к. по условию она лежит на оси абсцисс. Тогда длина отрезка АМ выражается формулой </w:t>
      </w:r>
    </w:p>
    <w:p w:rsidR="000E3B9F" w:rsidRPr="000E3B9F" w:rsidRDefault="000E3B9F" w:rsidP="00EA3F44">
      <w:pPr>
        <w:widowControl w:val="0"/>
        <w:tabs>
          <w:tab w:val="num"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519" w:dyaOrig="499">
          <v:shape id="_x0000_i1172" type="#_x0000_t75" style="width:175.35pt;height:24.65pt" o:ole="">
            <v:imagedata r:id="rId287" o:title=""/>
          </v:shape>
          <o:OLEObject Type="Embed" ProgID="Equation.3" ShapeID="_x0000_i1172" DrawAspect="Content" ObjectID="_1552070982" r:id="rId288"/>
        </w:object>
      </w:r>
      <w:r w:rsidRPr="000E3B9F">
        <w:rPr>
          <w:rFonts w:ascii="Times New Roman" w:eastAsia="Times New Roman" w:hAnsi="Times New Roman" w:cs="Times New Roman"/>
          <w:bCs/>
          <w:sz w:val="28"/>
          <w:szCs w:val="28"/>
        </w:rPr>
        <w:t>, откуда подставляя в нее координаты точек и и</w:t>
      </w: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t xml:space="preserve">вестное расстояние, имеем </w:t>
      </w:r>
      <w:r w:rsidRPr="000E3B9F">
        <w:rPr>
          <w:rFonts w:ascii="Times New Roman" w:eastAsia="Times New Roman" w:hAnsi="Times New Roman" w:cs="Times New Roman"/>
          <w:bCs/>
          <w:sz w:val="28"/>
          <w:szCs w:val="28"/>
        </w:rPr>
        <w:object w:dxaOrig="2400" w:dyaOrig="540">
          <v:shape id="_x0000_i1173" type="#_x0000_t75" style="width:120pt;height:28pt" o:ole="">
            <v:imagedata r:id="rId289" o:title=""/>
          </v:shape>
          <o:OLEObject Type="Embed" ProgID="Equation.3" ShapeID="_x0000_i1173" DrawAspect="Content" ObjectID="_1552070983" r:id="rId290"/>
        </w:object>
      </w:r>
      <w:r w:rsidRPr="000E3B9F">
        <w:rPr>
          <w:rFonts w:ascii="Times New Roman" w:eastAsia="Times New Roman" w:hAnsi="Times New Roman" w:cs="Times New Roman"/>
          <w:bCs/>
          <w:sz w:val="28"/>
          <w:szCs w:val="28"/>
        </w:rPr>
        <w:t xml:space="preserve">. Возведем обе части этого равенства в квадрат, а затем раскроем скобки и приведем подобные члены: </w:t>
      </w:r>
      <w:r w:rsidRPr="000E3B9F">
        <w:rPr>
          <w:rFonts w:ascii="Times New Roman" w:eastAsia="Times New Roman" w:hAnsi="Times New Roman" w:cs="Times New Roman"/>
          <w:bCs/>
          <w:sz w:val="28"/>
          <w:szCs w:val="28"/>
        </w:rPr>
        <w:object w:dxaOrig="1579" w:dyaOrig="360">
          <v:shape id="_x0000_i1174" type="#_x0000_t75" style="width:78.65pt;height:18pt" o:ole="">
            <v:imagedata r:id="rId291" o:title=""/>
          </v:shape>
          <o:OLEObject Type="Embed" ProgID="Equation.3" ShapeID="_x0000_i1174" DrawAspect="Content" ObjectID="_1552070984" r:id="rId292"/>
        </w:object>
      </w:r>
      <w:r w:rsidRPr="000E3B9F">
        <w:rPr>
          <w:rFonts w:ascii="Times New Roman" w:eastAsia="Times New Roman" w:hAnsi="Times New Roman" w:cs="Times New Roman"/>
          <w:bCs/>
          <w:sz w:val="28"/>
          <w:szCs w:val="28"/>
        </w:rPr>
        <w:t>.</w:t>
      </w:r>
    </w:p>
    <w:p w:rsidR="000E3B9F" w:rsidRPr="000E3B9F" w:rsidRDefault="008F04B2" w:rsidP="00EF2696">
      <w:pPr>
        <w:tabs>
          <w:tab w:val="num" w:pos="0"/>
          <w:tab w:val="left" w:pos="1418"/>
          <w:tab w:val="left" w:pos="1843"/>
        </w:tabs>
        <w:spacing w:after="0" w:line="360" w:lineRule="auto"/>
        <w:ind w:firstLine="568"/>
        <w:jc w:val="both"/>
        <w:outlineLvl w:val="1"/>
        <w:rPr>
          <w:rFonts w:ascii="Times New Roman" w:eastAsia="Times New Roman" w:hAnsi="Times New Roman" w:cs="Times New Roman"/>
          <w:bCs/>
          <w:sz w:val="28"/>
          <w:szCs w:val="28"/>
        </w:rPr>
      </w:pPr>
      <w:r w:rsidRPr="008F04B2">
        <w:rPr>
          <w:rFonts w:ascii="Times New Roman" w:eastAsia="Times New Roman" w:hAnsi="Times New Roman" w:cs="Times New Roman"/>
          <w:b/>
          <w:bCs/>
          <w:i/>
          <w:iCs/>
          <w:sz w:val="28"/>
          <w:szCs w:val="28"/>
          <w:u w:val="single"/>
        </w:rPr>
        <w:pict>
          <v:group id="_x0000_s47559" style="position:absolute;left:0;text-align:left;margin-left:158pt;margin-top:21.55pt;width:194.45pt;height:102.4pt;z-index:251656192" coordorigin="4110,1749" coordsize="3889,2048">
            <v:shapetype id="_x0000_t202" coordsize="21600,21600" o:spt="202" path="m,l,21600r21600,l21600,xe">
              <v:stroke joinstyle="miter"/>
              <v:path gradientshapeok="t" o:connecttype="rect"/>
            </v:shapetype>
            <v:shape id="_x0000_s47560" type="#_x0000_t202" style="position:absolute;left:4654;top:3415;width:547;height:365" stroked="f">
              <v:textbox style="mso-next-textbox:#_x0000_s47560" inset=".5mm,,.5mm">
                <w:txbxContent>
                  <w:p w:rsidR="009B4D2F" w:rsidRDefault="009B4D2F" w:rsidP="000E3B9F">
                    <w:r>
                      <w:t>– 3</w:t>
                    </w:r>
                  </w:p>
                </w:txbxContent>
              </v:textbox>
            </v:shape>
            <v:shape id="_x0000_s47561" type="#_x0000_t202" style="position:absolute;left:6780;top:3428;width:313;height:365" stroked="f">
              <v:textbox style="mso-next-textbox:#_x0000_s47561" inset=".5mm,,.5mm">
                <w:txbxContent>
                  <w:p w:rsidR="009B4D2F" w:rsidRDefault="009B4D2F" w:rsidP="000E3B9F">
                    <w:r>
                      <w:t xml:space="preserve">5 </w:t>
                    </w:r>
                  </w:p>
                </w:txbxContent>
              </v:textbox>
            </v:shape>
            <v:group id="_x0000_s47562" style="position:absolute;left:4110;top:1888;width:3557;height:1909" coordorigin="3988,10288" coordsize="3557,1909">
              <v:shape id="_x0000_s47563" type="#_x0000_t202" style="position:absolute;left:5361;top:11833;width:278;height:364" stroked="f">
                <v:textbox style="mso-next-textbox:#_x0000_s47563" inset=".5mm,,.5mm">
                  <w:txbxContent>
                    <w:p w:rsidR="009B4D2F" w:rsidRDefault="009B4D2F" w:rsidP="000E3B9F">
                      <w:r>
                        <w:t>0</w:t>
                      </w:r>
                    </w:p>
                  </w:txbxContent>
                </v:textbox>
              </v:shape>
              <v:line id="_x0000_s47564" style="position:absolute" from="3988,11816" to="7545,11816">
                <v:stroke endarrow="block"/>
              </v:line>
              <v:line id="_x0000_s47565" style="position:absolute;flip:y" from="5587,10288" to="5587,11988">
                <v:stroke endarrow="block"/>
              </v:line>
              <v:line id="_x0000_s47566" style="position:absolute" from="5605,11605" to="5709,11607"/>
              <v:line id="_x0000_s47567" style="position:absolute" from="5568,11361" to="5689,11362"/>
              <v:line id="_x0000_s47568" style="position:absolute" from="5585,11099" to="5689,11101"/>
              <v:line id="_x0000_s47569" style="position:absolute;rotation:90;flip:x" from="5792,11777" to="5879,11778"/>
              <v:line id="_x0000_s47570" style="position:absolute;rotation:90;flip:x" from="6015,11774" to="6102,11775"/>
              <v:line id="_x0000_s47571" style="position:absolute;rotation:90" from="6262,11764" to="6331,11764"/>
              <v:line id="_x0000_s47572" style="position:absolute;rotation:90;flip:x" from="6469,11776" to="6573,11777"/>
              <v:line id="_x0000_s47573" style="position:absolute;rotation:90;flip:x" from="6703,11768" to="6790,11769"/>
              <v:line id="_x0000_s47574" style="position:absolute;rotation:90;flip:x" from="5338,11774" to="5425,11775"/>
              <v:line id="_x0000_s47575" style="position:absolute;rotation:90;flip:x" from="5075,11771" to="5162,11772"/>
              <v:line id="_x0000_s47576" style="position:absolute;rotation:90;flip:x" from="4794,11786" to="4881,11787"/>
              <v:line id="_x0000_s47577" style="position:absolute;flip:y" from="5587,11086" to="5829,11103">
                <v:stroke dashstyle="1 1" endcap="round"/>
              </v:line>
            </v:group>
            <v:line id="_x0000_s47578" style="position:absolute" from="5952,2721" to="5952,3415">
              <v:stroke dashstyle="1 1" endcap="round"/>
            </v:line>
            <v:line id="_x0000_s47579" style="position:absolute;flip:x" from="4945,2686" to="5934,3415">
              <v:stroke dashstyle="dash"/>
            </v:line>
            <v:line id="_x0000_s47580" style="position:absolute" from="5951,2704" to="6871,3398">
              <v:stroke dashstyle="dash"/>
            </v:line>
            <v:shape id="_x0000_s47581" type="#_x0000_t202" style="position:absolute;left:7686;top:3327;width:313;height:365" stroked="f">
              <v:textbox style="mso-next-textbox:#_x0000_s47581" inset=".5mm,,.5mm">
                <w:txbxContent>
                  <w:p w:rsidR="009B4D2F" w:rsidRPr="0033525F" w:rsidRDefault="009B4D2F" w:rsidP="000E3B9F">
                    <w:r w:rsidRPr="0033525F">
                      <w:t>х</w:t>
                    </w:r>
                  </w:p>
                </w:txbxContent>
              </v:textbox>
            </v:shape>
            <v:shape id="_x0000_s47582" type="#_x0000_t202" style="position:absolute;left:5292;top:1749;width:347;height:600" stroked="f">
              <v:textbox style="mso-next-textbox:#_x0000_s47582" inset=".5mm,,.5mm">
                <w:txbxContent>
                  <w:p w:rsidR="009B4D2F" w:rsidRPr="0033525F" w:rsidRDefault="009B4D2F" w:rsidP="000E3B9F">
                    <w:r>
                      <w:t>у</w:t>
                    </w:r>
                  </w:p>
                </w:txbxContent>
              </v:textbox>
            </v:shape>
            <v:shape id="_x0000_s47583" type="#_x0000_t202" style="position:absolute;left:5083;top:2704;width:313;height:365" stroked="f">
              <v:textbox style="mso-next-textbox:#_x0000_s47583" inset=".5mm,,.5mm">
                <w:txbxContent>
                  <w:p w:rsidR="009B4D2F" w:rsidRDefault="009B4D2F" w:rsidP="000E3B9F">
                    <w:r>
                      <w:t>5</w:t>
                    </w:r>
                  </w:p>
                </w:txbxContent>
              </v:textbox>
            </v:shape>
            <v:shape id="_x0000_s47584" type="#_x0000_t202" style="position:absolute;left:6436;top:2720;width:313;height:365" stroked="f">
              <v:textbox style="mso-next-textbox:#_x0000_s47584" inset=".5mm,,.5mm">
                <w:txbxContent>
                  <w:p w:rsidR="009B4D2F" w:rsidRDefault="009B4D2F" w:rsidP="000E3B9F">
                    <w:r>
                      <w:t>5</w:t>
                    </w:r>
                  </w:p>
                </w:txbxContent>
              </v:textbox>
            </v:shape>
            <v:shape id="_x0000_s47585" type="#_x0000_t202" style="position:absolute;left:5778;top:2219;width:847;height:465" stroked="f">
              <v:textbox style="mso-next-textbox:#_x0000_s47585" inset=".5mm,,.5mm">
                <w:txbxContent>
                  <w:p w:rsidR="009B4D2F" w:rsidRDefault="009B4D2F" w:rsidP="000E3B9F">
                    <w:r>
                      <w:t>М(1;3)</w:t>
                    </w:r>
                  </w:p>
                </w:txbxContent>
              </v:textbox>
            </v:shape>
            <v:shape id="_x0000_s47586" type="#_x0000_t202" style="position:absolute;left:4632;top:2963;width:313;height:400" stroked="f">
              <v:textbox style="mso-next-textbox:#_x0000_s47586" inset=".5mm,,.5mm">
                <w:txbxContent>
                  <w:p w:rsidR="009B4D2F" w:rsidRPr="0033525F" w:rsidRDefault="009B4D2F" w:rsidP="000E3B9F">
                    <w:pPr>
                      <w:rPr>
                        <w:vertAlign w:val="subscript"/>
                      </w:rPr>
                    </w:pPr>
                    <w:r w:rsidRPr="0033525F">
                      <w:t>А</w:t>
                    </w:r>
                    <w:r w:rsidRPr="0033525F">
                      <w:rPr>
                        <w:vertAlign w:val="subscript"/>
                      </w:rPr>
                      <w:t>1</w:t>
                    </w:r>
                  </w:p>
                </w:txbxContent>
              </v:textbox>
            </v:shape>
            <v:shape id="_x0000_s47587" type="#_x0000_t202" style="position:absolute;left:6888;top:2912;width:313;height:417" stroked="f">
              <v:textbox style="mso-next-textbox:#_x0000_s47587" inset=".5mm,,.5mm">
                <w:txbxContent>
                  <w:p w:rsidR="009B4D2F" w:rsidRPr="0033525F" w:rsidRDefault="009B4D2F" w:rsidP="000E3B9F">
                    <w:pPr>
                      <w:rPr>
                        <w:vertAlign w:val="subscript"/>
                      </w:rPr>
                    </w:pPr>
                    <w:r w:rsidRPr="0033525F">
                      <w:t>А</w:t>
                    </w:r>
                    <w:r w:rsidRPr="0033525F">
                      <w:rPr>
                        <w:vertAlign w:val="subscript"/>
                      </w:rPr>
                      <w:t>2</w:t>
                    </w:r>
                  </w:p>
                </w:txbxContent>
              </v:textbox>
            </v:shape>
          </v:group>
        </w:pict>
      </w:r>
      <w:r w:rsidR="000E3B9F" w:rsidRPr="000E3B9F">
        <w:rPr>
          <w:rFonts w:ascii="Times New Roman" w:eastAsia="Times New Roman" w:hAnsi="Times New Roman" w:cs="Times New Roman"/>
          <w:bCs/>
          <w:sz w:val="28"/>
          <w:szCs w:val="28"/>
        </w:rPr>
        <w:t xml:space="preserve">Решив квадратное уравнение получим корни </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i/>
          <w:sz w:val="28"/>
          <w:szCs w:val="28"/>
          <w:vertAlign w:val="subscript"/>
        </w:rPr>
        <w:t>1</w:t>
      </w:r>
      <w:r w:rsidR="000E3B9F" w:rsidRPr="000E3B9F">
        <w:rPr>
          <w:rFonts w:ascii="Times New Roman" w:eastAsia="Times New Roman" w:hAnsi="Times New Roman" w:cs="Times New Roman"/>
          <w:bCs/>
          <w:i/>
          <w:sz w:val="28"/>
          <w:szCs w:val="28"/>
        </w:rPr>
        <w:t xml:space="preserve"> = – 3</w:t>
      </w:r>
      <w:r w:rsidR="000E3B9F" w:rsidRPr="000E3B9F">
        <w:rPr>
          <w:rFonts w:ascii="Times New Roman" w:eastAsia="Times New Roman" w:hAnsi="Times New Roman" w:cs="Times New Roman"/>
          <w:bCs/>
          <w:sz w:val="28"/>
          <w:szCs w:val="28"/>
        </w:rPr>
        <w:t xml:space="preserve"> и </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i/>
          <w:sz w:val="28"/>
          <w:szCs w:val="28"/>
          <w:vertAlign w:val="subscript"/>
        </w:rPr>
        <w:t>2</w:t>
      </w:r>
      <w:r w:rsidR="000E3B9F" w:rsidRPr="000E3B9F">
        <w:rPr>
          <w:rFonts w:ascii="Times New Roman" w:eastAsia="Times New Roman" w:hAnsi="Times New Roman" w:cs="Times New Roman"/>
          <w:bCs/>
          <w:i/>
          <w:sz w:val="28"/>
          <w:szCs w:val="28"/>
        </w:rPr>
        <w:t xml:space="preserve"> = 5</w:t>
      </w:r>
      <w:r w:rsidR="000E3B9F" w:rsidRPr="000E3B9F">
        <w:rPr>
          <w:rFonts w:ascii="Times New Roman" w:eastAsia="Times New Roman" w:hAnsi="Times New Roman" w:cs="Times New Roman"/>
          <w:bCs/>
          <w:sz w:val="28"/>
          <w:szCs w:val="28"/>
        </w:rPr>
        <w:t>. Итак, получаем две точки: А</w:t>
      </w:r>
      <w:r w:rsidR="000E3B9F" w:rsidRPr="000E3B9F">
        <w:rPr>
          <w:rFonts w:ascii="Times New Roman" w:eastAsia="Times New Roman" w:hAnsi="Times New Roman" w:cs="Times New Roman"/>
          <w:bCs/>
          <w:sz w:val="28"/>
          <w:szCs w:val="28"/>
          <w:vertAlign w:val="subscript"/>
        </w:rPr>
        <w:t>1</w:t>
      </w:r>
      <w:r w:rsidR="000E3B9F" w:rsidRPr="000E3B9F">
        <w:rPr>
          <w:rFonts w:ascii="Times New Roman" w:eastAsia="Times New Roman" w:hAnsi="Times New Roman" w:cs="Times New Roman"/>
          <w:bCs/>
          <w:sz w:val="28"/>
          <w:szCs w:val="28"/>
        </w:rPr>
        <w:t>(– 3; 0), А</w:t>
      </w:r>
      <w:r w:rsidR="000E3B9F" w:rsidRPr="000E3B9F">
        <w:rPr>
          <w:rFonts w:ascii="Times New Roman" w:eastAsia="Times New Roman" w:hAnsi="Times New Roman" w:cs="Times New Roman"/>
          <w:bCs/>
          <w:sz w:val="28"/>
          <w:szCs w:val="28"/>
          <w:vertAlign w:val="subscript"/>
        </w:rPr>
        <w:t>2</w:t>
      </w:r>
      <w:r w:rsidR="000E3B9F" w:rsidRPr="000E3B9F">
        <w:rPr>
          <w:rFonts w:ascii="Times New Roman" w:eastAsia="Times New Roman" w:hAnsi="Times New Roman" w:cs="Times New Roman"/>
          <w:bCs/>
          <w:sz w:val="28"/>
          <w:szCs w:val="28"/>
        </w:rPr>
        <w:t>(5;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i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iCs/>
          <w:sz w:val="28"/>
          <w:szCs w:val="28"/>
          <w:u w:val="single"/>
        </w:rPr>
      </w:pPr>
      <w:r w:rsidRPr="000E3B9F">
        <w:rPr>
          <w:rFonts w:ascii="Times New Roman" w:eastAsia="Times New Roman" w:hAnsi="Times New Roman" w:cs="Times New Roman"/>
          <w:bCs/>
          <w:iCs/>
          <w:sz w:val="28"/>
          <w:szCs w:val="28"/>
        </w:rPr>
        <w:t xml:space="preserve">                                                                                 </w: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Cs/>
          <w:sz w:val="28"/>
          <w:szCs w:val="28"/>
        </w:rPr>
      </w:pPr>
      <w:r w:rsidRPr="000E3B9F">
        <w:rPr>
          <w:rFonts w:ascii="Times New Roman" w:eastAsia="Times New Roman" w:hAnsi="Times New Roman" w:cs="Times New Roman"/>
          <w:bCs/>
          <w:iCs/>
          <w:sz w:val="28"/>
          <w:szCs w:val="28"/>
        </w:rPr>
        <w:t xml:space="preserve">                                                              </w:t>
      </w: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Начертите два неколлинеарных вектора </w:t>
      </w:r>
      <w:r w:rsidRPr="000E3B9F">
        <w:rPr>
          <w:rFonts w:ascii="Times New Roman" w:eastAsia="Times New Roman" w:hAnsi="Times New Roman" w:cs="Times New Roman"/>
          <w:bCs/>
          <w:sz w:val="28"/>
          <w:szCs w:val="28"/>
        </w:rPr>
        <w:object w:dxaOrig="200" w:dyaOrig="279">
          <v:shape id="_x0000_i1175" type="#_x0000_t75" style="width:11.35pt;height:16.65pt" o:ole="" fillcolor="window">
            <v:imagedata r:id="rId293" o:title=""/>
          </v:shape>
          <o:OLEObject Type="Embed" ProgID="Equation.3" ShapeID="_x0000_i1175" DrawAspect="Content" ObjectID="_1552070985" r:id="rId294"/>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220" w:dyaOrig="340">
          <v:shape id="_x0000_i1176" type="#_x0000_t75" style="width:16.65pt;height:20pt" o:ole="" fillcolor="window">
            <v:imagedata r:id="rId295" o:title=""/>
          </v:shape>
          <o:OLEObject Type="Embed" ProgID="Equation.3" ShapeID="_x0000_i1176" DrawAspect="Content" ObjectID="_1552070986" r:id="rId296"/>
        </w:object>
      </w:r>
      <w:r w:rsidRPr="000E3B9F">
        <w:rPr>
          <w:rFonts w:ascii="Times New Roman" w:eastAsia="Times New Roman" w:hAnsi="Times New Roman" w:cs="Times New Roman"/>
          <w:bCs/>
          <w:sz w:val="28"/>
          <w:szCs w:val="28"/>
        </w:rPr>
        <w:t xml:space="preserve"> и постройте векторы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vertAlign w:val="subscript"/>
        </w:rPr>
      </w:pPr>
      <w:r w:rsidRPr="000E3B9F">
        <w:rPr>
          <w:rFonts w:ascii="Times New Roman" w:eastAsia="Times New Roman" w:hAnsi="Times New Roman" w:cs="Times New Roman"/>
          <w:bCs/>
          <w:sz w:val="28"/>
          <w:szCs w:val="28"/>
        </w:rPr>
        <w:object w:dxaOrig="5120" w:dyaOrig="620">
          <v:shape id="_x0000_i1177" type="#_x0000_t75" style="width:294.65pt;height:32pt" o:ole="" fillcolor="window">
            <v:imagedata r:id="rId297" o:title=""/>
          </v:shape>
          <o:OLEObject Type="Embed" ProgID="Equation.3" ShapeID="_x0000_i1177" DrawAspect="Content" ObjectID="_1552070987" r:id="rId298"/>
        </w:objec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Даны векторы </w:t>
      </w:r>
      <w:r w:rsidRPr="000E3B9F">
        <w:rPr>
          <w:rFonts w:ascii="Times New Roman" w:eastAsia="Times New Roman" w:hAnsi="Times New Roman" w:cs="Times New Roman"/>
          <w:bCs/>
          <w:sz w:val="28"/>
          <w:szCs w:val="28"/>
        </w:rPr>
        <w:object w:dxaOrig="1520" w:dyaOrig="380">
          <v:shape id="_x0000_i1178" type="#_x0000_t75" style="width:85.35pt;height:22pt" o:ole="" fillcolor="window">
            <v:imagedata r:id="rId299" o:title=""/>
          </v:shape>
          <o:OLEObject Type="Embed" ProgID="Equation.3" ShapeID="_x0000_i1178" DrawAspect="Content" ObjectID="_1552070988" r:id="rId300"/>
        </w:object>
      </w:r>
      <w:r w:rsidRPr="000E3B9F">
        <w:rPr>
          <w:rFonts w:ascii="Times New Roman" w:eastAsia="Times New Roman" w:hAnsi="Times New Roman" w:cs="Times New Roman"/>
          <w:bCs/>
          <w:sz w:val="28"/>
          <w:szCs w:val="28"/>
        </w:rPr>
        <w:t xml:space="preserve">. Найдите: </w:t>
      </w:r>
      <w:r w:rsidRPr="000E3B9F">
        <w:rPr>
          <w:rFonts w:ascii="Times New Roman" w:eastAsia="Times New Roman" w:hAnsi="Times New Roman" w:cs="Times New Roman"/>
          <w:bCs/>
          <w:sz w:val="28"/>
          <w:szCs w:val="28"/>
        </w:rPr>
        <w:object w:dxaOrig="3620" w:dyaOrig="380">
          <v:shape id="_x0000_i1179" type="#_x0000_t75" style="width:214pt;height:22pt" o:ole="" fillcolor="window">
            <v:imagedata r:id="rId301" o:title=""/>
          </v:shape>
          <o:OLEObject Type="Embed" ProgID="Equation.3" ShapeID="_x0000_i1179" DrawAspect="Content" ObjectID="_1552070989" r:id="rId302"/>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Найдите координаты векторов </w:t>
      </w:r>
      <w:r w:rsidRPr="000E3B9F">
        <w:rPr>
          <w:rFonts w:ascii="Times New Roman" w:eastAsia="Times New Roman" w:hAnsi="Times New Roman" w:cs="Times New Roman"/>
          <w:bCs/>
          <w:sz w:val="28"/>
          <w:szCs w:val="28"/>
        </w:rPr>
        <w:object w:dxaOrig="1200" w:dyaOrig="400">
          <v:shape id="_x0000_i1180" type="#_x0000_t75" style="width:62pt;height:24.65pt" o:ole="">
            <v:imagedata r:id="rId303" o:title=""/>
          </v:shape>
          <o:OLEObject Type="Embed" ProgID="Equation.3" ShapeID="_x0000_i1180" DrawAspect="Content" ObjectID="_1552070990" r:id="rId304"/>
        </w:object>
      </w:r>
      <w:r w:rsidRPr="000E3B9F">
        <w:rPr>
          <w:rFonts w:ascii="Times New Roman" w:eastAsia="Times New Roman" w:hAnsi="Times New Roman" w:cs="Times New Roman"/>
          <w:bCs/>
          <w:sz w:val="28"/>
          <w:szCs w:val="28"/>
        </w:rPr>
        <w:t>, если А(1; 3), В(– 1; –3), С(– 7; 5).</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Найдите разложение вектора АВ по координатным ортам и его длину, если: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 А (–4 ; 1), В (–1; 4);    б) А ( 2; 3), В (2; –3);     в) А (0; –2) , В (1; 0) .</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 оси ординат найдите точку, которая находится на расстоянии 13 единиц от точки М(12; 14). </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Пусть </w:t>
      </w:r>
      <w:r w:rsidRPr="000E3B9F">
        <w:rPr>
          <w:rFonts w:ascii="Times New Roman" w:eastAsia="Times New Roman" w:hAnsi="Times New Roman" w:cs="Times New Roman"/>
          <w:bCs/>
          <w:sz w:val="28"/>
          <w:szCs w:val="28"/>
          <w:lang w:val="en-US"/>
        </w:rPr>
        <w:t>ABCDA</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четырехугольная призма. Рассмотрим все ненулевые векторы с концами в вершинах этой призмы: а) Какие векторы сонаправлены с ве</w:t>
      </w:r>
      <w:r w:rsidRPr="000E3B9F">
        <w:rPr>
          <w:rFonts w:ascii="Times New Roman" w:eastAsia="Times New Roman" w:hAnsi="Times New Roman" w:cs="Times New Roman"/>
          <w:bCs/>
          <w:sz w:val="28"/>
          <w:szCs w:val="28"/>
        </w:rPr>
        <w:t>к</w:t>
      </w:r>
      <w:r w:rsidRPr="000E3B9F">
        <w:rPr>
          <w:rFonts w:ascii="Times New Roman" w:eastAsia="Times New Roman" w:hAnsi="Times New Roman" w:cs="Times New Roman"/>
          <w:bCs/>
          <w:sz w:val="28"/>
          <w:szCs w:val="28"/>
        </w:rPr>
        <w:t>тором АА</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б) Какие векторы противоположны вектору  </w:t>
      </w:r>
      <w:r w:rsidRPr="000E3B9F">
        <w:rPr>
          <w:rFonts w:ascii="Times New Roman" w:eastAsia="Times New Roman" w:hAnsi="Times New Roman" w:cs="Times New Roman"/>
          <w:bCs/>
          <w:sz w:val="28"/>
          <w:szCs w:val="28"/>
          <w:lang w:val="en-US"/>
        </w:rPr>
        <w:t>AD</w:t>
      </w:r>
      <w:r w:rsidRPr="000E3B9F">
        <w:rPr>
          <w:rFonts w:ascii="Times New Roman" w:eastAsia="Times New Roman" w:hAnsi="Times New Roman" w:cs="Times New Roman"/>
          <w:bCs/>
          <w:sz w:val="28"/>
          <w:szCs w:val="28"/>
        </w:rPr>
        <w:t>?  в) Какие векторы коллинеарные вектору АВ? г) Компланарны ли векторы  А</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BD</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lang w:val="en-US"/>
        </w:rPr>
        <w:t>CA</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w:t>
      </w:r>
    </w:p>
    <w:p w:rsidR="000E3B9F" w:rsidRPr="000E3B9F" w:rsidRDefault="000E3B9F" w:rsidP="00044DEB">
      <w:pPr>
        <w:numPr>
          <w:ilvl w:val="0"/>
          <w:numId w:val="31"/>
        </w:numPr>
        <w:tabs>
          <w:tab w:val="left" w:pos="0"/>
          <w:tab w:val="num" w:pos="567"/>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равностороннем треугольнике АВС со стороной, равной 6, найдите скалярное произведение векторов: а) </w:t>
      </w:r>
      <w:r w:rsidRPr="000E3B9F">
        <w:rPr>
          <w:rFonts w:ascii="Times New Roman" w:eastAsia="Times New Roman" w:hAnsi="Times New Roman" w:cs="Times New Roman"/>
          <w:bCs/>
          <w:sz w:val="28"/>
          <w:szCs w:val="28"/>
        </w:rPr>
        <w:object w:dxaOrig="400" w:dyaOrig="340">
          <v:shape id="_x0000_i1181" type="#_x0000_t75" style="width:29.35pt;height:22.65pt" o:ole="">
            <v:imagedata r:id="rId305" o:title=""/>
          </v:shape>
          <o:OLEObject Type="Embed" ProgID="Equation.3" ShapeID="_x0000_i1181" DrawAspect="Content" ObjectID="_1552070991" r:id="rId306"/>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420" w:dyaOrig="360">
          <v:shape id="_x0000_i1182" type="#_x0000_t75" style="width:30.65pt;height:22.65pt" o:ole="">
            <v:imagedata r:id="rId307" o:title=""/>
          </v:shape>
          <o:OLEObject Type="Embed" ProgID="Equation.3" ShapeID="_x0000_i1182" DrawAspect="Content" ObjectID="_1552070992" r:id="rId308"/>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400" w:dyaOrig="340">
          <v:shape id="_x0000_i1183" type="#_x0000_t75" style="width:29.35pt;height:22.65pt" o:ole="">
            <v:imagedata r:id="rId305" o:title=""/>
          </v:shape>
          <o:OLEObject Type="Embed" ProgID="Equation.3" ShapeID="_x0000_i1183" DrawAspect="Content" ObjectID="_1552070993" r:id="rId309"/>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400" w:dyaOrig="360">
          <v:shape id="_x0000_i1184" type="#_x0000_t75" style="width:23.35pt;height:22.65pt" o:ole="">
            <v:imagedata r:id="rId310" o:title=""/>
          </v:shape>
          <o:OLEObject Type="Embed" ProgID="Equation.3" ShapeID="_x0000_i1184" DrawAspect="Content" ObjectID="_1552070994" r:id="rId31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1"/>
        </w:numPr>
        <w:tabs>
          <w:tab w:val="left" w:pos="0"/>
          <w:tab w:val="num" w:pos="567"/>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Постройте параллелограмм на векторах  ОА = (1; 1; 0) и  ОВ = ( 0; –3; 1 ) и о</w:t>
      </w:r>
      <w:r w:rsidRPr="000E3B9F">
        <w:rPr>
          <w:rFonts w:ascii="Times New Roman" w:eastAsia="Times New Roman" w:hAnsi="Times New Roman" w:cs="Times New Roman"/>
          <w:bCs/>
          <w:sz w:val="28"/>
          <w:szCs w:val="28"/>
        </w:rPr>
        <w:t>п</w:t>
      </w:r>
      <w:r w:rsidRPr="000E3B9F">
        <w:rPr>
          <w:rFonts w:ascii="Times New Roman" w:eastAsia="Times New Roman" w:hAnsi="Times New Roman" w:cs="Times New Roman"/>
          <w:bCs/>
          <w:sz w:val="28"/>
          <w:szCs w:val="28"/>
        </w:rPr>
        <w:t>ределите диагонали параллелограмма ОС и АВ и их  длины.</w:t>
      </w:r>
    </w:p>
    <w:p w:rsidR="000E3B9F" w:rsidRPr="000E3B9F" w:rsidRDefault="000E3B9F" w:rsidP="00044DEB">
      <w:pPr>
        <w:numPr>
          <w:ilvl w:val="0"/>
          <w:numId w:val="31"/>
        </w:numPr>
        <w:tabs>
          <w:tab w:val="left" w:pos="0"/>
          <w:tab w:val="num" w:pos="567"/>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Даны векторы </w:t>
      </w:r>
      <w:r w:rsidRPr="000E3B9F">
        <w:rPr>
          <w:rFonts w:ascii="Times New Roman" w:eastAsia="Times New Roman" w:hAnsi="Times New Roman" w:cs="Times New Roman"/>
          <w:bCs/>
          <w:sz w:val="28"/>
          <w:szCs w:val="28"/>
        </w:rPr>
        <w:object w:dxaOrig="2980" w:dyaOrig="380">
          <v:shape id="_x0000_i1185" type="#_x0000_t75" style="width:154.65pt;height:19.35pt" o:ole="" fillcolor="window">
            <v:imagedata r:id="rId312" o:title=""/>
          </v:shape>
          <o:OLEObject Type="Embed" ProgID="Equation.3" ShapeID="_x0000_i1185" DrawAspect="Content" ObjectID="_1552070995" r:id="rId313"/>
        </w:object>
      </w:r>
      <w:r w:rsidRPr="000E3B9F">
        <w:rPr>
          <w:rFonts w:ascii="Times New Roman" w:eastAsia="Times New Roman" w:hAnsi="Times New Roman" w:cs="Times New Roman"/>
          <w:bCs/>
          <w:sz w:val="28"/>
          <w:szCs w:val="28"/>
        </w:rPr>
        <w:t xml:space="preserve">. Найдите: </w:t>
      </w:r>
      <w:r w:rsidRPr="000E3B9F">
        <w:rPr>
          <w:rFonts w:ascii="Times New Roman" w:eastAsia="Times New Roman" w:hAnsi="Times New Roman" w:cs="Times New Roman"/>
          <w:bCs/>
          <w:sz w:val="28"/>
          <w:szCs w:val="28"/>
        </w:rPr>
        <w:object w:dxaOrig="2580" w:dyaOrig="380">
          <v:shape id="_x0000_i1186" type="#_x0000_t75" style="width:133.35pt;height:19.35pt" o:ole="" fillcolor="window">
            <v:imagedata r:id="rId314" o:title=""/>
          </v:shape>
          <o:OLEObject Type="Embed" ProgID="Equation.3" ShapeID="_x0000_i1186" DrawAspect="Content" ObjectID="_1552070996" r:id="rId315"/>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Вычислите скалярное произведение векторов  </w:t>
      </w:r>
      <w:r w:rsidRPr="000E3B9F">
        <w:rPr>
          <w:rFonts w:ascii="Times New Roman" w:eastAsia="Times New Roman" w:hAnsi="Times New Roman" w:cs="Times New Roman"/>
          <w:bCs/>
          <w:sz w:val="28"/>
          <w:szCs w:val="28"/>
        </w:rPr>
        <w:object w:dxaOrig="200" w:dyaOrig="360">
          <v:shape id="_x0000_i1187" type="#_x0000_t75" style="width:13.35pt;height:22.65pt" o:ole="">
            <v:imagedata r:id="rId316" o:title=""/>
          </v:shape>
          <o:OLEObject Type="Embed" ProgID="Equation.3" ShapeID="_x0000_i1187" DrawAspect="Content" ObjectID="_1552070997" r:id="rId317"/>
        </w:object>
      </w: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rPr>
        <w:object w:dxaOrig="200" w:dyaOrig="360">
          <v:shape id="_x0000_i1188" type="#_x0000_t75" style="width:13.35pt;height:22.65pt" o:ole="">
            <v:imagedata r:id="rId318" o:title=""/>
          </v:shape>
          <o:OLEObject Type="Embed" ProgID="Equation.3" ShapeID="_x0000_i1188" DrawAspect="Content" ObjectID="_1552070998" r:id="rId319"/>
        </w:object>
      </w:r>
      <w:r w:rsidRPr="000E3B9F">
        <w:rPr>
          <w:rFonts w:ascii="Times New Roman" w:eastAsia="Times New Roman" w:hAnsi="Times New Roman" w:cs="Times New Roman"/>
          <w:bCs/>
          <w:sz w:val="28"/>
          <w:szCs w:val="28"/>
        </w:rPr>
        <w:t xml:space="preserve"> найдите угол φ, если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0" w:dyaOrig="360">
          <v:shape id="_x0000_i1189" type="#_x0000_t75" style="width:13.35pt;height:22.65pt" o:ole="">
            <v:imagedata r:id="rId316" o:title=""/>
          </v:shape>
          <o:OLEObject Type="Embed" ProgID="Equation.3" ShapeID="_x0000_i1189" DrawAspect="Content" ObjectID="_1552070999" r:id="rId320"/>
        </w:object>
      </w:r>
      <w:r w:rsidRPr="000E3B9F">
        <w:rPr>
          <w:rFonts w:ascii="Times New Roman" w:eastAsia="Times New Roman" w:hAnsi="Times New Roman" w:cs="Times New Roman"/>
          <w:bCs/>
          <w:sz w:val="28"/>
          <w:szCs w:val="28"/>
        </w:rPr>
        <w:t xml:space="preserve">= (2; –1; –2) и </w:t>
      </w:r>
      <w:r w:rsidRPr="000E3B9F">
        <w:rPr>
          <w:rFonts w:ascii="Times New Roman" w:eastAsia="Times New Roman" w:hAnsi="Times New Roman" w:cs="Times New Roman"/>
          <w:bCs/>
          <w:sz w:val="28"/>
          <w:szCs w:val="28"/>
        </w:rPr>
        <w:object w:dxaOrig="200" w:dyaOrig="360">
          <v:shape id="_x0000_i1190" type="#_x0000_t75" style="width:13.35pt;height:22.65pt" o:ole="">
            <v:imagedata r:id="rId321" o:title=""/>
          </v:shape>
          <o:OLEObject Type="Embed" ProgID="Equation.3" ShapeID="_x0000_i1190" DrawAspect="Content" ObjectID="_1552071000" r:id="rId322"/>
        </w:object>
      </w:r>
      <w:r w:rsidRPr="000E3B9F">
        <w:rPr>
          <w:rFonts w:ascii="Times New Roman" w:eastAsia="Times New Roman" w:hAnsi="Times New Roman" w:cs="Times New Roman"/>
          <w:bCs/>
          <w:sz w:val="28"/>
          <w:szCs w:val="28"/>
        </w:rPr>
        <w:t xml:space="preserve"> = (–8; 1; 4).</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Найти проекцию вектора а = (5; –6; 2) на ось  сонаправленную с вектором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 xml:space="preserve"> = (–2; 2 ; 1 ).</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Найдите середину отрезка, заданного точками А (3; –7; 11), В (– 1; 2; – 3).</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Даны три последовательные вершины параллелограмма: А (1; –2; 3),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(3; 2; 1), С (6; 4; 4). Найдите его четвертую вершину.</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Найдите периметр треугольника  с вершинами А (3; –2; 8), В (1; 0; 6),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 (5; 1; – 7).</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Найдите длину медианы АМ с вершинами А (2; –2; 0), В (7; – 3; 1), С (1; –1; 5).</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Даны точки А (2; 4; –2) и В (–2; 4; 2). На прямой АВ найдите точку С, дел</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t xml:space="preserve">щую отрезок АВ в отношении </w:t>
      </w:r>
      <w:r w:rsidRPr="000E3B9F">
        <w:rPr>
          <w:rFonts w:ascii="Times New Roman" w:eastAsia="Times New Roman" w:hAnsi="Times New Roman" w:cs="Times New Roman"/>
          <w:bCs/>
          <w:sz w:val="28"/>
          <w:szCs w:val="28"/>
        </w:rPr>
        <w:sym w:font="Symbol" w:char="F06C"/>
      </w:r>
      <w:r w:rsidRPr="000E3B9F">
        <w:rPr>
          <w:rFonts w:ascii="Times New Roman" w:eastAsia="Times New Roman" w:hAnsi="Times New Roman" w:cs="Times New Roman"/>
          <w:bCs/>
          <w:sz w:val="28"/>
          <w:szCs w:val="28"/>
        </w:rPr>
        <w:t xml:space="preserve"> = 3.</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Даны точки А (3; 3; 3) и В (–1; 5; 7). Найдите координаты точек С и К, дел</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t>щих отрезок АВ на три равные части.</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 сторонах ОА и ОВ прямоугольника ОАВС отложены единичные векторы i  и  j . Точка М – середина стороны ВС,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 середина стороны АС. Выразите через векторы i  и  j векторы ОА, АС, ВО, ОС, ОМ, О</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М</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 если | </w:t>
      </w:r>
      <w:r w:rsidRPr="000E3B9F">
        <w:rPr>
          <w:rFonts w:ascii="Times New Roman" w:eastAsia="Times New Roman" w:hAnsi="Times New Roman" w:cs="Times New Roman"/>
          <w:bCs/>
          <w:sz w:val="28"/>
          <w:szCs w:val="28"/>
          <w:lang w:val="en-US"/>
        </w:rPr>
        <w:t>OA</w:t>
      </w:r>
      <w:r w:rsidRPr="000E3B9F">
        <w:rPr>
          <w:rFonts w:ascii="Times New Roman" w:eastAsia="Times New Roman" w:hAnsi="Times New Roman" w:cs="Times New Roman"/>
          <w:bCs/>
          <w:sz w:val="28"/>
          <w:szCs w:val="28"/>
        </w:rPr>
        <w:t xml:space="preserve"> | = 3 , | </w:t>
      </w:r>
      <w:r w:rsidRPr="000E3B9F">
        <w:rPr>
          <w:rFonts w:ascii="Times New Roman" w:eastAsia="Times New Roman" w:hAnsi="Times New Roman" w:cs="Times New Roman"/>
          <w:bCs/>
          <w:sz w:val="28"/>
          <w:szCs w:val="28"/>
          <w:lang w:val="en-US"/>
        </w:rPr>
        <w:t>OB</w:t>
      </w:r>
      <w:r w:rsidRPr="000E3B9F">
        <w:rPr>
          <w:rFonts w:ascii="Times New Roman" w:eastAsia="Times New Roman" w:hAnsi="Times New Roman" w:cs="Times New Roman"/>
          <w:bCs/>
          <w:sz w:val="28"/>
          <w:szCs w:val="28"/>
        </w:rPr>
        <w:t xml:space="preserve"> | = 4.</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каком отношении точка М, равноудаленная от точек А (3; 1; 4) и В (–4; 5; 3), разделит отрезок оси Оу от начала координат до точки С (0; 6; 0). </w:t>
      </w:r>
    </w:p>
    <w:p w:rsidR="000E3B9F" w:rsidRPr="000E3B9F" w:rsidRDefault="000E3B9F" w:rsidP="00044DEB">
      <w:pPr>
        <w:numPr>
          <w:ilvl w:val="0"/>
          <w:numId w:val="31"/>
        </w:numPr>
        <w:tabs>
          <w:tab w:val="left" w:pos="0"/>
          <w:tab w:val="left" w:pos="1418"/>
          <w:tab w:val="left" w:pos="1843"/>
        </w:tabs>
        <w:spacing w:after="0" w:line="360" w:lineRule="auto"/>
        <w:ind w:left="0" w:firstLine="0"/>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Найдите точку пересечения медиан треугольника АВС, где  А (1; 4; – 3), </w:t>
      </w:r>
    </w:p>
    <w:p w:rsidR="000E3B9F" w:rsidRPr="000E3B9F" w:rsidRDefault="000E3B9F" w:rsidP="00EF2696">
      <w:pPr>
        <w:tabs>
          <w:tab w:val="left" w:pos="0"/>
          <w:tab w:val="left" w:pos="1418"/>
          <w:tab w:val="left" w:pos="1843"/>
        </w:tabs>
        <w:spacing w:after="0" w:line="360" w:lineRule="auto"/>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(2; – 1; 9), С (0; 3; – 6).                   </w:t>
      </w:r>
    </w:p>
    <w:p w:rsidR="000E3B9F" w:rsidRPr="00A91415"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16"/>
          <w:szCs w:val="16"/>
        </w:rPr>
      </w:pPr>
    </w:p>
    <w:p w:rsidR="000E3B9F" w:rsidRPr="000E3B9F" w:rsidRDefault="000E3B9F" w:rsidP="00EF269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5. </w:t>
      </w:r>
      <w:r w:rsidR="00A91415" w:rsidRPr="000E3B9F">
        <w:rPr>
          <w:rFonts w:ascii="Times New Roman" w:eastAsia="Times New Roman" w:hAnsi="Times New Roman" w:cs="Times New Roman"/>
          <w:b/>
          <w:bCs/>
          <w:sz w:val="28"/>
          <w:szCs w:val="28"/>
        </w:rPr>
        <w:t>«Линии на плоскости»</w:t>
      </w:r>
    </w:p>
    <w:p w:rsidR="000E3B9F" w:rsidRPr="000E3B9F" w:rsidRDefault="000E3B9F" w:rsidP="00077E3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Cs/>
          <w:sz w:val="28"/>
          <w:szCs w:val="28"/>
        </w:rPr>
        <w:t xml:space="preserve"> Лежат ли точки К (–2; 1) и С (1; 1) на линии </w:t>
      </w:r>
      <w:r w:rsidRPr="000E3B9F">
        <w:rPr>
          <w:rFonts w:ascii="Times New Roman" w:eastAsia="Times New Roman" w:hAnsi="Times New Roman" w:cs="Times New Roman"/>
          <w:bCs/>
          <w:i/>
          <w:iCs/>
          <w:sz w:val="28"/>
          <w:szCs w:val="28"/>
        </w:rPr>
        <w:t>2х + у + 3 = 0</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0"/>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Подставив в уравнение координаты точки К, получим 2(–2) + 1 +</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 + 3= 0. Следовательно, точка  К лежит на данной линии. Точка С не лежит на данной линии т. к. 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1 + 1 + 3 </w:t>
      </w:r>
      <w:r w:rsidRPr="000E3B9F">
        <w:rPr>
          <w:rFonts w:ascii="Times New Roman" w:eastAsia="Times New Roman" w:hAnsi="Times New Roman" w:cs="Times New Roman"/>
          <w:bCs/>
          <w:sz w:val="28"/>
          <w:szCs w:val="28"/>
        </w:rPr>
        <w:sym w:font="Symbol" w:char="F0B9"/>
      </w:r>
      <w:r w:rsidRPr="000E3B9F">
        <w:rPr>
          <w:rFonts w:ascii="Times New Roman" w:eastAsia="Times New Roman" w:hAnsi="Times New Roman" w:cs="Times New Roman"/>
          <w:bCs/>
          <w:sz w:val="28"/>
          <w:szCs w:val="28"/>
        </w:rPr>
        <w:t xml:space="preserve"> 0. ►</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Cs/>
          <w:sz w:val="28"/>
          <w:szCs w:val="28"/>
        </w:rPr>
        <w:t xml:space="preserve"> Найти расстояние от точки М</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(2; –1) до прямой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+4у – 22 = 0.</w:t>
      </w:r>
    </w:p>
    <w:p w:rsidR="000E3B9F" w:rsidRPr="000E3B9F" w:rsidRDefault="000E3B9F" w:rsidP="00044DEB">
      <w:pPr>
        <w:numPr>
          <w:ilvl w:val="0"/>
          <w:numId w:val="20"/>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По формуле расстояния от точки до прямой получаем </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660" w:dyaOrig="820">
          <v:shape id="_x0000_i1191" type="#_x0000_t75" style="width:178pt;height:40.65pt" o:ole="" fillcolor="window">
            <v:imagedata r:id="rId323" o:title=""/>
          </v:shape>
          <o:OLEObject Type="Embed" ProgID="Equation.3" ShapeID="_x0000_i1191" DrawAspect="Content" ObjectID="_1552071001" r:id="rId324"/>
        </w:objec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
          <w:bCs/>
          <w:sz w:val="28"/>
          <w:szCs w:val="28"/>
        </w:rPr>
        <w:t>►</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u w:val="single"/>
        </w:rPr>
        <w:t>Пример 3.</w:t>
      </w:r>
      <w:r w:rsidRPr="000E3B9F">
        <w:rPr>
          <w:rFonts w:ascii="Times New Roman" w:eastAsia="Times New Roman" w:hAnsi="Times New Roman" w:cs="Times New Roman"/>
          <w:b/>
          <w:bCs/>
          <w:sz w:val="28"/>
          <w:szCs w:val="28"/>
          <w:u w:val="single"/>
        </w:rPr>
        <w:t xml:space="preserve"> </w:t>
      </w:r>
      <w:r w:rsidRPr="000E3B9F">
        <w:rPr>
          <w:rFonts w:ascii="Times New Roman" w:eastAsia="Times New Roman" w:hAnsi="Times New Roman" w:cs="Times New Roman"/>
          <w:bCs/>
          <w:sz w:val="28"/>
          <w:szCs w:val="28"/>
        </w:rPr>
        <w:t xml:space="preserve">Известны точка М(7; – 8) и нормальный вектор прямой </w:t>
      </w:r>
      <w:r w:rsidRPr="000E3B9F">
        <w:rPr>
          <w:rFonts w:ascii="Times New Roman" w:eastAsia="Times New Roman" w:hAnsi="Times New Roman" w:cs="Times New Roman"/>
          <w:bCs/>
          <w:sz w:val="28"/>
          <w:szCs w:val="28"/>
        </w:rPr>
        <w:object w:dxaOrig="1080" w:dyaOrig="400">
          <v:shape id="_x0000_i1192" type="#_x0000_t75" style="width:61.35pt;height:19.35pt" o:ole="">
            <v:imagedata r:id="rId325" o:title=""/>
          </v:shape>
          <o:OLEObject Type="Embed" ProgID="Equation.3" ShapeID="_x0000_i1192" DrawAspect="Content" ObjectID="_1552071002" r:id="rId326"/>
        </w:object>
      </w:r>
      <w:r w:rsidRPr="000E3B9F">
        <w:rPr>
          <w:rFonts w:ascii="Times New Roman" w:eastAsia="Times New Roman" w:hAnsi="Times New Roman" w:cs="Times New Roman"/>
          <w:bCs/>
          <w:sz w:val="28"/>
          <w:szCs w:val="28"/>
        </w:rPr>
        <w:t>. Составьте уравнение прямой.</w:t>
      </w:r>
    </w:p>
    <w:p w:rsidR="000E3B9F" w:rsidRPr="00077E34" w:rsidRDefault="000E3B9F" w:rsidP="00044DEB">
      <w:pPr>
        <w:numPr>
          <w:ilvl w:val="0"/>
          <w:numId w:val="2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77E34">
        <w:rPr>
          <w:rFonts w:ascii="Times New Roman" w:eastAsia="Times New Roman" w:hAnsi="Times New Roman" w:cs="Times New Roman"/>
          <w:bCs/>
          <w:sz w:val="28"/>
          <w:szCs w:val="28"/>
        </w:rPr>
        <w:t>Решение. Уравнение прямой, проходящей через данную точку, перпе</w:t>
      </w:r>
      <w:r w:rsidRPr="00077E34">
        <w:rPr>
          <w:rFonts w:ascii="Times New Roman" w:eastAsia="Times New Roman" w:hAnsi="Times New Roman" w:cs="Times New Roman"/>
          <w:bCs/>
          <w:sz w:val="28"/>
          <w:szCs w:val="28"/>
        </w:rPr>
        <w:t>н</w:t>
      </w:r>
      <w:r w:rsidRPr="00077E34">
        <w:rPr>
          <w:rFonts w:ascii="Times New Roman" w:eastAsia="Times New Roman" w:hAnsi="Times New Roman" w:cs="Times New Roman"/>
          <w:bCs/>
          <w:sz w:val="28"/>
          <w:szCs w:val="28"/>
        </w:rPr>
        <w:t xml:space="preserve">дикулярно данному вектору имеет вид  </w:t>
      </w:r>
      <w:r w:rsidRPr="00077E34">
        <w:rPr>
          <w:rFonts w:ascii="Times New Roman" w:eastAsia="Times New Roman" w:hAnsi="Times New Roman" w:cs="Times New Roman"/>
          <w:bCs/>
          <w:sz w:val="28"/>
          <w:szCs w:val="28"/>
          <w:lang w:val="en-US"/>
        </w:rPr>
        <w:t>A</w:t>
      </w:r>
      <w:r w:rsidRPr="00077E34">
        <w:rPr>
          <w:rFonts w:ascii="Times New Roman" w:eastAsia="Times New Roman" w:hAnsi="Times New Roman" w:cs="Times New Roman"/>
          <w:bCs/>
          <w:sz w:val="28"/>
          <w:szCs w:val="28"/>
        </w:rPr>
        <w:t>(</w:t>
      </w:r>
      <w:r w:rsidRPr="00077E34">
        <w:rPr>
          <w:rFonts w:ascii="Times New Roman" w:eastAsia="Times New Roman" w:hAnsi="Times New Roman" w:cs="Times New Roman"/>
          <w:bCs/>
          <w:sz w:val="28"/>
          <w:szCs w:val="28"/>
          <w:lang w:val="en-US"/>
        </w:rPr>
        <w:t>x</w:t>
      </w:r>
      <w:r w:rsidRPr="00077E34">
        <w:rPr>
          <w:rFonts w:ascii="Times New Roman" w:eastAsia="Times New Roman" w:hAnsi="Times New Roman" w:cs="Times New Roman"/>
          <w:bCs/>
          <w:sz w:val="28"/>
          <w:szCs w:val="28"/>
        </w:rPr>
        <w:t xml:space="preserve"> – </w:t>
      </w:r>
      <w:r w:rsidRPr="00077E34">
        <w:rPr>
          <w:rFonts w:ascii="Times New Roman" w:eastAsia="Times New Roman" w:hAnsi="Times New Roman" w:cs="Times New Roman"/>
          <w:bCs/>
          <w:sz w:val="28"/>
          <w:szCs w:val="28"/>
          <w:lang w:val="en-US"/>
        </w:rPr>
        <w:t>x</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xml:space="preserve">) + </w:t>
      </w:r>
      <w:r w:rsidRPr="00077E34">
        <w:rPr>
          <w:rFonts w:ascii="Times New Roman" w:eastAsia="Times New Roman" w:hAnsi="Times New Roman" w:cs="Times New Roman"/>
          <w:bCs/>
          <w:sz w:val="28"/>
          <w:szCs w:val="28"/>
          <w:lang w:val="en-US"/>
        </w:rPr>
        <w:t>B</w:t>
      </w:r>
      <w:r w:rsidRPr="00077E34">
        <w:rPr>
          <w:rFonts w:ascii="Times New Roman" w:eastAsia="Times New Roman" w:hAnsi="Times New Roman" w:cs="Times New Roman"/>
          <w:bCs/>
          <w:sz w:val="28"/>
          <w:szCs w:val="28"/>
        </w:rPr>
        <w:t>(</w:t>
      </w:r>
      <w:r w:rsidRPr="00077E34">
        <w:rPr>
          <w:rFonts w:ascii="Times New Roman" w:eastAsia="Times New Roman" w:hAnsi="Times New Roman" w:cs="Times New Roman"/>
          <w:bCs/>
          <w:sz w:val="28"/>
          <w:szCs w:val="28"/>
          <w:lang w:val="en-US"/>
        </w:rPr>
        <w:t>y</w:t>
      </w:r>
      <w:r w:rsidRPr="00077E34">
        <w:rPr>
          <w:rFonts w:ascii="Times New Roman" w:eastAsia="Times New Roman" w:hAnsi="Times New Roman" w:cs="Times New Roman"/>
          <w:bCs/>
          <w:sz w:val="28"/>
          <w:szCs w:val="28"/>
        </w:rPr>
        <w:t xml:space="preserve"> –</w:t>
      </w:r>
      <w:r w:rsidRPr="00077E34">
        <w:rPr>
          <w:rFonts w:ascii="Times New Roman" w:eastAsia="Times New Roman" w:hAnsi="Times New Roman" w:cs="Times New Roman"/>
          <w:bCs/>
          <w:sz w:val="28"/>
          <w:szCs w:val="28"/>
          <w:lang w:val="en-US"/>
        </w:rPr>
        <w:t>y</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 0. В данном случае к</w:t>
      </w:r>
      <w:r w:rsidRPr="00077E34">
        <w:rPr>
          <w:rFonts w:ascii="Times New Roman" w:eastAsia="Times New Roman" w:hAnsi="Times New Roman" w:cs="Times New Roman"/>
          <w:bCs/>
          <w:sz w:val="28"/>
          <w:szCs w:val="28"/>
        </w:rPr>
        <w:t>о</w:t>
      </w:r>
      <w:r w:rsidRPr="00077E34">
        <w:rPr>
          <w:rFonts w:ascii="Times New Roman" w:eastAsia="Times New Roman" w:hAnsi="Times New Roman" w:cs="Times New Roman"/>
          <w:bCs/>
          <w:sz w:val="28"/>
          <w:szCs w:val="28"/>
        </w:rPr>
        <w:t>ординаты (</w:t>
      </w:r>
      <w:r w:rsidRPr="00077E34">
        <w:rPr>
          <w:rFonts w:ascii="Times New Roman" w:eastAsia="Times New Roman" w:hAnsi="Times New Roman" w:cs="Times New Roman"/>
          <w:bCs/>
          <w:sz w:val="28"/>
          <w:szCs w:val="28"/>
          <w:lang w:val="en-US"/>
        </w:rPr>
        <w:t>x</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xml:space="preserve">; </w:t>
      </w:r>
      <w:r w:rsidRPr="00077E34">
        <w:rPr>
          <w:rFonts w:ascii="Times New Roman" w:eastAsia="Times New Roman" w:hAnsi="Times New Roman" w:cs="Times New Roman"/>
          <w:bCs/>
          <w:sz w:val="28"/>
          <w:szCs w:val="28"/>
          <w:lang w:val="en-US"/>
        </w:rPr>
        <w:t>y</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xml:space="preserve">) – это координаты точки М, т.е. </w:t>
      </w:r>
      <w:r w:rsidRPr="00077E34">
        <w:rPr>
          <w:rFonts w:ascii="Times New Roman" w:eastAsia="Times New Roman" w:hAnsi="Times New Roman" w:cs="Times New Roman"/>
          <w:bCs/>
          <w:sz w:val="28"/>
          <w:szCs w:val="28"/>
          <w:lang w:val="en-US"/>
        </w:rPr>
        <w:t>x</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xml:space="preserve"> = 7, а </w:t>
      </w:r>
      <w:r w:rsidRPr="00077E34">
        <w:rPr>
          <w:rFonts w:ascii="Times New Roman" w:eastAsia="Times New Roman" w:hAnsi="Times New Roman" w:cs="Times New Roman"/>
          <w:bCs/>
          <w:sz w:val="28"/>
          <w:szCs w:val="28"/>
          <w:lang w:val="en-US"/>
        </w:rPr>
        <w:t>y</w:t>
      </w:r>
      <w:r w:rsidRPr="00077E34">
        <w:rPr>
          <w:rFonts w:ascii="Times New Roman" w:eastAsia="Times New Roman" w:hAnsi="Times New Roman" w:cs="Times New Roman"/>
          <w:bCs/>
          <w:sz w:val="28"/>
          <w:szCs w:val="28"/>
          <w:vertAlign w:val="subscript"/>
        </w:rPr>
        <w:t>0</w:t>
      </w:r>
      <w:r w:rsidRPr="00077E34">
        <w:rPr>
          <w:rFonts w:ascii="Times New Roman" w:eastAsia="Times New Roman" w:hAnsi="Times New Roman" w:cs="Times New Roman"/>
          <w:bCs/>
          <w:sz w:val="28"/>
          <w:szCs w:val="28"/>
        </w:rPr>
        <w:t xml:space="preserve"> = – 8. Значения  А, В – это координаты нормального вектора прямой, т.е. А = – 2, В = 3, подставим эти зн</w:t>
      </w:r>
      <w:r w:rsidRPr="00077E34">
        <w:rPr>
          <w:rFonts w:ascii="Times New Roman" w:eastAsia="Times New Roman" w:hAnsi="Times New Roman" w:cs="Times New Roman"/>
          <w:bCs/>
          <w:sz w:val="28"/>
          <w:szCs w:val="28"/>
        </w:rPr>
        <w:t>а</w:t>
      </w:r>
      <w:r w:rsidRPr="00077E34">
        <w:rPr>
          <w:rFonts w:ascii="Times New Roman" w:eastAsia="Times New Roman" w:hAnsi="Times New Roman" w:cs="Times New Roman"/>
          <w:bCs/>
          <w:sz w:val="28"/>
          <w:szCs w:val="28"/>
        </w:rPr>
        <w:t>чения в уравнение прямой:</w:t>
      </w:r>
      <w:r w:rsidR="00077E34" w:rsidRPr="00077E34">
        <w:rPr>
          <w:rFonts w:ascii="Times New Roman" w:eastAsia="Times New Roman" w:hAnsi="Times New Roman" w:cs="Times New Roman"/>
          <w:bCs/>
          <w:sz w:val="28"/>
          <w:szCs w:val="28"/>
        </w:rPr>
        <w:t xml:space="preserve"> </w:t>
      </w:r>
      <w:r w:rsidRPr="00077E34">
        <w:rPr>
          <w:rFonts w:ascii="Times New Roman" w:eastAsia="Times New Roman" w:hAnsi="Times New Roman" w:cs="Times New Roman"/>
          <w:bCs/>
          <w:sz w:val="28"/>
          <w:szCs w:val="28"/>
        </w:rPr>
        <w:t>– 2(</w:t>
      </w:r>
      <w:r w:rsidRPr="00077E34">
        <w:rPr>
          <w:rFonts w:ascii="Times New Roman" w:eastAsia="Times New Roman" w:hAnsi="Times New Roman" w:cs="Times New Roman"/>
          <w:bCs/>
          <w:sz w:val="28"/>
          <w:szCs w:val="28"/>
          <w:lang w:val="en-US"/>
        </w:rPr>
        <w:t>x</w:t>
      </w:r>
      <w:r w:rsidRPr="00077E34">
        <w:rPr>
          <w:rFonts w:ascii="Times New Roman" w:eastAsia="Times New Roman" w:hAnsi="Times New Roman" w:cs="Times New Roman"/>
          <w:bCs/>
          <w:sz w:val="28"/>
          <w:szCs w:val="28"/>
        </w:rPr>
        <w:t xml:space="preserve"> – 7) + 3(</w:t>
      </w:r>
      <w:r w:rsidRPr="00077E34">
        <w:rPr>
          <w:rFonts w:ascii="Times New Roman" w:eastAsia="Times New Roman" w:hAnsi="Times New Roman" w:cs="Times New Roman"/>
          <w:bCs/>
          <w:sz w:val="28"/>
          <w:szCs w:val="28"/>
          <w:lang w:val="en-US"/>
        </w:rPr>
        <w:t>y</w:t>
      </w:r>
      <w:r w:rsidRPr="00077E34">
        <w:rPr>
          <w:rFonts w:ascii="Times New Roman" w:eastAsia="Times New Roman" w:hAnsi="Times New Roman" w:cs="Times New Roman"/>
          <w:bCs/>
          <w:sz w:val="28"/>
          <w:szCs w:val="28"/>
        </w:rPr>
        <w:t xml:space="preserve"> –(– 8)) = 0, </w:t>
      </w:r>
    </w:p>
    <w:p w:rsidR="000E3B9F" w:rsidRPr="000E3B9F" w:rsidRDefault="000E3B9F" w:rsidP="00077E34">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откуда 2х – 14 + 3у + 24 = 0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2х  + 3у + 10 = 0 – искомое уравнение прямой в общем виде. ►</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u w:val="single"/>
        </w:rPr>
        <w:t>Пример 4.</w:t>
      </w:r>
      <w:r w:rsidRPr="000E3B9F">
        <w:rPr>
          <w:rFonts w:ascii="Times New Roman" w:eastAsia="Times New Roman" w:hAnsi="Times New Roman" w:cs="Times New Roman"/>
          <w:bCs/>
          <w:sz w:val="28"/>
          <w:szCs w:val="28"/>
        </w:rPr>
        <w:t xml:space="preserve"> Треугольник задан точками А(5; 2), В(–1; – 4) и С (–5;–3). Составьте уравнение прямой, проходящей через точку В параллельно АС.</w:t>
      </w:r>
    </w:p>
    <w:p w:rsidR="000E3B9F" w:rsidRPr="000E3B9F" w:rsidRDefault="000E3B9F" w:rsidP="00044DEB">
      <w:pPr>
        <w:numPr>
          <w:ilvl w:val="0"/>
          <w:numId w:val="2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Т.к. искомая прямая параллельна стороне АС, найдем коорд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 xml:space="preserve">наты вектора </w:t>
      </w:r>
      <w:r w:rsidRPr="000E3B9F">
        <w:rPr>
          <w:rFonts w:ascii="Times New Roman" w:eastAsia="Times New Roman" w:hAnsi="Times New Roman" w:cs="Times New Roman"/>
          <w:bCs/>
          <w:sz w:val="28"/>
          <w:szCs w:val="28"/>
        </w:rPr>
        <w:object w:dxaOrig="420" w:dyaOrig="360">
          <v:shape id="_x0000_i1193" type="#_x0000_t75" style="width:30.65pt;height:22.65pt" o:ole="">
            <v:imagedata r:id="rId307" o:title=""/>
          </v:shape>
          <o:OLEObject Type="Embed" ProgID="Equation.3" ShapeID="_x0000_i1193" DrawAspect="Content" ObjectID="_1552071003" r:id="rId327"/>
        </w:object>
      </w:r>
      <w:r w:rsidRPr="000E3B9F">
        <w:rPr>
          <w:rFonts w:ascii="Times New Roman" w:eastAsia="Times New Roman" w:hAnsi="Times New Roman" w:cs="Times New Roman"/>
          <w:bCs/>
          <w:sz w:val="28"/>
          <w:szCs w:val="28"/>
        </w:rPr>
        <w:t xml:space="preserve"> = (– 10; – 5), который будет направляющим вектором искомой прямой. Подставим координаты точки В и координаты направляющего вектора в каноническое уравнение прямой:                     </w:t>
      </w:r>
      <w:r w:rsidRPr="000E3B9F">
        <w:rPr>
          <w:rFonts w:ascii="Times New Roman" w:eastAsia="Times New Roman" w:hAnsi="Times New Roman" w:cs="Times New Roman"/>
          <w:bCs/>
          <w:sz w:val="28"/>
          <w:szCs w:val="28"/>
        </w:rPr>
        <w:object w:dxaOrig="1280" w:dyaOrig="620">
          <v:shape id="_x0000_i1194" type="#_x0000_t75" style="width:73.35pt;height:36pt" o:ole="">
            <v:imagedata r:id="rId328" o:title=""/>
          </v:shape>
          <o:OLEObject Type="Embed" ProgID="Equation.3" ShapeID="_x0000_i1194" DrawAspect="Content" ObjectID="_1552071004" r:id="rId329"/>
        </w:object>
      </w:r>
      <w:r w:rsidRPr="000E3B9F">
        <w:rPr>
          <w:rFonts w:ascii="Times New Roman" w:eastAsia="Times New Roman" w:hAnsi="Times New Roman" w:cs="Times New Roman"/>
          <w:bCs/>
          <w:sz w:val="28"/>
          <w:szCs w:val="28"/>
        </w:rPr>
        <w:t>,</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откуда х + 1 = 2у + 8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х – 2у – 7 = 0 – искомое уравнение в общем виде. ►</w:t>
      </w:r>
    </w:p>
    <w:p w:rsidR="000E3B9F" w:rsidRPr="000E3B9F" w:rsidRDefault="000E3B9F" w:rsidP="00077E3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u w:val="single"/>
        </w:rPr>
        <w:t>Пример 5.</w:t>
      </w:r>
      <w:r w:rsidRPr="000E3B9F">
        <w:rPr>
          <w:rFonts w:ascii="Times New Roman" w:eastAsia="Times New Roman" w:hAnsi="Times New Roman" w:cs="Times New Roman"/>
          <w:bCs/>
          <w:sz w:val="28"/>
          <w:szCs w:val="28"/>
        </w:rPr>
        <w:t xml:space="preserve"> Постройте прямую 5х – 3у = – 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8"/>
        <w:gridCol w:w="4416"/>
      </w:tblGrid>
      <w:tr w:rsidR="000E3B9F" w:rsidRPr="000E3B9F" w:rsidTr="000E3B9F">
        <w:tc>
          <w:tcPr>
            <w:tcW w:w="5778" w:type="dxa"/>
            <w:tcBorders>
              <w:top w:val="nil"/>
              <w:left w:val="nil"/>
              <w:bottom w:val="nil"/>
              <w:right w:val="nil"/>
            </w:tcBorders>
          </w:tcPr>
          <w:p w:rsidR="000E3B9F" w:rsidRPr="000E3B9F" w:rsidRDefault="000E3B9F" w:rsidP="00044DEB">
            <w:pPr>
              <w:numPr>
                <w:ilvl w:val="0"/>
                <w:numId w:val="21"/>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Преобразуем уравнение, ра</w:t>
            </w: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t xml:space="preserve">делим левую и правую часть равенства на       – 15:                   </w:t>
            </w:r>
            <w:r w:rsidRPr="000E3B9F">
              <w:rPr>
                <w:rFonts w:ascii="Times New Roman" w:eastAsia="Times New Roman" w:hAnsi="Times New Roman" w:cs="Times New Roman"/>
                <w:bCs/>
                <w:sz w:val="28"/>
                <w:szCs w:val="28"/>
              </w:rPr>
              <w:object w:dxaOrig="1120" w:dyaOrig="639">
                <v:shape id="_x0000_i1195" type="#_x0000_t75" style="width:64pt;height:36pt" o:ole="">
                  <v:imagedata r:id="rId330" o:title=""/>
                </v:shape>
                <o:OLEObject Type="Embed" ProgID="Equation.3" ShapeID="_x0000_i1195" DrawAspect="Content" ObjectID="_1552071005" r:id="rId33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Полученное уравнение – уравнение пр</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lastRenderedPageBreak/>
              <w:t>мой в отрезках. Значит, на оси абсцисс откл</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дываем – 3 единицы, а на оси ординат 5 ед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ниц и проведем прямую. ►</w:t>
            </w:r>
          </w:p>
        </w:tc>
        <w:tc>
          <w:tcPr>
            <w:tcW w:w="4416"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pict>
                <v:group id="_x0000_s47628" style="position:absolute;left:0;text-align:left;margin-left:28.55pt;margin-top:26.95pt;width:166.5pt;height:136.55pt;z-index:251661312;mso-position-horizontal-relative:text;mso-position-vertical-relative:text" coordorigin="7987,11657" coordsize="2845,2731">
                  <v:shape id="_x0000_s47629" type="#_x0000_t202" style="position:absolute;left:9527;top:13546;width:312;height:451" stroked="f">
                    <v:textbox style="mso-next-textbox:#_x0000_s47629" inset=".5mm,,.5mm">
                      <w:txbxContent>
                        <w:p w:rsidR="009B4D2F" w:rsidRPr="00370ADF" w:rsidRDefault="009B4D2F" w:rsidP="000E3B9F">
                          <w:pPr>
                            <w:rPr>
                              <w:sz w:val="28"/>
                              <w:szCs w:val="28"/>
                            </w:rPr>
                          </w:pPr>
                          <w:r>
                            <w:rPr>
                              <w:sz w:val="28"/>
                              <w:szCs w:val="28"/>
                            </w:rPr>
                            <w:t>0</w:t>
                          </w:r>
                        </w:p>
                      </w:txbxContent>
                    </v:textbox>
                  </v:shape>
                  <v:shape id="_x0000_s47630" type="#_x0000_t202" style="position:absolute;left:10504;top:13517;width:312;height:451" stroked="f">
                    <v:textbox style="mso-next-textbox:#_x0000_s47630" inset=".5mm,,.5mm">
                      <w:txbxContent>
                        <w:p w:rsidR="009B4D2F" w:rsidRPr="006962B9" w:rsidRDefault="009B4D2F" w:rsidP="000E3B9F">
                          <w:pPr>
                            <w:rPr>
                              <w:i/>
                              <w:sz w:val="28"/>
                              <w:szCs w:val="28"/>
                            </w:rPr>
                          </w:pPr>
                          <w:r w:rsidRPr="006962B9">
                            <w:rPr>
                              <w:i/>
                              <w:sz w:val="28"/>
                              <w:szCs w:val="28"/>
                            </w:rPr>
                            <w:t>х</w:t>
                          </w:r>
                        </w:p>
                      </w:txbxContent>
                    </v:textbox>
                  </v:shape>
                  <v:group id="_x0000_s47631" style="position:absolute;left:9430;top:11872;width:82;height:2516" coordorigin="9543,11989" coordsize="82,2516">
                    <v:line id="_x0000_s47632" style="position:absolute;flip:y" from="9579,11989" to="9579,14505">
                      <v:stroke endarrow="block"/>
                    </v:line>
                    <v:line id="_x0000_s47633" style="position:absolute" from="9546,12979" to="9615,12979"/>
                    <v:line id="_x0000_s47634" style="position:absolute" from="9543,12493" to="9612,12493"/>
                    <v:line id="_x0000_s47635" style="position:absolute" from="9556,13216" to="9625,13216"/>
                    <v:line id="_x0000_s47636" style="position:absolute" from="9553,13421" to="9622,13421"/>
                    <v:line id="_x0000_s47637" style="position:absolute" from="9547,12752" to="9616,12752"/>
                  </v:group>
                  <v:group id="_x0000_s47638" style="position:absolute;left:7987;top:13503;width:2845;height:82" coordorigin="8100,13446" coordsize="2845,82">
                    <v:line id="_x0000_s47639" style="position:absolute;rotation:-90;flip:y" from="9523,12060" to="9523,14905">
                      <v:stroke endarrow="block"/>
                    </v:line>
                    <v:line id="_x0000_s47640" style="position:absolute;rotation:90" from="9068,13484" to="9137,13484"/>
                    <v:line id="_x0000_s47641" style="position:absolute;rotation:90" from="9554,13481" to="9623,13481"/>
                    <v:line id="_x0000_s47642" style="position:absolute;rotation:90" from="8831,13494" to="8900,13494"/>
                    <v:line id="_x0000_s47643" style="position:absolute;rotation:90" from="8626,13491" to="8695,13491"/>
                    <v:line id="_x0000_s47644" style="position:absolute;rotation:90" from="9295,13485" to="9364,13485"/>
                  </v:group>
                  <v:shape id="_x0000_s47645" type="#_x0000_t202" style="position:absolute;left:8443;top:13607;width:312;height:451" stroked="f">
                    <v:textbox style="mso-next-textbox:#_x0000_s47645" inset=".5mm,,.5mm">
                      <w:txbxContent>
                        <w:p w:rsidR="009B4D2F" w:rsidRPr="00295527" w:rsidRDefault="009B4D2F" w:rsidP="000E3B9F">
                          <w:r w:rsidRPr="00295527">
                            <w:t>–3</w:t>
                          </w:r>
                        </w:p>
                      </w:txbxContent>
                    </v:textbox>
                  </v:shape>
                  <v:shape id="_x0000_s47646" type="#_x0000_t202" style="position:absolute;left:9096;top:11657;width:312;height:451" stroked="f">
                    <v:textbox style="mso-next-textbox:#_x0000_s47646" inset=".5mm,,.5mm">
                      <w:txbxContent>
                        <w:p w:rsidR="009B4D2F" w:rsidRPr="00370ADF" w:rsidRDefault="009B4D2F" w:rsidP="000E3B9F">
                          <w:pPr>
                            <w:rPr>
                              <w:sz w:val="28"/>
                              <w:szCs w:val="28"/>
                            </w:rPr>
                          </w:pPr>
                          <w:r>
                            <w:rPr>
                              <w:sz w:val="28"/>
                              <w:szCs w:val="28"/>
                            </w:rPr>
                            <w:t>у</w:t>
                          </w:r>
                        </w:p>
                      </w:txbxContent>
                    </v:textbox>
                  </v:shape>
                  <v:shape id="_x0000_s47647" type="#_x0000_t202" style="position:absolute;left:9544;top:12192;width:208;height:451" stroked="f">
                    <v:textbox style="mso-next-textbox:#_x0000_s47647" inset=".5mm,,.5mm">
                      <w:txbxContent>
                        <w:p w:rsidR="009B4D2F" w:rsidRPr="00370ADF" w:rsidRDefault="009B4D2F" w:rsidP="000E3B9F">
                          <w:pPr>
                            <w:rPr>
                              <w:sz w:val="28"/>
                              <w:szCs w:val="28"/>
                            </w:rPr>
                          </w:pPr>
                          <w:r>
                            <w:rPr>
                              <w:sz w:val="28"/>
                              <w:szCs w:val="28"/>
                            </w:rPr>
                            <w:t>5</w:t>
                          </w:r>
                        </w:p>
                      </w:txbxContent>
                    </v:textbox>
                  </v:shape>
                  <v:line id="_x0000_s47648" style="position:absolute;rotation:479678fd;flip:y" from="8148,11898" to="10083,13770" strokeweight="1.5pt"/>
                </v:group>
              </w:pi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 </w:t>
      </w:r>
      <w:r w:rsidRPr="000E3B9F">
        <w:rPr>
          <w:rFonts w:ascii="Times New Roman" w:eastAsia="Times New Roman" w:hAnsi="Times New Roman" w:cs="Times New Roman"/>
          <w:b/>
          <w:bCs/>
          <w:i/>
          <w:sz w:val="28"/>
          <w:szCs w:val="28"/>
          <w:u w:val="single"/>
        </w:rPr>
        <w:t>Пример 6.</w:t>
      </w:r>
      <w:r w:rsidRPr="000E3B9F">
        <w:rPr>
          <w:rFonts w:ascii="Times New Roman" w:eastAsia="Times New Roman" w:hAnsi="Times New Roman" w:cs="Times New Roman"/>
          <w:bCs/>
          <w:sz w:val="28"/>
          <w:szCs w:val="28"/>
        </w:rPr>
        <w:t xml:space="preserve"> Уравнение прямой </w:t>
      </w:r>
      <w:r w:rsidRPr="000E3B9F">
        <w:rPr>
          <w:rFonts w:ascii="Times New Roman" w:eastAsia="Times New Roman" w:hAnsi="Times New Roman" w:cs="Times New Roman"/>
          <w:bCs/>
          <w:i/>
          <w:sz w:val="28"/>
          <w:szCs w:val="28"/>
        </w:rPr>
        <w:t>4х – 3у  12 = 0</w:t>
      </w:r>
      <w:r w:rsidRPr="000E3B9F">
        <w:rPr>
          <w:rFonts w:ascii="Times New Roman" w:eastAsia="Times New Roman" w:hAnsi="Times New Roman" w:cs="Times New Roman"/>
          <w:bCs/>
          <w:sz w:val="28"/>
          <w:szCs w:val="28"/>
        </w:rPr>
        <w:t xml:space="preserve"> представить в различных видах ( с угловым коэффициентом, в отрезках).</w:t>
      </w:r>
    </w:p>
    <w:p w:rsidR="000E3B9F" w:rsidRPr="000E3B9F" w:rsidRDefault="000E3B9F" w:rsidP="00044DEB">
      <w:pPr>
        <w:numPr>
          <w:ilvl w:val="0"/>
          <w:numId w:val="2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Для получения уравнения прямой с угловым коэффициентом разрешим заданное уравнение относительно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Получим</w:t>
      </w:r>
    </w:p>
    <w:p w:rsidR="000E3B9F" w:rsidRPr="000E3B9F" w:rsidRDefault="000E3B9F" w:rsidP="00EA3F44">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3у = 4х + 12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1120" w:dyaOrig="620">
          <v:shape id="_x0000_i1196" type="#_x0000_t75" style="width:70.65pt;height:34.65pt" o:ole="">
            <v:imagedata r:id="rId332" o:title=""/>
          </v:shape>
          <o:OLEObject Type="Embed" ProgID="Equation.3" ShapeID="_x0000_i1196" DrawAspect="Content" ObjectID="_1552071006" r:id="rId333"/>
        </w:object>
      </w:r>
      <w:r w:rsidRPr="000E3B9F">
        <w:rPr>
          <w:rFonts w:ascii="Times New Roman" w:eastAsia="Times New Roman" w:hAnsi="Times New Roman" w:cs="Times New Roman"/>
          <w:bCs/>
          <w:sz w:val="28"/>
          <w:szCs w:val="28"/>
        </w:rPr>
        <w:t xml:space="preserve"> –</w:t>
      </w:r>
      <w:r w:rsidR="00EA3F44">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t xml:space="preserve">уравнение прямой с угловым коэффициентом; здесь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object w:dxaOrig="240" w:dyaOrig="620">
          <v:shape id="_x0000_i1197" type="#_x0000_t75" style="width:14pt;height:34.65pt" o:ole="">
            <v:imagedata r:id="rId334" o:title=""/>
          </v:shape>
          <o:OLEObject Type="Embed" ProgID="Equation.3" ShapeID="_x0000_i1197" DrawAspect="Content" ObjectID="_1552071007" r:id="rId335"/>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 xml:space="preserve"> = 4.</w:t>
      </w:r>
    </w:p>
    <w:p w:rsidR="000E3B9F" w:rsidRPr="000E3B9F" w:rsidRDefault="000E3B9F" w:rsidP="00EA3F44">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Для получения уравнения в отрезках перенесем свободный член С = 12 вправо и разделим обе части уравнения на – 12. В результате получим</w:t>
      </w:r>
      <w:r w:rsidR="00EA3F44">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1120" w:dyaOrig="639">
          <v:shape id="_x0000_i1198" type="#_x0000_t75" style="width:66pt;height:37.35pt" o:ole="">
            <v:imagedata r:id="rId336" o:title=""/>
          </v:shape>
          <o:OLEObject Type="Embed" ProgID="Equation.3" ShapeID="_x0000_i1198" DrawAspect="Content" ObjectID="_1552071008" r:id="rId337"/>
        </w:object>
      </w:r>
      <w:r w:rsidRPr="000E3B9F">
        <w:rPr>
          <w:rFonts w:ascii="Times New Roman" w:eastAsia="Times New Roman" w:hAnsi="Times New Roman" w:cs="Times New Roman"/>
          <w:bCs/>
          <w:sz w:val="28"/>
          <w:szCs w:val="28"/>
        </w:rPr>
        <w:t xml:space="preserve"> </w:t>
      </w:r>
    </w:p>
    <w:p w:rsidR="000E3B9F" w:rsidRPr="000E3B9F" w:rsidRDefault="000E3B9F" w:rsidP="00EA3F44">
      <w:pPr>
        <w:tabs>
          <w:tab w:val="num"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уравнение прямой в отрезках на осях, здесь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 –3,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 xml:space="preserve"> = 4. ►</w:t>
      </w:r>
    </w:p>
    <w:p w:rsidR="00A02E73" w:rsidRDefault="00A02E73"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 Составьте каноническое уравнение прямой, проходящей через точку М</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(–5; 2) и параллельной вектору, соединяющему точки М</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(1; –1) и М</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(3;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5.2. Составьте уравнение прямой, проходящей через точку М(–1;3) и перпенд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 xml:space="preserve">кулярной вектору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 (2;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5.3. Составьте уравнение прямой, проходящей через точку С(5; –6) перпенд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 xml:space="preserve">кулярно вектору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=(–3;8).</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5.4. Даны точки А(8;–4) и В(16;20). Составьте уравнение прямой , проходящей через точку А и перпендикулярно вектору АВ.</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5.5. Вершинами треугольника служат точки А(–3;–1), В(2;7) и С(5;4). Составьте уравнение прямой, проходящей через вершину С перпендикулярно стороне АВ.</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588" style="position:absolute;left:0;text-align:left;margin-left:345.5pt;margin-top:22pt;width:118pt;height:94.55pt;z-index:-251659264" coordorigin="7874,13614" coordsize="2360,1791" wrapcoords="-138 0 -138 5808 3852 8713 4678 11617 4678 14521 3715 15792 11694 17425 16922 20329 17060 21418 21600 21418 21600 15429 19399 14884 10731 14521 12520 12343 12657 8168 11557 7624 5228 5808 5641 4901 5228 3449 4265 2904 4265 0 -138 0">
            <v:shape id="_x0000_s47589" type="#_x0000_t202" style="position:absolute;left:8691;top:14283;width:519;height:385;mso-wrap-edited:f" wrapcoords="-617 0 -617 20769 21600 20769 21600 0 -617 0" stroked="f">
              <v:textbox style="mso-next-textbox:#_x0000_s47589">
                <w:txbxContent>
                  <w:p w:rsidR="009B4D2F" w:rsidRDefault="009B4D2F" w:rsidP="000E3B9F">
                    <w:r>
                      <w:t>М</w:t>
                    </w:r>
                  </w:p>
                </w:txbxContent>
              </v:textbox>
            </v:shape>
            <v:group id="_x0000_s47590" style="position:absolute;left:7874;top:13614;width:2360;height:1791" coordorigin="8440,13597" coordsize="2360,1791" wrapcoords="-138 0 -138 5808 3852 8713 4678 11617 4678 14521 3715 15792 11694 17425 16922 20329 17060 21418 21600 21418 21600 15429 19399 14884 10043 14521 5228 8713 5641 4901 5228 3449 4265 2904 4265 0 -138 0">
              <v:group id="_x0000_s47591" style="position:absolute;left:8440;top:13597;width:1866;height:1442" coordorigin="8440,13597" coordsize="1866,1442">
                <v:shape id="_x0000_s47592" type="#_x0000_t202" style="position:absolute;left:8440;top:13597;width:452;height:503" stroked="f">
                  <v:textbox style="mso-next-textbox:#_x0000_s47592">
                    <w:txbxContent>
                      <w:p w:rsidR="009B4D2F" w:rsidRDefault="009B4D2F" w:rsidP="000E3B9F">
                        <w:r>
                          <w:t>у</w:t>
                        </w:r>
                      </w:p>
                    </w:txbxContent>
                  </v:textbox>
                </v:shape>
                <v:group id="_x0000_s47593" style="position:absolute;left:8749;top:13872;width:1557;height:1167" coordorigin="8749,14041" coordsize="1557,1167" wrapcoords="2700 277 2077 2215 2700 4708 -208 5538 -208 5815 2492 9138 2700 18000 1246 18831 2077 19385 13292 21600 14331 21600 19523 20492 21600 18831 20977 18000 7685 13569 3738 9138 4154 2215 3531 277 2700 277">
                  <v:line id="_x0000_s47594" style="position:absolute;flip:y;mso-wrap-edited:f" from="8977,14041" to="8977,15049" wrapcoords="0 0 0 15475 0 18376 0 18699 0 21278 0 21278 0 18376 0 0 0 0">
                    <v:stroke endarrow="block"/>
                  </v:line>
                  <v:line id="_x0000_s47595" style="position:absolute;mso-wrap-edited:f" from="8749,14344" to="9757,15208" strokeweight="1.5pt"/>
                  <v:line id="_x0000_s47596" style="position:absolute" from="9266,14783" to="9266,15071">
                    <v:stroke dashstyle="1 1"/>
                  </v:line>
                  <v:line id="_x0000_s47597" style="position:absolute;flip:x" from="8978,14783" to="9266,14783">
                    <v:stroke dashstyle="1 1"/>
                  </v:line>
                  <v:line id="_x0000_s47598" style="position:absolute" from="8866,15065" to="10306,15065">
                    <v:stroke endarrow="block"/>
                  </v:line>
                </v:group>
              </v:group>
              <v:shape id="_x0000_s47599" type="#_x0000_t202" style="position:absolute;left:10331;top:14886;width:469;height:502;mso-wrap-edited:f" wrapcoords="-697 0 -697 20945 21600 20945 21600 0 -697 0" stroked="f">
                <v:textbox style="mso-next-textbox:#_x0000_s47599">
                  <w:txbxContent>
                    <w:p w:rsidR="009B4D2F" w:rsidRDefault="009B4D2F" w:rsidP="000E3B9F">
                      <w:r>
                        <w:t>х</w:t>
                      </w:r>
                    </w:p>
                  </w:txbxContent>
                </v:textbox>
              </v:shape>
            </v:group>
            <w10:wrap type="through"/>
          </v:group>
        </w:pict>
      </w:r>
      <w:r w:rsidR="000E3B9F" w:rsidRPr="000E3B9F">
        <w:rPr>
          <w:rFonts w:ascii="Times New Roman" w:eastAsia="Times New Roman" w:hAnsi="Times New Roman" w:cs="Times New Roman"/>
          <w:bCs/>
          <w:sz w:val="28"/>
          <w:szCs w:val="28"/>
        </w:rPr>
        <w:t>5.6. Даны координаты вершин треугольника АВС: А(2; 4), В(6; 3) и С (4;–3). Составьте уравнение медианы А</w:t>
      </w:r>
      <w:r w:rsidR="000E3B9F" w:rsidRPr="000E3B9F">
        <w:rPr>
          <w:rFonts w:ascii="Times New Roman" w:eastAsia="Times New Roman" w:hAnsi="Times New Roman" w:cs="Times New Roman"/>
          <w:bCs/>
          <w:sz w:val="28"/>
          <w:szCs w:val="28"/>
          <w:lang w:val="en-US"/>
        </w:rPr>
        <w:t>D</w:t>
      </w:r>
      <w:r w:rsidR="000E3B9F"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5.7. Составьте уравнение прямой, если точка М(2;3)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является серединой ее отрезка, заключенного между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осями координат.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5.8. Составьте уравнение прямой, проходящей через точку А(–4; 1) параллел</w:t>
      </w:r>
      <w:r w:rsidRPr="000E3B9F">
        <w:rPr>
          <w:rFonts w:ascii="Times New Roman" w:eastAsia="Times New Roman" w:hAnsi="Times New Roman" w:cs="Times New Roman"/>
          <w:bCs/>
          <w:sz w:val="28"/>
          <w:szCs w:val="28"/>
        </w:rPr>
        <w:t>ь</w:t>
      </w:r>
      <w:r w:rsidRPr="000E3B9F">
        <w:rPr>
          <w:rFonts w:ascii="Times New Roman" w:eastAsia="Times New Roman" w:hAnsi="Times New Roman" w:cs="Times New Roman"/>
          <w:bCs/>
          <w:sz w:val="28"/>
          <w:szCs w:val="28"/>
        </w:rPr>
        <w:t>ной прямой 4х – 3у + 7 = 0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5.9. Даны вершины треугольника А(–2; 1), В(0; 5) и С(2; –4). Составьте уравн</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ние высоты, проведенной из вершины С.</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5.10. Составьте уравнение прямой, которая отсекает на отрицательной полуоси Оу отрезок, равный 2 единицам, и образует с осью Ох угол </w:t>
      </w:r>
      <w:r w:rsidRPr="000E3B9F">
        <w:rPr>
          <w:rFonts w:ascii="Times New Roman" w:eastAsia="Times New Roman" w:hAnsi="Times New Roman" w:cs="Times New Roman"/>
          <w:bCs/>
          <w:sz w:val="28"/>
          <w:szCs w:val="28"/>
        </w:rPr>
        <w:sym w:font="Symbol" w:char="F06A"/>
      </w:r>
      <w:r w:rsidRPr="000E3B9F">
        <w:rPr>
          <w:rFonts w:ascii="Times New Roman" w:eastAsia="Times New Roman" w:hAnsi="Times New Roman" w:cs="Times New Roman"/>
          <w:bCs/>
          <w:sz w:val="28"/>
          <w:szCs w:val="28"/>
        </w:rPr>
        <w:t xml:space="preserve"> = 30</w:t>
      </w:r>
      <w:r w:rsidRPr="000E3B9F">
        <w:rPr>
          <w:rFonts w:ascii="Times New Roman" w:eastAsia="Times New Roman" w:hAnsi="Times New Roman" w:cs="Times New Roman"/>
          <w:bCs/>
          <w:sz w:val="28"/>
          <w:szCs w:val="28"/>
          <w:vertAlign w:val="superscript"/>
        </w:rPr>
        <w:t>0</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5.11. Составьте уравнение прямой, отсекающей на оси ординат отрезок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=3 и проходящей через точку А(–6;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5.12. Прямая, проходящая через точку А(–2; 3) образует с осью Ох угол 135</w:t>
      </w:r>
      <w:r w:rsidRPr="000E3B9F">
        <w:rPr>
          <w:rFonts w:ascii="Times New Roman" w:eastAsia="Times New Roman" w:hAnsi="Times New Roman" w:cs="Times New Roman"/>
          <w:bCs/>
          <w:sz w:val="28"/>
          <w:szCs w:val="28"/>
          <w:vertAlign w:val="superscript"/>
        </w:rPr>
        <w:t>0</w:t>
      </w:r>
      <w:r w:rsidRPr="000E3B9F">
        <w:rPr>
          <w:rFonts w:ascii="Times New Roman" w:eastAsia="Times New Roman" w:hAnsi="Times New Roman" w:cs="Times New Roman"/>
          <w:bCs/>
          <w:sz w:val="28"/>
          <w:szCs w:val="28"/>
        </w:rPr>
        <w:t>. Составьте уравнение этой прямой.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5.13. Составьте уравнение прямо, проходящей через точку А(1; 2), отсекающей на положительных полуосях координат равные отрезки.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5.14. Составить уравнение прямой, проходящей через точки А(3; –5) и В(–4; 3).</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Проверить лежат ли точки А(5; 2), В(3; 1) и С(–1; –1) на одной прямой.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5.15. Составить уравнение прямой, параллельной прямой 2х + 3у – 1 = 0 и отс</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кающей на положительной полуоси абсцисс отрезок, равный 4 единицам.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5.16. В параллелограмме АВС</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xml:space="preserve"> известны уравнения сторон 2х + у – 1 = 0 (АВ) и  3х – 2у – 5 = 0 (А</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и точка К(–3; 5) – точка пересечения диагоналей АС и В</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Найдите уравнение сторон ВС и С</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5.17. Составьте уравнение прямой, проходящей через  точку А(–4; 3) перпенд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кулярной прямой 2х –3у– 4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5.18. Даны вершины треугольника А(–5;6), В(28;7), С(15; 0). Найдите длину высоты, опущенной из вершины 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5.19. Найдите острый угол между прямыми  х – 3у + 5 = 0 и   2х + 4у – 7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5.20. Найдите точку пересечения прямых  2х +3у – 13 = 0  и   3х = 2у – 12 = 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12"/>
        <w:gridCol w:w="3282"/>
      </w:tblGrid>
      <w:tr w:rsidR="000E3B9F" w:rsidRPr="000E3B9F" w:rsidTr="000E3B9F">
        <w:trPr>
          <w:trHeight w:val="2402"/>
        </w:trPr>
        <w:tc>
          <w:tcPr>
            <w:tcW w:w="6912" w:type="dxa"/>
            <w:tcBorders>
              <w:top w:val="nil"/>
              <w:left w:val="nil"/>
              <w:bottom w:val="nil"/>
              <w:right w:val="nil"/>
            </w:tcBorders>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5.21.Составить уравнение прямой, проходящей через точку А(2;–1),если эта прямая отсекает от пол</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жительной полуоси Оу отрезок, вдвое больший, чем на положительной оси Ох. А(2;–1)</w:t>
            </w:r>
          </w:p>
        </w:tc>
        <w:tc>
          <w:tcPr>
            <w:tcW w:w="3282"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00" style="position:absolute;left:0;text-align:left;margin-left:31.2pt;margin-top:16.5pt;width:99.85pt;height:94.9pt;z-index:251658240;mso-position-horizontal-relative:text;mso-position-vertical-relative:text" coordorigin="8500,11355" coordsize="1997,1898">
                  <v:shape id="_x0000_s47601" type="#_x0000_t202" style="position:absolute;left:8500;top:11355;width:233;height:486" stroked="f">
                    <v:textbox style="mso-next-textbox:#_x0000_s47601" inset=".5mm">
                      <w:txbxContent>
                        <w:p w:rsidR="009B4D2F" w:rsidRDefault="009B4D2F" w:rsidP="000E3B9F">
                          <w:r>
                            <w:t>у</w:t>
                          </w:r>
                        </w:p>
                      </w:txbxContent>
                    </v:textbox>
                  </v:shape>
                  <v:group id="_x0000_s47602" style="position:absolute;left:8802;top:11488;width:1341;height:1337" coordorigin="7718,13273" coordsize="1408,1337" wrapcoords="243 243 -243 1699 -485 3398 243 18445 2427 19658 7038 19658 8009 21357 9222 21357 8494 19658 21357 19416 21357 17474 6553 15775 2912 8009 1699 4126 1942 1456 1456 243 243 243">
                    <v:line id="_x0000_s47603" style="position:absolute;flip:y" from="7778,13273" to="7778,14425">
                      <v:stroke endarrow="block"/>
                    </v:line>
                    <v:line id="_x0000_s47604" style="position:absolute" from="7718,13458" to="8294,14610" strokeweight="1.5pt"/>
                    <v:line id="_x0000_s47605" style="position:absolute" from="7803,14411" to="9126,14411">
                      <v:stroke endarrow="block"/>
                    </v:line>
                  </v:group>
                  <v:shape id="_x0000_s47606" type="#_x0000_t202" style="position:absolute;left:10164;top:12449;width:233;height:486" stroked="f">
                    <v:textbox style="mso-next-textbox:#_x0000_s47606" inset=".5mm">
                      <w:txbxContent>
                        <w:p w:rsidR="009B4D2F" w:rsidRDefault="009B4D2F" w:rsidP="000E3B9F">
                          <w:r>
                            <w:t>х</w:t>
                          </w:r>
                        </w:p>
                      </w:txbxContent>
                    </v:textbox>
                  </v:shape>
                  <v:shape id="_x0000_s47607" type="#_x0000_t202" style="position:absolute;left:9410;top:12767;width:1087;height:486" stroked="f">
                    <v:textbox style="mso-next-textbox:#_x0000_s47607" inset=".5mm">
                      <w:txbxContent>
                        <w:p w:rsidR="009B4D2F" w:rsidRDefault="009B4D2F" w:rsidP="000E3B9F">
                          <w:r>
                            <w:t>А (2; -1)</w:t>
                          </w:r>
                        </w:p>
                      </w:txbxContent>
                    </v:textbox>
                  </v:shape>
                </v:group>
              </w:pi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5.22.  Составьте уравнение прямой, отсекающей на осях координат равные о</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 xml:space="preserve">резки, если длина отрезка, заключенного между осями координат, равна </w:t>
      </w:r>
      <w:r w:rsidRPr="000E3B9F">
        <w:rPr>
          <w:rFonts w:ascii="Times New Roman" w:eastAsia="Times New Roman" w:hAnsi="Times New Roman" w:cs="Times New Roman"/>
          <w:bCs/>
          <w:sz w:val="28"/>
          <w:szCs w:val="28"/>
        </w:rPr>
        <w:object w:dxaOrig="499" w:dyaOrig="340">
          <v:shape id="_x0000_i1199" type="#_x0000_t75" style="width:28.65pt;height:19.35pt" o:ole="">
            <v:imagedata r:id="rId338" o:title=""/>
          </v:shape>
          <o:OLEObject Type="Embed" ProgID="Equation.3" ShapeID="_x0000_i1199" DrawAspect="Content" ObjectID="_1552071009" r:id="rId33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 23. Составьте уравнение прямой, проходящей через точку А (4; 4) и отс</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кающей от координатного угла треугольник площадью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rPr>
        <w:t xml:space="preserve"> = 4.</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5.24. Составьте уравнение прямой, которая проходит через точку М(2; – 6) и отсекает на осях </w:t>
      </w:r>
      <w:r w:rsidRPr="000E3B9F">
        <w:rPr>
          <w:rFonts w:ascii="Times New Roman" w:eastAsia="Times New Roman" w:hAnsi="Times New Roman" w:cs="Times New Roman"/>
          <w:bCs/>
          <w:i/>
          <w:sz w:val="28"/>
          <w:szCs w:val="28"/>
        </w:rPr>
        <w:t>Ох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Оу</w:t>
      </w:r>
      <w:r w:rsidRPr="000E3B9F">
        <w:rPr>
          <w:rFonts w:ascii="Times New Roman" w:eastAsia="Times New Roman" w:hAnsi="Times New Roman" w:cs="Times New Roman"/>
          <w:bCs/>
          <w:sz w:val="28"/>
          <w:szCs w:val="28"/>
        </w:rPr>
        <w:t xml:space="preserve"> отрезки одинаковой длины.</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08" style="position:absolute;left:0;text-align:left;margin-left:367.8pt;margin-top:57.35pt;width:128.85pt;height:85.35pt;z-index:251659264" coordorigin="8595,13549" coordsize="2577,1976">
            <v:group id="_x0000_s47609" style="position:absolute;left:8840;top:13555;width:2093;height:1548" coordorigin="8505,9961" coordsize="2093,1548" wrapcoords="6326 210 5091 3565 309 3565 -309 6082 309 10276 309 21810 8177 22649 19749 22649 20366 22649 21754 21600 20057 20551 9566 20342 10646 16986 13423 16986 13577 16357 12034 13631 14349 6920 15274 5452 14503 5033 5863 3565 6943 210 6326 210">
              <v:line id="_x0000_s47610" style="position:absolute;flip:y" from="8565,10212" to="8565,11508">
                <v:stroke endarrow="block"/>
              </v:line>
              <v:line id="_x0000_s47611" style="position:absolute" from="8582,11509" to="10598,11509">
                <v:stroke endarrow="block"/>
              </v:line>
              <v:line id="_x0000_s47612" style="position:absolute;flip:y" from="8579,9961" to="9155,11113" strokeweight="1.5pt"/>
              <v:line id="_x0000_s47613" style="position:absolute;flip:y" from="9349,10329" to="9925,11481" strokeweight="1.5pt"/>
              <v:line id="_x0000_s47614" style="position:absolute" from="8505,10429" to="9801,11149" strokeweight="1.5pt"/>
            </v:group>
            <v:shape id="_x0000_s47615" type="#_x0000_t202" style="position:absolute;left:8595;top:13549;width:233;height:486" stroked="f">
              <v:textbox style="mso-next-textbox:#_x0000_s47615" inset=".5mm">
                <w:txbxContent>
                  <w:p w:rsidR="009B4D2F" w:rsidRDefault="009B4D2F" w:rsidP="000E3B9F">
                    <w:r>
                      <w:t>у</w:t>
                    </w:r>
                  </w:p>
                </w:txbxContent>
              </v:textbox>
            </v:shape>
            <v:shape id="_x0000_s47616" type="#_x0000_t202" style="position:absolute;left:10939;top:15039;width:233;height:486" stroked="f">
              <v:textbox style="mso-next-textbox:#_x0000_s47616" inset=".5mm">
                <w:txbxContent>
                  <w:p w:rsidR="009B4D2F" w:rsidRDefault="009B4D2F" w:rsidP="000E3B9F">
                    <w:r>
                      <w:t>х</w:t>
                    </w:r>
                  </w:p>
                </w:txbxContent>
              </v:textbox>
            </v:shape>
          </v:group>
        </w:pict>
      </w:r>
      <w:r w:rsidR="000E3B9F" w:rsidRPr="000E3B9F">
        <w:rPr>
          <w:rFonts w:ascii="Times New Roman" w:eastAsia="Times New Roman" w:hAnsi="Times New Roman" w:cs="Times New Roman"/>
          <w:bCs/>
          <w:sz w:val="28"/>
          <w:szCs w:val="28"/>
        </w:rPr>
        <w:t>5.25. Через точку М (4; 3) проведена прямая, отсекающая от координатного у</w:t>
      </w:r>
      <w:r w:rsidR="000E3B9F" w:rsidRPr="000E3B9F">
        <w:rPr>
          <w:rFonts w:ascii="Times New Roman" w:eastAsia="Times New Roman" w:hAnsi="Times New Roman" w:cs="Times New Roman"/>
          <w:bCs/>
          <w:sz w:val="28"/>
          <w:szCs w:val="28"/>
        </w:rPr>
        <w:t>г</w:t>
      </w:r>
      <w:r w:rsidR="000E3B9F" w:rsidRPr="000E3B9F">
        <w:rPr>
          <w:rFonts w:ascii="Times New Roman" w:eastAsia="Times New Roman" w:hAnsi="Times New Roman" w:cs="Times New Roman"/>
          <w:bCs/>
          <w:sz w:val="28"/>
          <w:szCs w:val="28"/>
        </w:rPr>
        <w:t xml:space="preserve">ла треугольник, площадь которого равна 3. Найдите точки пересечения этой прямой с осями координат. </w:t>
      </w:r>
    </w:p>
    <w:p w:rsidR="00EA3F44" w:rsidRDefault="000E3B9F" w:rsidP="00EA3F4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5.26. Составить уравнение двух прямых, проходящих</w:t>
      </w:r>
    </w:p>
    <w:p w:rsidR="000E3B9F" w:rsidRPr="000E3B9F" w:rsidRDefault="000E3B9F" w:rsidP="00EA3F4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00EA3F44">
        <w:rPr>
          <w:rFonts w:ascii="Times New Roman" w:eastAsia="Times New Roman" w:hAnsi="Times New Roman" w:cs="Times New Roman"/>
          <w:bCs/>
          <w:sz w:val="28"/>
          <w:szCs w:val="28"/>
        </w:rPr>
        <w:t xml:space="preserve">через </w:t>
      </w:r>
      <w:r w:rsidRPr="000E3B9F">
        <w:rPr>
          <w:rFonts w:ascii="Times New Roman" w:eastAsia="Times New Roman" w:hAnsi="Times New Roman" w:cs="Times New Roman"/>
          <w:bCs/>
          <w:sz w:val="28"/>
          <w:szCs w:val="28"/>
        </w:rPr>
        <w:t xml:space="preserve"> точку А(2;1), одна из которых параллельна прямой                                            </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3х – 2у + 2 = 0, а другая перпендикулярна той же прямой.                                        </w:t>
      </w:r>
    </w:p>
    <w:p w:rsidR="000E3B9F" w:rsidRPr="000E3B9F" w:rsidRDefault="008F04B2" w:rsidP="00EA3F4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17" style="position:absolute;left:0;text-align:left;margin-left:343.8pt;margin-top:71pt;width:132.5pt;height:112.6pt;z-index:251660288" coordorigin="6987,2837" coordsize="2650,2304">
            <v:shape id="_x0000_s47618" type="#_x0000_t202" style="position:absolute;left:7845;top:4670;width:1122;height:471" stroked="f">
              <v:textbox style="mso-next-textbox:#_x0000_s47618" inset=",.3mm,,.3mm">
                <w:txbxContent>
                  <w:p w:rsidR="009B4D2F" w:rsidRDefault="009B4D2F" w:rsidP="000E3B9F">
                    <w:r>
                      <w:t>А(-2; 1)</w:t>
                    </w:r>
                  </w:p>
                </w:txbxContent>
              </v:textbox>
            </v:shape>
            <v:shape id="_x0000_s47619" type="#_x0000_t202" style="position:absolute;left:9168;top:4048;width:469;height:638" stroked="f">
              <v:textbox style="mso-next-textbox:#_x0000_s47619">
                <w:txbxContent>
                  <w:p w:rsidR="009B4D2F" w:rsidRDefault="009B4D2F" w:rsidP="000E3B9F">
                    <w:r>
                      <w:t>х</w:t>
                    </w:r>
                  </w:p>
                </w:txbxContent>
              </v:textbox>
            </v:shape>
            <v:shape id="_x0000_s47620" type="#_x0000_t202" style="position:absolute;left:7404;top:2837;width:469;height:638" stroked="f">
              <v:textbox style="mso-next-textbox:#_x0000_s47620">
                <w:txbxContent>
                  <w:p w:rsidR="009B4D2F" w:rsidRDefault="009B4D2F" w:rsidP="000E3B9F">
                    <w:r>
                      <w:t>у</w:t>
                    </w:r>
                  </w:p>
                </w:txbxContent>
              </v:textbox>
            </v:shape>
            <v:group id="_x0000_s47621" style="position:absolute;left:6987;top:3027;width:2160;height:1618" coordorigin="8033,13572" coordsize="2160,1618" wrapcoords="9750 200 9300 1600 9750 3400 7950 4800 6150 6600 2550 11600 2550 12000 3450 13000 -150 15800 -150 16000 6300 16200 9000 19400 9150 20400 10200 21600 11100 21600 12150 21600 12300 21600 13800 19400 14550 19400 21150 16600 21750 15800 20100 14800 14100 13000 11250 9800 10350 6600 10800 1600 10350 200 9750 200">
              <v:line id="_x0000_s47622" style="position:absolute;flip:y" from="9041,13572" to="9041,15156">
                <v:stroke endarrow="block"/>
              </v:line>
              <v:line id="_x0000_s47623" style="position:absolute" from="8033,14752" to="10193,14752">
                <v:stroke endarrow="block"/>
              </v:line>
              <v:line id="_x0000_s47624" style="position:absolute;flip:x" from="8301,14027" to="8733,14459" strokeweight="1.5pt"/>
              <v:line id="_x0000_s47625" style="position:absolute" from="8318,14463" to="9182,15183" strokeweight="1.5pt"/>
              <v:line id="_x0000_s47626" style="position:absolute;flip:y" from="9198,14758" to="9630,15190" strokeweight="1.5pt"/>
              <v:line id="_x0000_s47627" style="position:absolute" from="8766,14027" to="9630,14747" strokeweight="1.5pt"/>
            </v:group>
          </v:group>
        </w:pict>
      </w:r>
      <w:r w:rsidR="000E3B9F" w:rsidRPr="000E3B9F">
        <w:rPr>
          <w:rFonts w:ascii="Times New Roman" w:eastAsia="Times New Roman" w:hAnsi="Times New Roman" w:cs="Times New Roman"/>
          <w:bCs/>
          <w:sz w:val="28"/>
          <w:szCs w:val="28"/>
        </w:rPr>
        <w:t>5.27. Треугольник АВС задан координатами своих вершин: А(1;2), В(2;–2), С(6,1). Требуется: а) записать уравнение стороны АВ, б) записать уравнение высоты С</w:t>
      </w:r>
      <w:r w:rsidR="000E3B9F" w:rsidRPr="000E3B9F">
        <w:rPr>
          <w:rFonts w:ascii="Times New Roman" w:eastAsia="Times New Roman" w:hAnsi="Times New Roman" w:cs="Times New Roman"/>
          <w:bCs/>
          <w:sz w:val="28"/>
          <w:szCs w:val="28"/>
          <w:lang w:val="en-US"/>
        </w:rPr>
        <w:t>D</w:t>
      </w:r>
      <w:r w:rsidR="000E3B9F" w:rsidRPr="000E3B9F">
        <w:rPr>
          <w:rFonts w:ascii="Times New Roman" w:eastAsia="Times New Roman" w:hAnsi="Times New Roman" w:cs="Times New Roman"/>
          <w:bCs/>
          <w:sz w:val="28"/>
          <w:szCs w:val="28"/>
        </w:rPr>
        <w:t xml:space="preserve"> и вычислить ее длину.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3423"/>
      </w:tblGrid>
      <w:tr w:rsidR="000E3B9F" w:rsidRPr="000E3B9F" w:rsidTr="000E3B9F">
        <w:trPr>
          <w:trHeight w:val="2183"/>
        </w:trPr>
        <w:tc>
          <w:tcPr>
            <w:tcW w:w="6771" w:type="dxa"/>
            <w:tcBorders>
              <w:top w:val="nil"/>
              <w:left w:val="nil"/>
              <w:bottom w:val="nil"/>
              <w:right w:val="nil"/>
            </w:tcBorders>
          </w:tcPr>
          <w:p w:rsidR="000E3B9F" w:rsidRPr="000E3B9F" w:rsidRDefault="000E3B9F" w:rsidP="00EA3F44">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5.28. Даны уравнения сторон прямоугольника АВС</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xml:space="preserve">  3х – 2у – 5 = 0 , 2х + 3у + 7 = 0  и одна из его вершин А(–2;1). Вычислите площадь этого прям</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угольника</w:t>
            </w:r>
          </w:p>
        </w:tc>
        <w:tc>
          <w:tcPr>
            <w:tcW w:w="3423" w:type="dxa"/>
            <w:tcBorders>
              <w:top w:val="nil"/>
              <w:left w:val="nil"/>
              <w:bottom w:val="nil"/>
              <w:right w:val="nil"/>
            </w:tcBorders>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r>
    </w:tbl>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6. </w:t>
      </w:r>
      <w:r w:rsidR="00A91415">
        <w:rPr>
          <w:rFonts w:ascii="Times New Roman" w:eastAsia="Times New Roman" w:hAnsi="Times New Roman" w:cs="Times New Roman"/>
          <w:b/>
          <w:bCs/>
          <w:sz w:val="28"/>
          <w:szCs w:val="28"/>
        </w:rPr>
        <w:t>«</w:t>
      </w:r>
      <w:r w:rsidRPr="000E3B9F">
        <w:rPr>
          <w:rFonts w:ascii="Times New Roman" w:eastAsia="Times New Roman" w:hAnsi="Times New Roman" w:cs="Times New Roman"/>
          <w:b/>
          <w:bCs/>
          <w:sz w:val="28"/>
          <w:szCs w:val="28"/>
        </w:rPr>
        <w:t>Кривые второго порядка</w:t>
      </w:r>
      <w:r w:rsidR="00A91415">
        <w:rPr>
          <w:rFonts w:ascii="Times New Roman" w:eastAsia="Times New Roman" w:hAnsi="Times New Roman" w:cs="Times New Roman"/>
          <w:b/>
          <w:bCs/>
          <w:sz w:val="28"/>
          <w:szCs w:val="28"/>
        </w:rPr>
        <w:t>»</w:t>
      </w: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Найдите координаты центра и радиуса окружности: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х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4х + 8у –16 = 0.</w:t>
      </w:r>
    </w:p>
    <w:p w:rsidR="000E3B9F" w:rsidRPr="000E3B9F" w:rsidRDefault="000E3B9F" w:rsidP="00044DEB">
      <w:pPr>
        <w:numPr>
          <w:ilvl w:val="0"/>
          <w:numId w:val="21"/>
        </w:numPr>
        <w:tabs>
          <w:tab w:val="clear" w:pos="720"/>
          <w:tab w:val="num" w:pos="0"/>
          <w:tab w:val="left" w:pos="1418"/>
          <w:tab w:val="left" w:pos="1843"/>
        </w:tabs>
        <w:spacing w:after="0" w:line="360" w:lineRule="auto"/>
        <w:ind w:left="0" w:firstLine="142"/>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Выделим полные квадраты в левой части данного уравнения и приведем его к виду: х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4х + 4 – 4 + 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+ 8у – 16 + 16 – 16 = 0, </w:t>
      </w:r>
    </w:p>
    <w:p w:rsidR="000E3B9F" w:rsidRPr="000E3B9F" w:rsidRDefault="000E3B9F" w:rsidP="00EA3F44">
      <w:pPr>
        <w:tabs>
          <w:tab w:val="num" w:pos="0"/>
          <w:tab w:val="left" w:pos="1418"/>
          <w:tab w:val="left" w:pos="1843"/>
        </w:tabs>
        <w:spacing w:after="0" w:line="360" w:lineRule="auto"/>
        <w:ind w:firstLine="142"/>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т.е. (х – 2)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(у + 4)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Следовательно, центр окружности находится в точке с координатами  (2; – 4), а радиус равен 6 ед.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Cs/>
          <w:sz w:val="28"/>
          <w:szCs w:val="28"/>
        </w:rPr>
        <w:t xml:space="preserve"> Покажите, что уравнение 4х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+ 3у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8х + 12у – 32 = 0 определяет эллипс, найти его оси, координаты центра и эксцентриситет.</w:t>
      </w:r>
    </w:p>
    <w:p w:rsidR="000E3B9F" w:rsidRPr="000E3B9F" w:rsidRDefault="000E3B9F" w:rsidP="00044DEB">
      <w:pPr>
        <w:numPr>
          <w:ilvl w:val="0"/>
          <w:numId w:val="21"/>
        </w:numPr>
        <w:tabs>
          <w:tab w:val="left" w:pos="0"/>
          <w:tab w:val="num" w:pos="426"/>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Преобразуем данное уравнение кривой, выделив полные квадраты:</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4х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+ 3у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8х + 12у – 32 = 4(х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+ 2х) + 3(у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+ 4у) – 32 = 4(х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+ 2х + 1 – 1) +                     + 3(у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+ 4у + 4 – 4) – 32 = 4(х – 1)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4 + 3(у + 2)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12 – 32 =  4(х – 1)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+ 3(у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48 = 0, полученное уравнение можно переписать в виде:</w:t>
      </w: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200" w:dyaOrig="680">
          <v:shape id="_x0000_i1200" type="#_x0000_t75" style="width:118.65pt;height:36.65pt" o:ole="">
            <v:imagedata r:id="rId340" o:title=""/>
          </v:shape>
          <o:OLEObject Type="Embed" ProgID="Equation.3" ShapeID="_x0000_i1200" DrawAspect="Content" ObjectID="_1552071010" r:id="rId34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Уравнение фигуры приведено к каноническому виду, тогда центр симметрии эллипса имеет координаты (1; – 2). Из уравнения находим </w:t>
      </w:r>
      <w:r w:rsidRPr="000E3B9F">
        <w:rPr>
          <w:rFonts w:ascii="Times New Roman" w:eastAsia="Times New Roman" w:hAnsi="Times New Roman" w:cs="Times New Roman"/>
          <w:bCs/>
          <w:i/>
          <w:iCs/>
          <w:sz w:val="28"/>
          <w:szCs w:val="28"/>
        </w:rPr>
        <w:t>а</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12, </w:t>
      </w:r>
      <w:r w:rsidRPr="000E3B9F">
        <w:rPr>
          <w:rFonts w:ascii="Times New Roman" w:eastAsia="Times New Roman" w:hAnsi="Times New Roman" w:cs="Times New Roman"/>
          <w:bCs/>
          <w:sz w:val="28"/>
          <w:szCs w:val="28"/>
        </w:rPr>
        <w:object w:dxaOrig="859" w:dyaOrig="360">
          <v:shape id="_x0000_i1201" type="#_x0000_t75" style="width:46.65pt;height:19.35pt" o:ole="">
            <v:imagedata r:id="rId342" o:title=""/>
          </v:shape>
          <o:OLEObject Type="Embed" ProgID="Equation.3" ShapeID="_x0000_i1201" DrawAspect="Content" ObjectID="_1552071011" r:id="rId343"/>
        </w:object>
      </w:r>
      <w:r w:rsidRPr="000E3B9F">
        <w:rPr>
          <w:rFonts w:ascii="Times New Roman" w:eastAsia="Times New Roman" w:hAnsi="Times New Roman" w:cs="Times New Roman"/>
          <w:bCs/>
          <w:sz w:val="28"/>
          <w:szCs w:val="28"/>
        </w:rPr>
        <w:t xml:space="preserve">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lang w:val="en-US"/>
        </w:rPr>
        <w:t>b</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vertAlign w:val="superscript"/>
        </w:rPr>
        <w:t>2</w:t>
      </w:r>
      <w:r w:rsidRPr="000E3B9F">
        <w:rPr>
          <w:rFonts w:ascii="Times New Roman" w:eastAsia="Times New Roman" w:hAnsi="Times New Roman" w:cs="Times New Roman"/>
          <w:bCs/>
          <w:i/>
          <w:iCs/>
          <w:sz w:val="28"/>
          <w:szCs w:val="28"/>
        </w:rPr>
        <w:t xml:space="preserve"> = </w:t>
      </w:r>
      <w:r w:rsidRPr="000E3B9F">
        <w:rPr>
          <w:rFonts w:ascii="Times New Roman" w:eastAsia="Times New Roman" w:hAnsi="Times New Roman" w:cs="Times New Roman"/>
          <w:bCs/>
          <w:sz w:val="28"/>
          <w:szCs w:val="28"/>
        </w:rPr>
        <w:t xml:space="preserve">16, </w:t>
      </w:r>
      <w:r w:rsidRPr="000E3B9F">
        <w:rPr>
          <w:rFonts w:ascii="Times New Roman" w:eastAsia="Times New Roman" w:hAnsi="Times New Roman" w:cs="Times New Roman"/>
          <w:bCs/>
          <w:i/>
          <w:iCs/>
          <w:sz w:val="28"/>
          <w:szCs w:val="28"/>
          <w:lang w:val="en-US"/>
        </w:rPr>
        <w:t>b</w:t>
      </w:r>
      <w:r w:rsidRPr="000E3B9F">
        <w:rPr>
          <w:rFonts w:ascii="Times New Roman" w:eastAsia="Times New Roman" w:hAnsi="Times New Roman" w:cs="Times New Roman"/>
          <w:bCs/>
          <w:sz w:val="28"/>
          <w:szCs w:val="28"/>
        </w:rPr>
        <w:t xml:space="preserve"> = 4 (</w:t>
      </w:r>
      <w:r w:rsidRPr="000E3B9F">
        <w:rPr>
          <w:rFonts w:ascii="Times New Roman" w:eastAsia="Times New Roman" w:hAnsi="Times New Roman" w:cs="Times New Roman"/>
          <w:bCs/>
          <w:i/>
          <w:iCs/>
          <w:sz w:val="28"/>
          <w:szCs w:val="28"/>
          <w:lang w:val="en-US"/>
        </w:rPr>
        <w:t>b</w:t>
      </w:r>
      <w:r w:rsidRPr="000E3B9F">
        <w:rPr>
          <w:rFonts w:ascii="Times New Roman" w:eastAsia="Times New Roman" w:hAnsi="Times New Roman" w:cs="Times New Roman"/>
          <w:bCs/>
          <w:i/>
          <w:iCs/>
          <w:sz w:val="28"/>
          <w:szCs w:val="28"/>
        </w:rPr>
        <w:t xml:space="preserve"> &gt;  а). </w:t>
      </w:r>
      <w:r w:rsidRPr="000E3B9F">
        <w:rPr>
          <w:rFonts w:ascii="Times New Roman" w:eastAsia="Times New Roman" w:hAnsi="Times New Roman" w:cs="Times New Roman"/>
          <w:bCs/>
          <w:sz w:val="28"/>
          <w:szCs w:val="28"/>
        </w:rPr>
        <w:t xml:space="preserve">Поэтому </w:t>
      </w:r>
      <w:r w:rsidRPr="000E3B9F">
        <w:rPr>
          <w:rFonts w:ascii="Times New Roman" w:eastAsia="Times New Roman" w:hAnsi="Times New Roman" w:cs="Times New Roman"/>
          <w:bCs/>
          <w:noProof/>
          <w:sz w:val="28"/>
          <w:szCs w:val="28"/>
          <w:lang w:eastAsia="ru-RU"/>
        </w:rPr>
        <w:drawing>
          <wp:inline distT="0" distB="0" distL="0" distR="0">
            <wp:extent cx="1988820" cy="289560"/>
            <wp:effectExtent l="0" t="0" r="0" b="0"/>
            <wp:docPr id="10"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44"/>
                    <a:srcRect/>
                    <a:stretch>
                      <a:fillRect/>
                    </a:stretch>
                  </pic:blipFill>
                  <pic:spPr bwMode="auto">
                    <a:xfrm>
                      <a:off x="0" y="0"/>
                      <a:ext cx="1988820" cy="289560"/>
                    </a:xfrm>
                    <a:prstGeom prst="rect">
                      <a:avLst/>
                    </a:prstGeom>
                    <a:noFill/>
                    <a:ln w="9525">
                      <a:noFill/>
                      <a:miter lim="800000"/>
                      <a:headEnd/>
                      <a:tailEnd/>
                    </a:ln>
                  </pic:spPr>
                </pic:pic>
              </a:graphicData>
            </a:graphic>
          </wp:inline>
        </w:drawing>
      </w:r>
      <w:r w:rsidRPr="000E3B9F">
        <w:rPr>
          <w:rFonts w:ascii="Times New Roman" w:eastAsia="Times New Roman" w:hAnsi="Times New Roman" w:cs="Times New Roman"/>
          <w:bCs/>
          <w:sz w:val="28"/>
          <w:szCs w:val="28"/>
        </w:rPr>
        <w:t>. Эксцентриситет Э</w:t>
      </w:r>
      <w:r w:rsidRPr="000E3B9F">
        <w:rPr>
          <w:rFonts w:ascii="Times New Roman" w:eastAsia="Times New Roman" w:hAnsi="Times New Roman" w:cs="Times New Roman"/>
          <w:bCs/>
          <w:sz w:val="28"/>
          <w:szCs w:val="28"/>
        </w:rPr>
        <w:t>л</w:t>
      </w:r>
      <w:r w:rsidRPr="000E3B9F">
        <w:rPr>
          <w:rFonts w:ascii="Times New Roman" w:eastAsia="Times New Roman" w:hAnsi="Times New Roman" w:cs="Times New Roman"/>
          <w:bCs/>
          <w:sz w:val="28"/>
          <w:szCs w:val="28"/>
        </w:rPr>
        <w:t xml:space="preserve">липса </w:t>
      </w:r>
      <w:r w:rsidRPr="000E3B9F">
        <w:rPr>
          <w:rFonts w:ascii="Times New Roman" w:eastAsia="Times New Roman" w:hAnsi="Times New Roman" w:cs="Times New Roman"/>
          <w:bCs/>
          <w:i/>
          <w:iCs/>
          <w:sz w:val="28"/>
          <w:szCs w:val="28"/>
        </w:rPr>
        <w:sym w:font="Symbol" w:char="F065"/>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rPr>
        <w:sym w:font="Symbol" w:char="F03D"/>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lang w:val="en-US"/>
        </w:rPr>
        <w:t>c</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rPr>
        <w:sym w:font="Symbol" w:char="F0A4"/>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lang w:val="en-US"/>
        </w:rPr>
        <w:t>a</w:t>
      </w:r>
      <w:r w:rsidRPr="000E3B9F">
        <w:rPr>
          <w:rFonts w:ascii="Times New Roman" w:eastAsia="Times New Roman" w:hAnsi="Times New Roman" w:cs="Times New Roman"/>
          <w:bCs/>
          <w:i/>
          <w:iCs/>
          <w:sz w:val="28"/>
          <w:szCs w:val="28"/>
        </w:rPr>
        <w:t xml:space="preserve"> = 1 </w:t>
      </w:r>
      <w:r w:rsidRPr="000E3B9F">
        <w:rPr>
          <w:rFonts w:ascii="Times New Roman" w:eastAsia="Times New Roman" w:hAnsi="Times New Roman" w:cs="Times New Roman"/>
          <w:bCs/>
          <w:i/>
          <w:iCs/>
          <w:sz w:val="28"/>
          <w:szCs w:val="28"/>
        </w:rPr>
        <w:sym w:font="Symbol" w:char="F0A4"/>
      </w:r>
      <w:r w:rsidRPr="000E3B9F">
        <w:rPr>
          <w:rFonts w:ascii="Times New Roman" w:eastAsia="Times New Roman" w:hAnsi="Times New Roman" w:cs="Times New Roman"/>
          <w:bCs/>
          <w:i/>
          <w:iCs/>
          <w:sz w:val="28"/>
          <w:szCs w:val="28"/>
        </w:rPr>
        <w:t xml:space="preserve">  2. </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Cs/>
          <w:sz w:val="28"/>
          <w:szCs w:val="28"/>
        </w:rPr>
        <w:t xml:space="preserve"> Составьте уравнение гиперболы, если ее фокусы лежат на оси </w:t>
      </w:r>
      <w:r w:rsidRPr="000E3B9F">
        <w:rPr>
          <w:rFonts w:ascii="Times New Roman" w:eastAsia="Times New Roman" w:hAnsi="Times New Roman" w:cs="Times New Roman"/>
          <w:bCs/>
          <w:i/>
          <w:iCs/>
          <w:sz w:val="28"/>
          <w:szCs w:val="28"/>
        </w:rPr>
        <w:t>Оу</w:t>
      </w:r>
      <w:r w:rsidRPr="000E3B9F">
        <w:rPr>
          <w:rFonts w:ascii="Times New Roman" w:eastAsia="Times New Roman" w:hAnsi="Times New Roman" w:cs="Times New Roman"/>
          <w:bCs/>
          <w:sz w:val="28"/>
          <w:szCs w:val="28"/>
        </w:rPr>
        <w:t xml:space="preserve"> и расстояние между ними равно 10, а длина действительной оси равна 8.</w:t>
      </w:r>
    </w:p>
    <w:p w:rsidR="00EA3F44" w:rsidRDefault="000E3B9F" w:rsidP="00044DEB">
      <w:pPr>
        <w:numPr>
          <w:ilvl w:val="0"/>
          <w:numId w:val="21"/>
        </w:numPr>
        <w:tabs>
          <w:tab w:val="clear" w:pos="720"/>
          <w:tab w:val="num" w:pos="0"/>
          <w:tab w:val="left" w:pos="993"/>
          <w:tab w:val="left" w:pos="1843"/>
        </w:tabs>
        <w:spacing w:after="0" w:line="360" w:lineRule="auto"/>
        <w:ind w:left="0" w:firstLine="709"/>
        <w:outlineLvl w:val="1"/>
        <w:rPr>
          <w:rFonts w:ascii="Times New Roman" w:eastAsia="Times New Roman" w:hAnsi="Times New Roman" w:cs="Times New Roman"/>
          <w:bCs/>
          <w:sz w:val="28"/>
          <w:szCs w:val="28"/>
        </w:rPr>
      </w:pPr>
      <w:r w:rsidRPr="00EA3F44">
        <w:rPr>
          <w:rFonts w:ascii="Times New Roman" w:eastAsia="Times New Roman" w:hAnsi="Times New Roman" w:cs="Times New Roman"/>
          <w:bCs/>
          <w:sz w:val="28"/>
          <w:szCs w:val="28"/>
        </w:rPr>
        <w:t xml:space="preserve">Решение. Искомое уравнение гиперболы имеет вид </w:t>
      </w:r>
      <w:r w:rsidRPr="000E3B9F">
        <w:rPr>
          <w:rFonts w:ascii="Times New Roman" w:eastAsia="Times New Roman" w:hAnsi="Times New Roman" w:cs="Times New Roman"/>
          <w:b/>
          <w:bCs/>
          <w:noProof/>
          <w:sz w:val="28"/>
          <w:szCs w:val="28"/>
          <w:lang w:eastAsia="ru-RU"/>
        </w:rPr>
        <w:drawing>
          <wp:inline distT="0" distB="0" distL="0" distR="0">
            <wp:extent cx="1196340" cy="487680"/>
            <wp:effectExtent l="0" t="0" r="0" b="0"/>
            <wp:docPr id="1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45"/>
                    <a:srcRect/>
                    <a:stretch>
                      <a:fillRect/>
                    </a:stretch>
                  </pic:blipFill>
                  <pic:spPr bwMode="auto">
                    <a:xfrm>
                      <a:off x="0" y="0"/>
                      <a:ext cx="1196340" cy="487680"/>
                    </a:xfrm>
                    <a:prstGeom prst="rect">
                      <a:avLst/>
                    </a:prstGeom>
                    <a:noFill/>
                    <a:ln w="9525">
                      <a:noFill/>
                      <a:miter lim="800000"/>
                      <a:headEnd/>
                      <a:tailEnd/>
                    </a:ln>
                  </pic:spPr>
                </pic:pic>
              </a:graphicData>
            </a:graphic>
          </wp:inline>
        </w:drawing>
      </w:r>
      <w:r w:rsidRPr="00EA3F44">
        <w:rPr>
          <w:rFonts w:ascii="Times New Roman" w:eastAsia="Times New Roman" w:hAnsi="Times New Roman" w:cs="Times New Roman"/>
          <w:b/>
          <w:bCs/>
          <w:sz w:val="28"/>
          <w:szCs w:val="28"/>
        </w:rPr>
        <w:t xml:space="preserve">. </w:t>
      </w:r>
      <w:r w:rsidRPr="00EA3F44">
        <w:rPr>
          <w:rFonts w:ascii="Times New Roman" w:eastAsia="Times New Roman" w:hAnsi="Times New Roman" w:cs="Times New Roman"/>
          <w:bCs/>
          <w:sz w:val="28"/>
          <w:szCs w:val="28"/>
        </w:rPr>
        <w:t>С</w:t>
      </w:r>
      <w:r w:rsidRPr="00EA3F44">
        <w:rPr>
          <w:rFonts w:ascii="Times New Roman" w:eastAsia="Times New Roman" w:hAnsi="Times New Roman" w:cs="Times New Roman"/>
          <w:bCs/>
          <w:sz w:val="28"/>
          <w:szCs w:val="28"/>
        </w:rPr>
        <w:t>о</w:t>
      </w:r>
      <w:r w:rsidRPr="00EA3F44">
        <w:rPr>
          <w:rFonts w:ascii="Times New Roman" w:eastAsia="Times New Roman" w:hAnsi="Times New Roman" w:cs="Times New Roman"/>
          <w:bCs/>
          <w:sz w:val="28"/>
          <w:szCs w:val="28"/>
        </w:rPr>
        <w:t>гласно условию 2с = 10, следовательно с = 5;  2</w:t>
      </w:r>
      <w:r w:rsidRPr="00EA3F44">
        <w:rPr>
          <w:rFonts w:ascii="Times New Roman" w:eastAsia="Times New Roman" w:hAnsi="Times New Roman" w:cs="Times New Roman"/>
          <w:bCs/>
          <w:i/>
          <w:iCs/>
          <w:sz w:val="28"/>
          <w:szCs w:val="28"/>
          <w:lang w:val="en-US"/>
        </w:rPr>
        <w:t>b</w:t>
      </w:r>
      <w:r w:rsidRPr="00EA3F44">
        <w:rPr>
          <w:rFonts w:ascii="Times New Roman" w:eastAsia="Times New Roman" w:hAnsi="Times New Roman" w:cs="Times New Roman"/>
          <w:bCs/>
          <w:i/>
          <w:iCs/>
          <w:sz w:val="28"/>
          <w:szCs w:val="28"/>
        </w:rPr>
        <w:t xml:space="preserve"> = </w:t>
      </w:r>
      <w:r w:rsidRPr="00EA3F44">
        <w:rPr>
          <w:rFonts w:ascii="Times New Roman" w:eastAsia="Times New Roman" w:hAnsi="Times New Roman" w:cs="Times New Roman"/>
          <w:bCs/>
          <w:sz w:val="28"/>
          <w:szCs w:val="28"/>
        </w:rPr>
        <w:t xml:space="preserve">8, </w:t>
      </w:r>
      <w:r w:rsidRPr="00EA3F44">
        <w:rPr>
          <w:rFonts w:ascii="Times New Roman" w:eastAsia="Times New Roman" w:hAnsi="Times New Roman" w:cs="Times New Roman"/>
          <w:bCs/>
          <w:i/>
          <w:iCs/>
          <w:sz w:val="28"/>
          <w:szCs w:val="28"/>
          <w:lang w:val="en-US"/>
        </w:rPr>
        <w:t>b</w:t>
      </w:r>
      <w:r w:rsidRPr="00EA3F44">
        <w:rPr>
          <w:rFonts w:ascii="Times New Roman" w:eastAsia="Times New Roman" w:hAnsi="Times New Roman" w:cs="Times New Roman"/>
          <w:bCs/>
          <w:sz w:val="28"/>
          <w:szCs w:val="28"/>
        </w:rPr>
        <w:t xml:space="preserve"> = 4. Из соотношения </w:t>
      </w:r>
    </w:p>
    <w:p w:rsidR="00EA3F44" w:rsidRDefault="000E3B9F" w:rsidP="00EA3F44">
      <w:pPr>
        <w:tabs>
          <w:tab w:val="left" w:pos="0"/>
          <w:tab w:val="left" w:pos="993"/>
          <w:tab w:val="left" w:pos="1843"/>
        </w:tabs>
        <w:spacing w:after="0" w:line="360" w:lineRule="auto"/>
        <w:ind w:left="-11"/>
        <w:outlineLvl w:val="1"/>
        <w:rPr>
          <w:rFonts w:ascii="Times New Roman" w:eastAsia="Times New Roman" w:hAnsi="Times New Roman" w:cs="Times New Roman"/>
          <w:bCs/>
          <w:sz w:val="28"/>
          <w:szCs w:val="28"/>
        </w:rPr>
      </w:pPr>
      <w:r w:rsidRPr="00EA3F44">
        <w:rPr>
          <w:rFonts w:ascii="Times New Roman" w:eastAsia="Times New Roman" w:hAnsi="Times New Roman" w:cs="Times New Roman"/>
          <w:bCs/>
          <w:i/>
          <w:iCs/>
          <w:sz w:val="28"/>
          <w:szCs w:val="28"/>
        </w:rPr>
        <w:t xml:space="preserve">с </w:t>
      </w:r>
      <w:r w:rsidRPr="00EA3F44">
        <w:rPr>
          <w:rFonts w:ascii="Times New Roman" w:eastAsia="Times New Roman" w:hAnsi="Times New Roman" w:cs="Times New Roman"/>
          <w:bCs/>
          <w:i/>
          <w:iCs/>
          <w:sz w:val="28"/>
          <w:szCs w:val="28"/>
          <w:vertAlign w:val="superscript"/>
        </w:rPr>
        <w:t>2</w:t>
      </w:r>
      <w:r w:rsidRPr="00EA3F44">
        <w:rPr>
          <w:rFonts w:ascii="Times New Roman" w:eastAsia="Times New Roman" w:hAnsi="Times New Roman" w:cs="Times New Roman"/>
          <w:bCs/>
          <w:i/>
          <w:iCs/>
          <w:sz w:val="28"/>
          <w:szCs w:val="28"/>
        </w:rPr>
        <w:t xml:space="preserve">= а </w:t>
      </w:r>
      <w:r w:rsidRPr="00EA3F44">
        <w:rPr>
          <w:rFonts w:ascii="Times New Roman" w:eastAsia="Times New Roman" w:hAnsi="Times New Roman" w:cs="Times New Roman"/>
          <w:bCs/>
          <w:i/>
          <w:iCs/>
          <w:sz w:val="28"/>
          <w:szCs w:val="28"/>
          <w:vertAlign w:val="superscript"/>
        </w:rPr>
        <w:t>2</w:t>
      </w:r>
      <w:r w:rsidRPr="00EA3F44">
        <w:rPr>
          <w:rFonts w:ascii="Times New Roman" w:eastAsia="Times New Roman" w:hAnsi="Times New Roman" w:cs="Times New Roman"/>
          <w:bCs/>
          <w:i/>
          <w:iCs/>
          <w:sz w:val="28"/>
          <w:szCs w:val="28"/>
        </w:rPr>
        <w:t xml:space="preserve">+ </w:t>
      </w:r>
      <w:r w:rsidRPr="00EA3F44">
        <w:rPr>
          <w:rFonts w:ascii="Times New Roman" w:eastAsia="Times New Roman" w:hAnsi="Times New Roman" w:cs="Times New Roman"/>
          <w:bCs/>
          <w:i/>
          <w:iCs/>
          <w:sz w:val="28"/>
          <w:szCs w:val="28"/>
          <w:lang w:val="en-US"/>
        </w:rPr>
        <w:t>b</w:t>
      </w:r>
      <w:r w:rsidRPr="00EA3F44">
        <w:rPr>
          <w:rFonts w:ascii="Times New Roman" w:eastAsia="Times New Roman" w:hAnsi="Times New Roman" w:cs="Times New Roman"/>
          <w:bCs/>
          <w:i/>
          <w:iCs/>
          <w:sz w:val="28"/>
          <w:szCs w:val="28"/>
        </w:rPr>
        <w:t xml:space="preserve"> </w:t>
      </w:r>
      <w:r w:rsidRPr="00EA3F44">
        <w:rPr>
          <w:rFonts w:ascii="Times New Roman" w:eastAsia="Times New Roman" w:hAnsi="Times New Roman" w:cs="Times New Roman"/>
          <w:bCs/>
          <w:i/>
          <w:iCs/>
          <w:sz w:val="28"/>
          <w:szCs w:val="28"/>
          <w:vertAlign w:val="superscript"/>
        </w:rPr>
        <w:t>2</w:t>
      </w:r>
      <w:r w:rsidRPr="00EA3F44">
        <w:rPr>
          <w:rFonts w:ascii="Times New Roman" w:eastAsia="Times New Roman" w:hAnsi="Times New Roman" w:cs="Times New Roman"/>
          <w:bCs/>
          <w:sz w:val="28"/>
          <w:szCs w:val="28"/>
        </w:rPr>
        <w:t xml:space="preserve"> найдем мнимую полуось </w:t>
      </w:r>
      <w:r w:rsidRPr="00EA3F44">
        <w:rPr>
          <w:rFonts w:ascii="Times New Roman" w:eastAsia="Times New Roman" w:hAnsi="Times New Roman" w:cs="Times New Roman"/>
          <w:bCs/>
          <w:i/>
          <w:iCs/>
          <w:sz w:val="28"/>
          <w:szCs w:val="28"/>
        </w:rPr>
        <w:t>а</w:t>
      </w:r>
      <w:r w:rsidRPr="00EA3F44">
        <w:rPr>
          <w:rFonts w:ascii="Times New Roman" w:eastAsia="Times New Roman" w:hAnsi="Times New Roman" w:cs="Times New Roman"/>
          <w:bCs/>
          <w:sz w:val="28"/>
          <w:szCs w:val="28"/>
        </w:rPr>
        <w:t xml:space="preserve"> =3. Получаем уравнение гиперболы </w:t>
      </w:r>
      <w:r w:rsidRPr="000E3B9F">
        <w:rPr>
          <w:rFonts w:ascii="Times New Roman" w:eastAsia="Times New Roman" w:hAnsi="Times New Roman" w:cs="Times New Roman"/>
          <w:b/>
          <w:bCs/>
          <w:sz w:val="28"/>
          <w:szCs w:val="28"/>
        </w:rPr>
        <w:object w:dxaOrig="1160" w:dyaOrig="660">
          <v:shape id="_x0000_i1202" type="#_x0000_t75" style="width:88pt;height:36pt" o:ole="">
            <v:imagedata r:id="rId346" o:title=""/>
          </v:shape>
          <o:OLEObject Type="Embed" ProgID="Equation.3" ShapeID="_x0000_i1202" DrawAspect="Content" ObjectID="_1552071012" r:id="rId347"/>
        </w:object>
      </w:r>
      <w:r w:rsidRPr="00EA3F44">
        <w:rPr>
          <w:rFonts w:ascii="Times New Roman" w:eastAsia="Times New Roman" w:hAnsi="Times New Roman" w:cs="Times New Roman"/>
          <w:b/>
          <w:bCs/>
          <w:sz w:val="28"/>
          <w:szCs w:val="28"/>
        </w:rPr>
        <w:t xml:space="preserve">. </w:t>
      </w:r>
      <w:r w:rsidRPr="00EA3F44">
        <w:rPr>
          <w:rFonts w:ascii="Times New Roman" w:eastAsia="Times New Roman" w:hAnsi="Times New Roman" w:cs="Times New Roman"/>
          <w:bCs/>
          <w:i/>
          <w:iCs/>
          <w:sz w:val="28"/>
          <w:szCs w:val="28"/>
        </w:rPr>
        <w:t xml:space="preserve"> </w:t>
      </w:r>
      <w:r w:rsidRPr="00EA3F44">
        <w:rPr>
          <w:rFonts w:ascii="Times New Roman" w:eastAsia="Times New Roman" w:hAnsi="Times New Roman" w:cs="Times New Roman"/>
          <w:bCs/>
          <w:sz w:val="28"/>
          <w:szCs w:val="28"/>
        </w:rPr>
        <w:t>►</w:t>
      </w:r>
    </w:p>
    <w:p w:rsidR="000E3B9F" w:rsidRPr="00EA3F44" w:rsidRDefault="000E3B9F" w:rsidP="00044DEB">
      <w:pPr>
        <w:widowControl w:val="0"/>
        <w:numPr>
          <w:ilvl w:val="0"/>
          <w:numId w:val="21"/>
        </w:numPr>
        <w:tabs>
          <w:tab w:val="clear" w:pos="720"/>
          <w:tab w:val="num" w:pos="0"/>
          <w:tab w:val="left" w:pos="851"/>
          <w:tab w:val="left" w:pos="1843"/>
        </w:tabs>
        <w:spacing w:after="0" w:line="360" w:lineRule="auto"/>
        <w:ind w:left="0" w:firstLine="567"/>
        <w:outlineLvl w:val="1"/>
        <w:rPr>
          <w:rFonts w:ascii="Times New Roman" w:eastAsia="Times New Roman" w:hAnsi="Times New Roman" w:cs="Times New Roman"/>
          <w:bCs/>
          <w:sz w:val="28"/>
          <w:szCs w:val="28"/>
        </w:rPr>
      </w:pPr>
      <w:r w:rsidRPr="00EA3F44">
        <w:rPr>
          <w:rFonts w:ascii="Times New Roman" w:eastAsia="Times New Roman" w:hAnsi="Times New Roman" w:cs="Times New Roman"/>
          <w:b/>
          <w:bCs/>
          <w:i/>
          <w:sz w:val="28"/>
          <w:szCs w:val="28"/>
        </w:rPr>
        <w:t>Пример 4.</w:t>
      </w:r>
      <w:r w:rsidRPr="00EA3F44">
        <w:rPr>
          <w:rFonts w:ascii="Times New Roman" w:eastAsia="Times New Roman" w:hAnsi="Times New Roman" w:cs="Times New Roman"/>
          <w:bCs/>
          <w:sz w:val="28"/>
          <w:szCs w:val="28"/>
        </w:rPr>
        <w:t xml:space="preserve"> Парабола с вершиной в начале координат проходит через точку А (2; 4) и симметрична относительно оси О</w:t>
      </w:r>
      <w:r w:rsidRPr="00EA3F44">
        <w:rPr>
          <w:rFonts w:ascii="Times New Roman" w:eastAsia="Times New Roman" w:hAnsi="Times New Roman" w:cs="Times New Roman"/>
          <w:bCs/>
          <w:i/>
          <w:sz w:val="28"/>
          <w:szCs w:val="28"/>
        </w:rPr>
        <w:t>х</w:t>
      </w:r>
      <w:r w:rsidRPr="00EA3F44">
        <w:rPr>
          <w:rFonts w:ascii="Times New Roman" w:eastAsia="Times New Roman" w:hAnsi="Times New Roman" w:cs="Times New Roman"/>
          <w:bCs/>
          <w:sz w:val="28"/>
          <w:szCs w:val="28"/>
        </w:rPr>
        <w:t>. Найдите фокус и уравнения параболы и ее директрисы.</w:t>
      </w:r>
    </w:p>
    <w:p w:rsidR="000E3B9F" w:rsidRPr="000E3B9F" w:rsidRDefault="000E3B9F" w:rsidP="00044DEB">
      <w:pPr>
        <w:numPr>
          <w:ilvl w:val="0"/>
          <w:numId w:val="2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Так как парабола проходит через начало координат и симме</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рична относительно оси О</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то ее уравнение у</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рх</w:t>
      </w:r>
      <w:r w:rsidRPr="000E3B9F">
        <w:rPr>
          <w:rFonts w:ascii="Times New Roman" w:eastAsia="Times New Roman" w:hAnsi="Times New Roman" w:cs="Times New Roman"/>
          <w:bCs/>
          <w:sz w:val="28"/>
          <w:szCs w:val="28"/>
        </w:rPr>
        <w:t>. Подставим координаты точки А, принадлежащей параболе, в это уравнение: 4</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р∙</w:t>
      </w:r>
      <w:r w:rsidRPr="000E3B9F">
        <w:rPr>
          <w:rFonts w:ascii="Times New Roman" w:eastAsia="Times New Roman" w:hAnsi="Times New Roman" w:cs="Times New Roman"/>
          <w:bCs/>
          <w:sz w:val="28"/>
          <w:szCs w:val="28"/>
        </w:rPr>
        <w:t xml:space="preserve">2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р</w:t>
      </w:r>
      <w:r w:rsidRPr="000E3B9F">
        <w:rPr>
          <w:rFonts w:ascii="Times New Roman" w:eastAsia="Times New Roman" w:hAnsi="Times New Roman" w:cs="Times New Roman"/>
          <w:bCs/>
          <w:sz w:val="28"/>
          <w:szCs w:val="28"/>
        </w:rPr>
        <w:t xml:space="preserve"> = 4 – параметр параб</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lastRenderedPageBreak/>
        <w:t>лы. Следовательно уравнение параболы у</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8</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А уравнение ее директрисы </w:t>
      </w:r>
      <w:r w:rsidRPr="000E3B9F">
        <w:rPr>
          <w:rFonts w:ascii="Times New Roman" w:eastAsia="Times New Roman" w:hAnsi="Times New Roman" w:cs="Times New Roman"/>
          <w:bCs/>
          <w:sz w:val="28"/>
          <w:szCs w:val="28"/>
        </w:rPr>
        <w:object w:dxaOrig="800" w:dyaOrig="620">
          <v:shape id="_x0000_i1203" type="#_x0000_t75" style="width:40.65pt;height:31.35pt" o:ole="">
            <v:imagedata r:id="rId348" o:title=""/>
          </v:shape>
          <o:OLEObject Type="Embed" ProgID="Equation.3" ShapeID="_x0000_i1203" DrawAspect="Content" ObjectID="_1552071013" r:id="rId349"/>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х = – 2 и координаты фокуса параболы соответственно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(2; 0).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 Запишите уравнение окружности, имеющей центр в точке О (6; 7) и к</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сающейся прямой 5</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12у – 24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 Запишите уравнение окружности, если точки А (3; 2) и В (– 1; 6) – концы диаметра окружности.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6.3 Составьте уравнение окружности, проходящей через точки А (1; 5), В (– 4; 0) и С (4; – 4).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6.4. Составьте уравнение окружности, проходящей через точку (5; 3) с центром в точке пересечения прямых 5</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xml:space="preserve">– 3у – 13 = 0 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+ 4у + 2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6.5. Расстояния от одного из фокусов эллипса до концов большой оси равны 7 и 1. Составьте уравнение эллипса.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6.6. Прямые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B1"/>
      </w:r>
      <w:r w:rsidRPr="000E3B9F">
        <w:rPr>
          <w:rFonts w:ascii="Times New Roman" w:eastAsia="Times New Roman" w:hAnsi="Times New Roman" w:cs="Times New Roman"/>
          <w:bCs/>
          <w:sz w:val="28"/>
          <w:szCs w:val="28"/>
        </w:rPr>
        <w:t xml:space="preserve"> 8 служат директрисами эллипса, малая ось которого равна 8. Найдите уравнение этого эллипса.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6.7. Постройте окружность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4у – 3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6.8. Найдите координаты фокусов, длины осей и эксцентриситет эллипса, з</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данного уравнением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32.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6.9. Найдите полуоси, координаты фокусов и эксцентриситет эллипса 9</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+4у</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=36.</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6.10. Составьте каноническое уравнение эллипса, у которого малая ось равна 6, а расстояние между фокусами 8.</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6.11. Дан эллипс </w:t>
      </w:r>
      <w:r w:rsidRPr="000E3B9F">
        <w:rPr>
          <w:rFonts w:ascii="Times New Roman" w:eastAsia="Times New Roman" w:hAnsi="Times New Roman" w:cs="Times New Roman"/>
          <w:b/>
          <w:bCs/>
          <w:sz w:val="28"/>
          <w:szCs w:val="28"/>
        </w:rPr>
        <w:object w:dxaOrig="1200" w:dyaOrig="680">
          <v:shape id="_x0000_i1204" type="#_x0000_t75" style="width:82.65pt;height:34.65pt" o:ole="">
            <v:imagedata r:id="rId350" o:title=""/>
          </v:shape>
          <o:OLEObject Type="Embed" ProgID="Equation.3" ShapeID="_x0000_i1204" DrawAspect="Content" ObjectID="_1552071014" r:id="rId351"/>
        </w:objec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Составьте уравнение гтперболы, вершины к</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торой находятся в фокусах, а фокусы – в вершинах данного эллипса.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6.12. Составьте уравнение гиперболы, проходящей через точку М (9; 8), если уравнения асимптот гиперболы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880" w:dyaOrig="680">
          <v:shape id="_x0000_i1205" type="#_x0000_t75" style="width:43.35pt;height:34.65pt" o:ole="">
            <v:imagedata r:id="rId352" o:title=""/>
          </v:shape>
          <o:OLEObject Type="Embed" ProgID="Equation.3" ShapeID="_x0000_i1205" DrawAspect="Content" ObjectID="_1552071015" r:id="rId353"/>
        </w:object>
      </w:r>
      <w:r w:rsidRPr="000E3B9F">
        <w:rPr>
          <w:rFonts w:ascii="Times New Roman" w:eastAsia="Times New Roman" w:hAnsi="Times New Roman" w:cs="Times New Roman"/>
          <w:bCs/>
          <w:sz w:val="28"/>
          <w:szCs w:val="28"/>
        </w:rPr>
        <w:t>. Найдите эксцентриситет и уравнения 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ректрис.</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6.13. Эллипс проходит через точки М</w:t>
      </w:r>
      <w:r w:rsidRPr="000E3B9F">
        <w:rPr>
          <w:rFonts w:ascii="Times New Roman" w:eastAsia="Times New Roman" w:hAnsi="Times New Roman" w:cs="Times New Roman"/>
          <w:bCs/>
          <w:sz w:val="28"/>
          <w:szCs w:val="28"/>
          <w:vertAlign w:val="subscript"/>
        </w:rPr>
        <w:t xml:space="preserve"> 1</w:t>
      </w:r>
      <w:r w:rsidRPr="000E3B9F">
        <w:rPr>
          <w:rFonts w:ascii="Times New Roman" w:eastAsia="Times New Roman" w:hAnsi="Times New Roman" w:cs="Times New Roman"/>
          <w:bCs/>
          <w:sz w:val="28"/>
          <w:szCs w:val="28"/>
        </w:rPr>
        <w:t xml:space="preserve"> (2; </w:t>
      </w:r>
      <w:r w:rsidRPr="000E3B9F">
        <w:rPr>
          <w:rFonts w:ascii="Times New Roman" w:eastAsia="Times New Roman" w:hAnsi="Times New Roman" w:cs="Times New Roman"/>
          <w:bCs/>
          <w:sz w:val="28"/>
          <w:szCs w:val="28"/>
        </w:rPr>
        <w:object w:dxaOrig="360" w:dyaOrig="360">
          <v:shape id="_x0000_i1206" type="#_x0000_t75" style="width:18pt;height:18pt" o:ole="">
            <v:imagedata r:id="rId354" o:title=""/>
          </v:shape>
          <o:OLEObject Type="Embed" ProgID="Equation.3" ShapeID="_x0000_i1206" DrawAspect="Content" ObjectID="_1552071016" r:id="rId355"/>
        </w:object>
      </w:r>
      <w:r w:rsidRPr="000E3B9F">
        <w:rPr>
          <w:rFonts w:ascii="Times New Roman" w:eastAsia="Times New Roman" w:hAnsi="Times New Roman" w:cs="Times New Roman"/>
          <w:bCs/>
          <w:sz w:val="28"/>
          <w:szCs w:val="28"/>
        </w:rPr>
        <w:t>) и М</w:t>
      </w:r>
      <w:r w:rsidRPr="000E3B9F">
        <w:rPr>
          <w:rFonts w:ascii="Times New Roman" w:eastAsia="Times New Roman" w:hAnsi="Times New Roman" w:cs="Times New Roman"/>
          <w:bCs/>
          <w:sz w:val="28"/>
          <w:szCs w:val="28"/>
          <w:vertAlign w:val="subscript"/>
        </w:rPr>
        <w:t xml:space="preserve"> 2</w:t>
      </w:r>
      <w:r w:rsidRPr="000E3B9F">
        <w:rPr>
          <w:rFonts w:ascii="Times New Roman" w:eastAsia="Times New Roman" w:hAnsi="Times New Roman" w:cs="Times New Roman"/>
          <w:bCs/>
          <w:sz w:val="28"/>
          <w:szCs w:val="28"/>
        </w:rPr>
        <w:t xml:space="preserve"> (0; 2). Составьте уранение эллипса и найдите расстояние точки М</w:t>
      </w:r>
      <w:r w:rsidRPr="000E3B9F">
        <w:rPr>
          <w:rFonts w:ascii="Times New Roman" w:eastAsia="Times New Roman" w:hAnsi="Times New Roman" w:cs="Times New Roman"/>
          <w:bCs/>
          <w:sz w:val="28"/>
          <w:szCs w:val="28"/>
          <w:vertAlign w:val="subscript"/>
        </w:rPr>
        <w:t xml:space="preserve"> 1</w:t>
      </w:r>
      <w:r w:rsidRPr="000E3B9F">
        <w:rPr>
          <w:rFonts w:ascii="Times New Roman" w:eastAsia="Times New Roman" w:hAnsi="Times New Roman" w:cs="Times New Roman"/>
          <w:bCs/>
          <w:sz w:val="28"/>
          <w:szCs w:val="28"/>
        </w:rPr>
        <w:t xml:space="preserve"> от фокусов.</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6.14. Составьте уравнение гиперболы, если ее асимптоты заданны уравнением </w:t>
      </w:r>
      <w:r w:rsidRPr="000E3B9F">
        <w:rPr>
          <w:rFonts w:ascii="Times New Roman" w:eastAsia="Times New Roman" w:hAnsi="Times New Roman" w:cs="Times New Roman"/>
          <w:bCs/>
          <w:sz w:val="28"/>
          <w:szCs w:val="28"/>
        </w:rPr>
        <w:object w:dxaOrig="940" w:dyaOrig="620">
          <v:shape id="_x0000_i1207" type="#_x0000_t75" style="width:47.35pt;height:31.35pt" o:ole="">
            <v:imagedata r:id="rId356" o:title=""/>
          </v:shape>
          <o:OLEObject Type="Embed" ProgID="Equation.3" ShapeID="_x0000_i1207" DrawAspect="Content" ObjectID="_1552071017" r:id="rId357"/>
        </w:object>
      </w:r>
      <w:r w:rsidRPr="000E3B9F">
        <w:rPr>
          <w:rFonts w:ascii="Times New Roman" w:eastAsia="Times New Roman" w:hAnsi="Times New Roman" w:cs="Times New Roman"/>
          <w:bCs/>
          <w:sz w:val="28"/>
          <w:szCs w:val="28"/>
        </w:rPr>
        <w:t xml:space="preserve"> и гипербола проходит через точку М (10; –3</w:t>
      </w:r>
      <w:r w:rsidRPr="000E3B9F">
        <w:rPr>
          <w:rFonts w:ascii="Times New Roman" w:eastAsia="Times New Roman" w:hAnsi="Times New Roman" w:cs="Times New Roman"/>
          <w:bCs/>
          <w:sz w:val="28"/>
          <w:szCs w:val="28"/>
        </w:rPr>
        <w:object w:dxaOrig="360" w:dyaOrig="360">
          <v:shape id="_x0000_i1208" type="#_x0000_t75" style="width:18pt;height:18pt" o:ole="">
            <v:imagedata r:id="rId354" o:title=""/>
          </v:shape>
          <o:OLEObject Type="Embed" ProgID="Equation.3" ShapeID="_x0000_i1208" DrawAspect="Content" ObjectID="_1552071018" r:id="rId358"/>
        </w:object>
      </w:r>
      <w:r w:rsidRPr="000E3B9F">
        <w:rPr>
          <w:rFonts w:ascii="Times New Roman" w:eastAsia="Times New Roman" w:hAnsi="Times New Roman" w:cs="Times New Roman"/>
          <w:bCs/>
          <w:sz w:val="28"/>
          <w:szCs w:val="28"/>
        </w:rPr>
        <w:t>). Найдите расстояние между фокусами и вершинами гиперболы.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6.15. Найдите координаты фокусов, длины осей, эксцентриситет и уравнения асимптот гиперболы, заданной уравнением  16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25у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0"/>
        <w:gridCol w:w="4527"/>
      </w:tblGrid>
      <w:tr w:rsidR="000E3B9F" w:rsidRPr="000E3B9F" w:rsidTr="000E3B9F">
        <w:tc>
          <w:tcPr>
            <w:tcW w:w="10137" w:type="dxa"/>
            <w:gridSpan w:val="2"/>
            <w:tcBorders>
              <w:top w:val="nil"/>
              <w:left w:val="nil"/>
              <w:bottom w:val="nil"/>
              <w:right w:val="nil"/>
            </w:tcBorders>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6.16. Парабола с вершиной в точке О (0;0) проходит через точку А (– 2; – 3) и симметрична относительно оси О</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Запишите ее уравнение, найдите фокус</w:t>
            </w:r>
          </w:p>
        </w:tc>
      </w:tr>
      <w:tr w:rsidR="000E3B9F" w:rsidRPr="000E3B9F" w:rsidTr="000E3B9F">
        <w:tc>
          <w:tcPr>
            <w:tcW w:w="5610" w:type="dxa"/>
            <w:tcBorders>
              <w:top w:val="nil"/>
              <w:left w:val="nil"/>
              <w:bottom w:val="nil"/>
              <w:right w:val="nil"/>
            </w:tcBorders>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 уравнение директрисы.</w:t>
            </w:r>
          </w:p>
        </w:tc>
        <w:tc>
          <w:tcPr>
            <w:tcW w:w="4527"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719" style="position:absolute;left:0;text-align:left;margin-left:9.3pt;margin-top:7.8pt;width:180.1pt;height:102.35pt;z-index:251670528;mso-position-horizontal-relative:text;mso-position-vertical-relative:text" coordorigin="6897,715" coordsize="3602,2047">
                  <v:shape id="_x0000_s47720" type="#_x0000_t202" style="position:absolute;left:10149;top:1913;width:231;height:451" stroked="f">
                    <v:textbox style="mso-next-textbox:#_x0000_s47720" inset=".5035mm,1.2789mm,2.55778mm,1.2789mm">
                      <w:txbxContent>
                        <w:p w:rsidR="009B4D2F" w:rsidRPr="00294018" w:rsidRDefault="009B4D2F" w:rsidP="000E3B9F">
                          <w:pPr>
                            <w:rPr>
                              <w:i/>
                            </w:rPr>
                          </w:pPr>
                          <w:r w:rsidRPr="00294018">
                            <w:rPr>
                              <w:i/>
                            </w:rPr>
                            <w:t>х</w:t>
                          </w:r>
                        </w:p>
                      </w:txbxContent>
                    </v:textbox>
                  </v:shape>
                  <v:shape id="_x0000_s47721" type="#_x0000_t202" style="position:absolute;left:8319;top:1905;width:357;height:418" stroked="f">
                    <v:textbox style="mso-next-textbox:#_x0000_s47721" inset=".5035mm,1.2789mm,2.55778mm,1.2789mm">
                      <w:txbxContent>
                        <w:p w:rsidR="009B4D2F" w:rsidRPr="00F410C4" w:rsidRDefault="009B4D2F" w:rsidP="000E3B9F">
                          <w:pPr>
                            <w:rPr>
                              <w:lang w:val="en-US"/>
                            </w:rPr>
                          </w:pPr>
                          <w:r>
                            <w:rPr>
                              <w:lang w:val="en-US"/>
                            </w:rPr>
                            <w:t>F</w:t>
                          </w:r>
                        </w:p>
                      </w:txbxContent>
                    </v:textbox>
                  </v:shape>
                  <v:shape id="_x0000_s47722" type="#_x0000_t202" style="position:absolute;left:8921;top:1906;width:338;height:449" stroked="f">
                    <v:textbox style="mso-next-textbox:#_x0000_s47722" inset=".5035mm,1.2789mm,2.55778mm,1.2789mm">
                      <w:txbxContent>
                        <w:p w:rsidR="009B4D2F" w:rsidRPr="00F410C4" w:rsidRDefault="009B4D2F" w:rsidP="000E3B9F">
                          <w:pPr>
                            <w:rPr>
                              <w:lang w:val="en-US"/>
                            </w:rPr>
                          </w:pPr>
                          <w:r w:rsidRPr="00F410C4">
                            <w:rPr>
                              <w:lang w:val="en-US"/>
                            </w:rPr>
                            <w:t>O</w:t>
                          </w:r>
                        </w:p>
                      </w:txbxContent>
                    </v:textbox>
                  </v:shape>
                  <v:shape id="_x0000_s47723" type="#_x0000_t19" style="position:absolute;left:6930;top:1141;width:1942;height:785" coordsize="21600,21586" adj="-5762018,,,21586" path="wr-21600,-14,21600,43186,783,,21600,21586nfewr-21600,-14,21600,43186,783,,21600,21586l,21586nsxe">
                    <v:path o:connectlocs="783,0;21600,21586;0,21586"/>
                  </v:shape>
                  <v:shape id="_x0000_s47724" type="#_x0000_t19" style="position:absolute;left:6897;top:1857;width:1941;height:766;rotation:-325461fd;flip:y" coordsize="21600,21586" adj="-5762018,,,21586" path="wr-21600,-14,21600,43186,783,,21600,21586nfewr-21600,-14,21600,43186,783,,21600,21586l,21586nsxe">
                    <v:path o:connectlocs="783,0;21600,21586;0,21586"/>
                  </v:shape>
                  <v:line id="_x0000_s47725" style="position:absolute" from="7002,1920" to="10499,1921">
                    <v:stroke endarrow="block"/>
                  </v:line>
                  <v:line id="_x0000_s47726" style="position:absolute;flip:x y" from="8868,741" to="8887,2762">
                    <v:stroke endarrow="block"/>
                  </v:line>
                  <v:line id="_x0000_s47727" style="position:absolute;flip:x" from="9315,833" to="9334,2739"/>
                  <v:line id="_x0000_s47728" style="position:absolute" from="8506,1857" to="8506,1990"/>
                  <v:shape id="_x0000_s47729" type="#_x0000_t202" style="position:absolute;left:8533;top:715;width:231;height:451" stroked="f">
                    <v:textbox style="mso-next-textbox:#_x0000_s47729" inset=".5035mm,1.2789mm,2.55778mm,1.2789mm">
                      <w:txbxContent>
                        <w:p w:rsidR="009B4D2F" w:rsidRPr="00294018" w:rsidRDefault="009B4D2F" w:rsidP="000E3B9F">
                          <w:pPr>
                            <w:rPr>
                              <w:i/>
                            </w:rPr>
                          </w:pPr>
                          <w:r>
                            <w:rPr>
                              <w:i/>
                            </w:rPr>
                            <w:t>у</w:t>
                          </w:r>
                        </w:p>
                      </w:txbxContent>
                    </v:textbox>
                  </v:shape>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6.17. Найдите уравнение параболы и уравнение ее директрисы, если известно, что вершина параболы лежит в начале координат, а фокус имеет координаты</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(0; –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6.18.  Составьте каноническое уравнение гиперболы, проходящеи через точки</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(2; 1) и В (– 4; </w:t>
      </w:r>
      <w:r w:rsidRPr="000E3B9F">
        <w:rPr>
          <w:rFonts w:ascii="Times New Roman" w:eastAsia="Times New Roman" w:hAnsi="Times New Roman" w:cs="Times New Roman"/>
          <w:bCs/>
          <w:sz w:val="28"/>
          <w:szCs w:val="28"/>
        </w:rPr>
        <w:object w:dxaOrig="380" w:dyaOrig="360">
          <v:shape id="_x0000_i1209" type="#_x0000_t75" style="width:19.35pt;height:18pt" o:ole="">
            <v:imagedata r:id="rId359" o:title=""/>
          </v:shape>
          <o:OLEObject Type="Embed" ProgID="Equation.3" ShapeID="_x0000_i1209" DrawAspect="Content" ObjectID="_1552071019" r:id="rId36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6.19. Составьте простейшее уравнение эллипса, если: 1) </w:t>
      </w:r>
      <w:r w:rsidRPr="000E3B9F">
        <w:rPr>
          <w:rFonts w:ascii="Times New Roman" w:eastAsia="Times New Roman" w:hAnsi="Times New Roman" w:cs="Times New Roman"/>
          <w:bCs/>
          <w:i/>
          <w:sz w:val="28"/>
          <w:szCs w:val="28"/>
          <w:lang w:val="en-US"/>
        </w:rPr>
        <w:t>a</w:t>
      </w:r>
      <w:r w:rsidRPr="000E3B9F">
        <w:rPr>
          <w:rFonts w:ascii="Times New Roman" w:eastAsia="Times New Roman" w:hAnsi="Times New Roman" w:cs="Times New Roman"/>
          <w:bCs/>
          <w:sz w:val="28"/>
          <w:szCs w:val="28"/>
        </w:rPr>
        <w:t xml:space="preserve"> = 7, </w:t>
      </w:r>
      <w:r w:rsidRPr="000E3B9F">
        <w:rPr>
          <w:rFonts w:ascii="Times New Roman" w:eastAsia="Times New Roman" w:hAnsi="Times New Roman" w:cs="Times New Roman"/>
          <w:bCs/>
          <w:i/>
          <w:sz w:val="28"/>
          <w:szCs w:val="28"/>
          <w:lang w:val="en-US"/>
        </w:rPr>
        <w:t>b</w:t>
      </w:r>
      <w:r w:rsidRPr="000E3B9F">
        <w:rPr>
          <w:rFonts w:ascii="Times New Roman" w:eastAsia="Times New Roman" w:hAnsi="Times New Roman" w:cs="Times New Roman"/>
          <w:bCs/>
          <w:sz w:val="28"/>
          <w:szCs w:val="28"/>
        </w:rPr>
        <w:t xml:space="preserve"> = 5;  2) ра</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 xml:space="preserve">стояние между фокусами 2с = 12, а большая ось 2а = 20; 3) большая полуось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 12, эксцентриситет </w:t>
      </w:r>
      <w:r w:rsidRPr="000E3B9F">
        <w:rPr>
          <w:rFonts w:ascii="Times New Roman" w:eastAsia="Times New Roman" w:hAnsi="Times New Roman" w:cs="Times New Roman"/>
          <w:bCs/>
          <w:i/>
          <w:sz w:val="28"/>
          <w:szCs w:val="28"/>
        </w:rPr>
        <w:t>е</w:t>
      </w:r>
      <w:r w:rsidRPr="000E3B9F">
        <w:rPr>
          <w:rFonts w:ascii="Times New Roman" w:eastAsia="Times New Roman" w:hAnsi="Times New Roman" w:cs="Times New Roman"/>
          <w:bCs/>
          <w:sz w:val="28"/>
          <w:szCs w:val="28"/>
        </w:rPr>
        <w:t xml:space="preserve"> = 0,5; 4) сумма полуосей </w:t>
      </w:r>
      <w:r w:rsidRPr="000E3B9F">
        <w:rPr>
          <w:rFonts w:ascii="Times New Roman" w:eastAsia="Times New Roman" w:hAnsi="Times New Roman" w:cs="Times New Roman"/>
          <w:bCs/>
          <w:i/>
          <w:sz w:val="28"/>
          <w:szCs w:val="28"/>
          <w:lang w:val="en-US"/>
        </w:rPr>
        <w:t>a</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b</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16, а расстояние между фокусами 2с = </w:t>
      </w:r>
      <w:r w:rsidRPr="000E3B9F">
        <w:rPr>
          <w:rFonts w:ascii="Times New Roman" w:eastAsia="Times New Roman" w:hAnsi="Times New Roman" w:cs="Times New Roman"/>
          <w:bCs/>
          <w:sz w:val="28"/>
          <w:szCs w:val="28"/>
        </w:rPr>
        <w:object w:dxaOrig="480" w:dyaOrig="340">
          <v:shape id="_x0000_i1210" type="#_x0000_t75" style="width:24pt;height:17.35pt" o:ole="">
            <v:imagedata r:id="rId361" o:title=""/>
          </v:shape>
          <o:OLEObject Type="Embed" ProgID="Equation.3" ShapeID="_x0000_i1210" DrawAspect="Content" ObjectID="_1552071020" r:id="rId36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6.20. Составьте</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уравнение параболы, если известно, что:</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фокус параболы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(5; 0), а ее директрисой является ось ординат;</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 парабола симметрична относительно оси Оу и проходит через точки О (0; 0) и М(6;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6.21. Составьте</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уравнение параболы: а)  проходящей через точки (0; 0) и (1; – 3)  и симметричной относительно оси О</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б) проходящей через точки (0; 0)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(2; – 4)  и симметричной относительно оси Оу.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6.22. Арка моста имеет форму параболы. Определите параметр параболы, зная, что пролет арки равен </w:t>
      </w:r>
      <w:smartTag w:uri="urn:schemas-microsoft-com:office:smarttags" w:element="metricconverter">
        <w:smartTagPr>
          <w:attr w:name="ProductID" w:val="24 м"/>
        </w:smartTagPr>
        <w:r w:rsidRPr="000E3B9F">
          <w:rPr>
            <w:rFonts w:ascii="Times New Roman" w:eastAsia="Times New Roman" w:hAnsi="Times New Roman" w:cs="Times New Roman"/>
            <w:bCs/>
            <w:sz w:val="28"/>
            <w:szCs w:val="28"/>
          </w:rPr>
          <w:t>24 м</w:t>
        </w:r>
      </w:smartTag>
      <w:r w:rsidRPr="000E3B9F">
        <w:rPr>
          <w:rFonts w:ascii="Times New Roman" w:eastAsia="Times New Roman" w:hAnsi="Times New Roman" w:cs="Times New Roman"/>
          <w:bCs/>
          <w:sz w:val="28"/>
          <w:szCs w:val="28"/>
        </w:rPr>
        <w:t xml:space="preserve">, а высота арки </w:t>
      </w:r>
      <w:smartTag w:uri="urn:schemas-microsoft-com:office:smarttags" w:element="metricconverter">
        <w:smartTagPr>
          <w:attr w:name="ProductID" w:val="6 м"/>
        </w:smartTagPr>
        <w:r w:rsidRPr="000E3B9F">
          <w:rPr>
            <w:rFonts w:ascii="Times New Roman" w:eastAsia="Times New Roman" w:hAnsi="Times New Roman" w:cs="Times New Roman"/>
            <w:bCs/>
            <w:sz w:val="28"/>
            <w:szCs w:val="28"/>
          </w:rPr>
          <w:t>6 м</w:t>
        </w:r>
      </w:smartTag>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6.23. Составьте уравнение окружности, касающейся осей координат и прох</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дящей через точку М (2;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6.24. Определить координаты центра и радиус окружности, заданной уравнен</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ем</w:t>
      </w:r>
      <w:r w:rsidR="00EA3F44">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t>9</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+ 9у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+ 36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18у + 20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6.25. Найдите оси, вершины, фокусы и эксцентриситет эллипса  9</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+25у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–225=0.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6.26. Найдите оси, вершины, фокусы, эксцентриситет и уравнения асимптот г</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перболы 16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9у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144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6.27. Определите координаты фокуса и составьте уравнение директрисы пар</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болы</w:t>
      </w:r>
      <w:r w:rsidR="00EA3F44">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t xml:space="preserve">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4</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6.28. Составьте уравнение окружности, описанной около треугольника, стор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ны которого заданны уравнениями 9</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2у – 41 = 0, 7</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+ 4у + 7 = 0,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3у + 1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6.29. Найдите уравнение окружности, симметричной с окружностью</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у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+ 4у – 4 относительно прямой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у – 3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EA3F44"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w:t>
      </w:r>
      <w:r w:rsidR="000E3B9F" w:rsidRPr="000E3B9F">
        <w:rPr>
          <w:rFonts w:ascii="Times New Roman" w:eastAsia="Times New Roman" w:hAnsi="Times New Roman" w:cs="Times New Roman"/>
          <w:b/>
          <w:bCs/>
          <w:sz w:val="28"/>
          <w:szCs w:val="28"/>
        </w:rPr>
        <w:t xml:space="preserve"> </w:t>
      </w:r>
      <w:r w:rsidR="000E3B9F" w:rsidRPr="000E3B9F">
        <w:rPr>
          <w:rFonts w:ascii="Times New Roman" w:eastAsia="Times New Roman" w:hAnsi="Times New Roman" w:cs="Times New Roman"/>
          <w:b/>
          <w:bCs/>
          <w:sz w:val="28"/>
          <w:szCs w:val="28"/>
          <w:lang w:val="en-US"/>
        </w:rPr>
        <w:t>II</w:t>
      </w:r>
      <w:r w:rsidR="000E3B9F" w:rsidRPr="000E3B9F">
        <w:rPr>
          <w:rFonts w:ascii="Times New Roman" w:eastAsia="Times New Roman" w:hAnsi="Times New Roman" w:cs="Times New Roman"/>
          <w:b/>
          <w:bCs/>
          <w:sz w:val="28"/>
          <w:szCs w:val="28"/>
        </w:rPr>
        <w:t xml:space="preserve">. </w:t>
      </w:r>
      <w:r w:rsidR="002F4E14" w:rsidRPr="000E3B9F">
        <w:rPr>
          <w:rFonts w:ascii="Times New Roman" w:eastAsia="Times New Roman" w:hAnsi="Times New Roman" w:cs="Times New Roman"/>
          <w:b/>
          <w:bCs/>
          <w:sz w:val="28"/>
          <w:szCs w:val="28"/>
        </w:rPr>
        <w:t>Введение в анализ</w:t>
      </w:r>
    </w:p>
    <w:p w:rsidR="000E3B9F" w:rsidRPr="000E3B9F" w:rsidRDefault="000E3B9F" w:rsidP="00A91415">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7. </w:t>
      </w:r>
      <w:r w:rsidR="00A91415" w:rsidRPr="000E3B9F">
        <w:rPr>
          <w:rFonts w:ascii="Times New Roman" w:eastAsia="Times New Roman" w:hAnsi="Times New Roman" w:cs="Times New Roman"/>
          <w:b/>
          <w:bCs/>
          <w:sz w:val="28"/>
          <w:szCs w:val="28"/>
        </w:rPr>
        <w:t>«Элементы теории множеств. Функции»</w:t>
      </w: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Cs/>
          <w:sz w:val="28"/>
          <w:szCs w:val="28"/>
        </w:rPr>
        <w:t xml:space="preserve"> Найти решение уравнения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w:t>
      </w:r>
    </w:p>
    <w:p w:rsidR="000E3B9F" w:rsidRPr="000E3B9F" w:rsidRDefault="000E3B9F" w:rsidP="00044DEB">
      <w:pPr>
        <w:numPr>
          <w:ilvl w:val="0"/>
          <w:numId w:val="16"/>
        </w:numPr>
        <w:tabs>
          <w:tab w:val="clear" w:pos="720"/>
          <w:tab w:val="num" w:pos="0"/>
          <w:tab w:val="left" w:pos="709"/>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&gt;0 имеем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=&gt; 0 = 2 – неверное равенство, следовательно, решений нет.</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&lt; 0 получаем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=&gt;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Это и есть решение уравнения. ►</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Найти решение уравнения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 3.</w:t>
      </w:r>
    </w:p>
    <w:p w:rsidR="000E3B9F" w:rsidRPr="000E3B9F" w:rsidRDefault="000E3B9F" w:rsidP="00044DEB">
      <w:pPr>
        <w:numPr>
          <w:ilvl w:val="0"/>
          <w:numId w:val="16"/>
        </w:numPr>
        <w:tabs>
          <w:tab w:val="clear" w:pos="720"/>
          <w:tab w:val="num" w:pos="0"/>
          <w:tab w:val="left" w:pos="709"/>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&gt; 0 имеем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=&gt;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1.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&lt; 0 получаем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=&gt;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–3.</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1 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–3 – решения уравнения. ►</w:t>
      </w:r>
    </w:p>
    <w:p w:rsidR="000E3B9F" w:rsidRPr="000E3B9F" w:rsidRDefault="000E3B9F" w:rsidP="00EA3F44">
      <w:pPr>
        <w:tabs>
          <w:tab w:val="num" w:pos="0"/>
          <w:tab w:val="left" w:pos="709"/>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lastRenderedPageBreak/>
        <w:t>Пример 3.</w:t>
      </w:r>
      <w:r w:rsidRPr="000E3B9F">
        <w:rPr>
          <w:rFonts w:ascii="Times New Roman" w:eastAsia="Times New Roman" w:hAnsi="Times New Roman" w:cs="Times New Roman"/>
          <w:bCs/>
          <w:sz w:val="28"/>
          <w:szCs w:val="28"/>
        </w:rPr>
        <w:t xml:space="preserve"> Исследовать функцию на четность – нечетность </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rPr>
        <w:object w:dxaOrig="1400" w:dyaOrig="660">
          <v:shape id="_x0000_i1211" type="#_x0000_t75" style="width:64.65pt;height:34pt" o:ole="" fillcolor="window">
            <v:imagedata r:id="rId363" o:title=""/>
          </v:shape>
          <o:OLEObject Type="Embed" ProgID="Equation.3" ShapeID="_x0000_i1211" DrawAspect="Content" ObjectID="_1552071021" r:id="rId364"/>
        </w:object>
      </w:r>
      <w:r w:rsidRPr="000E3B9F">
        <w:rPr>
          <w:rFonts w:ascii="Times New Roman" w:eastAsia="Times New Roman" w:hAnsi="Times New Roman" w:cs="Times New Roman"/>
          <w:bCs/>
          <w:sz w:val="28"/>
          <w:szCs w:val="28"/>
        </w:rPr>
        <w:t xml:space="preserve">. </w:t>
      </w:r>
    </w:p>
    <w:p w:rsidR="000E3B9F" w:rsidRPr="000E3B9F" w:rsidRDefault="000E3B9F" w:rsidP="00044DEB">
      <w:pPr>
        <w:numPr>
          <w:ilvl w:val="0"/>
          <w:numId w:val="16"/>
        </w:numPr>
        <w:tabs>
          <w:tab w:val="clear" w:pos="720"/>
          <w:tab w:val="num" w:pos="0"/>
          <w:tab w:val="left" w:pos="709"/>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1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 –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(–1; 1) </w:t>
      </w:r>
      <w:r w:rsidRPr="000E3B9F">
        <w:rPr>
          <w:rFonts w:ascii="Times New Roman" w:eastAsia="Times New Roman" w:hAnsi="Times New Roman" w:cs="Times New Roman"/>
          <w:bCs/>
          <w:sz w:val="28"/>
          <w:szCs w:val="28"/>
          <w:lang w:val="en-US"/>
        </w:rPr>
        <w:sym w:font="Symbol" w:char="F0C8"/>
      </w:r>
      <w:r w:rsidRPr="000E3B9F">
        <w:rPr>
          <w:rFonts w:ascii="Times New Roman" w:eastAsia="Times New Roman" w:hAnsi="Times New Roman" w:cs="Times New Roman"/>
          <w:bCs/>
          <w:sz w:val="28"/>
          <w:szCs w:val="28"/>
        </w:rPr>
        <w:t xml:space="preserve"> (1; +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xml:space="preserve"> ) – область опр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деления функции симметрична относительно начала координат.</w:t>
      </w:r>
    </w:p>
    <w:p w:rsidR="000E3B9F" w:rsidRPr="000E3B9F" w:rsidRDefault="000E3B9F" w:rsidP="00EA3F44">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 1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1) = 1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1)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 функция четная. ►</w:t>
      </w:r>
    </w:p>
    <w:p w:rsidR="000E3B9F" w:rsidRPr="000E3B9F" w:rsidRDefault="000E3B9F" w:rsidP="00EA3F44">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4</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Является  ли функция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[–2; 10) четной?</w:t>
      </w:r>
    </w:p>
    <w:p w:rsidR="000E3B9F" w:rsidRPr="000E3B9F" w:rsidRDefault="000E3B9F" w:rsidP="00044DEB">
      <w:pPr>
        <w:numPr>
          <w:ilvl w:val="1"/>
          <w:numId w:val="15"/>
        </w:numPr>
        <w:tabs>
          <w:tab w:val="clear" w:pos="1620"/>
          <w:tab w:val="left" w:pos="0"/>
          <w:tab w:val="left" w:pos="993"/>
          <w:tab w:val="left" w:pos="1843"/>
        </w:tabs>
        <w:spacing w:after="0" w:line="360" w:lineRule="auto"/>
        <w:ind w:left="0"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но Х – несимметрична относ</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тельно начала координат.</w:t>
      </w:r>
    </w:p>
    <w:p w:rsidR="000E3B9F" w:rsidRPr="000E3B9F" w:rsidRDefault="000E3B9F" w:rsidP="00EA3F44">
      <w:pPr>
        <w:tabs>
          <w:tab w:val="left" w:pos="0"/>
          <w:tab w:val="left" w:pos="993"/>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Ответ: функция не является ни четной, ни нечетной. ►  </w:t>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tab/>
      </w:r>
    </w:p>
    <w:p w:rsidR="000E3B9F" w:rsidRPr="000E3B9F" w:rsidRDefault="000E3B9F" w:rsidP="00EA3F44">
      <w:pPr>
        <w:tabs>
          <w:tab w:val="left" w:pos="0"/>
          <w:tab w:val="left" w:pos="993"/>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5</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 xml:space="preserve"> Показать, что функция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имеет период  Т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/5.</w:t>
      </w:r>
    </w:p>
    <w:p w:rsidR="000E3B9F" w:rsidRPr="000E3B9F" w:rsidRDefault="000E3B9F" w:rsidP="00044DEB">
      <w:pPr>
        <w:numPr>
          <w:ilvl w:val="1"/>
          <w:numId w:val="15"/>
        </w:numPr>
        <w:tabs>
          <w:tab w:val="clear" w:pos="1620"/>
          <w:tab w:val="left" w:pos="0"/>
          <w:tab w:val="left" w:pos="993"/>
          <w:tab w:val="left" w:pos="1843"/>
        </w:tabs>
        <w:spacing w:after="0" w:line="360" w:lineRule="auto"/>
        <w:ind w:left="0"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Т.к. периодической функции </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w:t>
      </w:r>
      <w:r w:rsidRPr="000E3B9F">
        <w:rPr>
          <w:rFonts w:ascii="Times New Roman" w:eastAsia="Times New Roman" w:hAnsi="Times New Roman" w:cs="Times New Roman"/>
          <w:bCs/>
          <w:i/>
          <w:iCs/>
          <w:sz w:val="28"/>
          <w:szCs w:val="28"/>
          <w:lang w:val="en-US"/>
        </w:rPr>
        <w:t>x</w:t>
      </w:r>
      <w:r w:rsidRPr="000E3B9F">
        <w:rPr>
          <w:rFonts w:ascii="Times New Roman" w:eastAsia="Times New Roman" w:hAnsi="Times New Roman" w:cs="Times New Roman"/>
          <w:bCs/>
          <w:i/>
          <w:iCs/>
          <w:sz w:val="28"/>
          <w:szCs w:val="28"/>
        </w:rPr>
        <w:t xml:space="preserve"> + Т)= </w:t>
      </w: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(х),</w:t>
      </w:r>
      <w:r w:rsidRPr="000E3B9F">
        <w:rPr>
          <w:rFonts w:ascii="Times New Roman" w:eastAsia="Times New Roman" w:hAnsi="Times New Roman" w:cs="Times New Roman"/>
          <w:bCs/>
          <w:iCs/>
          <w:sz w:val="28"/>
          <w:szCs w:val="28"/>
        </w:rPr>
        <w:t xml:space="preserve"> где Т– период фун</w:t>
      </w:r>
      <w:r w:rsidRPr="000E3B9F">
        <w:rPr>
          <w:rFonts w:ascii="Times New Roman" w:eastAsia="Times New Roman" w:hAnsi="Times New Roman" w:cs="Times New Roman"/>
          <w:bCs/>
          <w:iCs/>
          <w:sz w:val="28"/>
          <w:szCs w:val="28"/>
        </w:rPr>
        <w:t>к</w:t>
      </w:r>
      <w:r w:rsidRPr="000E3B9F">
        <w:rPr>
          <w:rFonts w:ascii="Times New Roman" w:eastAsia="Times New Roman" w:hAnsi="Times New Roman" w:cs="Times New Roman"/>
          <w:bCs/>
          <w:iCs/>
          <w:sz w:val="28"/>
          <w:szCs w:val="28"/>
        </w:rPr>
        <w:t xml:space="preserve">ции, подставим значение  </w:t>
      </w:r>
      <w:r w:rsidRPr="000E3B9F">
        <w:rPr>
          <w:rFonts w:ascii="Times New Roman" w:eastAsia="Times New Roman" w:hAnsi="Times New Roman" w:cs="Times New Roman"/>
          <w:bCs/>
          <w:sz w:val="28"/>
          <w:szCs w:val="28"/>
        </w:rPr>
        <w:t>Т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/5 в исходную функцию.</w:t>
      </w:r>
      <w:r w:rsidRPr="000E3B9F">
        <w:rPr>
          <w:rFonts w:ascii="Times New Roman" w:eastAsia="Times New Roman" w:hAnsi="Times New Roman" w:cs="Times New Roman"/>
          <w:bCs/>
          <w:i/>
          <w:iCs/>
          <w:sz w:val="28"/>
          <w:szCs w:val="28"/>
        </w:rPr>
        <w:t xml:space="preserve">   </w:t>
      </w:r>
    </w:p>
    <w:p w:rsidR="000E3B9F" w:rsidRPr="000E3B9F" w:rsidRDefault="000E3B9F" w:rsidP="00EA3F44">
      <w:pPr>
        <w:tabs>
          <w:tab w:val="left" w:pos="0"/>
          <w:tab w:val="left" w:pos="993"/>
          <w:tab w:val="left" w:pos="1843"/>
        </w:tabs>
        <w:spacing w:after="0" w:line="360" w:lineRule="auto"/>
        <w:ind w:firstLine="709"/>
        <w:outlineLvl w:val="1"/>
        <w:rPr>
          <w:rFonts w:ascii="Times New Roman" w:eastAsia="Times New Roman" w:hAnsi="Times New Roman" w:cs="Times New Roman"/>
          <w:bCs/>
          <w:sz w:val="28"/>
          <w:szCs w:val="28"/>
          <w:lang w:val="de-DE"/>
        </w:rPr>
      </w:pPr>
      <w:r w:rsidRPr="000E3B9F">
        <w:rPr>
          <w:rFonts w:ascii="Times New Roman" w:eastAsia="Times New Roman" w:hAnsi="Times New Roman" w:cs="Times New Roman"/>
          <w:bCs/>
          <w:iCs/>
          <w:sz w:val="28"/>
          <w:szCs w:val="28"/>
        </w:rPr>
        <w:t xml:space="preserve"> Получим</w:t>
      </w:r>
      <w:r w:rsidRPr="000E3B9F">
        <w:rPr>
          <w:rFonts w:ascii="Times New Roman" w:eastAsia="Times New Roman" w:hAnsi="Times New Roman" w:cs="Times New Roman"/>
          <w:bCs/>
          <w:iCs/>
          <w:sz w:val="28"/>
          <w:szCs w:val="28"/>
          <w:lang w:val="de-DE"/>
        </w:rPr>
        <w:t xml:space="preserve"> </w:t>
      </w:r>
      <w:r w:rsidRPr="000E3B9F">
        <w:rPr>
          <w:rFonts w:ascii="Times New Roman" w:eastAsia="Times New Roman" w:hAnsi="Times New Roman" w:cs="Times New Roman"/>
          <w:bCs/>
          <w:sz w:val="28"/>
          <w:szCs w:val="28"/>
          <w:lang w:val="de-DE"/>
        </w:rPr>
        <w:t>sin[5(</w:t>
      </w:r>
      <w:r w:rsidRPr="000E3B9F">
        <w:rPr>
          <w:rFonts w:ascii="Times New Roman" w:eastAsia="Times New Roman" w:hAnsi="Times New Roman" w:cs="Times New Roman"/>
          <w:bCs/>
          <w:i/>
          <w:sz w:val="28"/>
          <w:szCs w:val="28"/>
          <w:lang w:val="de-DE"/>
        </w:rPr>
        <w:t>x</w:t>
      </w:r>
      <w:r w:rsidRPr="000E3B9F">
        <w:rPr>
          <w:rFonts w:ascii="Times New Roman" w:eastAsia="Times New Roman" w:hAnsi="Times New Roman" w:cs="Times New Roman"/>
          <w:bCs/>
          <w:sz w:val="28"/>
          <w:szCs w:val="28"/>
          <w:lang w:val="de-DE"/>
        </w:rPr>
        <w:t xml:space="preserve">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lang w:val="de-DE"/>
        </w:rPr>
        <w:t>/5) + 3] = sin(5</w:t>
      </w:r>
      <w:r w:rsidRPr="000E3B9F">
        <w:rPr>
          <w:rFonts w:ascii="Times New Roman" w:eastAsia="Times New Roman" w:hAnsi="Times New Roman" w:cs="Times New Roman"/>
          <w:bCs/>
          <w:i/>
          <w:sz w:val="28"/>
          <w:szCs w:val="28"/>
          <w:lang w:val="de-DE"/>
        </w:rPr>
        <w:t>x</w:t>
      </w:r>
      <w:r w:rsidRPr="000E3B9F">
        <w:rPr>
          <w:rFonts w:ascii="Times New Roman" w:eastAsia="Times New Roman" w:hAnsi="Times New Roman" w:cs="Times New Roman"/>
          <w:bCs/>
          <w:sz w:val="28"/>
          <w:szCs w:val="28"/>
          <w:lang w:val="de-DE"/>
        </w:rPr>
        <w:t xml:space="preserve">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lang w:val="de-DE"/>
        </w:rPr>
        <w:t xml:space="preserve"> + 3) = sin((5</w:t>
      </w:r>
      <w:r w:rsidRPr="000E3B9F">
        <w:rPr>
          <w:rFonts w:ascii="Times New Roman" w:eastAsia="Times New Roman" w:hAnsi="Times New Roman" w:cs="Times New Roman"/>
          <w:bCs/>
          <w:i/>
          <w:sz w:val="28"/>
          <w:szCs w:val="28"/>
          <w:lang w:val="de-DE"/>
        </w:rPr>
        <w:t>x</w:t>
      </w:r>
      <w:r w:rsidRPr="000E3B9F">
        <w:rPr>
          <w:rFonts w:ascii="Times New Roman" w:eastAsia="Times New Roman" w:hAnsi="Times New Roman" w:cs="Times New Roman"/>
          <w:bCs/>
          <w:sz w:val="28"/>
          <w:szCs w:val="28"/>
          <w:lang w:val="de-DE"/>
        </w:rPr>
        <w:t xml:space="preserve"> + 3)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lang w:val="de-DE"/>
        </w:rPr>
        <w:t xml:space="preserve">) = </w:t>
      </w:r>
    </w:p>
    <w:p w:rsidR="000E3B9F" w:rsidRPr="000E3B9F" w:rsidRDefault="000E3B9F" w:rsidP="00EA3F44">
      <w:pPr>
        <w:tabs>
          <w:tab w:val="left" w:pos="0"/>
          <w:tab w:val="left" w:pos="993"/>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+ 3), следовательно Т = 2</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/5 – период данной функции. ►</w:t>
      </w:r>
    </w:p>
    <w:p w:rsidR="000E3B9F" w:rsidRPr="00EA3F44"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16"/>
          <w:szCs w:val="16"/>
        </w:rPr>
      </w:pP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7.1. Найдите решения следующих уравнений.</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sz w:val="28"/>
          <w:szCs w:val="28"/>
        </w:rPr>
        <w:tab/>
        <w:t xml:space="preserve">б)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 3,</w:t>
      </w:r>
      <w:r w:rsidRPr="000E3B9F">
        <w:rPr>
          <w:rFonts w:ascii="Times New Roman" w:eastAsia="Times New Roman" w:hAnsi="Times New Roman" w:cs="Times New Roman"/>
          <w:bCs/>
          <w:sz w:val="28"/>
          <w:szCs w:val="28"/>
        </w:rPr>
        <w:tab/>
        <w:t xml:space="preserve">в)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 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rPr>
        <w:tab/>
        <w:t xml:space="preserve">г)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+ 3|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 4 = 0.</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7.2. Найдите область определения функции.</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9540" w:dyaOrig="680">
          <v:shape id="_x0000_i1212" type="#_x0000_t75" style="width:494pt;height:34.65pt" o:ole="" fillcolor="window">
            <v:imagedata r:id="rId365" o:title=""/>
          </v:shape>
          <o:OLEObject Type="Embed" ProgID="Equation.3" ShapeID="_x0000_i1212" DrawAspect="Content" ObjectID="_1552071022" r:id="rId366"/>
        </w:object>
      </w:r>
      <w:r w:rsidRPr="000E3B9F">
        <w:rPr>
          <w:rFonts w:ascii="Times New Roman" w:eastAsia="Times New Roman" w:hAnsi="Times New Roman" w:cs="Times New Roman"/>
          <w:bCs/>
          <w:sz w:val="28"/>
          <w:szCs w:val="28"/>
          <w:lang w:val="en-US"/>
        </w:rPr>
        <w:object w:dxaOrig="9639" w:dyaOrig="840">
          <v:shape id="_x0000_i1213" type="#_x0000_t75" style="width:497.35pt;height:46.65pt" o:ole="" fillcolor="window">
            <v:imagedata r:id="rId367" o:title=""/>
          </v:shape>
          <o:OLEObject Type="Embed" ProgID="Equation.3" ShapeID="_x0000_i1213" DrawAspect="Content" ObjectID="_1552071023" r:id="rId368"/>
        </w:object>
      </w:r>
      <w:r w:rsidRPr="000E3B9F">
        <w:rPr>
          <w:rFonts w:ascii="Times New Roman" w:eastAsia="Times New Roman" w:hAnsi="Times New Roman" w:cs="Times New Roman"/>
          <w:bCs/>
          <w:sz w:val="28"/>
          <w:szCs w:val="28"/>
        </w:rPr>
        <w:t>7.3. Найдите множество значений функции.</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7920" w:dyaOrig="660">
          <v:shape id="_x0000_i1214" type="#_x0000_t75" style="width:414.65pt;height:36.65pt" o:ole="" fillcolor="window">
            <v:imagedata r:id="rId369" o:title=""/>
          </v:shape>
          <o:OLEObject Type="Embed" ProgID="Equation.3" ShapeID="_x0000_i1214" DrawAspect="Content" ObjectID="_1552071024" r:id="rId370"/>
        </w:object>
      </w:r>
      <w:r w:rsidRPr="000E3B9F">
        <w:rPr>
          <w:rFonts w:ascii="Times New Roman" w:eastAsia="Times New Roman" w:hAnsi="Times New Roman" w:cs="Times New Roman"/>
          <w:bCs/>
          <w:sz w:val="28"/>
          <w:szCs w:val="28"/>
        </w:rPr>
        <w:t>.</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7.4. Для функции </w:t>
      </w:r>
      <w:r w:rsidRPr="000E3B9F">
        <w:rPr>
          <w:rFonts w:ascii="Times New Roman" w:eastAsia="Times New Roman" w:hAnsi="Times New Roman" w:cs="Times New Roman"/>
          <w:bCs/>
          <w:sz w:val="28"/>
          <w:szCs w:val="28"/>
        </w:rPr>
        <w:object w:dxaOrig="1380" w:dyaOrig="660">
          <v:shape id="_x0000_i1215" type="#_x0000_t75" style="width:70pt;height:34pt" o:ole="">
            <v:imagedata r:id="rId371" o:title=""/>
          </v:shape>
          <o:OLEObject Type="Embed" ProgID="Equation.3" ShapeID="_x0000_i1215" DrawAspect="Content" ObjectID="_1552071025" r:id="rId372"/>
        </w:object>
      </w:r>
      <w:r w:rsidRPr="000E3B9F">
        <w:rPr>
          <w:rFonts w:ascii="Times New Roman" w:eastAsia="Times New Roman" w:hAnsi="Times New Roman" w:cs="Times New Roman"/>
          <w:bCs/>
          <w:sz w:val="28"/>
          <w:szCs w:val="28"/>
        </w:rPr>
        <w:t xml:space="preserve"> найдите:</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(0),   б)</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(-2),   в)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rPr>
        <w:object w:dxaOrig="380" w:dyaOrig="340">
          <v:shape id="_x0000_i1216" type="#_x0000_t75" style="width:19.35pt;height:17.35pt" o:ole="">
            <v:imagedata r:id="rId373" o:title=""/>
          </v:shape>
          <o:OLEObject Type="Embed" ProgID="Equation.3" ShapeID="_x0000_i1216" DrawAspect="Content" ObjectID="_1552071026" r:id="rId374"/>
        </w:object>
      </w:r>
      <w:r w:rsidRPr="000E3B9F">
        <w:rPr>
          <w:rFonts w:ascii="Times New Roman" w:eastAsia="Times New Roman" w:hAnsi="Times New Roman" w:cs="Times New Roman"/>
          <w:bCs/>
          <w:i/>
          <w:sz w:val="28"/>
          <w:szCs w:val="28"/>
        </w:rPr>
        <w:t xml:space="preserve">),    г)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(–х),    д)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rPr>
        <w:object w:dxaOrig="240" w:dyaOrig="620">
          <v:shape id="_x0000_i1217" type="#_x0000_t75" style="width:12pt;height:31.35pt" o:ole="">
            <v:imagedata r:id="rId375" o:title=""/>
          </v:shape>
          <o:OLEObject Type="Embed" ProgID="Equation.3" ShapeID="_x0000_i1217" DrawAspect="Content" ObjectID="_1552071027" r:id="rId376"/>
        </w:object>
      </w:r>
      <w:r w:rsidRPr="000E3B9F">
        <w:rPr>
          <w:rFonts w:ascii="Times New Roman" w:eastAsia="Times New Roman" w:hAnsi="Times New Roman" w:cs="Times New Roman"/>
          <w:bCs/>
          <w:i/>
          <w:sz w:val="28"/>
          <w:szCs w:val="28"/>
        </w:rPr>
        <w:t xml:space="preserve">),    е)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(а+1),    ж)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(а)+1,    з)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(2х).</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7.5. Для функции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(х) = х</w:t>
      </w:r>
      <w:r w:rsidRPr="000E3B9F">
        <w:rPr>
          <w:rFonts w:ascii="Times New Roman" w:eastAsia="Times New Roman" w:hAnsi="Times New Roman" w:cs="Times New Roman"/>
          <w:bCs/>
          <w:i/>
          <w:sz w:val="28"/>
          <w:szCs w:val="28"/>
          <w:vertAlign w:val="superscript"/>
        </w:rPr>
        <w:t>3</w:t>
      </w:r>
      <w:r w:rsidRPr="000E3B9F">
        <w:rPr>
          <w:rFonts w:ascii="Times New Roman" w:eastAsia="Times New Roman" w:hAnsi="Times New Roman" w:cs="Times New Roman"/>
          <w:bCs/>
          <w:i/>
          <w:sz w:val="28"/>
          <w:szCs w:val="28"/>
        </w:rPr>
        <w:t>·2</w:t>
      </w:r>
      <w:r w:rsidRPr="000E3B9F">
        <w:rPr>
          <w:rFonts w:ascii="Times New Roman" w:eastAsia="Times New Roman" w:hAnsi="Times New Roman" w:cs="Times New Roman"/>
          <w:bCs/>
          <w:i/>
          <w:sz w:val="28"/>
          <w:szCs w:val="28"/>
          <w:vertAlign w:val="superscript"/>
        </w:rPr>
        <w:t>х</w:t>
      </w:r>
      <w:r w:rsidRPr="000E3B9F">
        <w:rPr>
          <w:rFonts w:ascii="Times New Roman" w:eastAsia="Times New Roman" w:hAnsi="Times New Roman" w:cs="Times New Roman"/>
          <w:bCs/>
          <w:sz w:val="28"/>
          <w:szCs w:val="28"/>
        </w:rPr>
        <w:t xml:space="preserve"> найдите:</w:t>
      </w:r>
      <w:r w:rsidRPr="000E3B9F">
        <w:rPr>
          <w:rFonts w:ascii="Times New Roman" w:eastAsia="Times New Roman" w:hAnsi="Times New Roman" w:cs="Times New Roman"/>
          <w:bCs/>
          <w:i/>
          <w:sz w:val="28"/>
          <w:szCs w:val="28"/>
        </w:rPr>
        <w:t xml:space="preserve">   </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i/>
          <w:sz w:val="28"/>
          <w:szCs w:val="28"/>
        </w:rPr>
        <w:lastRenderedPageBreak/>
        <w:t>а)</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(1),   б)</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(-3),   в)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rPr>
        <w:object w:dxaOrig="540" w:dyaOrig="360">
          <v:shape id="_x0000_i1218" type="#_x0000_t75" style="width:28pt;height:18pt" o:ole="">
            <v:imagedata r:id="rId377" o:title=""/>
          </v:shape>
          <o:OLEObject Type="Embed" ProgID="Equation.3" ShapeID="_x0000_i1218" DrawAspect="Content" ObjectID="_1552071028" r:id="rId378"/>
        </w:object>
      </w:r>
      <w:r w:rsidRPr="000E3B9F">
        <w:rPr>
          <w:rFonts w:ascii="Times New Roman" w:eastAsia="Times New Roman" w:hAnsi="Times New Roman" w:cs="Times New Roman"/>
          <w:bCs/>
          <w:i/>
          <w:sz w:val="28"/>
          <w:szCs w:val="28"/>
        </w:rPr>
        <w:t xml:space="preserve">),    г)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 xml:space="preserve">(–х),    д)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rPr>
        <w:object w:dxaOrig="240" w:dyaOrig="620">
          <v:shape id="_x0000_i1219" type="#_x0000_t75" style="width:12pt;height:31.35pt" o:ole="">
            <v:imagedata r:id="rId375" o:title=""/>
          </v:shape>
          <o:OLEObject Type="Embed" ProgID="Equation.3" ShapeID="_x0000_i1219" DrawAspect="Content" ObjectID="_1552071029" r:id="rId379"/>
        </w:object>
      </w:r>
      <w:r w:rsidRPr="000E3B9F">
        <w:rPr>
          <w:rFonts w:ascii="Times New Roman" w:eastAsia="Times New Roman" w:hAnsi="Times New Roman" w:cs="Times New Roman"/>
          <w:bCs/>
          <w:i/>
          <w:sz w:val="28"/>
          <w:szCs w:val="28"/>
        </w:rPr>
        <w:t>),    е)</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(3х),    ж)</w:t>
      </w:r>
      <w:r w:rsidRPr="000E3B9F">
        <w:rPr>
          <w:rFonts w:ascii="Times New Roman" w:eastAsia="Times New Roman" w:hAnsi="Times New Roman" w:cs="Times New Roman"/>
          <w:bCs/>
          <w:i/>
          <w:sz w:val="28"/>
          <w:szCs w:val="28"/>
        </w:rPr>
        <w:object w:dxaOrig="580" w:dyaOrig="680">
          <v:shape id="_x0000_i1220" type="#_x0000_t75" style="width:29.35pt;height:34.65pt" o:ole="">
            <v:imagedata r:id="rId380" o:title=""/>
          </v:shape>
          <o:OLEObject Type="Embed" ProgID="Equation.3" ShapeID="_x0000_i1220" DrawAspect="Content" ObjectID="_1552071030" r:id="rId381"/>
        </w:object>
      </w:r>
      <w:r w:rsidRPr="000E3B9F">
        <w:rPr>
          <w:rFonts w:ascii="Times New Roman" w:eastAsia="Times New Roman" w:hAnsi="Times New Roman" w:cs="Times New Roman"/>
          <w:bCs/>
          <w:i/>
          <w:sz w:val="28"/>
          <w:szCs w:val="28"/>
        </w:rPr>
        <w:t xml:space="preserve">,    з)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(а– 2).</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7.6. Исследуйте на четность и нечетность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8680" w:dyaOrig="660">
          <v:shape id="_x0000_i1221" type="#_x0000_t75" style="width:434.65pt;height:36.65pt" o:ole="" fillcolor="window">
            <v:imagedata r:id="rId382" o:title=""/>
          </v:shape>
          <o:OLEObject Type="Embed" ProgID="Equation.3" ShapeID="_x0000_i1221" DrawAspect="Content" ObjectID="_1552071031" r:id="rId383"/>
        </w:object>
      </w:r>
    </w:p>
    <w:p w:rsidR="000E3B9F" w:rsidRPr="000E3B9F" w:rsidRDefault="000E3B9F" w:rsidP="00EA3F44">
      <w:pPr>
        <w:widowControl w:val="0"/>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8500" w:dyaOrig="720">
          <v:shape id="_x0000_i1222" type="#_x0000_t75" style="width:425.35pt;height:40pt" o:ole="" fillcolor="window">
            <v:imagedata r:id="rId384" o:title=""/>
          </v:shape>
          <o:OLEObject Type="Embed" ProgID="Equation.3" ShapeID="_x0000_i1222" DrawAspect="Content" ObjectID="_1552071032" r:id="rId38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7.7. Определите, является ли данная функция периодической, и найдите ее на</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меньший положительный период, если он существует.</w:t>
      </w: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7580" w:dyaOrig="620">
          <v:shape id="_x0000_i1223" type="#_x0000_t75" style="width:386pt;height:36.65pt" o:ole="" fillcolor="window">
            <v:imagedata r:id="rId386" o:title=""/>
          </v:shape>
          <o:OLEObject Type="Embed" ProgID="Equation.3" ShapeID="_x0000_i1223" DrawAspect="Content" ObjectID="_1552071033" r:id="rId387"/>
        </w:objec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7.8. Сложную функцию  запишите в виде одного равенства:</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2659" w:dyaOrig="380">
          <v:shape id="_x0000_i1224" type="#_x0000_t75" style="width:139.35pt;height:22.65pt" o:ole="">
            <v:imagedata r:id="rId388" o:title=""/>
          </v:shape>
          <o:OLEObject Type="Embed" ProgID="Equation.3" ShapeID="_x0000_i1224" DrawAspect="Content" ObjectID="_1552071034" r:id="rId389"/>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2600" w:dyaOrig="400">
          <v:shape id="_x0000_i1225" type="#_x0000_t75" style="width:136.65pt;height:22.65pt" o:ole="">
            <v:imagedata r:id="rId390" o:title=""/>
          </v:shape>
          <o:OLEObject Type="Embed" ProgID="Equation.3" ShapeID="_x0000_i1225" DrawAspect="Content" ObjectID="_1552071035" r:id="rId391"/>
        </w:objec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3019" w:dyaOrig="400">
          <v:shape id="_x0000_i1226" type="#_x0000_t75" style="width:154.65pt;height:22.65pt" o:ole="">
            <v:imagedata r:id="rId392" o:title=""/>
          </v:shape>
          <o:OLEObject Type="Embed" ProgID="Equation.3" ShapeID="_x0000_i1226" DrawAspect="Content" ObjectID="_1552071036" r:id="rId393"/>
        </w:objec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7.9. Сложную функцию запишите в виде цепочки равенств:</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7680" w:dyaOrig="1120">
          <v:shape id="_x0000_i1227" type="#_x0000_t75" style="width:430pt;height:61.35pt" o:ole="" fillcolor="window">
            <v:imagedata r:id="rId394" o:title=""/>
          </v:shape>
          <o:OLEObject Type="Embed" ProgID="Equation.3" ShapeID="_x0000_i1227" DrawAspect="Content" ObjectID="_1552071037" r:id="rId395"/>
        </w:objec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7.10. Постройте графики данных функций, используя свойства преобразования гр</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фиков элементарных функций.</w:t>
      </w:r>
    </w:p>
    <w:p w:rsidR="000E3B9F" w:rsidRPr="000E3B9F" w:rsidRDefault="000E3B9F" w:rsidP="00EA3F4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360" w:dyaOrig="1080">
          <v:shape id="_x0000_i1228" type="#_x0000_t75" style="width:455.35pt;height:61.35pt" o:ole="" fillcolor="window">
            <v:imagedata r:id="rId396" o:title=""/>
          </v:shape>
          <o:OLEObject Type="Embed" ProgID="Equation.3" ShapeID="_x0000_i1228" DrawAspect="Content" ObjectID="_1552071038" r:id="rId397"/>
        </w:object>
      </w:r>
    </w:p>
    <w:p w:rsidR="000E3B9F" w:rsidRPr="002F4E14"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16"/>
          <w:szCs w:val="16"/>
        </w:rPr>
      </w:pPr>
    </w:p>
    <w:p w:rsidR="000E3B9F" w:rsidRP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8. </w:t>
      </w:r>
      <w:r w:rsidR="00A91415" w:rsidRPr="000E3B9F">
        <w:rPr>
          <w:rFonts w:ascii="Times New Roman" w:eastAsia="Times New Roman" w:hAnsi="Times New Roman" w:cs="Times New Roman"/>
          <w:b/>
          <w:bCs/>
          <w:sz w:val="28"/>
          <w:szCs w:val="28"/>
        </w:rPr>
        <w:t>"Основные понятия те</w:t>
      </w:r>
      <w:r w:rsidR="00A91415">
        <w:rPr>
          <w:rFonts w:ascii="Times New Roman" w:eastAsia="Times New Roman" w:hAnsi="Times New Roman" w:cs="Times New Roman"/>
          <w:b/>
          <w:bCs/>
          <w:sz w:val="28"/>
          <w:szCs w:val="28"/>
        </w:rPr>
        <w:t>о</w:t>
      </w:r>
      <w:r w:rsidR="00A91415" w:rsidRPr="000E3B9F">
        <w:rPr>
          <w:rFonts w:ascii="Times New Roman" w:eastAsia="Times New Roman" w:hAnsi="Times New Roman" w:cs="Times New Roman"/>
          <w:b/>
          <w:bCs/>
          <w:sz w:val="28"/>
          <w:szCs w:val="28"/>
        </w:rPr>
        <w:t>рии пределов.</w:t>
      </w:r>
    </w:p>
    <w:p w:rsidR="000E3B9F" w:rsidRPr="000E3B9F" w:rsidRDefault="00A91415"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Предел числовой последовательности"</w:t>
      </w:r>
    </w:p>
    <w:p w:rsidR="000E3B9F" w:rsidRDefault="000E3B9F" w:rsidP="00EA3F4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2F4E14">
      <w:pPr>
        <w:widowControl w:val="0"/>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sz w:val="28"/>
          <w:szCs w:val="28"/>
        </w:rPr>
        <w:t xml:space="preserve"> Напишите первые четыре члена последовательности, если </w:t>
      </w:r>
      <w:r w:rsidRPr="000E3B9F">
        <w:rPr>
          <w:rFonts w:ascii="Times New Roman" w:eastAsia="Times New Roman" w:hAnsi="Times New Roman" w:cs="Times New Roman"/>
          <w:bCs/>
          <w:sz w:val="28"/>
          <w:szCs w:val="28"/>
        </w:rPr>
        <w:object w:dxaOrig="1200" w:dyaOrig="620">
          <v:shape id="_x0000_i1229" type="#_x0000_t75" style="width:60pt;height:31.35pt" o:ole="">
            <v:imagedata r:id="rId398" o:title=""/>
          </v:shape>
          <o:OLEObject Type="Embed" ProgID="Equation.3" ShapeID="_x0000_i1229" DrawAspect="Content" ObjectID="_1552071039" r:id="rId399"/>
        </w:object>
      </w:r>
      <w:r w:rsidRPr="000E3B9F">
        <w:rPr>
          <w:rFonts w:ascii="Times New Roman" w:eastAsia="Times New Roman" w:hAnsi="Times New Roman" w:cs="Times New Roman"/>
          <w:bCs/>
          <w:sz w:val="28"/>
          <w:szCs w:val="28"/>
        </w:rPr>
        <w:t xml:space="preserve">Решение. Подставляя поочередно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 1, 2, 3, 4 в формулу общего члена последов</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тельности, найдем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bscript"/>
        </w:rPr>
        <w:t xml:space="preserve">1 </w:t>
      </w:r>
      <w:r w:rsidRPr="000E3B9F">
        <w:rPr>
          <w:rFonts w:ascii="Times New Roman" w:eastAsia="Times New Roman" w:hAnsi="Times New Roman" w:cs="Times New Roman"/>
          <w:bCs/>
          <w:i/>
          <w:sz w:val="28"/>
          <w:szCs w:val="28"/>
        </w:rPr>
        <w:t>= 5/2,  х</w:t>
      </w:r>
      <w:r w:rsidRPr="000E3B9F">
        <w:rPr>
          <w:rFonts w:ascii="Times New Roman" w:eastAsia="Times New Roman" w:hAnsi="Times New Roman" w:cs="Times New Roman"/>
          <w:bCs/>
          <w:i/>
          <w:sz w:val="28"/>
          <w:szCs w:val="28"/>
          <w:vertAlign w:val="subscript"/>
        </w:rPr>
        <w:t xml:space="preserve">2 </w:t>
      </w:r>
      <w:r w:rsidRPr="000E3B9F">
        <w:rPr>
          <w:rFonts w:ascii="Times New Roman" w:eastAsia="Times New Roman" w:hAnsi="Times New Roman" w:cs="Times New Roman"/>
          <w:bCs/>
          <w:i/>
          <w:sz w:val="28"/>
          <w:szCs w:val="28"/>
        </w:rPr>
        <w:t>=8/5,   х</w:t>
      </w:r>
      <w:r w:rsidRPr="000E3B9F">
        <w:rPr>
          <w:rFonts w:ascii="Times New Roman" w:eastAsia="Times New Roman" w:hAnsi="Times New Roman" w:cs="Times New Roman"/>
          <w:bCs/>
          <w:i/>
          <w:sz w:val="28"/>
          <w:szCs w:val="28"/>
          <w:vertAlign w:val="subscript"/>
        </w:rPr>
        <w:t xml:space="preserve">3 </w:t>
      </w:r>
      <w:r w:rsidRPr="000E3B9F">
        <w:rPr>
          <w:rFonts w:ascii="Times New Roman" w:eastAsia="Times New Roman" w:hAnsi="Times New Roman" w:cs="Times New Roman"/>
          <w:bCs/>
          <w:i/>
          <w:sz w:val="28"/>
          <w:szCs w:val="28"/>
        </w:rPr>
        <w:t>=11/8,  х</w:t>
      </w:r>
      <w:r w:rsidRPr="000E3B9F">
        <w:rPr>
          <w:rFonts w:ascii="Times New Roman" w:eastAsia="Times New Roman" w:hAnsi="Times New Roman" w:cs="Times New Roman"/>
          <w:bCs/>
          <w:i/>
          <w:sz w:val="28"/>
          <w:szCs w:val="28"/>
          <w:vertAlign w:val="subscript"/>
        </w:rPr>
        <w:t>4</w:t>
      </w:r>
      <w:r w:rsidRPr="000E3B9F">
        <w:rPr>
          <w:rFonts w:ascii="Times New Roman" w:eastAsia="Times New Roman" w:hAnsi="Times New Roman" w:cs="Times New Roman"/>
          <w:bCs/>
          <w:i/>
          <w:sz w:val="28"/>
          <w:szCs w:val="28"/>
        </w:rPr>
        <w:t xml:space="preserve">=14/11. </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lastRenderedPageBreak/>
        <w:t>Пример 2.</w:t>
      </w:r>
      <w:r w:rsidRPr="000E3B9F">
        <w:rPr>
          <w:rFonts w:ascii="Times New Roman" w:eastAsia="Times New Roman" w:hAnsi="Times New Roman" w:cs="Times New Roman"/>
          <w:bCs/>
          <w:sz w:val="28"/>
          <w:szCs w:val="28"/>
        </w:rPr>
        <w:t xml:space="preserve"> Зная несколько первых членов последовательности, напишите фо</w:t>
      </w:r>
      <w:r w:rsidRPr="000E3B9F">
        <w:rPr>
          <w:rFonts w:ascii="Times New Roman" w:eastAsia="Times New Roman" w:hAnsi="Times New Roman" w:cs="Times New Roman"/>
          <w:bCs/>
          <w:sz w:val="28"/>
          <w:szCs w:val="28"/>
        </w:rPr>
        <w:t>р</w:t>
      </w:r>
      <w:r w:rsidRPr="000E3B9F">
        <w:rPr>
          <w:rFonts w:ascii="Times New Roman" w:eastAsia="Times New Roman" w:hAnsi="Times New Roman" w:cs="Times New Roman"/>
          <w:bCs/>
          <w:sz w:val="28"/>
          <w:szCs w:val="28"/>
        </w:rPr>
        <w:t xml:space="preserve">мулу ее общего члена: </w:t>
      </w:r>
      <w:r w:rsidRPr="000E3B9F">
        <w:rPr>
          <w:rFonts w:ascii="Times New Roman" w:eastAsia="Times New Roman" w:hAnsi="Times New Roman" w:cs="Times New Roman"/>
          <w:bCs/>
          <w:sz w:val="28"/>
          <w:szCs w:val="28"/>
        </w:rPr>
        <w:object w:dxaOrig="2299" w:dyaOrig="620">
          <v:shape id="_x0000_i1230" type="#_x0000_t75" style="width:114.65pt;height:31.35pt" o:ole="">
            <v:imagedata r:id="rId400" o:title=""/>
          </v:shape>
          <o:OLEObject Type="Embed" ProgID="Equation.3" ShapeID="_x0000_i1230" DrawAspect="Content" ObjectID="_1552071040" r:id="rId40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1"/>
        </w:numPr>
        <w:tabs>
          <w:tab w:val="clear" w:pos="720"/>
          <w:tab w:val="num" w:pos="0"/>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Необходимо найти закономерность среди членов последов</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тельности. Из чередования знаков делаем вывод, что, общий член последовательн</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сти содержит –1, т.к. первый член положительный, то в формулу будет входить множитель (–1) </w:t>
      </w:r>
      <w:r w:rsidRPr="000E3B9F">
        <w:rPr>
          <w:rFonts w:ascii="Times New Roman" w:eastAsia="Times New Roman" w:hAnsi="Times New Roman" w:cs="Times New Roman"/>
          <w:bCs/>
          <w:sz w:val="28"/>
          <w:szCs w:val="28"/>
          <w:vertAlign w:val="superscript"/>
          <w:lang w:val="en-US"/>
        </w:rPr>
        <w:t>n</w:t>
      </w:r>
      <w:r w:rsidRPr="000E3B9F">
        <w:rPr>
          <w:rFonts w:ascii="Times New Roman" w:eastAsia="Times New Roman" w:hAnsi="Times New Roman" w:cs="Times New Roman"/>
          <w:bCs/>
          <w:sz w:val="28"/>
          <w:szCs w:val="28"/>
          <w:vertAlign w:val="superscript"/>
        </w:rPr>
        <w:t xml:space="preserve"> – 1</w:t>
      </w:r>
      <w:r w:rsidRPr="000E3B9F">
        <w:rPr>
          <w:rFonts w:ascii="Times New Roman" w:eastAsia="Times New Roman" w:hAnsi="Times New Roman" w:cs="Times New Roman"/>
          <w:bCs/>
          <w:sz w:val="28"/>
          <w:szCs w:val="28"/>
        </w:rPr>
        <w:t xml:space="preserve">. Т.к. знаменатель каждого члена последовательности отличается от порядкового номера члена последовательности в 2 раза, следовательно, </w:t>
      </w:r>
    </w:p>
    <w:p w:rsidR="000E3B9F" w:rsidRPr="000E3B9F" w:rsidRDefault="000E3B9F" w:rsidP="00EA3F4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формула общего члена </w:t>
      </w:r>
      <w:r w:rsidRPr="000E3B9F">
        <w:rPr>
          <w:rFonts w:ascii="Times New Roman" w:eastAsia="Times New Roman" w:hAnsi="Times New Roman" w:cs="Times New Roman"/>
          <w:bCs/>
          <w:sz w:val="28"/>
          <w:szCs w:val="28"/>
        </w:rPr>
        <w:object w:dxaOrig="1380" w:dyaOrig="700">
          <v:shape id="_x0000_i1231" type="#_x0000_t75" style="width:70pt;height:35.35pt" o:ole="">
            <v:imagedata r:id="rId402" o:title=""/>
          </v:shape>
          <o:OLEObject Type="Embed" ProgID="Equation.3" ShapeID="_x0000_i1231" DrawAspect="Content" ObjectID="_1552071041" r:id="rId403"/>
        </w:object>
      </w:r>
      <w:r w:rsidRPr="000E3B9F">
        <w:rPr>
          <w:rFonts w:ascii="Times New Roman" w:eastAsia="Times New Roman" w:hAnsi="Times New Roman" w:cs="Times New Roman"/>
          <w:bCs/>
          <w:sz w:val="28"/>
          <w:szCs w:val="28"/>
        </w:rPr>
        <w:t>.►</w:t>
      </w:r>
    </w:p>
    <w:p w:rsidR="000E3B9F" w:rsidRPr="000E3B9F" w:rsidRDefault="000E3B9F" w:rsidP="00EA3F44">
      <w:pPr>
        <w:tabs>
          <w:tab w:val="left" w:pos="709"/>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sz w:val="28"/>
          <w:szCs w:val="28"/>
        </w:rPr>
        <w:t>. Определите, ограничена ли последовательность 2, 4, 6, 8, … снизу? Ограничена сверху? Ограничена?</w:t>
      </w:r>
    </w:p>
    <w:p w:rsidR="000E3B9F" w:rsidRPr="000E3B9F" w:rsidRDefault="000E3B9F" w:rsidP="00044DEB">
      <w:pPr>
        <w:numPr>
          <w:ilvl w:val="0"/>
          <w:numId w:val="21"/>
        </w:numPr>
        <w:tabs>
          <w:tab w:val="clear" w:pos="720"/>
          <w:tab w:val="left" w:pos="709"/>
          <w:tab w:val="left" w:pos="1418"/>
          <w:tab w:val="left" w:pos="1843"/>
        </w:tabs>
        <w:spacing w:after="0" w:line="360" w:lineRule="auto"/>
        <w:ind w:left="0"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Данная последовательность, состоящая из четных положительных чисел, ограничена снизу числом 2, но неограниченна сверху. ►</w:t>
      </w:r>
    </w:p>
    <w:p w:rsidR="000E3B9F" w:rsidRPr="000E3B9F" w:rsidRDefault="000E3B9F" w:rsidP="00EA3F44">
      <w:pPr>
        <w:tabs>
          <w:tab w:val="left" w:pos="709"/>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4</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Найти предел  </w:t>
      </w:r>
      <w:r w:rsidRPr="000E3B9F">
        <w:rPr>
          <w:rFonts w:ascii="Times New Roman" w:eastAsia="Times New Roman" w:hAnsi="Times New Roman" w:cs="Times New Roman"/>
          <w:bCs/>
          <w:sz w:val="28"/>
          <w:szCs w:val="28"/>
        </w:rPr>
        <w:object w:dxaOrig="1260" w:dyaOrig="620">
          <v:shape id="_x0000_i1232" type="#_x0000_t75" style="width:72.65pt;height:35.35pt" o:ole="" fillcolor="window">
            <v:imagedata r:id="rId404" o:title=""/>
          </v:shape>
          <o:OLEObject Type="Embed" ProgID="Equation.3" ShapeID="_x0000_i1232" DrawAspect="Content" ObjectID="_1552071042" r:id="rId405"/>
        </w:object>
      </w:r>
      <w:r w:rsidRPr="000E3B9F">
        <w:rPr>
          <w:rFonts w:ascii="Times New Roman" w:eastAsia="Times New Roman" w:hAnsi="Times New Roman" w:cs="Times New Roman"/>
          <w:bCs/>
          <w:sz w:val="28"/>
          <w:szCs w:val="28"/>
        </w:rPr>
        <w:t xml:space="preserve">.          </w:t>
      </w:r>
    </w:p>
    <w:p w:rsidR="000E3B9F" w:rsidRPr="000E3B9F" w:rsidRDefault="000E3B9F" w:rsidP="00044DEB">
      <w:pPr>
        <w:numPr>
          <w:ilvl w:val="0"/>
          <w:numId w:val="21"/>
        </w:numPr>
        <w:tabs>
          <w:tab w:val="clear" w:pos="720"/>
          <w:tab w:val="num" w:pos="426"/>
          <w:tab w:val="left" w:pos="709"/>
          <w:tab w:val="left" w:pos="1418"/>
          <w:tab w:val="left" w:pos="1843"/>
        </w:tabs>
        <w:spacing w:after="0" w:line="360" w:lineRule="auto"/>
        <w:ind w:left="0"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Т.к. последовательность неограниченна, преобразуем выражение, стоящее под знаком предела, поделив числитель и знаменатель на старшую степень n. И используя операции над пределами последовательностей, получим:</w:t>
      </w:r>
    </w:p>
    <w:p w:rsidR="000E3B9F" w:rsidRPr="000E3B9F" w:rsidRDefault="000E3B9F" w:rsidP="00EA3F44">
      <w:pPr>
        <w:tabs>
          <w:tab w:val="left" w:pos="709"/>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400" w:dyaOrig="440">
          <v:shape id="_x0000_i1233" type="#_x0000_t75" style="width:22.65pt;height:24.65pt" o:ole="" fillcolor="window">
            <v:imagedata r:id="rId406" o:title=""/>
          </v:shape>
          <o:OLEObject Type="Embed" ProgID="Equation.3" ShapeID="_x0000_i1233" DrawAspect="Content" ObjectID="_1552071043" r:id="rId407"/>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object w:dxaOrig="800" w:dyaOrig="620">
          <v:shape id="_x0000_i1234" type="#_x0000_t75" style="width:43.35pt;height:34pt" o:ole="" fillcolor="window">
            <v:imagedata r:id="rId408" o:title=""/>
          </v:shape>
          <o:OLEObject Type="Embed" ProgID="Equation.3" ShapeID="_x0000_i1234" DrawAspect="Content" ObjectID="_1552071044" r:id="rId409"/>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object w:dxaOrig="400" w:dyaOrig="440">
          <v:shape id="_x0000_i1235" type="#_x0000_t75" style="width:22.65pt;height:24.65pt" o:ole="" fillcolor="window">
            <v:imagedata r:id="rId406" o:title=""/>
          </v:shape>
          <o:OLEObject Type="Embed" ProgID="Equation.3" ShapeID="_x0000_i1235" DrawAspect="Content" ObjectID="_1552071045" r:id="rId410"/>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object w:dxaOrig="920" w:dyaOrig="620">
          <v:shape id="_x0000_i1236" type="#_x0000_t75" style="width:46.65pt;height:31.35pt" o:ole="" fillcolor="window">
            <v:imagedata r:id="rId411" o:title=""/>
          </v:shape>
          <o:OLEObject Type="Embed" ProgID="Equation.3" ShapeID="_x0000_i1236" DrawAspect="Content" ObjectID="_1552071046" r:id="rId412"/>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1420" w:dyaOrig="859">
          <v:shape id="_x0000_i1237" type="#_x0000_t75" style="width:73.35pt;height:43.35pt" o:ole="" fillcolor="window">
            <v:imagedata r:id="rId413" o:title=""/>
          </v:shape>
          <o:OLEObject Type="Embed" ProgID="Equation.3" ShapeID="_x0000_i1237" DrawAspect="Content" ObjectID="_1552071047" r:id="rId414"/>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1780" w:dyaOrig="859">
          <v:shape id="_x0000_i1238" type="#_x0000_t75" style="width:91.35pt;height:43.35pt" o:ole="" fillcolor="window">
            <v:imagedata r:id="rId415" o:title=""/>
          </v:shape>
          <o:OLEObject Type="Embed" ProgID="Equation.3" ShapeID="_x0000_i1238" DrawAspect="Content" ObjectID="_1552071048" r:id="rId416"/>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object w:dxaOrig="580" w:dyaOrig="620">
          <v:shape id="_x0000_i1239" type="#_x0000_t75" style="width:29.35pt;height:31.35pt" o:ole="" fillcolor="window">
            <v:imagedata r:id="rId417" o:title=""/>
          </v:shape>
          <o:OLEObject Type="Embed" ProgID="Equation.3" ShapeID="_x0000_i1239" DrawAspect="Content" ObjectID="_1552071049" r:id="rId418"/>
        </w:objec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sz w:val="28"/>
          <w:szCs w:val="28"/>
          <w:lang w:val="en-US"/>
        </w:rPr>
        <w:object w:dxaOrig="240" w:dyaOrig="620">
          <v:shape id="_x0000_i1240" type="#_x0000_t75" style="width:12pt;height:31.35pt" o:ole="" fillcolor="window">
            <v:imagedata r:id="rId419" o:title=""/>
          </v:shape>
          <o:OLEObject Type="Embed" ProgID="Equation.3" ShapeID="_x0000_i1240" DrawAspect="Content" ObjectID="_1552071050" r:id="rId420"/>
        </w:object>
      </w:r>
      <w:r w:rsidRPr="000E3B9F">
        <w:rPr>
          <w:rFonts w:ascii="Times New Roman" w:eastAsia="Times New Roman" w:hAnsi="Times New Roman" w:cs="Times New Roman"/>
          <w:bCs/>
          <w:sz w:val="28"/>
          <w:szCs w:val="28"/>
        </w:rPr>
        <w:t xml:space="preserve">. </w:t>
      </w:r>
    </w:p>
    <w:p w:rsidR="000E3B9F" w:rsidRPr="000E3B9F" w:rsidRDefault="000E3B9F" w:rsidP="00EA3F44">
      <w:pPr>
        <w:tabs>
          <w:tab w:val="left" w:pos="709"/>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последних равенствах мы воспользовались тем, что предел константы – ко</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станта, а также тем, что последовательности </w:t>
      </w:r>
      <w:r w:rsidRPr="000E3B9F">
        <w:rPr>
          <w:rFonts w:ascii="Times New Roman" w:eastAsia="Times New Roman" w:hAnsi="Times New Roman" w:cs="Times New Roman"/>
          <w:bCs/>
          <w:sz w:val="28"/>
          <w:szCs w:val="28"/>
        </w:rPr>
        <w:object w:dxaOrig="1140" w:dyaOrig="680">
          <v:shape id="_x0000_i1241" type="#_x0000_t75" style="width:58pt;height:34.65pt" o:ole="">
            <v:imagedata r:id="rId421" o:title=""/>
          </v:shape>
          <o:OLEObject Type="Embed" ProgID="Equation.3" ShapeID="_x0000_i1241" DrawAspect="Content" ObjectID="_1552071051" r:id="rId422"/>
        </w:object>
      </w:r>
      <w:r w:rsidRPr="000E3B9F">
        <w:rPr>
          <w:rFonts w:ascii="Times New Roman" w:eastAsia="Times New Roman" w:hAnsi="Times New Roman" w:cs="Times New Roman"/>
          <w:bCs/>
          <w:sz w:val="28"/>
          <w:szCs w:val="28"/>
        </w:rPr>
        <w:t xml:space="preserve"> – бесконечно малые.  ►</w:t>
      </w:r>
    </w:p>
    <w:p w:rsidR="000E3B9F" w:rsidRPr="000E3B9F" w:rsidRDefault="000E3B9F" w:rsidP="00EA3F44">
      <w:pPr>
        <w:widowControl w:val="0"/>
        <w:tabs>
          <w:tab w:val="left" w:pos="0"/>
          <w:tab w:val="left" w:pos="1418"/>
          <w:tab w:val="left" w:pos="1843"/>
        </w:tabs>
        <w:spacing w:before="240"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8.1. Напишите первые четыре члена последовательности, если формула общего члена последовательности:  </w:t>
      </w:r>
      <w:r w:rsidRPr="000E3B9F">
        <w:rPr>
          <w:rFonts w:ascii="Times New Roman" w:eastAsia="Times New Roman" w:hAnsi="Times New Roman" w:cs="Times New Roman"/>
          <w:b/>
          <w:bCs/>
          <w:sz w:val="28"/>
          <w:szCs w:val="28"/>
          <w:u w:val="single"/>
        </w:rPr>
        <w:t xml:space="preserve"> </w:t>
      </w:r>
    </w:p>
    <w:p w:rsidR="000E3B9F" w:rsidRPr="000E3B9F" w:rsidRDefault="000E3B9F" w:rsidP="00924971">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0460" w:dyaOrig="700">
          <v:shape id="_x0000_i1242" type="#_x0000_t75" style="width:524pt;height:34.65pt" o:ole="">
            <v:imagedata r:id="rId423" o:title=""/>
          </v:shape>
          <o:OLEObject Type="Embed" ProgID="Equation.3" ShapeID="_x0000_i1242" DrawAspect="Content" ObjectID="_1552071052" r:id="rId424"/>
        </w:object>
      </w:r>
      <w:r w:rsidRPr="000E3B9F">
        <w:rPr>
          <w:rFonts w:ascii="Times New Roman" w:eastAsia="Times New Roman" w:hAnsi="Times New Roman" w:cs="Times New Roman"/>
          <w:bCs/>
          <w:sz w:val="28"/>
          <w:szCs w:val="28"/>
        </w:rPr>
        <w:t>8.2. Зная несколько первых членов последовательности, напишите формулу ее о</w:t>
      </w: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t>щего члена.</w:t>
      </w:r>
    </w:p>
    <w:tbl>
      <w:tblPr>
        <w:tblW w:w="0" w:type="auto"/>
        <w:tblBorders>
          <w:insideH w:val="single" w:sz="4" w:space="0" w:color="auto"/>
          <w:insideV w:val="single" w:sz="4" w:space="0" w:color="auto"/>
        </w:tblBorders>
        <w:tblLook w:val="01E0"/>
      </w:tblPr>
      <w:tblGrid>
        <w:gridCol w:w="2802"/>
        <w:gridCol w:w="3554"/>
        <w:gridCol w:w="3838"/>
      </w:tblGrid>
      <w:tr w:rsidR="000E3B9F" w:rsidRPr="000E3B9F" w:rsidTr="000E3B9F">
        <w:tc>
          <w:tcPr>
            <w:tcW w:w="2802" w:type="dxa"/>
            <w:tcBorders>
              <w:top w:val="nil"/>
              <w:left w:val="nil"/>
              <w:bottom w:val="nil"/>
              <w:right w:val="nil"/>
            </w:tcBorders>
            <w:vAlign w:val="center"/>
          </w:tcPr>
          <w:p w:rsidR="000E3B9F" w:rsidRPr="000E3B9F" w:rsidRDefault="000E3B9F" w:rsidP="00924971">
            <w:pPr>
              <w:tabs>
                <w:tab w:val="left" w:pos="0"/>
                <w:tab w:val="left" w:pos="1418"/>
                <w:tab w:val="left" w:pos="1843"/>
              </w:tabs>
              <w:spacing w:after="0" w:line="360" w:lineRule="auto"/>
              <w:ind w:firstLine="142"/>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а) </w:t>
            </w:r>
            <w:r w:rsidR="00924971" w:rsidRPr="00924971">
              <w:rPr>
                <w:rFonts w:ascii="Times New Roman" w:eastAsia="Times New Roman" w:hAnsi="Times New Roman" w:cs="Times New Roman"/>
                <w:bCs/>
                <w:position w:val="-10"/>
                <w:sz w:val="28"/>
                <w:szCs w:val="28"/>
              </w:rPr>
              <w:object w:dxaOrig="1880" w:dyaOrig="320">
                <v:shape id="_x0000_i1243" type="#_x0000_t75" style="width:94.65pt;height:16.65pt" o:ole="">
                  <v:imagedata r:id="rId425" o:title=""/>
                </v:shape>
                <o:OLEObject Type="Embed" ProgID="Equation.3" ShapeID="_x0000_i1243" DrawAspect="Content" ObjectID="_1552071053" r:id="rId426"/>
              </w:object>
            </w:r>
          </w:p>
        </w:tc>
        <w:tc>
          <w:tcPr>
            <w:tcW w:w="3554" w:type="dxa"/>
            <w:tcBorders>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939" w:dyaOrig="680">
                <v:shape id="_x0000_i1244" type="#_x0000_t75" style="width:96.65pt;height:34.65pt" o:ole="">
                  <v:imagedata r:id="rId427" o:title=""/>
                </v:shape>
                <o:OLEObject Type="Embed" ProgID="Equation.3" ShapeID="_x0000_i1244" DrawAspect="Content" ObjectID="_1552071054" r:id="rId428"/>
              </w:object>
            </w:r>
          </w:p>
        </w:tc>
        <w:tc>
          <w:tcPr>
            <w:tcW w:w="3838"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780" w:dyaOrig="620">
                <v:shape id="_x0000_i1245" type="#_x0000_t75" style="width:89.35pt;height:31.35pt" o:ole="">
                  <v:imagedata r:id="rId429" o:title=""/>
                </v:shape>
                <o:OLEObject Type="Embed" ProgID="Equation.3" ShapeID="_x0000_i1245" DrawAspect="Content" ObjectID="_1552071055" r:id="rId430"/>
              </w:object>
            </w:r>
          </w:p>
        </w:tc>
      </w:tr>
      <w:tr w:rsidR="000E3B9F" w:rsidRPr="000E3B9F" w:rsidTr="000E3B9F">
        <w:tc>
          <w:tcPr>
            <w:tcW w:w="2802" w:type="dxa"/>
            <w:tcBorders>
              <w:top w:val="nil"/>
              <w:right w:val="nil"/>
            </w:tcBorders>
          </w:tcPr>
          <w:p w:rsidR="000E3B9F" w:rsidRPr="000E3B9F" w:rsidRDefault="000E3B9F" w:rsidP="00924971">
            <w:pPr>
              <w:tabs>
                <w:tab w:val="left" w:pos="0"/>
                <w:tab w:val="left" w:pos="1418"/>
                <w:tab w:val="left" w:pos="1843"/>
              </w:tabs>
              <w:spacing w:after="0" w:line="360" w:lineRule="auto"/>
              <w:ind w:firstLine="142"/>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300" w:dyaOrig="620">
                <v:shape id="_x0000_i1246" type="#_x0000_t75" style="width:65.35pt;height:31.35pt" o:ole="">
                  <v:imagedata r:id="rId431" o:title=""/>
                </v:shape>
                <o:OLEObject Type="Embed" ProgID="Equation.3" ShapeID="_x0000_i1246" DrawAspect="Content" ObjectID="_1552071056" r:id="rId432"/>
              </w:object>
            </w:r>
          </w:p>
        </w:tc>
        <w:tc>
          <w:tcPr>
            <w:tcW w:w="3554"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2240" w:dyaOrig="620">
                <v:shape id="_x0000_i1247" type="#_x0000_t75" style="width:112.65pt;height:31.35pt" o:ole="">
                  <v:imagedata r:id="rId433" o:title=""/>
                </v:shape>
                <o:OLEObject Type="Embed" ProgID="Equation.3" ShapeID="_x0000_i1247" DrawAspect="Content" ObjectID="_1552071057" r:id="rId434"/>
              </w:object>
            </w:r>
          </w:p>
        </w:tc>
        <w:tc>
          <w:tcPr>
            <w:tcW w:w="3838"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2220" w:dyaOrig="620">
                <v:shape id="_x0000_i1248" type="#_x0000_t75" style="width:112pt;height:31.35pt" o:ole="">
                  <v:imagedata r:id="rId435" o:title=""/>
                </v:shape>
                <o:OLEObject Type="Embed" ProgID="Equation.3" ShapeID="_x0000_i1248" DrawAspect="Content" ObjectID="_1552071058" r:id="rId436"/>
              </w:obje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8.3. Какие из следующих последовательностей ограничены сверху? Огранич</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ны снизу? Ограничены?</w:t>
      </w:r>
    </w:p>
    <w:tbl>
      <w:tblPr>
        <w:tblW w:w="0" w:type="auto"/>
        <w:tblInd w:w="817" w:type="dxa"/>
        <w:tblBorders>
          <w:insideH w:val="single" w:sz="4" w:space="0" w:color="auto"/>
          <w:insideV w:val="single" w:sz="4" w:space="0" w:color="auto"/>
        </w:tblBorders>
        <w:tblLook w:val="01E0"/>
      </w:tblPr>
      <w:tblGrid>
        <w:gridCol w:w="2977"/>
        <w:gridCol w:w="2562"/>
        <w:gridCol w:w="2399"/>
      </w:tblGrid>
      <w:tr w:rsidR="000E3B9F" w:rsidRPr="000E3B9F" w:rsidTr="000E3B9F">
        <w:tc>
          <w:tcPr>
            <w:tcW w:w="2977" w:type="dxa"/>
            <w:tcBorders>
              <w:top w:val="nil"/>
              <w:left w:val="nil"/>
              <w:bottom w:val="nil"/>
              <w:right w:val="nil"/>
            </w:tcBorders>
            <w:vAlign w:val="center"/>
          </w:tcPr>
          <w:p w:rsidR="000E3B9F" w:rsidRPr="000E3B9F" w:rsidRDefault="000E3B9F" w:rsidP="00924971">
            <w:pPr>
              <w:tabs>
                <w:tab w:val="left" w:pos="0"/>
                <w:tab w:val="left" w:pos="1418"/>
                <w:tab w:val="left" w:pos="1843"/>
              </w:tabs>
              <w:spacing w:after="0"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920" w:dyaOrig="320">
                <v:shape id="_x0000_i1249" type="#_x0000_t75" style="width:96pt;height:16.65pt" o:ole="">
                  <v:imagedata r:id="rId437" o:title=""/>
                </v:shape>
                <o:OLEObject Type="Embed" ProgID="Equation.3" ShapeID="_x0000_i1249" DrawAspect="Content" ObjectID="_1552071059" r:id="rId438"/>
              </w:object>
            </w:r>
          </w:p>
        </w:tc>
        <w:tc>
          <w:tcPr>
            <w:tcW w:w="2562" w:type="dxa"/>
            <w:tcBorders>
              <w:left w:val="nil"/>
              <w:bottom w:val="nil"/>
              <w:right w:val="nil"/>
            </w:tcBorders>
            <w:shd w:val="clear" w:color="auto" w:fill="auto"/>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380" w:dyaOrig="440">
                <v:shape id="_x0000_i1250" type="#_x0000_t75" style="width:70pt;height:22.65pt" o:ole="">
                  <v:imagedata r:id="rId439" o:title=""/>
                </v:shape>
                <o:OLEObject Type="Embed" ProgID="Equation.3" ShapeID="_x0000_i1250" DrawAspect="Content" ObjectID="_1552071060" r:id="rId440"/>
              </w:object>
            </w:r>
            <w:r w:rsidRPr="000E3B9F">
              <w:rPr>
                <w:rFonts w:ascii="Times New Roman" w:eastAsia="Times New Roman" w:hAnsi="Times New Roman" w:cs="Times New Roman"/>
                <w:bCs/>
                <w:sz w:val="28"/>
                <w:szCs w:val="28"/>
              </w:rPr>
              <w:t>;</w:t>
            </w:r>
          </w:p>
        </w:tc>
        <w:tc>
          <w:tcPr>
            <w:tcW w:w="2399"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060" w:dyaOrig="620">
                <v:shape id="_x0000_i1251" type="#_x0000_t75" style="width:53.35pt;height:31.35pt" o:ole="">
                  <v:imagedata r:id="rId441" o:title=""/>
                </v:shape>
                <o:OLEObject Type="Embed" ProgID="Equation.3" ShapeID="_x0000_i1251" DrawAspect="Content" ObjectID="_1552071061" r:id="rId442"/>
              </w:object>
            </w:r>
            <w:r w:rsidRPr="000E3B9F">
              <w:rPr>
                <w:rFonts w:ascii="Times New Roman" w:eastAsia="Times New Roman" w:hAnsi="Times New Roman" w:cs="Times New Roman"/>
                <w:bCs/>
                <w:sz w:val="28"/>
                <w:szCs w:val="28"/>
              </w:rPr>
              <w:t>;</w:t>
            </w:r>
          </w:p>
        </w:tc>
      </w:tr>
      <w:tr w:rsidR="000E3B9F" w:rsidRPr="000E3B9F" w:rsidTr="000E3B9F">
        <w:tc>
          <w:tcPr>
            <w:tcW w:w="2977" w:type="dxa"/>
            <w:tcBorders>
              <w:top w:val="nil"/>
              <w:right w:val="nil"/>
            </w:tcBorders>
            <w:vAlign w:val="center"/>
          </w:tcPr>
          <w:p w:rsidR="000E3B9F" w:rsidRPr="000E3B9F" w:rsidRDefault="000E3B9F" w:rsidP="00924971">
            <w:pPr>
              <w:tabs>
                <w:tab w:val="left" w:pos="0"/>
                <w:tab w:val="left" w:pos="1418"/>
                <w:tab w:val="left" w:pos="1843"/>
              </w:tabs>
              <w:spacing w:after="0"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719" w:dyaOrig="320">
                <v:shape id="_x0000_i1252" type="#_x0000_t75" style="width:85.35pt;height:16.65pt" o:ole="">
                  <v:imagedata r:id="rId443" o:title=""/>
                </v:shape>
                <o:OLEObject Type="Embed" ProgID="Equation.3" ShapeID="_x0000_i1252" DrawAspect="Content" ObjectID="_1552071062" r:id="rId444"/>
              </w:object>
            </w:r>
            <w:r w:rsidRPr="000E3B9F">
              <w:rPr>
                <w:rFonts w:ascii="Times New Roman" w:eastAsia="Times New Roman" w:hAnsi="Times New Roman" w:cs="Times New Roman"/>
                <w:bCs/>
                <w:sz w:val="28"/>
                <w:szCs w:val="28"/>
              </w:rPr>
              <w:t>;</w:t>
            </w:r>
          </w:p>
        </w:tc>
        <w:tc>
          <w:tcPr>
            <w:tcW w:w="2562" w:type="dxa"/>
            <w:tcBorders>
              <w:top w:val="nil"/>
              <w:left w:val="nil"/>
              <w:bottom w:val="nil"/>
              <w:right w:val="nil"/>
            </w:tcBorders>
            <w:shd w:val="clear" w:color="auto" w:fill="auto"/>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340" w:dyaOrig="440">
                <v:shape id="_x0000_i1253" type="#_x0000_t75" style="width:67.35pt;height:22.65pt" o:ole="">
                  <v:imagedata r:id="rId445" o:title=""/>
                </v:shape>
                <o:OLEObject Type="Embed" ProgID="Equation.3" ShapeID="_x0000_i1253" DrawAspect="Content" ObjectID="_1552071063" r:id="rId446"/>
              </w:object>
            </w:r>
            <w:r w:rsidRPr="000E3B9F">
              <w:rPr>
                <w:rFonts w:ascii="Times New Roman" w:eastAsia="Times New Roman" w:hAnsi="Times New Roman" w:cs="Times New Roman"/>
                <w:bCs/>
                <w:sz w:val="28"/>
                <w:szCs w:val="28"/>
              </w:rPr>
              <w:t>;</w:t>
            </w:r>
          </w:p>
        </w:tc>
        <w:tc>
          <w:tcPr>
            <w:tcW w:w="2399"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1100" w:dyaOrig="620">
                <v:shape id="_x0000_i1254" type="#_x0000_t75" style="width:55.35pt;height:31.35pt" o:ole="">
                  <v:imagedata r:id="rId447" o:title=""/>
                </v:shape>
                <o:OLEObject Type="Embed" ProgID="Equation.3" ShapeID="_x0000_i1254" DrawAspect="Content" ObjectID="_1552071064" r:id="rId448"/>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8.4. Найдите пределы последовательностей:</w:t>
      </w:r>
    </w:p>
    <w:tbl>
      <w:tblPr>
        <w:tblW w:w="0" w:type="auto"/>
        <w:tblInd w:w="534" w:type="dxa"/>
        <w:tblBorders>
          <w:insideH w:val="single" w:sz="4" w:space="0" w:color="auto"/>
          <w:insideV w:val="single" w:sz="4" w:space="0" w:color="auto"/>
        </w:tblBorders>
        <w:tblLook w:val="01E0"/>
      </w:tblPr>
      <w:tblGrid>
        <w:gridCol w:w="3260"/>
        <w:gridCol w:w="2977"/>
        <w:gridCol w:w="2611"/>
      </w:tblGrid>
      <w:tr w:rsidR="000E3B9F" w:rsidRPr="000E3B9F" w:rsidTr="000E3B9F">
        <w:tc>
          <w:tcPr>
            <w:tcW w:w="3260" w:type="dxa"/>
            <w:tcBorders>
              <w:top w:val="nil"/>
              <w:left w:val="nil"/>
              <w:bottom w:val="nil"/>
              <w:right w:val="nil"/>
            </w:tcBorders>
            <w:vAlign w:val="center"/>
          </w:tcPr>
          <w:p w:rsidR="000E3B9F" w:rsidRPr="000E3B9F" w:rsidRDefault="000E3B9F" w:rsidP="00924971">
            <w:pPr>
              <w:tabs>
                <w:tab w:val="left" w:pos="0"/>
                <w:tab w:val="left" w:pos="1418"/>
                <w:tab w:val="left" w:pos="1843"/>
              </w:tabs>
              <w:spacing w:after="0"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240" w:dyaOrig="740">
                <v:shape id="_x0000_i1255" type="#_x0000_t75" style="width:66pt;height:34.65pt" o:ole="">
                  <v:imagedata r:id="rId449" o:title=""/>
                </v:shape>
                <o:OLEObject Type="Embed" ProgID="Equation.3" ShapeID="_x0000_i1255" DrawAspect="Content" ObjectID="_1552071065" r:id="rId450"/>
              </w:object>
            </w:r>
          </w:p>
        </w:tc>
        <w:tc>
          <w:tcPr>
            <w:tcW w:w="2977" w:type="dxa"/>
            <w:tcBorders>
              <w:left w:val="nil"/>
              <w:bottom w:val="nil"/>
              <w:right w:val="nil"/>
            </w:tcBorders>
            <w:shd w:val="clear" w:color="auto" w:fill="auto"/>
          </w:tcPr>
          <w:p w:rsidR="000E3B9F" w:rsidRPr="000E3B9F" w:rsidRDefault="000E3B9F" w:rsidP="00924971">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960" w:dyaOrig="820">
                <v:shape id="_x0000_i1256" type="#_x0000_t75" style="width:104pt;height:37.35pt" o:ole="">
                  <v:imagedata r:id="rId451" o:title=""/>
                </v:shape>
                <o:OLEObject Type="Embed" ProgID="Equation.3" ShapeID="_x0000_i1256" DrawAspect="Content" ObjectID="_1552071066" r:id="rId452"/>
              </w:object>
            </w:r>
          </w:p>
        </w:tc>
        <w:tc>
          <w:tcPr>
            <w:tcW w:w="2611" w:type="dxa"/>
            <w:tcBorders>
              <w:top w:val="nil"/>
              <w:left w:val="nil"/>
              <w:bottom w:val="nil"/>
              <w:right w:val="nil"/>
            </w:tcBorders>
            <w:shd w:val="clear" w:color="auto" w:fill="auto"/>
          </w:tcPr>
          <w:p w:rsidR="000E3B9F" w:rsidRPr="000E3B9F" w:rsidRDefault="000E3B9F" w:rsidP="00924971">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440" w:dyaOrig="820">
                <v:shape id="_x0000_i1257" type="#_x0000_t75" style="width:76.65pt;height:37.35pt" o:ole="">
                  <v:imagedata r:id="rId453" o:title=""/>
                </v:shape>
                <o:OLEObject Type="Embed" ProgID="Equation.3" ShapeID="_x0000_i1257" DrawAspect="Content" ObjectID="_1552071067" r:id="rId454"/>
              </w:object>
            </w:r>
          </w:p>
        </w:tc>
      </w:tr>
      <w:tr w:rsidR="000E3B9F" w:rsidRPr="000E3B9F" w:rsidTr="000E3B9F">
        <w:tc>
          <w:tcPr>
            <w:tcW w:w="3260" w:type="dxa"/>
            <w:tcBorders>
              <w:top w:val="nil"/>
              <w:right w:val="nil"/>
            </w:tcBorders>
          </w:tcPr>
          <w:p w:rsidR="000E3B9F" w:rsidRPr="000E3B9F" w:rsidRDefault="000E3B9F" w:rsidP="00924971">
            <w:pPr>
              <w:tabs>
                <w:tab w:val="left" w:pos="0"/>
                <w:tab w:val="left" w:pos="1418"/>
                <w:tab w:val="left" w:pos="1843"/>
              </w:tabs>
              <w:spacing w:after="0"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2240" w:dyaOrig="639">
                <v:shape id="_x0000_i1258" type="#_x0000_t75" style="width:120pt;height:30pt" o:ole="">
                  <v:imagedata r:id="rId455" o:title=""/>
                </v:shape>
                <o:OLEObject Type="Embed" ProgID="Equation.3" ShapeID="_x0000_i1258" DrawAspect="Content" ObjectID="_1552071068" r:id="rId456"/>
              </w:object>
            </w:r>
          </w:p>
        </w:tc>
        <w:tc>
          <w:tcPr>
            <w:tcW w:w="2977"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719" w:dyaOrig="820">
                <v:shape id="_x0000_i1259" type="#_x0000_t75" style="width:91.35pt;height:37.35pt" o:ole="">
                  <v:imagedata r:id="rId457" o:title=""/>
                </v:shape>
                <o:OLEObject Type="Embed" ProgID="Equation.3" ShapeID="_x0000_i1259" DrawAspect="Content" ObjectID="_1552071069" r:id="rId458"/>
              </w:object>
            </w:r>
          </w:p>
        </w:tc>
        <w:tc>
          <w:tcPr>
            <w:tcW w:w="2611"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1260" w:dyaOrig="880">
                <v:shape id="_x0000_i1260" type="#_x0000_t75" style="width:67.35pt;height:40.65pt" o:ole="">
                  <v:imagedata r:id="rId459" o:title=""/>
                </v:shape>
                <o:OLEObject Type="Embed" ProgID="Equation.3" ShapeID="_x0000_i1260" DrawAspect="Content" ObjectID="_1552071070" r:id="rId460"/>
              </w:obje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9. </w:t>
      </w:r>
      <w:r w:rsidR="00A91415" w:rsidRPr="000E3B9F">
        <w:rPr>
          <w:rFonts w:ascii="Times New Roman" w:eastAsia="Times New Roman" w:hAnsi="Times New Roman" w:cs="Times New Roman"/>
          <w:b/>
          <w:bCs/>
          <w:sz w:val="28"/>
          <w:szCs w:val="28"/>
        </w:rPr>
        <w:t>«Предел функции»</w:t>
      </w: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Cs/>
          <w:sz w:val="28"/>
          <w:szCs w:val="28"/>
        </w:rPr>
        <w:t xml:space="preserve"> Докажите, что предел постоянной функции равен этой же постоя</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ной.</w:t>
      </w:r>
    </w:p>
    <w:p w:rsidR="000E3B9F" w:rsidRPr="000E3B9F" w:rsidRDefault="000E3B9F" w:rsidP="00044DEB">
      <w:pPr>
        <w:numPr>
          <w:ilvl w:val="0"/>
          <w:numId w:val="33"/>
        </w:numPr>
        <w:tabs>
          <w:tab w:val="left" w:pos="-142"/>
          <w:tab w:val="num" w:pos="851"/>
          <w:tab w:val="left" w:pos="1418"/>
          <w:tab w:val="left" w:pos="1843"/>
        </w:tabs>
        <w:spacing w:after="0" w:line="360" w:lineRule="auto"/>
        <w:ind w:left="0"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Доказательство. Пусть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С  для всех х из некоторого интервала, соде</w:t>
      </w:r>
      <w:r w:rsidRPr="000E3B9F">
        <w:rPr>
          <w:rFonts w:ascii="Times New Roman" w:eastAsia="Times New Roman" w:hAnsi="Times New Roman" w:cs="Times New Roman"/>
          <w:bCs/>
          <w:sz w:val="28"/>
          <w:szCs w:val="28"/>
        </w:rPr>
        <w:t>р</w:t>
      </w:r>
      <w:r w:rsidRPr="000E3B9F">
        <w:rPr>
          <w:rFonts w:ascii="Times New Roman" w:eastAsia="Times New Roman" w:hAnsi="Times New Roman" w:cs="Times New Roman"/>
          <w:bCs/>
          <w:sz w:val="28"/>
          <w:szCs w:val="28"/>
        </w:rPr>
        <w:t>жащего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А = С.</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i/>
          <w:iCs/>
          <w:sz w:val="28"/>
          <w:szCs w:val="28"/>
        </w:rPr>
      </w:pPr>
      <w:r w:rsidRPr="000E3B9F">
        <w:rPr>
          <w:rFonts w:ascii="Times New Roman" w:eastAsia="Times New Roman" w:hAnsi="Times New Roman" w:cs="Times New Roman"/>
          <w:bCs/>
          <w:sz w:val="28"/>
          <w:szCs w:val="28"/>
        </w:rPr>
        <w:t xml:space="preserve">Возьмем любое  </w:t>
      </w:r>
      <w:r w:rsidRPr="000E3B9F">
        <w:rPr>
          <w:rFonts w:ascii="Times New Roman" w:eastAsia="Times New Roman" w:hAnsi="Times New Roman" w:cs="Times New Roman"/>
          <w:bCs/>
          <w:sz w:val="28"/>
          <w:szCs w:val="28"/>
        </w:rPr>
        <w:sym w:font="Symbol" w:char="F065"/>
      </w:r>
      <w:r w:rsidRPr="000E3B9F">
        <w:rPr>
          <w:rFonts w:ascii="Times New Roman" w:eastAsia="Times New Roman" w:hAnsi="Times New Roman" w:cs="Times New Roman"/>
          <w:bCs/>
          <w:sz w:val="28"/>
          <w:szCs w:val="28"/>
        </w:rPr>
        <w:t xml:space="preserve"> &gt; 0. Тогда для любого </w:t>
      </w:r>
      <w:r w:rsidRPr="000E3B9F">
        <w:rPr>
          <w:rFonts w:ascii="Times New Roman" w:eastAsia="Times New Roman" w:hAnsi="Times New Roman" w:cs="Times New Roman"/>
          <w:bCs/>
          <w:i/>
          <w:iCs/>
          <w:sz w:val="28"/>
          <w:szCs w:val="28"/>
        </w:rPr>
        <w:sym w:font="Symbol" w:char="F064"/>
      </w:r>
      <w:r w:rsidRPr="000E3B9F">
        <w:rPr>
          <w:rFonts w:ascii="Times New Roman" w:eastAsia="Times New Roman" w:hAnsi="Times New Roman" w:cs="Times New Roman"/>
          <w:bCs/>
          <w:i/>
          <w:iCs/>
          <w:sz w:val="28"/>
          <w:szCs w:val="28"/>
        </w:rPr>
        <w:t xml:space="preserve">  &gt; 0</w:t>
      </w:r>
      <w:r w:rsidRPr="000E3B9F">
        <w:rPr>
          <w:rFonts w:ascii="Times New Roman" w:eastAsia="Times New Roman" w:hAnsi="Times New Roman" w:cs="Times New Roman"/>
          <w:bCs/>
          <w:sz w:val="28"/>
          <w:szCs w:val="28"/>
        </w:rPr>
        <w:t xml:space="preserve"> выполняется требуемое нераве</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ство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rPr>
        <w:t>| = |</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rPr>
        <w:t xml:space="preserve">| = 0 &lt; </w:t>
      </w:r>
      <w:r w:rsidRPr="000E3B9F">
        <w:rPr>
          <w:rFonts w:ascii="Times New Roman" w:eastAsia="Times New Roman" w:hAnsi="Times New Roman" w:cs="Times New Roman"/>
          <w:bCs/>
          <w:sz w:val="28"/>
          <w:szCs w:val="28"/>
        </w:rPr>
        <w:sym w:font="Symbol" w:char="F065"/>
      </w:r>
      <w:r w:rsidRPr="000E3B9F">
        <w:rPr>
          <w:rFonts w:ascii="Times New Roman" w:eastAsia="Times New Roman" w:hAnsi="Times New Roman" w:cs="Times New Roman"/>
          <w:bCs/>
          <w:sz w:val="28"/>
          <w:szCs w:val="28"/>
        </w:rPr>
        <w:t xml:space="preserve">; следовательно  </w:t>
      </w:r>
      <w:r w:rsidRPr="000E3B9F">
        <w:rPr>
          <w:rFonts w:ascii="Times New Roman" w:eastAsia="Times New Roman" w:hAnsi="Times New Roman" w:cs="Times New Roman"/>
          <w:bCs/>
          <w:i/>
          <w:iCs/>
          <w:sz w:val="28"/>
          <w:szCs w:val="28"/>
        </w:rPr>
        <w:object w:dxaOrig="1140" w:dyaOrig="520">
          <v:shape id="_x0000_i1261" type="#_x0000_t75" style="width:64.65pt;height:29.35pt" o:ole="" fillcolor="window">
            <v:imagedata r:id="rId461" o:title=""/>
          </v:shape>
          <o:OLEObject Type="Embed" ProgID="Equation.3" ShapeID="_x0000_i1261" DrawAspect="Content" ObjectID="_1552071071" r:id="rId462"/>
        </w:object>
      </w:r>
      <w:r w:rsidRPr="000E3B9F">
        <w:rPr>
          <w:rFonts w:ascii="Times New Roman" w:eastAsia="Times New Roman" w:hAnsi="Times New Roman" w:cs="Times New Roman"/>
          <w:bCs/>
          <w:i/>
          <w:iCs/>
          <w:sz w:val="28"/>
          <w:szCs w:val="28"/>
        </w:rPr>
        <w:t>.</w:t>
      </w:r>
      <w:r w:rsidRPr="000E3B9F">
        <w:rPr>
          <w:rFonts w:ascii="Times New Roman" w:eastAsia="Times New Roman" w:hAnsi="Times New Roman" w:cs="Times New Roman"/>
          <w:bCs/>
          <w:sz w:val="28"/>
          <w:szCs w:val="28"/>
        </w:rPr>
        <w:t>►</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Cs/>
          <w:sz w:val="28"/>
          <w:szCs w:val="28"/>
        </w:rPr>
        <w:t xml:space="preserve"> Вычислить </w:t>
      </w:r>
      <w:r w:rsidRPr="000E3B9F">
        <w:rPr>
          <w:rFonts w:ascii="Times New Roman" w:eastAsia="Times New Roman" w:hAnsi="Times New Roman" w:cs="Times New Roman"/>
          <w:bCs/>
          <w:sz w:val="28"/>
          <w:szCs w:val="28"/>
        </w:rPr>
        <w:object w:dxaOrig="1740" w:dyaOrig="540">
          <v:shape id="_x0000_i1262" type="#_x0000_t75" style="width:96pt;height:30pt" o:ole="" fillcolor="window">
            <v:imagedata r:id="rId463" o:title=""/>
          </v:shape>
          <o:OLEObject Type="Embed" ProgID="Equation.3" ShapeID="_x0000_i1262" DrawAspect="Content" ObjectID="_1552071072" r:id="rId464"/>
        </w:object>
      </w:r>
      <w:r w:rsidRPr="000E3B9F">
        <w:rPr>
          <w:rFonts w:ascii="Times New Roman" w:eastAsia="Times New Roman" w:hAnsi="Times New Roman" w:cs="Times New Roman"/>
          <w:bCs/>
          <w:sz w:val="28"/>
          <w:szCs w:val="28"/>
        </w:rPr>
        <w:t>.</w:t>
      </w:r>
    </w:p>
    <w:p w:rsidR="000E3B9F" w:rsidRPr="000E3B9F" w:rsidRDefault="000E3B9F" w:rsidP="00044DEB">
      <w:pPr>
        <w:numPr>
          <w:ilvl w:val="1"/>
          <w:numId w:val="15"/>
        </w:numPr>
        <w:tabs>
          <w:tab w:val="clear" w:pos="1620"/>
          <w:tab w:val="left" w:pos="-142"/>
          <w:tab w:val="num" w:pos="720"/>
          <w:tab w:val="left" w:pos="1418"/>
          <w:tab w:val="left" w:pos="1843"/>
        </w:tabs>
        <w:spacing w:after="0" w:line="360" w:lineRule="auto"/>
        <w:ind w:left="0"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Для нахождения предела заменим аргумент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его предельным знач</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нием, применив основные теоремы о пределах:</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260" w:dyaOrig="460">
          <v:shape id="_x0000_i1263" type="#_x0000_t75" style="width:482.65pt;height:26pt" o:ole="" fillcolor="window">
            <v:imagedata r:id="rId465" o:title=""/>
          </v:shape>
          <o:OLEObject Type="Embed" ProgID="Equation.3" ShapeID="_x0000_i1263" DrawAspect="Content" ObjectID="_1552071073" r:id="rId466"/>
        </w:object>
      </w:r>
      <w:r w:rsidRPr="000E3B9F">
        <w:rPr>
          <w:rFonts w:ascii="Times New Roman" w:eastAsia="Times New Roman" w:hAnsi="Times New Roman" w:cs="Times New Roman"/>
          <w:bCs/>
          <w:sz w:val="28"/>
          <w:szCs w:val="28"/>
        </w:rPr>
        <w:t>►</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Рассмотрим примеры, когда применение свойств предела становится возмо</w:t>
      </w: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t>ным лишь после некоторых предварительных преобразований.</w:t>
      </w:r>
    </w:p>
    <w:p w:rsidR="000E3B9F" w:rsidRPr="000E3B9F" w:rsidRDefault="000E3B9F" w:rsidP="00924971">
      <w:pPr>
        <w:tabs>
          <w:tab w:val="left" w:pos="-142"/>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Cs/>
          <w:sz w:val="28"/>
          <w:szCs w:val="28"/>
        </w:rPr>
        <w:t xml:space="preserve"> Вычислить </w:t>
      </w:r>
      <w:r w:rsidRPr="000E3B9F">
        <w:rPr>
          <w:rFonts w:ascii="Times New Roman" w:eastAsia="Times New Roman" w:hAnsi="Times New Roman" w:cs="Times New Roman"/>
          <w:bCs/>
          <w:sz w:val="28"/>
          <w:szCs w:val="28"/>
        </w:rPr>
        <w:object w:dxaOrig="1520" w:dyaOrig="660">
          <v:shape id="_x0000_i1264" type="#_x0000_t75" style="width:90.65pt;height:37.35pt" o:ole="" fillcolor="window">
            <v:imagedata r:id="rId467" o:title=""/>
          </v:shape>
          <o:OLEObject Type="Embed" ProgID="Equation.3" ShapeID="_x0000_i1264" DrawAspect="Content" ObjectID="_1552071074" r:id="rId468"/>
        </w:object>
      </w:r>
      <w:r w:rsidRPr="000E3B9F">
        <w:rPr>
          <w:rFonts w:ascii="Times New Roman" w:eastAsia="Times New Roman" w:hAnsi="Times New Roman" w:cs="Times New Roman"/>
          <w:bCs/>
          <w:sz w:val="28"/>
          <w:szCs w:val="28"/>
        </w:rPr>
        <w:t>.</w:t>
      </w:r>
    </w:p>
    <w:p w:rsidR="000E3B9F" w:rsidRPr="000E3B9F" w:rsidRDefault="000E3B9F" w:rsidP="00044DEB">
      <w:pPr>
        <w:numPr>
          <w:ilvl w:val="1"/>
          <w:numId w:val="15"/>
        </w:numPr>
        <w:tabs>
          <w:tab w:val="clear" w:pos="1620"/>
          <w:tab w:val="left" w:pos="0"/>
          <w:tab w:val="num" w:pos="720"/>
          <w:tab w:val="left" w:pos="1418"/>
          <w:tab w:val="left" w:pos="1843"/>
        </w:tabs>
        <w:spacing w:after="0" w:line="360" w:lineRule="auto"/>
        <w:ind w:left="0"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rPr>
        <w:object w:dxaOrig="1520" w:dyaOrig="660">
          <v:shape id="_x0000_i1265" type="#_x0000_t75" style="width:91.35pt;height:38pt" o:ole="" fillcolor="window">
            <v:imagedata r:id="rId467" o:title=""/>
          </v:shape>
          <o:OLEObject Type="Embed" ProgID="Equation.3" ShapeID="_x0000_i1265" DrawAspect="Content" ObjectID="_1552071075" r:id="rId469"/>
        </w:object>
      </w:r>
      <w:r w:rsidRPr="000E3B9F">
        <w:rPr>
          <w:rFonts w:ascii="Times New Roman" w:eastAsia="Times New Roman" w:hAnsi="Times New Roman" w:cs="Times New Roman"/>
          <w:bCs/>
          <w:sz w:val="28"/>
          <w:szCs w:val="28"/>
        </w:rPr>
        <w:t>, проверим не обращается ли знаменатель др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би в нуль при х = 2:  2</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 + 6 = 0  теоремой воспользоваться нельзя т.к. знамен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тель равен 0.    Разложим числитель на множители: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+ 6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2)</w:t>
      </w:r>
    </w:p>
    <w:p w:rsidR="000E3B9F" w:rsidRPr="000E3B9F" w:rsidRDefault="000E3B9F" w:rsidP="00924971">
      <w:pPr>
        <w:tabs>
          <w:tab w:val="left" w:pos="0"/>
          <w:tab w:val="left" w:pos="1418"/>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Тогда получим    </w:t>
      </w:r>
      <w:r w:rsidRPr="000E3B9F">
        <w:rPr>
          <w:rFonts w:ascii="Times New Roman" w:eastAsia="Times New Roman" w:hAnsi="Times New Roman" w:cs="Times New Roman"/>
          <w:bCs/>
          <w:sz w:val="28"/>
          <w:szCs w:val="28"/>
        </w:rPr>
        <w:object w:dxaOrig="5520" w:dyaOrig="620">
          <v:shape id="_x0000_i1266" type="#_x0000_t75" style="width:325.35pt;height:36pt" o:ole="" fillcolor="window">
            <v:imagedata r:id="rId470" o:title=""/>
          </v:shape>
          <o:OLEObject Type="Embed" ProgID="Equation.3" ShapeID="_x0000_i1266" DrawAspect="Content" ObjectID="_1552071076" r:id="rId471"/>
        </w:object>
      </w:r>
      <w:r w:rsidRPr="000E3B9F">
        <w:rPr>
          <w:rFonts w:ascii="Times New Roman" w:eastAsia="Times New Roman" w:hAnsi="Times New Roman" w:cs="Times New Roman"/>
          <w:bCs/>
          <w:sz w:val="28"/>
          <w:szCs w:val="28"/>
        </w:rPr>
        <w:t>.►</w:t>
      </w:r>
    </w:p>
    <w:p w:rsidR="000E3B9F" w:rsidRPr="000E3B9F" w:rsidRDefault="000E3B9F" w:rsidP="00924971">
      <w:pPr>
        <w:tabs>
          <w:tab w:val="left" w:pos="0"/>
          <w:tab w:val="left" w:pos="1418"/>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Найти предел </w:t>
      </w:r>
      <w:r w:rsidRPr="000E3B9F">
        <w:rPr>
          <w:rFonts w:ascii="Times New Roman" w:eastAsia="Times New Roman" w:hAnsi="Times New Roman" w:cs="Times New Roman"/>
          <w:bCs/>
          <w:sz w:val="28"/>
          <w:szCs w:val="28"/>
        </w:rPr>
        <w:object w:dxaOrig="2100" w:dyaOrig="700">
          <v:shape id="_x0000_i1267" type="#_x0000_t75" style="width:104pt;height:34pt" o:ole="">
            <v:imagedata r:id="rId472" o:title=""/>
          </v:shape>
          <o:OLEObject Type="Embed" ProgID="Equation.3" ShapeID="_x0000_i1267" DrawAspect="Content" ObjectID="_1552071077" r:id="rId47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1"/>
        </w:numPr>
        <w:tabs>
          <w:tab w:val="left" w:pos="0"/>
          <w:tab w:val="left" w:pos="1418"/>
          <w:tab w:val="left" w:pos="1843"/>
        </w:tabs>
        <w:spacing w:after="0" w:line="360" w:lineRule="auto"/>
        <w:ind w:left="0"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Здесь пределы числителя и знаменателя при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0 равны н</w:t>
      </w:r>
      <w:r w:rsidRPr="000E3B9F">
        <w:rPr>
          <w:rFonts w:ascii="Times New Roman" w:eastAsia="Times New Roman" w:hAnsi="Times New Roman" w:cs="Times New Roman"/>
          <w:bCs/>
          <w:sz w:val="28"/>
          <w:szCs w:val="28"/>
        </w:rPr>
        <w:t>у</w:t>
      </w:r>
      <w:r w:rsidRPr="000E3B9F">
        <w:rPr>
          <w:rFonts w:ascii="Times New Roman" w:eastAsia="Times New Roman" w:hAnsi="Times New Roman" w:cs="Times New Roman"/>
          <w:bCs/>
          <w:sz w:val="28"/>
          <w:szCs w:val="28"/>
        </w:rPr>
        <w:t>лю. Умножим числитель и знаменатель на выражение, сопряженное числителю.</w:t>
      </w:r>
    </w:p>
    <w:p w:rsidR="000E3B9F" w:rsidRPr="000E3B9F" w:rsidRDefault="000E3B9F" w:rsidP="00924971">
      <w:pPr>
        <w:tabs>
          <w:tab w:val="left" w:pos="0"/>
          <w:tab w:val="left" w:pos="1418"/>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020" w:dyaOrig="740">
          <v:shape id="_x0000_i1268" type="#_x0000_t75" style="width:450.65pt;height:34pt" o:ole="">
            <v:imagedata r:id="rId474" o:title=""/>
          </v:shape>
          <o:OLEObject Type="Embed" ProgID="Equation.3" ShapeID="_x0000_i1268" DrawAspect="Content" ObjectID="_1552071078" r:id="rId475"/>
        </w:object>
      </w:r>
    </w:p>
    <w:p w:rsidR="000E3B9F" w:rsidRPr="000E3B9F" w:rsidRDefault="000E3B9F" w:rsidP="00924971">
      <w:pPr>
        <w:tabs>
          <w:tab w:val="left" w:pos="0"/>
          <w:tab w:val="left" w:pos="1418"/>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800" w:dyaOrig="740">
          <v:shape id="_x0000_i1269" type="#_x0000_t75" style="width:289.35pt;height:34pt" o:ole="">
            <v:imagedata r:id="rId476" o:title=""/>
          </v:shape>
          <o:OLEObject Type="Embed" ProgID="Equation.3" ShapeID="_x0000_i1269" DrawAspect="Content" ObjectID="_1552071079" r:id="rId477"/>
        </w:object>
      </w:r>
      <w:r w:rsidRPr="000E3B9F">
        <w:rPr>
          <w:rFonts w:ascii="Times New Roman" w:eastAsia="Times New Roman" w:hAnsi="Times New Roman" w:cs="Times New Roman"/>
          <w:bCs/>
          <w:sz w:val="28"/>
          <w:szCs w:val="28"/>
        </w:rPr>
        <w:t>.►</w:t>
      </w:r>
    </w:p>
    <w:p w:rsidR="000E3B9F" w:rsidRPr="000E3B9F" w:rsidRDefault="000E3B9F" w:rsidP="00924971">
      <w:pPr>
        <w:tabs>
          <w:tab w:val="left" w:pos="0"/>
          <w:tab w:val="left" w:pos="1418"/>
          <w:tab w:val="left" w:pos="1843"/>
        </w:tabs>
        <w:spacing w:after="0" w:line="360" w:lineRule="auto"/>
        <w:ind w:firstLine="709"/>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Cs/>
          <w:sz w:val="28"/>
          <w:szCs w:val="28"/>
        </w:rPr>
        <w:t xml:space="preserve"> Найти предел </w:t>
      </w:r>
      <w:r w:rsidRPr="000E3B9F">
        <w:rPr>
          <w:rFonts w:ascii="Times New Roman" w:eastAsia="Times New Roman" w:hAnsi="Times New Roman" w:cs="Times New Roman"/>
          <w:bCs/>
          <w:sz w:val="28"/>
          <w:szCs w:val="28"/>
        </w:rPr>
        <w:object w:dxaOrig="1980" w:dyaOrig="720">
          <v:shape id="_x0000_i1270" type="#_x0000_t75" style="width:98pt;height:32pt" o:ole="">
            <v:imagedata r:id="rId478" o:title=""/>
          </v:shape>
          <o:OLEObject Type="Embed" ProgID="Equation.3" ShapeID="_x0000_i1270" DrawAspect="Content" ObjectID="_1552071080" r:id="rId479"/>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1"/>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Здесь пределы числителя и знаменателя при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 равны ∞, т.е. мы имеем неопределенность ∞/∞. Чтобы раскрыть эту неопределенность, разд</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лим числитель и знаменатель на 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Тогда получим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260" w:dyaOrig="1320">
          <v:shape id="_x0000_i1271" type="#_x0000_t75" style="width:212pt;height:61.35pt" o:ole="">
            <v:imagedata r:id="rId480" o:title=""/>
          </v:shape>
          <o:OLEObject Type="Embed" ProgID="Equation.3" ShapeID="_x0000_i1271" DrawAspect="Content" ObjectID="_1552071081" r:id="rId481"/>
        </w:object>
      </w:r>
      <w:r w:rsidRPr="000E3B9F">
        <w:rPr>
          <w:rFonts w:ascii="Times New Roman" w:eastAsia="Times New Roman" w:hAnsi="Times New Roman" w:cs="Times New Roman"/>
          <w:bCs/>
          <w:sz w:val="28"/>
          <w:szCs w:val="28"/>
        </w:rPr>
        <w:t xml:space="preserve">, т.к. при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 выражения </w:t>
      </w:r>
      <w:r w:rsidRPr="000E3B9F">
        <w:rPr>
          <w:rFonts w:ascii="Times New Roman" w:eastAsia="Times New Roman" w:hAnsi="Times New Roman" w:cs="Times New Roman"/>
          <w:bCs/>
          <w:i/>
          <w:sz w:val="28"/>
          <w:szCs w:val="28"/>
        </w:rPr>
        <w:t>3/х, 5/х</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4/х, 7/х</w:t>
      </w:r>
      <w:r w:rsidRPr="000E3B9F">
        <w:rPr>
          <w:rFonts w:ascii="Times New Roman" w:eastAsia="Times New Roman" w:hAnsi="Times New Roman" w:cs="Times New Roman"/>
          <w:bCs/>
          <w:i/>
          <w:sz w:val="28"/>
          <w:szCs w:val="28"/>
          <w:vertAlign w:val="superscript"/>
        </w:rPr>
        <w:t>з</w:t>
      </w:r>
      <w:r w:rsidRPr="000E3B9F">
        <w:rPr>
          <w:rFonts w:ascii="Times New Roman" w:eastAsia="Times New Roman" w:hAnsi="Times New Roman" w:cs="Times New Roman"/>
          <w:bCs/>
          <w:sz w:val="28"/>
          <w:szCs w:val="28"/>
        </w:rPr>
        <w:t xml:space="preserve"> стремятся к нулю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6.</w:t>
      </w:r>
      <w:r w:rsidRPr="000E3B9F">
        <w:rPr>
          <w:rFonts w:ascii="Times New Roman" w:eastAsia="Times New Roman" w:hAnsi="Times New Roman" w:cs="Times New Roman"/>
          <w:bCs/>
          <w:sz w:val="28"/>
          <w:szCs w:val="28"/>
        </w:rPr>
        <w:t xml:space="preserve"> Найти предел </w:t>
      </w:r>
      <w:r w:rsidRPr="000E3B9F">
        <w:rPr>
          <w:rFonts w:ascii="Times New Roman" w:eastAsia="Times New Roman" w:hAnsi="Times New Roman" w:cs="Times New Roman"/>
          <w:bCs/>
          <w:sz w:val="28"/>
          <w:szCs w:val="28"/>
        </w:rPr>
        <w:object w:dxaOrig="1180" w:dyaOrig="680">
          <v:shape id="_x0000_i1272" type="#_x0000_t75" style="width:58.65pt;height:31.35pt" o:ole="">
            <v:imagedata r:id="rId482" o:title=""/>
          </v:shape>
          <o:OLEObject Type="Embed" ProgID="Equation.3" ShapeID="_x0000_i1272" DrawAspect="Content" ObjectID="_1552071082" r:id="rId483"/>
        </w:object>
      </w:r>
    </w:p>
    <w:p w:rsidR="000E3B9F" w:rsidRPr="000E3B9F" w:rsidRDefault="000E3B9F" w:rsidP="00044DEB">
      <w:pPr>
        <w:numPr>
          <w:ilvl w:val="0"/>
          <w:numId w:val="21"/>
        </w:numPr>
        <w:tabs>
          <w:tab w:val="clear" w:pos="720"/>
          <w:tab w:val="num" w:pos="0"/>
          <w:tab w:val="num" w:pos="284"/>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Здесь имеет место неопределенность вида 0/0, чтобы вычи</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 xml:space="preserve">лить данный предел, заменим </w:t>
      </w:r>
      <w:r w:rsidRPr="000E3B9F">
        <w:rPr>
          <w:rFonts w:ascii="Times New Roman" w:eastAsia="Times New Roman" w:hAnsi="Times New Roman" w:cs="Times New Roman"/>
          <w:bCs/>
          <w:i/>
          <w:sz w:val="28"/>
          <w:szCs w:val="28"/>
          <w:lang w:val="en-US"/>
        </w:rPr>
        <w:t>tg</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на </w:t>
      </w:r>
      <w:r w:rsidRPr="000E3B9F">
        <w:rPr>
          <w:rFonts w:ascii="Times New Roman" w:eastAsia="Times New Roman" w:hAnsi="Times New Roman" w:cs="Times New Roman"/>
          <w:bCs/>
          <w:i/>
          <w:sz w:val="28"/>
          <w:szCs w:val="28"/>
          <w:lang w:val="en-US"/>
        </w:rPr>
        <w:t>sin</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cos</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получим </w:t>
      </w:r>
    </w:p>
    <w:p w:rsidR="000E3B9F" w:rsidRPr="000E3B9F" w:rsidRDefault="000E3B9F" w:rsidP="00924971">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839" w:dyaOrig="700">
          <v:shape id="_x0000_i1273" type="#_x0000_t75" style="width:404pt;height:34pt" o:ole="">
            <v:imagedata r:id="rId484" o:title=""/>
          </v:shape>
          <o:OLEObject Type="Embed" ProgID="Equation.3" ShapeID="_x0000_i1273" DrawAspect="Content" ObjectID="_1552071083" r:id="rId485"/>
        </w:object>
      </w:r>
      <w:r w:rsidRPr="000E3B9F">
        <w:rPr>
          <w:rFonts w:ascii="Times New Roman" w:eastAsia="Times New Roman" w:hAnsi="Times New Roman" w:cs="Times New Roman"/>
          <w:bCs/>
          <w:sz w:val="28"/>
          <w:szCs w:val="28"/>
        </w:rPr>
        <w:t>.</w:t>
      </w:r>
    </w:p>
    <w:p w:rsidR="000E3B9F" w:rsidRPr="000E3B9F" w:rsidRDefault="000E3B9F" w:rsidP="00924971">
      <w:pPr>
        <w:tabs>
          <w:tab w:val="num" w:pos="0"/>
          <w:tab w:val="left" w:pos="1418"/>
          <w:tab w:val="left" w:pos="1843"/>
        </w:tabs>
        <w:spacing w:after="0" w:line="360" w:lineRule="auto"/>
        <w:ind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Для решения примера мы воспользовались первым замечательным пределом. ►</w:t>
      </w: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9.1. Пользуясь определением предела, докажите, что: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980" w:dyaOrig="740">
          <v:shape id="_x0000_i1274" type="#_x0000_t75" style="width:410.65pt;height:34pt" o:ole="" fillcolor="window">
            <v:imagedata r:id="rId486" o:title=""/>
          </v:shape>
          <o:OLEObject Type="Embed" ProgID="Equation.3" ShapeID="_x0000_i1274" DrawAspect="Content" ObjectID="_1552071084" r:id="rId48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9. 2. Пусть х</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0. Сравните с бесконечно малой функцией  </w:t>
      </w:r>
      <w:r w:rsidRPr="000E3B9F">
        <w:rPr>
          <w:rFonts w:ascii="Times New Roman" w:eastAsia="Times New Roman" w:hAnsi="Times New Roman" w:cs="Times New Roman"/>
          <w:bCs/>
          <w:sz w:val="28"/>
          <w:szCs w:val="28"/>
        </w:rPr>
        <w:sym w:font="Symbol" w:char="F062"/>
      </w:r>
      <w:r w:rsidRPr="000E3B9F">
        <w:rPr>
          <w:rFonts w:ascii="Times New Roman" w:eastAsia="Times New Roman" w:hAnsi="Times New Roman" w:cs="Times New Roman"/>
          <w:bCs/>
          <w:sz w:val="28"/>
          <w:szCs w:val="28"/>
        </w:rPr>
        <w:t xml:space="preserve">(х)= х бесконечно малую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(х), если: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040" w:dyaOrig="400">
          <v:shape id="_x0000_i1275" type="#_x0000_t75" style="width:366pt;height:24pt" o:ole="" fillcolor="window">
            <v:imagedata r:id="rId488" o:title=""/>
          </v:shape>
          <o:OLEObject Type="Embed" ProgID="Equation.3" ShapeID="_x0000_i1275" DrawAspect="Content" ObjectID="_1552071085" r:id="rId48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9.3.  Сравните бесконечно малые </w:t>
      </w:r>
      <w:r w:rsidRPr="000E3B9F">
        <w:rPr>
          <w:rFonts w:ascii="Times New Roman" w:eastAsia="Times New Roman" w:hAnsi="Times New Roman" w:cs="Times New Roman"/>
          <w:bCs/>
          <w:sz w:val="28"/>
          <w:szCs w:val="28"/>
        </w:rPr>
        <w:object w:dxaOrig="3060" w:dyaOrig="380">
          <v:shape id="_x0000_i1276" type="#_x0000_t75" style="width:154pt;height:20pt" o:ole="" fillcolor="window">
            <v:imagedata r:id="rId490" o:title=""/>
          </v:shape>
          <o:OLEObject Type="Embed" ProgID="Equation.3" ShapeID="_x0000_i1276" DrawAspect="Content" ObjectID="_1552071086" r:id="rId491"/>
        </w:object>
      </w:r>
      <w:r w:rsidRPr="000E3B9F">
        <w:rPr>
          <w:rFonts w:ascii="Times New Roman" w:eastAsia="Times New Roman" w:hAnsi="Times New Roman" w:cs="Times New Roman"/>
          <w:bCs/>
          <w:sz w:val="28"/>
          <w:szCs w:val="28"/>
        </w:rPr>
        <w:t xml:space="preserve">   при х</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9.4. Вычислите предел функции в точке: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720" w:dyaOrig="2260">
          <v:shape id="_x0000_i1277" type="#_x0000_t75" style="width:481.35pt;height:108.65pt" o:ole="" fillcolor="window">
            <v:imagedata r:id="rId492" o:title=""/>
          </v:shape>
          <o:OLEObject Type="Embed" ProgID="Equation.3" ShapeID="_x0000_i1277" DrawAspect="Content" ObjectID="_1552071087" r:id="rId49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9.5. Вычислите пределы функции в бесконечности: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260" w:dyaOrig="840">
          <v:shape id="_x0000_i1278" type="#_x0000_t75" style="width:396pt;height:40.65pt" o:ole="">
            <v:imagedata r:id="rId494" o:title=""/>
          </v:shape>
          <o:OLEObject Type="Embed" ProgID="Equation.3" ShapeID="_x0000_i1278" DrawAspect="Content" ObjectID="_1552071088" r:id="rId49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260" w:dyaOrig="800">
          <v:shape id="_x0000_i1279" type="#_x0000_t75" style="width:404pt;height:40pt" o:ole="">
            <v:imagedata r:id="rId496" o:title=""/>
          </v:shape>
          <o:OLEObject Type="Embed" ProgID="Equation.3" ShapeID="_x0000_i1279" DrawAspect="Content" ObjectID="_1552071089" r:id="rId49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920" w:dyaOrig="720">
          <v:shape id="_x0000_i1280" type="#_x0000_t75" style="width:362.65pt;height:34pt" o:ole="">
            <v:imagedata r:id="rId498" o:title=""/>
          </v:shape>
          <o:OLEObject Type="Embed" ProgID="Equation.3" ShapeID="_x0000_i1280" DrawAspect="Content" ObjectID="_1552071090" r:id="rId49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9.6. Пользуясь первым замечательным пределом, найдите: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000" w:dyaOrig="680">
          <v:shape id="_x0000_i1281" type="#_x0000_t75" style="width:409.35pt;height:35.35pt" o:ole="" fillcolor="window">
            <v:imagedata r:id="rId500" o:title=""/>
          </v:shape>
          <o:OLEObject Type="Embed" ProgID="Equation.3" ShapeID="_x0000_i1281" DrawAspect="Content" ObjectID="_1552071091" r:id="rId50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9.7. Применяя второй замечательный предел, вычислите: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500" w:dyaOrig="800">
          <v:shape id="_x0000_i1282" type="#_x0000_t75" style="width:275.35pt;height:40.65pt" o:ole="" fillcolor="window">
            <v:imagedata r:id="rId502" o:title=""/>
          </v:shape>
          <o:OLEObject Type="Embed" ProgID="Equation.3" ShapeID="_x0000_i1282" DrawAspect="Content" ObjectID="_1552071092" r:id="rId50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lastRenderedPageBreak/>
        <w:t xml:space="preserve">Тема  10 . </w:t>
      </w:r>
      <w:r w:rsidR="00A91415">
        <w:rPr>
          <w:rFonts w:ascii="Times New Roman" w:eastAsia="Times New Roman" w:hAnsi="Times New Roman" w:cs="Times New Roman"/>
          <w:b/>
          <w:bCs/>
          <w:sz w:val="28"/>
          <w:szCs w:val="28"/>
        </w:rPr>
        <w:t>«</w:t>
      </w:r>
      <w:r w:rsidR="00A91415" w:rsidRPr="000E3B9F">
        <w:rPr>
          <w:rFonts w:ascii="Times New Roman" w:eastAsia="Times New Roman" w:hAnsi="Times New Roman" w:cs="Times New Roman"/>
          <w:b/>
          <w:bCs/>
          <w:sz w:val="28"/>
          <w:szCs w:val="28"/>
        </w:rPr>
        <w:t>Непрерывность функции</w:t>
      </w:r>
      <w:r w:rsidR="00A91415">
        <w:rPr>
          <w:rFonts w:ascii="Times New Roman" w:eastAsia="Times New Roman" w:hAnsi="Times New Roman" w:cs="Times New Roman"/>
          <w:b/>
          <w:bCs/>
          <w:sz w:val="28"/>
          <w:szCs w:val="28"/>
        </w:rPr>
        <w:t>»</w:t>
      </w: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Cs/>
          <w:sz w:val="28"/>
          <w:szCs w:val="28"/>
        </w:rPr>
        <w:t xml:space="preserve"> Докажите непрерывность функции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3</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+ 1  в точке х = 1.</w:t>
      </w:r>
    </w:p>
    <w:p w:rsidR="000E3B9F" w:rsidRPr="00924971" w:rsidRDefault="000E3B9F" w:rsidP="00924971">
      <w:pPr>
        <w:tabs>
          <w:tab w:val="left" w:pos="0"/>
          <w:tab w:val="num" w:pos="993"/>
          <w:tab w:val="left" w:pos="1418"/>
          <w:tab w:val="left" w:pos="1843"/>
        </w:tabs>
        <w:spacing w:after="0" w:line="360" w:lineRule="auto"/>
        <w:outlineLvl w:val="1"/>
        <w:rPr>
          <w:rFonts w:ascii="Times New Roman" w:eastAsia="Times New Roman" w:hAnsi="Times New Roman" w:cs="Times New Roman"/>
          <w:bCs/>
          <w:sz w:val="28"/>
          <w:szCs w:val="28"/>
        </w:rPr>
      </w:pPr>
      <w:r w:rsidRPr="00924971">
        <w:rPr>
          <w:rFonts w:ascii="Times New Roman" w:eastAsia="Times New Roman" w:hAnsi="Times New Roman" w:cs="Times New Roman"/>
          <w:bCs/>
          <w:sz w:val="28"/>
          <w:szCs w:val="28"/>
        </w:rPr>
        <w:t xml:space="preserve">Решение: </w:t>
      </w:r>
      <w:r w:rsidR="00924971">
        <w:rPr>
          <w:rFonts w:ascii="Times New Roman" w:eastAsia="Times New Roman" w:hAnsi="Times New Roman" w:cs="Times New Roman"/>
          <w:bCs/>
          <w:sz w:val="28"/>
          <w:szCs w:val="28"/>
        </w:rPr>
        <w:t xml:space="preserve">             1.</w:t>
      </w:r>
      <w:r w:rsidRPr="00924971">
        <w:rPr>
          <w:rFonts w:ascii="Times New Roman" w:eastAsia="Times New Roman" w:hAnsi="Times New Roman" w:cs="Times New Roman"/>
          <w:bCs/>
          <w:i/>
          <w:sz w:val="28"/>
          <w:szCs w:val="28"/>
        </w:rPr>
        <w:t>х</w:t>
      </w:r>
      <w:r w:rsidRPr="00924971">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sz w:val="28"/>
          <w:szCs w:val="28"/>
        </w:rPr>
        <w:sym w:font="Symbol" w:char="F0CE"/>
      </w:r>
      <w:r w:rsidRPr="00924971">
        <w:rPr>
          <w:rFonts w:ascii="Times New Roman" w:eastAsia="Times New Roman" w:hAnsi="Times New Roman" w:cs="Times New Roman"/>
          <w:bCs/>
          <w:sz w:val="28"/>
          <w:szCs w:val="28"/>
        </w:rPr>
        <w:t xml:space="preserve"> Х.</w:t>
      </w:r>
    </w:p>
    <w:p w:rsidR="000E3B9F" w:rsidRPr="000E3B9F" w:rsidRDefault="00924971" w:rsidP="00924971">
      <w:pPr>
        <w:tabs>
          <w:tab w:val="left" w:pos="0"/>
          <w:tab w:val="num" w:pos="993"/>
          <w:tab w:val="left" w:pos="1418"/>
          <w:tab w:val="left" w:pos="1843"/>
        </w:tabs>
        <w:spacing w:after="0" w:line="360" w:lineRule="auto"/>
        <w:ind w:left="1985"/>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r w:rsidR="000E3B9F" w:rsidRPr="000E3B9F">
        <w:rPr>
          <w:rFonts w:ascii="Times New Roman" w:eastAsia="Times New Roman" w:hAnsi="Times New Roman" w:cs="Times New Roman"/>
          <w:bCs/>
          <w:sz w:val="28"/>
          <w:szCs w:val="28"/>
        </w:rPr>
        <w:object w:dxaOrig="4200" w:dyaOrig="460">
          <v:shape id="_x0000_i1283" type="#_x0000_t75" style="width:258pt;height:28.65pt" o:ole="" fillcolor="window">
            <v:imagedata r:id="rId504" o:title=""/>
          </v:shape>
          <o:OLEObject Type="Embed" ProgID="Equation.3" ShapeID="_x0000_i1283" DrawAspect="Content" ObjectID="_1552071093" r:id="rId505"/>
        </w:object>
      </w:r>
      <w:r w:rsidR="000E3B9F" w:rsidRPr="000E3B9F">
        <w:rPr>
          <w:rFonts w:ascii="Times New Roman" w:eastAsia="Times New Roman" w:hAnsi="Times New Roman" w:cs="Times New Roman"/>
          <w:bCs/>
          <w:sz w:val="28"/>
          <w:szCs w:val="28"/>
        </w:rPr>
        <w:t>.</w:t>
      </w:r>
    </w:p>
    <w:p w:rsidR="000E3B9F" w:rsidRPr="000E3B9F" w:rsidRDefault="00924971" w:rsidP="00924971">
      <w:pPr>
        <w:tabs>
          <w:tab w:val="left" w:pos="0"/>
          <w:tab w:val="num" w:pos="993"/>
          <w:tab w:val="left" w:pos="1418"/>
          <w:tab w:val="left" w:pos="1843"/>
        </w:tabs>
        <w:spacing w:after="0" w:line="360" w:lineRule="auto"/>
        <w:ind w:left="1985"/>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000E3B9F" w:rsidRPr="000E3B9F">
        <w:rPr>
          <w:rFonts w:ascii="Times New Roman" w:eastAsia="Times New Roman" w:hAnsi="Times New Roman" w:cs="Times New Roman"/>
          <w:bCs/>
          <w:sz w:val="28"/>
          <w:szCs w:val="28"/>
          <w:lang w:val="en-US"/>
        </w:rPr>
        <w:t>f</w:t>
      </w:r>
      <w:r w:rsidR="000E3B9F" w:rsidRPr="000E3B9F">
        <w:rPr>
          <w:rFonts w:ascii="Times New Roman" w:eastAsia="Times New Roman" w:hAnsi="Times New Roman" w:cs="Times New Roman"/>
          <w:bCs/>
          <w:sz w:val="28"/>
          <w:szCs w:val="28"/>
        </w:rPr>
        <w:t>(1)=3</w:t>
      </w:r>
      <w:r w:rsidR="000E3B9F" w:rsidRPr="000E3B9F">
        <w:rPr>
          <w:rFonts w:ascii="Times New Roman" w:eastAsia="Times New Roman" w:hAnsi="Times New Roman" w:cs="Times New Roman"/>
          <w:bCs/>
          <w:sz w:val="28"/>
          <w:szCs w:val="28"/>
          <w:vertAlign w:val="superscript"/>
        </w:rPr>
        <w:t>.</w:t>
      </w:r>
      <w:r w:rsidR="000E3B9F" w:rsidRPr="000E3B9F">
        <w:rPr>
          <w:rFonts w:ascii="Times New Roman" w:eastAsia="Times New Roman" w:hAnsi="Times New Roman" w:cs="Times New Roman"/>
          <w:bCs/>
          <w:sz w:val="28"/>
          <w:szCs w:val="28"/>
        </w:rPr>
        <w:t>1 + 2</w:t>
      </w:r>
      <w:r w:rsidR="000E3B9F" w:rsidRPr="000E3B9F">
        <w:rPr>
          <w:rFonts w:ascii="Times New Roman" w:eastAsia="Times New Roman" w:hAnsi="Times New Roman" w:cs="Times New Roman"/>
          <w:bCs/>
          <w:sz w:val="28"/>
          <w:szCs w:val="28"/>
          <w:vertAlign w:val="superscript"/>
        </w:rPr>
        <w:t>.</w:t>
      </w:r>
      <w:r w:rsidR="000E3B9F" w:rsidRPr="000E3B9F">
        <w:rPr>
          <w:rFonts w:ascii="Times New Roman" w:eastAsia="Times New Roman" w:hAnsi="Times New Roman" w:cs="Times New Roman"/>
          <w:bCs/>
          <w:sz w:val="28"/>
          <w:szCs w:val="28"/>
        </w:rPr>
        <w:t>1 + 1 = 6.</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560" w:dyaOrig="440">
          <v:shape id="_x0000_i1284" type="#_x0000_t75" style="width:90pt;height:25.35pt" o:ole="" fillcolor="window">
            <v:imagedata r:id="rId506" o:title=""/>
          </v:shape>
          <o:OLEObject Type="Embed" ProgID="Equation.3" ShapeID="_x0000_i1284" DrawAspect="Content" ObjectID="_1552071094" r:id="rId507"/>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Функция непрерывна в точке х = 1.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Доказать, что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5х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6х + 2 непрерывна в  </w:t>
      </w:r>
      <w:r w:rsidRPr="000E3B9F">
        <w:rPr>
          <w:rFonts w:ascii="Times New Roman" w:eastAsia="Times New Roman" w:hAnsi="Times New Roman" w:cs="Times New Roman"/>
          <w:bCs/>
          <w:sz w:val="28"/>
          <w:szCs w:val="28"/>
        </w:rPr>
        <w:sym w:font="Symbol" w:char="F022"/>
      </w:r>
      <w:r w:rsidRPr="000E3B9F">
        <w:rPr>
          <w:rFonts w:ascii="Times New Roman" w:eastAsia="Times New Roman" w:hAnsi="Times New Roman" w:cs="Times New Roman"/>
          <w:bCs/>
          <w:sz w:val="28"/>
          <w:szCs w:val="28"/>
        </w:rPr>
        <w:t xml:space="preserve"> т. х</w:t>
      </w:r>
      <w:r w:rsidRPr="000E3B9F">
        <w:rPr>
          <w:rFonts w:ascii="Times New Roman" w:eastAsia="Times New Roman" w:hAnsi="Times New Roman" w:cs="Times New Roman"/>
          <w:bCs/>
          <w:sz w:val="28"/>
          <w:szCs w:val="28"/>
          <w:vertAlign w:val="subscript"/>
        </w:rPr>
        <w:t xml:space="preserve">0 </w:t>
      </w:r>
      <w:r w:rsidRPr="000E3B9F">
        <w:rPr>
          <w:rFonts w:ascii="Times New Roman" w:eastAsia="Times New Roman" w:hAnsi="Times New Roman" w:cs="Times New Roman"/>
          <w:bCs/>
          <w:sz w:val="28"/>
          <w:szCs w:val="28"/>
          <w:lang w:val="en-US"/>
        </w:rPr>
        <w:sym w:font="Symbol" w:char="F0C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w:t>
      </w:r>
    </w:p>
    <w:p w:rsidR="000E3B9F" w:rsidRPr="000E3B9F" w:rsidRDefault="000E3B9F" w:rsidP="00044DEB">
      <w:pPr>
        <w:numPr>
          <w:ilvl w:val="0"/>
          <w:numId w:val="19"/>
        </w:numPr>
        <w:tabs>
          <w:tab w:val="clear" w:pos="720"/>
          <w:tab w:val="left" w:pos="0"/>
          <w:tab w:val="num" w:pos="851"/>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Придадим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приращение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и найдем приращение функции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rPr>
        <w:t xml:space="preserve">у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 5(</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+ 2 – 5</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2 = 5</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+ 10</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xx</w:t>
      </w:r>
      <w:r w:rsidRPr="000E3B9F">
        <w:rPr>
          <w:rFonts w:ascii="Times New Roman" w:eastAsia="Times New Roman" w:hAnsi="Times New Roman" w:cs="Times New Roman"/>
          <w:bCs/>
          <w:sz w:val="28"/>
          <w:szCs w:val="28"/>
        </w:rPr>
        <w:t xml:space="preserve"> +5</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10</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6</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(10</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6) + 5</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По определению </w:t>
      </w:r>
      <w:r w:rsidRPr="000E3B9F">
        <w:rPr>
          <w:rFonts w:ascii="Times New Roman" w:eastAsia="Times New Roman" w:hAnsi="Times New Roman" w:cs="Times New Roman"/>
          <w:bCs/>
          <w:sz w:val="28"/>
          <w:szCs w:val="28"/>
        </w:rPr>
        <w:object w:dxaOrig="4680" w:dyaOrig="560">
          <v:shape id="_x0000_i1285" type="#_x0000_t75" style="width:246pt;height:28.65pt" o:ole="" fillcolor="window">
            <v:imagedata r:id="rId508" o:title=""/>
          </v:shape>
          <o:OLEObject Type="Embed" ProgID="Equation.3" ShapeID="_x0000_i1285" DrawAspect="Content" ObjectID="_1552071095" r:id="rId509"/>
        </w:object>
      </w:r>
      <w:r w:rsidRPr="000E3B9F">
        <w:rPr>
          <w:rFonts w:ascii="Times New Roman" w:eastAsia="Times New Roman" w:hAnsi="Times New Roman" w:cs="Times New Roman"/>
          <w:bCs/>
          <w:sz w:val="28"/>
          <w:szCs w:val="28"/>
        </w:rPr>
        <w:t>. Т. е. Данная функция непрерывна в точке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Определить характер точки разрыва функции </w:t>
      </w:r>
      <w:r w:rsidRPr="000E3B9F">
        <w:rPr>
          <w:rFonts w:ascii="Times New Roman" w:eastAsia="Times New Roman" w:hAnsi="Times New Roman" w:cs="Times New Roman"/>
          <w:bCs/>
          <w:sz w:val="28"/>
          <w:szCs w:val="28"/>
        </w:rPr>
        <w:object w:dxaOrig="980" w:dyaOrig="620">
          <v:shape id="_x0000_i1286" type="#_x0000_t75" style="width:55.35pt;height:35.35pt" o:ole="" fillcolor="window">
            <v:imagedata r:id="rId510" o:title=""/>
          </v:shape>
          <o:OLEObject Type="Embed" ProgID="Equation.3" ShapeID="_x0000_i1286" DrawAspect="Content" ObjectID="_1552071096" r:id="rId51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1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Исследуем поведение функции в точке х = 2 слева и справа.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939" w:dyaOrig="720">
          <v:shape id="_x0000_i1287" type="#_x0000_t75" style="width:98pt;height:32pt" o:ole="" fillcolor="window">
            <v:imagedata r:id="rId512" o:title=""/>
          </v:shape>
          <o:OLEObject Type="Embed" ProgID="Equation.3" ShapeID="_x0000_i1287" DrawAspect="Content" ObjectID="_1552071097" r:id="rId513"/>
        </w:object>
      </w:r>
      <w:r w:rsidRPr="000E3B9F">
        <w:rPr>
          <w:rFonts w:ascii="Times New Roman" w:eastAsia="Times New Roman" w:hAnsi="Times New Roman" w:cs="Times New Roman"/>
          <w:bCs/>
          <w:sz w:val="28"/>
          <w:szCs w:val="28"/>
        </w:rPr>
        <w:t xml:space="preserve">, т. к. один из односторонних пределов не существует, то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х = 2 – точка разрыва второго рода.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4.</w:t>
      </w:r>
      <w:r w:rsidRPr="000E3B9F">
        <w:rPr>
          <w:rFonts w:ascii="Times New Roman" w:eastAsia="Times New Roman" w:hAnsi="Times New Roman" w:cs="Times New Roman"/>
          <w:bCs/>
          <w:sz w:val="28"/>
          <w:szCs w:val="28"/>
        </w:rPr>
        <w:t xml:space="preserve"> Определить характер точки разрыва функции </w:t>
      </w:r>
    </w:p>
    <w:p w:rsidR="000E3B9F" w:rsidRPr="000E3B9F" w:rsidRDefault="008F04B2" w:rsidP="00924971">
      <w:pPr>
        <w:tabs>
          <w:tab w:val="left" w:pos="0"/>
          <w:tab w:val="left" w:pos="1418"/>
          <w:tab w:val="left" w:pos="1843"/>
        </w:tabs>
        <w:spacing w:after="0" w:line="240" w:lineRule="auto"/>
        <w:ind w:firstLine="567"/>
        <w:jc w:val="both"/>
        <w:outlineLvl w:val="1"/>
        <w:rPr>
          <w:rFonts w:ascii="Times New Roman" w:eastAsia="Times New Roman" w:hAnsi="Times New Roman" w:cs="Times New Roman"/>
          <w:bCs/>
          <w:i/>
          <w:iCs/>
          <w:sz w:val="28"/>
          <w:szCs w:val="28"/>
        </w:rPr>
      </w:pPr>
      <w:r w:rsidRPr="008F04B2">
        <w:rPr>
          <w:rFonts w:ascii="Times New Roman" w:eastAsia="Times New Roman" w:hAnsi="Times New Roman" w:cs="Times New Roman"/>
          <w:bCs/>
          <w:sz w:val="28"/>
          <w:szCs w:val="28"/>
          <w:vertAlign w:val="subscript"/>
        </w:rPr>
        <w:pict>
          <v:group id="_x0000_s47705" style="position:absolute;left:0;text-align:left;margin-left:34.85pt;margin-top:2.05pt;width:60.65pt;height:35.1pt;z-index:251667456" coordorigin="4688,11052" coordsize="893,766">
            <v:shape id="_x0000_s47706" type="#_x0000_t87" style="position:absolute;left:5421;top:11125;width:160;height:693"/>
            <v:shape id="_x0000_s47707" type="#_x0000_t202" style="position:absolute;left:4688;top:11052;width:687;height:670" stroked="f">
              <v:textbox style="mso-next-textbox:#_x0000_s47707" inset=".5mm,.3mm,.5mm,.3mm">
                <w:txbxContent>
                  <w:p w:rsidR="009B4D2F" w:rsidRDefault="009B4D2F" w:rsidP="000E3B9F">
                    <w:r w:rsidRPr="00BB6F9A">
                      <w:rPr>
                        <w:i/>
                        <w:iCs/>
                        <w:sz w:val="44"/>
                        <w:szCs w:val="44"/>
                        <w:vertAlign w:val="subscript"/>
                        <w:lang w:val="en-US"/>
                      </w:rPr>
                      <w:t>f</w:t>
                    </w:r>
                    <w:r w:rsidRPr="00BB6F9A">
                      <w:rPr>
                        <w:i/>
                        <w:iCs/>
                        <w:sz w:val="44"/>
                        <w:szCs w:val="44"/>
                        <w:vertAlign w:val="subscript"/>
                      </w:rPr>
                      <w:t>(</w:t>
                    </w:r>
                    <w:r w:rsidRPr="00BB6F9A">
                      <w:rPr>
                        <w:i/>
                        <w:iCs/>
                        <w:sz w:val="44"/>
                        <w:szCs w:val="44"/>
                        <w:vertAlign w:val="subscript"/>
                        <w:lang w:val="en-US"/>
                      </w:rPr>
                      <w:t>x</w:t>
                    </w:r>
                    <w:r w:rsidRPr="00BB6F9A">
                      <w:rPr>
                        <w:i/>
                        <w:iCs/>
                        <w:sz w:val="44"/>
                        <w:szCs w:val="44"/>
                        <w:vertAlign w:val="subscript"/>
                      </w:rPr>
                      <w:t xml:space="preserve">) </w:t>
                    </w:r>
                    <w:r>
                      <w:rPr>
                        <w:i/>
                        <w:iCs/>
                        <w:vertAlign w:val="subscript"/>
                      </w:rPr>
                      <w:t>=</w:t>
                    </w:r>
                  </w:p>
                </w:txbxContent>
              </v:textbox>
            </v:shape>
          </v:group>
        </w:pict>
      </w:r>
      <w:r w:rsidR="000E3B9F" w:rsidRPr="000E3B9F">
        <w:rPr>
          <w:rFonts w:ascii="Times New Roman" w:eastAsia="Times New Roman" w:hAnsi="Times New Roman" w:cs="Times New Roman"/>
          <w:bCs/>
          <w:i/>
          <w:iCs/>
          <w:sz w:val="28"/>
          <w:szCs w:val="28"/>
        </w:rPr>
        <w:t xml:space="preserve">                   </w:t>
      </w:r>
      <w:r w:rsidR="000E3B9F" w:rsidRPr="000E3B9F">
        <w:rPr>
          <w:rFonts w:ascii="Times New Roman" w:eastAsia="Times New Roman" w:hAnsi="Times New Roman" w:cs="Times New Roman"/>
          <w:bCs/>
          <w:i/>
          <w:iCs/>
          <w:sz w:val="28"/>
          <w:szCs w:val="28"/>
          <w:lang w:val="en-US"/>
        </w:rPr>
        <w:t>x</w:t>
      </w:r>
      <w:r w:rsidR="000E3B9F" w:rsidRPr="000E3B9F">
        <w:rPr>
          <w:rFonts w:ascii="Times New Roman" w:eastAsia="Times New Roman" w:hAnsi="Times New Roman" w:cs="Times New Roman"/>
          <w:bCs/>
          <w:i/>
          <w:iCs/>
          <w:sz w:val="28"/>
          <w:szCs w:val="28"/>
        </w:rPr>
        <w:t xml:space="preserve"> – 1, </w:t>
      </w:r>
      <w:r w:rsidR="000E3B9F" w:rsidRPr="000E3B9F">
        <w:rPr>
          <w:rFonts w:ascii="Times New Roman" w:eastAsia="Times New Roman" w:hAnsi="Times New Roman" w:cs="Times New Roman"/>
          <w:bCs/>
          <w:iCs/>
          <w:sz w:val="28"/>
          <w:szCs w:val="28"/>
        </w:rPr>
        <w:t>если</w:t>
      </w:r>
      <w:r w:rsidR="000E3B9F" w:rsidRPr="000E3B9F">
        <w:rPr>
          <w:rFonts w:ascii="Times New Roman" w:eastAsia="Times New Roman" w:hAnsi="Times New Roman" w:cs="Times New Roman"/>
          <w:bCs/>
          <w:i/>
          <w:iCs/>
          <w:sz w:val="28"/>
          <w:szCs w:val="28"/>
        </w:rPr>
        <w:t xml:space="preserve">  –1</w:t>
      </w:r>
      <w:r w:rsidR="000E3B9F" w:rsidRPr="000E3B9F">
        <w:rPr>
          <w:rFonts w:ascii="Times New Roman" w:eastAsia="Times New Roman" w:hAnsi="Times New Roman" w:cs="Times New Roman"/>
          <w:bCs/>
          <w:i/>
          <w:iCs/>
          <w:sz w:val="28"/>
          <w:szCs w:val="28"/>
        </w:rPr>
        <w:sym w:font="Symbol" w:char="F0A3"/>
      </w:r>
      <w:r w:rsidR="000E3B9F" w:rsidRPr="000E3B9F">
        <w:rPr>
          <w:rFonts w:ascii="Times New Roman" w:eastAsia="Times New Roman" w:hAnsi="Times New Roman" w:cs="Times New Roman"/>
          <w:bCs/>
          <w:i/>
          <w:iCs/>
          <w:sz w:val="28"/>
          <w:szCs w:val="28"/>
        </w:rPr>
        <w:t xml:space="preserve">  х </w:t>
      </w:r>
      <w:r w:rsidR="000E3B9F" w:rsidRPr="000E3B9F">
        <w:rPr>
          <w:rFonts w:ascii="Times New Roman" w:eastAsia="Times New Roman" w:hAnsi="Times New Roman" w:cs="Times New Roman"/>
          <w:bCs/>
          <w:i/>
          <w:iCs/>
          <w:sz w:val="28"/>
          <w:szCs w:val="28"/>
        </w:rPr>
        <w:sym w:font="Symbol" w:char="F03C"/>
      </w:r>
      <w:r w:rsidR="000E3B9F" w:rsidRPr="000E3B9F">
        <w:rPr>
          <w:rFonts w:ascii="Times New Roman" w:eastAsia="Times New Roman" w:hAnsi="Times New Roman" w:cs="Times New Roman"/>
          <w:bCs/>
          <w:i/>
          <w:iCs/>
          <w:sz w:val="28"/>
          <w:szCs w:val="28"/>
        </w:rPr>
        <w:t xml:space="preserve"> 2,</w:t>
      </w:r>
    </w:p>
    <w:p w:rsidR="000E3B9F" w:rsidRPr="000E3B9F" w:rsidRDefault="000E3B9F" w:rsidP="00924971">
      <w:pPr>
        <w:tabs>
          <w:tab w:val="left" w:pos="0"/>
          <w:tab w:val="left" w:pos="1418"/>
          <w:tab w:val="left" w:pos="1843"/>
        </w:tabs>
        <w:spacing w:after="0" w:line="24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2–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если  2 </w:t>
      </w:r>
      <w:r w:rsidRPr="000E3B9F">
        <w:rPr>
          <w:rFonts w:ascii="Times New Roman" w:eastAsia="Times New Roman" w:hAnsi="Times New Roman" w:cs="Times New Roman"/>
          <w:bCs/>
          <w:sz w:val="28"/>
          <w:szCs w:val="28"/>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3"/>
      </w:r>
      <w:r w:rsidRPr="000E3B9F">
        <w:rPr>
          <w:rFonts w:ascii="Times New Roman" w:eastAsia="Times New Roman" w:hAnsi="Times New Roman" w:cs="Times New Roman"/>
          <w:bCs/>
          <w:sz w:val="28"/>
          <w:szCs w:val="28"/>
        </w:rPr>
        <w:t xml:space="preserve"> 5.</w:t>
      </w:r>
    </w:p>
    <w:p w:rsidR="000E3B9F" w:rsidRPr="000E3B9F" w:rsidRDefault="000E3B9F" w:rsidP="00044DEB">
      <w:pPr>
        <w:numPr>
          <w:ilvl w:val="0"/>
          <w:numId w:val="18"/>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Данная функция определена в точке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2, найдем односторонние пр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делы в этой точке: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rPr>
        <w:object w:dxaOrig="2380" w:dyaOrig="499">
          <v:shape id="_x0000_i1288" type="#_x0000_t75" style="width:130.65pt;height:25.35pt" o:ole="" fillcolor="window">
            <v:imagedata r:id="rId514" o:title=""/>
          </v:shape>
          <o:OLEObject Type="Embed" ProgID="Equation.3" ShapeID="_x0000_i1288" DrawAspect="Content" ObjectID="_1552071098" r:id="rId515"/>
        </w:object>
      </w:r>
      <w:r w:rsidRPr="000E3B9F">
        <w:rPr>
          <w:rFonts w:ascii="Times New Roman" w:eastAsia="Times New Roman" w:hAnsi="Times New Roman" w:cs="Times New Roman"/>
          <w:bCs/>
          <w:i/>
          <w:iCs/>
          <w:sz w:val="28"/>
          <w:szCs w:val="28"/>
        </w:rPr>
        <w:object w:dxaOrig="1560" w:dyaOrig="499">
          <v:shape id="_x0000_i1289" type="#_x0000_t75" style="width:84pt;height:25.35pt" o:ole="" fillcolor="window">
            <v:imagedata r:id="rId516" o:title=""/>
          </v:shape>
          <o:OLEObject Type="Embed" ProgID="Equation.3" ShapeID="_x0000_i1289" DrawAspect="Content" ObjectID="_1552071099" r:id="rId51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Пределы функции справа и слева от точки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2 существуют, но неравны, сл</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довательно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2 – точка разрыва первого рода.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5.</w:t>
      </w:r>
      <w:r w:rsidRPr="000E3B9F">
        <w:rPr>
          <w:rFonts w:ascii="Times New Roman" w:eastAsia="Times New Roman" w:hAnsi="Times New Roman" w:cs="Times New Roman"/>
          <w:bCs/>
          <w:sz w:val="28"/>
          <w:szCs w:val="28"/>
        </w:rPr>
        <w:t xml:space="preserve"> Исследуйте на непрерывность функцию и построите ее график.</w:t>
      </w:r>
    </w:p>
    <w:p w:rsidR="000E3B9F" w:rsidRPr="000E3B9F" w:rsidRDefault="008F04B2" w:rsidP="00924971">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8F04B2">
        <w:rPr>
          <w:rFonts w:ascii="Times New Roman" w:eastAsia="Times New Roman" w:hAnsi="Times New Roman" w:cs="Times New Roman"/>
          <w:b/>
          <w:bCs/>
          <w:i/>
          <w:iCs/>
          <w:sz w:val="28"/>
          <w:szCs w:val="28"/>
        </w:rPr>
        <w:lastRenderedPageBreak/>
        <w:pict>
          <v:shape id="_x0000_s47649" type="#_x0000_t87" style="position:absolute;left:0;text-align:left;margin-left:9.2pt;margin-top:-.25pt;width:13.35pt;height:47.7pt;z-index:251662336">
            <v:textbox inset=".5mm,,.5mm"/>
          </v:shape>
        </w:pic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rPr>
        <w:t xml:space="preserve">,        при  </w:t>
      </w:r>
      <w:r w:rsidR="000E3B9F" w:rsidRPr="000E3B9F">
        <w:rPr>
          <w:rFonts w:ascii="Times New Roman" w:eastAsia="Times New Roman" w:hAnsi="Times New Roman" w:cs="Times New Roman"/>
          <w:bCs/>
          <w:i/>
          <w:sz w:val="28"/>
          <w:szCs w:val="28"/>
        </w:rPr>
        <w:t xml:space="preserve">х </w:t>
      </w:r>
      <w:r w:rsidR="000E3B9F" w:rsidRPr="000E3B9F">
        <w:rPr>
          <w:rFonts w:ascii="Times New Roman" w:eastAsia="Times New Roman" w:hAnsi="Times New Roman" w:cs="Times New Roman"/>
          <w:bCs/>
          <w:sz w:val="28"/>
          <w:szCs w:val="28"/>
        </w:rPr>
        <w:sym w:font="Symbol" w:char="F0A3"/>
      </w:r>
      <w:r w:rsidR="000E3B9F" w:rsidRPr="000E3B9F">
        <w:rPr>
          <w:rFonts w:ascii="Times New Roman" w:eastAsia="Times New Roman" w:hAnsi="Times New Roman" w:cs="Times New Roman"/>
          <w:bCs/>
          <w:sz w:val="28"/>
          <w:szCs w:val="28"/>
        </w:rPr>
        <w:t xml:space="preserve"> – </w:t>
      </w:r>
      <w:r w:rsidR="000E3B9F" w:rsidRPr="000E3B9F">
        <w:rPr>
          <w:rFonts w:ascii="Times New Roman" w:eastAsia="Times New Roman" w:hAnsi="Times New Roman" w:cs="Times New Roman"/>
          <w:bCs/>
          <w:sz w:val="28"/>
          <w:szCs w:val="28"/>
        </w:rPr>
        <w:sym w:font="Symbol" w:char="F070"/>
      </w:r>
      <w:r w:rsidR="000E3B9F" w:rsidRPr="000E3B9F">
        <w:rPr>
          <w:rFonts w:ascii="Times New Roman" w:eastAsia="Times New Roman" w:hAnsi="Times New Roman" w:cs="Times New Roman"/>
          <w:bCs/>
          <w:sz w:val="28"/>
          <w:szCs w:val="28"/>
        </w:rPr>
        <w:t xml:space="preserve">,  </w:t>
      </w:r>
    </w:p>
    <w:p w:rsidR="000E3B9F" w:rsidRPr="000E3B9F" w:rsidRDefault="000E3B9F" w:rsidP="00924971">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w:t>
      </w:r>
      <w:r w:rsidRPr="000E3B9F">
        <w:rPr>
          <w:rFonts w:ascii="Times New Roman" w:eastAsia="Times New Roman" w:hAnsi="Times New Roman" w:cs="Times New Roman"/>
          <w:bCs/>
          <w:i/>
          <w:iCs/>
          <w:sz w:val="28"/>
          <w:szCs w:val="28"/>
          <w:lang w:val="en-US"/>
        </w:rPr>
        <w:t>x</w:t>
      </w:r>
      <w:r w:rsidRPr="000E3B9F">
        <w:rPr>
          <w:rFonts w:ascii="Times New Roman" w:eastAsia="Times New Roman" w:hAnsi="Times New Roman" w:cs="Times New Roman"/>
          <w:bCs/>
          <w:i/>
          <w:iCs/>
          <w:sz w:val="28"/>
          <w:szCs w:val="28"/>
        </w:rPr>
        <w:t xml:space="preserve">) =      </w:t>
      </w:r>
      <w:r w:rsidRPr="000E3B9F">
        <w:rPr>
          <w:rFonts w:ascii="Times New Roman" w:eastAsia="Times New Roman" w:hAnsi="Times New Roman" w:cs="Times New Roman"/>
          <w:bCs/>
          <w:i/>
          <w:iCs/>
          <w:sz w:val="28"/>
          <w:szCs w:val="28"/>
          <w:lang w:val="en-US"/>
        </w:rPr>
        <w:t>sin</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lang w:val="en-US"/>
        </w:rPr>
        <w:t>x</w:t>
      </w:r>
      <w:r w:rsidRPr="000E3B9F">
        <w:rPr>
          <w:rFonts w:ascii="Times New Roman" w:eastAsia="Times New Roman" w:hAnsi="Times New Roman" w:cs="Times New Roman"/>
          <w:bCs/>
          <w:iCs/>
          <w:sz w:val="28"/>
          <w:szCs w:val="28"/>
        </w:rPr>
        <w:t xml:space="preserve">,  при </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3C"/>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3C"/>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/2,</w:t>
      </w:r>
    </w:p>
    <w:p w:rsidR="000E3B9F" w:rsidRPr="000E3B9F" w:rsidRDefault="000E3B9F" w:rsidP="00924971">
      <w:pPr>
        <w:tabs>
          <w:tab w:val="left" w:pos="0"/>
          <w:tab w:val="left" w:pos="1418"/>
          <w:tab w:val="left" w:pos="1843"/>
        </w:tabs>
        <w:spacing w:after="0" w:line="24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1,       при </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sym w:font="Symbol" w:char="F03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/2.</w:t>
      </w:r>
    </w:p>
    <w:p w:rsidR="000E3B9F" w:rsidRPr="000E3B9F" w:rsidRDefault="000E3B9F" w:rsidP="00044DEB">
      <w:pPr>
        <w:numPr>
          <w:ilvl w:val="0"/>
          <w:numId w:val="18"/>
        </w:numPr>
        <w:tabs>
          <w:tab w:val="left" w:pos="0"/>
          <w:tab w:val="left" w:pos="1418"/>
          <w:tab w:val="left" w:pos="1843"/>
        </w:tabs>
        <w:spacing w:after="0" w:line="360" w:lineRule="auto"/>
        <w:outlineLvl w:val="1"/>
        <w:rPr>
          <w:rFonts w:ascii="Times New Roman" w:eastAsia="Times New Roman" w:hAnsi="Times New Roman" w:cs="Times New Roman"/>
          <w:bCs/>
          <w:iCs/>
          <w:sz w:val="28"/>
          <w:szCs w:val="28"/>
        </w:rPr>
      </w:pPr>
      <w:r w:rsidRPr="000E3B9F">
        <w:rPr>
          <w:rFonts w:ascii="Times New Roman" w:eastAsia="Times New Roman" w:hAnsi="Times New Roman" w:cs="Times New Roman"/>
          <w:bCs/>
          <w:iCs/>
          <w:sz w:val="28"/>
          <w:szCs w:val="28"/>
        </w:rPr>
        <w:t xml:space="preserve">Решение. Функции у = х, у = </w:t>
      </w:r>
      <w:r w:rsidRPr="000E3B9F">
        <w:rPr>
          <w:rFonts w:ascii="Times New Roman" w:eastAsia="Times New Roman" w:hAnsi="Times New Roman" w:cs="Times New Roman"/>
          <w:bCs/>
          <w:iCs/>
          <w:sz w:val="28"/>
          <w:szCs w:val="28"/>
          <w:lang w:val="en-US"/>
        </w:rPr>
        <w:t>sin</w:t>
      </w:r>
      <w:r w:rsidRPr="000E3B9F">
        <w:rPr>
          <w:rFonts w:ascii="Times New Roman" w:eastAsia="Times New Roman" w:hAnsi="Times New Roman" w:cs="Times New Roman"/>
          <w:bCs/>
          <w:iCs/>
          <w:sz w:val="28"/>
          <w:szCs w:val="28"/>
        </w:rPr>
        <w:t xml:space="preserve"> </w:t>
      </w:r>
      <w:r w:rsidRPr="000E3B9F">
        <w:rPr>
          <w:rFonts w:ascii="Times New Roman" w:eastAsia="Times New Roman" w:hAnsi="Times New Roman" w:cs="Times New Roman"/>
          <w:bCs/>
          <w:iCs/>
          <w:sz w:val="28"/>
          <w:szCs w:val="28"/>
          <w:lang w:val="en-US"/>
        </w:rPr>
        <w:t>x</w:t>
      </w:r>
      <w:r w:rsidRPr="000E3B9F">
        <w:rPr>
          <w:rFonts w:ascii="Times New Roman" w:eastAsia="Times New Roman" w:hAnsi="Times New Roman" w:cs="Times New Roman"/>
          <w:bCs/>
          <w:iCs/>
          <w:sz w:val="28"/>
          <w:szCs w:val="28"/>
        </w:rPr>
        <w:t xml:space="preserve"> и у = 1  непрерывны на всей числовой прямой, поэтому данная функция может иметь разрыв только в точках, где меняется ее аналитическое выражение, т.е. в точках х</w:t>
      </w:r>
      <w:r w:rsidRPr="000E3B9F">
        <w:rPr>
          <w:rFonts w:ascii="Times New Roman" w:eastAsia="Times New Roman" w:hAnsi="Times New Roman" w:cs="Times New Roman"/>
          <w:bCs/>
          <w:iCs/>
          <w:sz w:val="28"/>
          <w:szCs w:val="28"/>
          <w:vertAlign w:val="subscript"/>
        </w:rPr>
        <w:t>1</w:t>
      </w:r>
      <w:r w:rsidRPr="000E3B9F">
        <w:rPr>
          <w:rFonts w:ascii="Times New Roman" w:eastAsia="Times New Roman" w:hAnsi="Times New Roman" w:cs="Times New Roman"/>
          <w:bCs/>
          <w:iCs/>
          <w:sz w:val="28"/>
          <w:szCs w:val="28"/>
        </w:rPr>
        <w:t xml:space="preserve"> =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 и 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Исследуем функцию на непрерывность в этих точках, для чего найдем соотве</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ствующие односторонние пределы и значения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Cs/>
          <w:sz w:val="28"/>
          <w:szCs w:val="28"/>
        </w:rPr>
      </w:pPr>
      <w:r w:rsidRPr="000E3B9F">
        <w:rPr>
          <w:rFonts w:ascii="Times New Roman" w:eastAsia="Times New Roman" w:hAnsi="Times New Roman" w:cs="Times New Roman"/>
          <w:bCs/>
          <w:iCs/>
          <w:sz w:val="28"/>
          <w:szCs w:val="28"/>
        </w:rPr>
        <w:t xml:space="preserve">Слева </w:t>
      </w:r>
      <w:r w:rsidRPr="000E3B9F">
        <w:rPr>
          <w:rFonts w:ascii="Times New Roman" w:eastAsia="Times New Roman" w:hAnsi="Times New Roman" w:cs="Times New Roman"/>
          <w:bCs/>
          <w:i/>
          <w:iCs/>
          <w:sz w:val="28"/>
          <w:szCs w:val="28"/>
        </w:rPr>
        <w:object w:dxaOrig="3320" w:dyaOrig="480">
          <v:shape id="_x0000_i1290" type="#_x0000_t75" style="width:168.65pt;height:26pt" o:ole="" fillcolor="window">
            <v:imagedata r:id="rId518" o:title=""/>
          </v:shape>
          <o:OLEObject Type="Embed" ProgID="Equation.3" ShapeID="_x0000_i1290" DrawAspect="Content" ObjectID="_1552071100" r:id="rId519"/>
        </w:object>
      </w:r>
      <w:r w:rsidRPr="000E3B9F">
        <w:rPr>
          <w:rFonts w:ascii="Times New Roman" w:eastAsia="Times New Roman" w:hAnsi="Times New Roman" w:cs="Times New Roman"/>
          <w:bCs/>
          <w:iCs/>
          <w:sz w:val="28"/>
          <w:szCs w:val="28"/>
        </w:rPr>
        <w:t>и справа</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rPr>
        <w:object w:dxaOrig="2940" w:dyaOrig="480">
          <v:shape id="_x0000_i1291" type="#_x0000_t75" style="width:162.65pt;height:25.35pt" o:ole="" fillcolor="window">
            <v:imagedata r:id="rId520" o:title=""/>
          </v:shape>
          <o:OLEObject Type="Embed" ProgID="Equation.3" ShapeID="_x0000_i1291" DrawAspect="Content" ObjectID="_1552071101" r:id="rId521"/>
        </w:object>
      </w:r>
      <w:r w:rsidRPr="000E3B9F">
        <w:rPr>
          <w:rFonts w:ascii="Times New Roman" w:eastAsia="Times New Roman" w:hAnsi="Times New Roman" w:cs="Times New Roman"/>
          <w:bCs/>
          <w:i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 xml:space="preserve"> </w:t>
      </w:r>
      <w:r w:rsidRPr="000E3B9F">
        <w:rPr>
          <w:rFonts w:ascii="Times New Roman" w:eastAsia="Times New Roman" w:hAnsi="Times New Roman" w:cs="Times New Roman"/>
          <w:bCs/>
          <w:iCs/>
          <w:sz w:val="28"/>
          <w:szCs w:val="28"/>
        </w:rPr>
        <w:t xml:space="preserve">Таким образом, пределы функции справа и слева в точке </w:t>
      </w:r>
      <w:r w:rsidRPr="000E3B9F">
        <w:rPr>
          <w:rFonts w:ascii="Times New Roman" w:eastAsia="Times New Roman" w:hAnsi="Times New Roman" w:cs="Times New Roman"/>
          <w:bCs/>
          <w:i/>
          <w:iCs/>
          <w:sz w:val="28"/>
          <w:szCs w:val="28"/>
        </w:rPr>
        <w:t>х</w:t>
      </w:r>
      <w:r w:rsidRPr="000E3B9F">
        <w:rPr>
          <w:rFonts w:ascii="Times New Roman" w:eastAsia="Times New Roman" w:hAnsi="Times New Roman" w:cs="Times New Roman"/>
          <w:bCs/>
          <w:iCs/>
          <w:sz w:val="28"/>
          <w:szCs w:val="28"/>
          <w:vertAlign w:val="subscript"/>
        </w:rPr>
        <w:t>1</w:t>
      </w:r>
      <w:r w:rsidRPr="000E3B9F">
        <w:rPr>
          <w:rFonts w:ascii="Times New Roman" w:eastAsia="Times New Roman" w:hAnsi="Times New Roman" w:cs="Times New Roman"/>
          <w:bCs/>
          <w:iCs/>
          <w:sz w:val="28"/>
          <w:szCs w:val="28"/>
        </w:rPr>
        <w:t xml:space="preserve"> =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 существуют, но не равны, т.е. функция имеет в этой точке разрыв 1-го рода.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Аналогично, для точки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/2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iCs/>
          <w:sz w:val="28"/>
          <w:szCs w:val="28"/>
        </w:rPr>
      </w:pPr>
      <w:r w:rsidRPr="000E3B9F">
        <w:rPr>
          <w:rFonts w:ascii="Times New Roman" w:eastAsia="Times New Roman" w:hAnsi="Times New Roman" w:cs="Times New Roman"/>
          <w:bCs/>
          <w:iCs/>
          <w:sz w:val="28"/>
          <w:szCs w:val="28"/>
        </w:rPr>
        <w:t>Слева</w:t>
      </w:r>
      <w:r w:rsidRPr="000E3B9F">
        <w:rPr>
          <w:rFonts w:ascii="Times New Roman" w:eastAsia="Times New Roman" w:hAnsi="Times New Roman" w:cs="Times New Roman"/>
          <w:bCs/>
          <w:i/>
          <w:iCs/>
          <w:sz w:val="28"/>
          <w:szCs w:val="28"/>
        </w:rPr>
        <w:object w:dxaOrig="2700" w:dyaOrig="700">
          <v:shape id="_x0000_i1292" type="#_x0000_t75" style="width:149.35pt;height:35.35pt" o:ole="" fillcolor="window">
            <v:imagedata r:id="rId522" o:title=""/>
          </v:shape>
          <o:OLEObject Type="Embed" ProgID="Equation.3" ShapeID="_x0000_i1292" DrawAspect="Content" ObjectID="_1552071102" r:id="rId523"/>
        </w:objec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Cs/>
          <w:sz w:val="28"/>
          <w:szCs w:val="28"/>
        </w:rPr>
        <w:t xml:space="preserve"> и справа </w:t>
      </w:r>
      <w:r w:rsidRPr="000E3B9F">
        <w:rPr>
          <w:rFonts w:ascii="Times New Roman" w:eastAsia="Times New Roman" w:hAnsi="Times New Roman" w:cs="Times New Roman"/>
          <w:bCs/>
          <w:i/>
          <w:iCs/>
          <w:sz w:val="28"/>
          <w:szCs w:val="28"/>
        </w:rPr>
        <w:object w:dxaOrig="2340" w:dyaOrig="700">
          <v:shape id="_x0000_i1293" type="#_x0000_t75" style="width:130pt;height:37.35pt" o:ole="" fillcolor="window">
            <v:imagedata r:id="rId524" o:title=""/>
          </v:shape>
          <o:OLEObject Type="Embed" ProgID="Equation.3" ShapeID="_x0000_i1293" DrawAspect="Content" ObjectID="_1552071103" r:id="rId525"/>
        </w:object>
      </w:r>
      <w:r w:rsidRPr="000E3B9F">
        <w:rPr>
          <w:rFonts w:ascii="Times New Roman" w:eastAsia="Times New Roman" w:hAnsi="Times New Roman" w:cs="Times New Roman"/>
          <w:bCs/>
          <w:i/>
          <w:i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Cs/>
          <w:sz w:val="28"/>
          <w:szCs w:val="28"/>
        </w:rPr>
        <w:t xml:space="preserve">Пределы равны, но значение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rPr>
        <w:sym w:font="Symbol" w:char="F070"/>
      </w:r>
      <w:r w:rsidRPr="000E3B9F">
        <w:rPr>
          <w:rFonts w:ascii="Times New Roman" w:eastAsia="Times New Roman" w:hAnsi="Times New Roman" w:cs="Times New Roman"/>
          <w:bCs/>
          <w:i/>
          <w:sz w:val="28"/>
          <w:szCs w:val="28"/>
        </w:rPr>
        <w:t>/2)</w:t>
      </w:r>
      <w:r w:rsidRPr="000E3B9F">
        <w:rPr>
          <w:rFonts w:ascii="Times New Roman" w:eastAsia="Times New Roman" w:hAnsi="Times New Roman" w:cs="Times New Roman"/>
          <w:bCs/>
          <w:sz w:val="28"/>
          <w:szCs w:val="28"/>
        </w:rPr>
        <w:t xml:space="preserve"> не определено. Отсюда следует, что 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/2 – точка устранимого разрыва для функции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График функции изображен на р</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сунке.</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50" style="position:absolute;left:0;text-align:left;margin-left:91.65pt;margin-top:-15.8pt;width:297.2pt;height:122.35pt;z-index:251663360" coordorigin="2885,13268" coordsize="5944,2587">
            <v:line id="_x0000_s47651" style="position:absolute;flip:x y" from="5725,13335" to="5752,15474">
              <v:stroke endarrow="block"/>
            </v:line>
            <v:line id="_x0000_s47652" style="position:absolute" from="2885,14282" to="8565,14282">
              <v:stroke endarrow="block"/>
            </v:line>
            <v:line id="_x0000_s47653" style="position:absolute;flip:x y" from="5441,13809" to="5441,13809"/>
            <v:group id="_x0000_s47654" style="position:absolute;left:4551;top:14045;width:1136;height:616" coordorigin="4830,8232" coordsize="1120,829" wrapcoords="-1728 7462 -1728 7855 1152 13745 1440 14924 8064 19244 9792 19244 11520 19244 13248 19244 19872 14924 20160 13745 23328 7462 -1728 7462">
              <v:shape id="_x0000_s47655" type="#_x0000_t19" style="position:absolute;left:4830;top:8232;width:557;height:828;rotation:10292352fd" coordsize="21205,20990" adj="-5003890,-719124,,20990" path="wr-21600,-610,21600,42590,5096,,21205,16879nfewr-21600,-610,21600,42590,5096,,21205,16879l,20990nsxe">
                <v:path o:connectlocs="5096,0;21205,16879;0,20990"/>
                <v:textbox inset=".5mm,,.5mm"/>
              </v:shape>
              <v:shape id="_x0000_s47656" type="#_x0000_t19" style="position:absolute;left:5393;top:8233;width:557;height:828;rotation:10292352fd;flip:x" coordsize="21205,20990" adj="-5003890,-719124,,20990" path="wr-21600,-610,21600,42590,5096,,21205,16879nfewr-21600,-610,21600,42590,5096,,21205,16879l,20990nsxe">
                <v:path o:connectlocs="5096,0;21205,16879;0,20990"/>
                <v:textbox inset=".5mm,,.5mm"/>
              </v:shape>
            </v:group>
            <v:line id="_x0000_s47657" style="position:absolute" from="4479,14288" to="4479,15027">
              <v:stroke dashstyle="dash"/>
            </v:line>
            <v:line id="_x0000_s47658" style="position:absolute" from="4466,15017" to="5739,15017">
              <v:stroke dashstyle="dash"/>
            </v:line>
            <v:line id="_x0000_s47659" style="position:absolute;flip:x" from="3618,15017" to="4466,15584"/>
            <v:shape id="_x0000_s47660" type="#_x0000_t19" style="position:absolute;left:5956;top:13750;width:428;height:828;rotation:270" coordsize="20178,20990" adj="-5003890,-1370061,,20990" path="wr-21600,-610,21600,42590,5096,,20178,13283nfewr-21600,-610,21600,42590,5096,,20178,13283l,20990nsxe">
              <v:path o:connectlocs="5096,0;20178,13283;0,20990"/>
              <v:textbox inset=".5mm,,.5mm"/>
            </v:shape>
            <v:line id="_x0000_s47661" style="position:absolute" from="6303,13950" to="7460,13950"/>
            <v:line id="_x0000_s47662" style="position:absolute" from="6318,13924" to="6319,14267">
              <v:stroke dashstyle="dash"/>
            </v:line>
            <v:shape id="_x0000_s47663" type="#_x0000_t202" style="position:absolute;left:5408;top:13268;width:251;height:443" filled="f" stroked="f">
              <v:textbox style="mso-next-textbox:#_x0000_s47663" inset=".5mm,,.5mm">
                <w:txbxContent>
                  <w:p w:rsidR="009B4D2F" w:rsidRPr="007E4925" w:rsidRDefault="009B4D2F" w:rsidP="000E3B9F">
                    <w:r>
                      <w:t>у</w:t>
                    </w:r>
                  </w:p>
                </w:txbxContent>
              </v:textbox>
            </v:shape>
            <v:line id="_x0000_s47664" style="position:absolute;flip:y" from="5724,13952" to="6345,13952">
              <v:stroke dashstyle="dash"/>
            </v:line>
            <v:line id="_x0000_s47665" style="position:absolute" from="5107,14608" to="5743,14608">
              <v:stroke dashstyle="dash"/>
            </v:line>
            <v:shape id="_x0000_s47666" type="#_x0000_t202" style="position:absolute;left:8578;top:14264;width:251;height:391" filled="f" stroked="f">
              <v:textbox style="mso-next-textbox:#_x0000_s47666" inset=".5mm,,.5mm">
                <w:txbxContent>
                  <w:p w:rsidR="009B4D2F" w:rsidRPr="00FE6E9C" w:rsidRDefault="009B4D2F" w:rsidP="000E3B9F">
                    <w:pPr>
                      <w:rPr>
                        <w:i/>
                      </w:rPr>
                    </w:pPr>
                    <w:r w:rsidRPr="00FE6E9C">
                      <w:rPr>
                        <w:i/>
                      </w:rPr>
                      <w:t>х</w:t>
                    </w:r>
                  </w:p>
                </w:txbxContent>
              </v:textbox>
            </v:shape>
            <v:shape id="_x0000_s47667" type="#_x0000_t202" style="position:absolute;left:5782;top:14264;width:251;height:391" filled="f" stroked="f">
              <v:textbox style="mso-next-textbox:#_x0000_s47667" inset=".5mm,,.5mm">
                <w:txbxContent>
                  <w:p w:rsidR="009B4D2F" w:rsidRPr="007E4925" w:rsidRDefault="009B4D2F" w:rsidP="000E3B9F">
                    <w:r>
                      <w:t>0</w:t>
                    </w:r>
                  </w:p>
                </w:txbxContent>
              </v:textbox>
            </v:shape>
            <v:shape id="_x0000_s47668" type="#_x0000_t202" style="position:absolute;left:6201;top:14194;width:377;height:949;mso-wrap-style:none" filled="f" stroked="f">
              <v:textbox style="mso-next-textbox:#_x0000_s47668" inset=".5mm,,.5mm">
                <w:txbxContent>
                  <w:p w:rsidR="009B4D2F" w:rsidRPr="007E4925" w:rsidRDefault="009B4D2F" w:rsidP="000E3B9F">
                    <w:r w:rsidRPr="007E4925">
                      <w:rPr>
                        <w:position w:val="-24"/>
                      </w:rPr>
                      <w:object w:dxaOrig="260" w:dyaOrig="620">
                        <v:shape id="_x0000_i1877" type="#_x0000_t75" style="width:16pt;height:30pt" o:ole="">
                          <v:imagedata r:id="rId526" o:title=""/>
                        </v:shape>
                        <o:OLEObject Type="Embed" ProgID="Equation.3" ShapeID="_x0000_i1877" DrawAspect="Content" ObjectID="_1552071687" r:id="rId527"/>
                      </w:object>
                    </w:r>
                  </w:p>
                </w:txbxContent>
              </v:textbox>
            </v:shape>
            <v:shape id="_x0000_s47669" type="#_x0000_t202" style="position:absolute;left:5782;top:14822;width:452;height:392" filled="f" stroked="f">
              <v:textbox style="mso-next-textbox:#_x0000_s47669" inset=".5mm,,.5mm">
                <w:txbxContent>
                  <w:p w:rsidR="009B4D2F" w:rsidRPr="007E4925" w:rsidRDefault="009B4D2F" w:rsidP="000E3B9F">
                    <w:r>
                      <w:t>–</w:t>
                    </w:r>
                    <w:r w:rsidRPr="00557A21">
                      <w:rPr>
                        <w:sz w:val="28"/>
                        <w:szCs w:val="28"/>
                      </w:rPr>
                      <w:sym w:font="Symbol" w:char="F070"/>
                    </w:r>
                  </w:p>
                </w:txbxContent>
              </v:textbox>
            </v:shape>
            <v:shape id="_x0000_s47670" type="#_x0000_t202" style="position:absolute;left:3789;top:15379;width:586;height:476" filled="f" stroked="f">
              <v:textbox style="mso-next-textbox:#_x0000_s47670" inset=".5mm,,.5mm">
                <w:txbxContent>
                  <w:p w:rsidR="009B4D2F" w:rsidRPr="007E4925" w:rsidRDefault="009B4D2F" w:rsidP="000E3B9F">
                    <w:pPr>
                      <w:rPr>
                        <w:i/>
                      </w:rPr>
                    </w:pPr>
                    <w:r w:rsidRPr="007E4925">
                      <w:rPr>
                        <w:i/>
                      </w:rPr>
                      <w:t>у = х</w:t>
                    </w:r>
                  </w:p>
                </w:txbxContent>
              </v:textbox>
            </v:shape>
            <v:shape id="_x0000_s47671" type="#_x0000_t202" style="position:absolute;left:4777;top:14556;width:251;height:392" filled="f" stroked="f">
              <v:textbox style="mso-next-textbox:#_x0000_s47671" inset=".5mm,,.5mm">
                <w:txbxContent>
                  <w:p w:rsidR="009B4D2F" w:rsidRPr="00557A21" w:rsidRDefault="009B4D2F" w:rsidP="000E3B9F">
                    <w:pPr>
                      <w:rPr>
                        <w:lang w:val="en-US"/>
                      </w:rPr>
                    </w:pPr>
                  </w:p>
                </w:txbxContent>
              </v:textbox>
            </v:shape>
            <v:shape id="_x0000_s47672" type="#_x0000_t202" style="position:absolute;left:4577;top:14492;width:954;height:442" filled="f" stroked="f">
              <v:textbox style="mso-next-textbox:#_x0000_s47672" inset=".5mm,,.5mm">
                <w:txbxContent>
                  <w:p w:rsidR="009B4D2F" w:rsidRPr="00557A21" w:rsidRDefault="009B4D2F" w:rsidP="000E3B9F">
                    <w:pPr>
                      <w:rPr>
                        <w:i/>
                        <w:lang w:val="en-US"/>
                      </w:rPr>
                    </w:pPr>
                    <w:r w:rsidRPr="00557A21">
                      <w:rPr>
                        <w:i/>
                        <w:lang w:val="en-US"/>
                      </w:rPr>
                      <w:t>y = sin x</w:t>
                    </w:r>
                  </w:p>
                </w:txbxContent>
              </v:textbox>
            </v:shape>
            <v:shape id="_x0000_s47673" type="#_x0000_t202" style="position:absolute;left:6525;top:13626;width:586;height:392" filled="f" stroked="f">
              <v:textbox style="mso-next-textbox:#_x0000_s47673" inset=".5mm,,.5mm">
                <w:txbxContent>
                  <w:p w:rsidR="009B4D2F" w:rsidRPr="00557A21" w:rsidRDefault="009B4D2F" w:rsidP="000E3B9F">
                    <w:pPr>
                      <w:rPr>
                        <w:i/>
                        <w:lang w:val="en-US"/>
                      </w:rPr>
                    </w:pPr>
                    <w:r w:rsidRPr="007E4925">
                      <w:rPr>
                        <w:i/>
                      </w:rPr>
                      <w:t xml:space="preserve">у = </w:t>
                    </w:r>
                    <w:r>
                      <w:rPr>
                        <w:i/>
                        <w:lang w:val="en-US"/>
                      </w:rPr>
                      <w:t>1</w:t>
                    </w:r>
                  </w:p>
                </w:txbxContent>
              </v:textbox>
            </v:shape>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6.</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Определить корень уравнения</w:t>
      </w:r>
      <w:r w:rsidRPr="000E3B9F">
        <w:rPr>
          <w:rFonts w:ascii="Times New Roman" w:eastAsia="Times New Roman" w:hAnsi="Times New Roman" w:cs="Times New Roman"/>
          <w:bCs/>
          <w:i/>
          <w:iCs/>
          <w:sz w:val="28"/>
          <w:szCs w:val="28"/>
        </w:rPr>
        <w:t xml:space="preserve"> х</w:t>
      </w:r>
      <w:r w:rsidRPr="000E3B9F">
        <w:rPr>
          <w:rFonts w:ascii="Times New Roman" w:eastAsia="Times New Roman" w:hAnsi="Times New Roman" w:cs="Times New Roman"/>
          <w:bCs/>
          <w:i/>
          <w:iCs/>
          <w:sz w:val="28"/>
          <w:szCs w:val="28"/>
          <w:vertAlign w:val="superscript"/>
        </w:rPr>
        <w:t>5</w:t>
      </w:r>
      <w:r w:rsidRPr="000E3B9F">
        <w:rPr>
          <w:rFonts w:ascii="Times New Roman" w:eastAsia="Times New Roman" w:hAnsi="Times New Roman" w:cs="Times New Roman"/>
          <w:bCs/>
          <w:i/>
          <w:iCs/>
          <w:sz w:val="28"/>
          <w:szCs w:val="28"/>
        </w:rPr>
        <w:t xml:space="preserve"> + 3х</w:t>
      </w:r>
      <w:r w:rsidRPr="000E3B9F">
        <w:rPr>
          <w:rFonts w:ascii="Times New Roman" w:eastAsia="Times New Roman" w:hAnsi="Times New Roman" w:cs="Times New Roman"/>
          <w:bCs/>
          <w:i/>
          <w:iCs/>
          <w:sz w:val="28"/>
          <w:szCs w:val="28"/>
          <w:vertAlign w:val="superscript"/>
        </w:rPr>
        <w:t>3</w:t>
      </w:r>
      <w:r w:rsidRPr="000E3B9F">
        <w:rPr>
          <w:rFonts w:ascii="Times New Roman" w:eastAsia="Times New Roman" w:hAnsi="Times New Roman" w:cs="Times New Roman"/>
          <w:bCs/>
          <w:i/>
          <w:iCs/>
          <w:sz w:val="28"/>
          <w:szCs w:val="28"/>
        </w:rPr>
        <w:t xml:space="preserve"> + 4х – 11 = 0, </w:t>
      </w:r>
      <w:r w:rsidRPr="000E3B9F">
        <w:rPr>
          <w:rFonts w:ascii="Times New Roman" w:eastAsia="Times New Roman" w:hAnsi="Times New Roman" w:cs="Times New Roman"/>
          <w:bCs/>
          <w:sz w:val="28"/>
          <w:szCs w:val="28"/>
        </w:rPr>
        <w:t>принадлежащий</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отрезку</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[0; 2].</w:t>
      </w:r>
    </w:p>
    <w:p w:rsidR="000E3B9F" w:rsidRPr="000E3B9F" w:rsidRDefault="000E3B9F" w:rsidP="00044DEB">
      <w:pPr>
        <w:numPr>
          <w:ilvl w:val="0"/>
          <w:numId w:val="19"/>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Вычислим значение функции на концах отрезка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iCs/>
          <w:sz w:val="28"/>
          <w:szCs w:val="28"/>
        </w:rPr>
      </w:pP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 xml:space="preserve">(0) = 0 + 0 + 0 – 11 = – 11 </w:t>
      </w:r>
      <w:r w:rsidRPr="000E3B9F">
        <w:rPr>
          <w:rFonts w:ascii="Times New Roman" w:eastAsia="Times New Roman" w:hAnsi="Times New Roman" w:cs="Times New Roman"/>
          <w:bCs/>
          <w:i/>
          <w:iCs/>
          <w:sz w:val="28"/>
          <w:szCs w:val="28"/>
        </w:rPr>
        <w:sym w:font="Symbol" w:char="F03C"/>
      </w:r>
      <w:r w:rsidRPr="000E3B9F">
        <w:rPr>
          <w:rFonts w:ascii="Times New Roman" w:eastAsia="Times New Roman" w:hAnsi="Times New Roman" w:cs="Times New Roman"/>
          <w:bCs/>
          <w:i/>
          <w:iCs/>
          <w:sz w:val="28"/>
          <w:szCs w:val="28"/>
        </w:rPr>
        <w:t xml:space="preserve">  0,              </w:t>
      </w: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 xml:space="preserve">(2) = 32 + 24 + 8 – 11 = 53 </w:t>
      </w:r>
      <w:r w:rsidRPr="000E3B9F">
        <w:rPr>
          <w:rFonts w:ascii="Times New Roman" w:eastAsia="Times New Roman" w:hAnsi="Times New Roman" w:cs="Times New Roman"/>
          <w:bCs/>
          <w:i/>
          <w:iCs/>
          <w:sz w:val="28"/>
          <w:szCs w:val="28"/>
        </w:rPr>
        <w:sym w:font="Symbol" w:char="F03E"/>
      </w:r>
      <w:r w:rsidRPr="000E3B9F">
        <w:rPr>
          <w:rFonts w:ascii="Times New Roman" w:eastAsia="Times New Roman" w:hAnsi="Times New Roman" w:cs="Times New Roman"/>
          <w:bCs/>
          <w:i/>
          <w:iCs/>
          <w:sz w:val="28"/>
          <w:szCs w:val="28"/>
        </w:rPr>
        <w:t xml:space="preserve">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 к. функция на концах отрезка принимает значения разных знаков, то на этом отрезке она принимает значение </w:t>
      </w:r>
      <w:r w:rsidRPr="000E3B9F">
        <w:rPr>
          <w:rFonts w:ascii="Times New Roman" w:eastAsia="Times New Roman" w:hAnsi="Times New Roman" w:cs="Times New Roman"/>
          <w:bCs/>
          <w:i/>
          <w:iCs/>
          <w:sz w:val="28"/>
          <w:szCs w:val="28"/>
          <w:lang w:val="en-US"/>
        </w:rPr>
        <w:t>f</w:t>
      </w:r>
      <w:r w:rsidRPr="000E3B9F">
        <w:rPr>
          <w:rFonts w:ascii="Times New Roman" w:eastAsia="Times New Roman" w:hAnsi="Times New Roman" w:cs="Times New Roman"/>
          <w:bCs/>
          <w:i/>
          <w:iCs/>
          <w:sz w:val="28"/>
          <w:szCs w:val="28"/>
        </w:rPr>
        <w:t>(</w:t>
      </w:r>
      <w:r w:rsidRPr="000E3B9F">
        <w:rPr>
          <w:rFonts w:ascii="Times New Roman" w:eastAsia="Times New Roman" w:hAnsi="Times New Roman" w:cs="Times New Roman"/>
          <w:bCs/>
          <w:i/>
          <w:iCs/>
          <w:sz w:val="28"/>
          <w:szCs w:val="28"/>
          <w:lang w:val="en-US"/>
        </w:rPr>
        <w:t>x</w:t>
      </w:r>
      <w:r w:rsidRPr="000E3B9F">
        <w:rPr>
          <w:rFonts w:ascii="Times New Roman" w:eastAsia="Times New Roman" w:hAnsi="Times New Roman" w:cs="Times New Roman"/>
          <w:bCs/>
          <w:i/>
          <w:iCs/>
          <w:sz w:val="28"/>
          <w:szCs w:val="28"/>
        </w:rPr>
        <w:t xml:space="preserve">) = 0. </w:t>
      </w:r>
      <w:r w:rsidRPr="000E3B9F">
        <w:rPr>
          <w:rFonts w:ascii="Times New Roman" w:eastAsia="Times New Roman" w:hAnsi="Times New Roman" w:cs="Times New Roman"/>
          <w:bCs/>
          <w:sz w:val="28"/>
          <w:szCs w:val="28"/>
        </w:rPr>
        <w:t xml:space="preserve">По методу половинного деления в качестве искомого корня принимается величина </w:t>
      </w:r>
      <w:r w:rsidRPr="000E3B9F">
        <w:rPr>
          <w:rFonts w:ascii="Times New Roman" w:eastAsia="Times New Roman" w:hAnsi="Times New Roman" w:cs="Times New Roman"/>
          <w:bCs/>
          <w:sz w:val="28"/>
          <w:szCs w:val="28"/>
        </w:rPr>
        <w:object w:dxaOrig="1100" w:dyaOrig="700">
          <v:shape id="_x0000_i1294" type="#_x0000_t75" style="width:54.65pt;height:31.35pt" o:ole="" fillcolor="window">
            <v:imagedata r:id="rId528" o:title=""/>
          </v:shape>
          <o:OLEObject Type="Embed" ProgID="Equation.3" ShapeID="_x0000_i1294" DrawAspect="Content" ObjectID="_1552071104" r:id="rId529"/>
        </w:object>
      </w:r>
      <w:r w:rsidRPr="000E3B9F">
        <w:rPr>
          <w:rFonts w:ascii="Times New Roman" w:eastAsia="Times New Roman" w:hAnsi="Times New Roman" w:cs="Times New Roman"/>
          <w:bCs/>
          <w:sz w:val="28"/>
          <w:szCs w:val="28"/>
        </w:rPr>
        <w:t xml:space="preserve">. Тогда  </w:t>
      </w:r>
      <w:r w:rsidRPr="000E3B9F">
        <w:rPr>
          <w:rFonts w:ascii="Times New Roman" w:eastAsia="Times New Roman" w:hAnsi="Times New Roman" w:cs="Times New Roman"/>
          <w:bCs/>
          <w:sz w:val="28"/>
          <w:szCs w:val="28"/>
        </w:rPr>
        <w:object w:dxaOrig="1280" w:dyaOrig="620">
          <v:shape id="_x0000_i1295" type="#_x0000_t75" style="width:64.65pt;height:31.35pt" o:ole="" fillcolor="window">
            <v:imagedata r:id="rId530" o:title=""/>
          </v:shape>
          <o:OLEObject Type="Embed" ProgID="Equation.3" ShapeID="_x0000_i1295" DrawAspect="Content" ObjectID="_1552071105" r:id="rId53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924971">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lastRenderedPageBreak/>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10.1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пределы функций, используя свойства непрерывных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900" w:dyaOrig="780">
          <v:shape id="_x0000_i1296" type="#_x0000_t75" style="width:432.65pt;height:40.65pt" o:ole="" fillcolor="window">
            <v:imagedata r:id="rId532" o:title=""/>
          </v:shape>
          <o:OLEObject Type="Embed" ProgID="Equation.3" ShapeID="_x0000_i1296" DrawAspect="Content" ObjectID="_1552071106" r:id="rId53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8020" w:dyaOrig="900">
          <v:shape id="_x0000_i1297" type="#_x0000_t75" style="width:379.35pt;height:46.65pt" o:ole="" fillcolor="window">
            <v:imagedata r:id="rId534" o:title=""/>
          </v:shape>
          <o:OLEObject Type="Embed" ProgID="Equation.3" ShapeID="_x0000_i1297" DrawAspect="Content" ObjectID="_1552071107" r:id="rId53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10.2. Докажите непрерывность функции в любой точке числовой прямой.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080" w:dyaOrig="400">
          <v:shape id="_x0000_i1298" type="#_x0000_t75" style="width:358.65pt;height:22.65pt" o:ole="" fillcolor="window">
            <v:imagedata r:id="rId536" o:title=""/>
          </v:shape>
          <o:OLEObject Type="Embed" ProgID="Equation.3" ShapeID="_x0000_i1298" DrawAspect="Content" ObjectID="_1552071108" r:id="rId53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10.3. Исследуйте на непрерывность функции </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sz w:val="28"/>
          <w:szCs w:val="28"/>
        </w:rPr>
        <w:t xml:space="preserve"> в точке х = 1. В случае разрыва установите его характер.</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880" w:dyaOrig="760">
          <v:shape id="_x0000_i1299" type="#_x0000_t75" style="width:394.65pt;height:41.35pt" o:ole="">
            <v:imagedata r:id="rId538" o:title=""/>
          </v:shape>
          <o:OLEObject Type="Embed" ProgID="Equation.3" ShapeID="_x0000_i1299" DrawAspect="Content" ObjectID="_1552071109" r:id="rId53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10.4.</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Исследуйте на непрерывность данные функции и схематически постройте их графики.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sz w:val="28"/>
          <w:szCs w:val="28"/>
        </w:rPr>
        <w:object w:dxaOrig="7360" w:dyaOrig="1920">
          <v:shape id="_x0000_i1300" type="#_x0000_t75" style="width:346.65pt;height:90.65pt" o:ole="" fillcolor="window">
            <v:imagedata r:id="rId540" o:title=""/>
          </v:shape>
          <o:OLEObject Type="Embed" ProgID="Equation.3" ShapeID="_x0000_i1300" DrawAspect="Content" ObjectID="_1552071110" r:id="rId54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8860" w:dyaOrig="1520">
          <v:shape id="_x0000_i1301" type="#_x0000_t75" style="width:440.65pt;height:73.35pt" o:ole="" fillcolor="window">
            <v:imagedata r:id="rId542" o:title=""/>
          </v:shape>
          <o:OLEObject Type="Embed" ProgID="Equation.3" ShapeID="_x0000_i1301" DrawAspect="Content" ObjectID="_1552071111" r:id="rId54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object w:dxaOrig="7940" w:dyaOrig="1680">
          <v:shape id="_x0000_i1302" type="#_x0000_t75" style="width:450pt;height:90pt" o:ole="" fillcolor="window">
            <v:imagedata r:id="rId544" o:title=""/>
          </v:shape>
          <o:OLEObject Type="Embed" ProgID="Equation.3" ShapeID="_x0000_i1302" DrawAspect="Content" ObjectID="_1552071112" r:id="rId545"/>
        </w:object>
      </w:r>
    </w:p>
    <w:p w:rsidR="002F4E14" w:rsidRDefault="002F4E14">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E3B9F" w:rsidRDefault="002318F4"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Раздел</w:t>
      </w:r>
      <w:r w:rsidR="000E3B9F" w:rsidRPr="000E3B9F">
        <w:rPr>
          <w:rFonts w:ascii="Times New Roman" w:eastAsia="Times New Roman" w:hAnsi="Times New Roman" w:cs="Times New Roman"/>
          <w:b/>
          <w:bCs/>
          <w:sz w:val="28"/>
          <w:szCs w:val="28"/>
        </w:rPr>
        <w:t xml:space="preserve"> </w:t>
      </w:r>
      <w:r w:rsidR="000E3B9F" w:rsidRPr="000E3B9F">
        <w:rPr>
          <w:rFonts w:ascii="Times New Roman" w:eastAsia="Times New Roman" w:hAnsi="Times New Roman" w:cs="Times New Roman"/>
          <w:b/>
          <w:bCs/>
          <w:sz w:val="28"/>
          <w:szCs w:val="28"/>
          <w:lang w:val="en-US"/>
        </w:rPr>
        <w:t>III</w:t>
      </w:r>
      <w:r w:rsidR="000E3B9F" w:rsidRPr="000E3B9F">
        <w:rPr>
          <w:rFonts w:ascii="Times New Roman" w:eastAsia="Times New Roman" w:hAnsi="Times New Roman" w:cs="Times New Roman"/>
          <w:b/>
          <w:bCs/>
          <w:sz w:val="28"/>
          <w:szCs w:val="28"/>
        </w:rPr>
        <w:t xml:space="preserve">. </w:t>
      </w:r>
      <w:r w:rsidR="002F4E14" w:rsidRPr="000E3B9F">
        <w:rPr>
          <w:rFonts w:ascii="Times New Roman" w:eastAsia="Times New Roman" w:hAnsi="Times New Roman" w:cs="Times New Roman"/>
          <w:b/>
          <w:bCs/>
          <w:sz w:val="28"/>
          <w:szCs w:val="28"/>
        </w:rPr>
        <w:t>Дифференциальное исчисление</w:t>
      </w:r>
    </w:p>
    <w:p w:rsidR="00A91415" w:rsidRPr="000E3B9F" w:rsidRDefault="00A8101E"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Тема 11. «Производная»</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производную линейной функции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kx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Найдем приращение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f = f(x) – f(x</w:t>
      </w:r>
      <w:r w:rsidRPr="000E3B9F">
        <w:rPr>
          <w:rFonts w:ascii="Times New Roman" w:eastAsia="Times New Roman" w:hAnsi="Times New Roman" w:cs="Times New Roman"/>
          <w:bCs/>
          <w:sz w:val="28"/>
          <w:szCs w:val="28"/>
          <w:vertAlign w:val="subscript"/>
          <w:lang w:val="en-US"/>
        </w:rPr>
        <w:t>0</w:t>
      </w:r>
      <w:r w:rsidRPr="000E3B9F">
        <w:rPr>
          <w:rFonts w:ascii="Times New Roman" w:eastAsia="Times New Roman" w:hAnsi="Times New Roman" w:cs="Times New Roman"/>
          <w:bCs/>
          <w:sz w:val="28"/>
          <w:szCs w:val="28"/>
          <w:lang w:val="en-US"/>
        </w:rPr>
        <w:t>) = (kx + b) – (kx</w:t>
      </w:r>
      <w:r w:rsidRPr="000E3B9F">
        <w:rPr>
          <w:rFonts w:ascii="Times New Roman" w:eastAsia="Times New Roman" w:hAnsi="Times New Roman" w:cs="Times New Roman"/>
          <w:bCs/>
          <w:sz w:val="28"/>
          <w:szCs w:val="28"/>
          <w:vertAlign w:val="subscript"/>
          <w:lang w:val="en-US"/>
        </w:rPr>
        <w:t xml:space="preserve">0 </w:t>
      </w:r>
      <w:r w:rsidRPr="000E3B9F">
        <w:rPr>
          <w:rFonts w:ascii="Times New Roman" w:eastAsia="Times New Roman" w:hAnsi="Times New Roman" w:cs="Times New Roman"/>
          <w:bCs/>
          <w:sz w:val="28"/>
          <w:szCs w:val="28"/>
          <w:lang w:val="en-US"/>
        </w:rPr>
        <w:t>+ b) = k(x – x</w:t>
      </w:r>
      <w:r w:rsidRPr="000E3B9F">
        <w:rPr>
          <w:rFonts w:ascii="Times New Roman" w:eastAsia="Times New Roman" w:hAnsi="Times New Roman" w:cs="Times New Roman"/>
          <w:bCs/>
          <w:sz w:val="28"/>
          <w:szCs w:val="28"/>
          <w:vertAlign w:val="subscript"/>
          <w:lang w:val="en-US"/>
        </w:rPr>
        <w:t>0</w:t>
      </w:r>
      <w:r w:rsidRPr="000E3B9F">
        <w:rPr>
          <w:rFonts w:ascii="Times New Roman" w:eastAsia="Times New Roman" w:hAnsi="Times New Roman" w:cs="Times New Roman"/>
          <w:bCs/>
          <w:sz w:val="28"/>
          <w:szCs w:val="28"/>
          <w:lang w:val="en-US"/>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По определению производной  </w:t>
      </w:r>
      <w:r w:rsidRPr="000E3B9F">
        <w:rPr>
          <w:rFonts w:ascii="Times New Roman" w:eastAsia="Times New Roman" w:hAnsi="Times New Roman" w:cs="Times New Roman"/>
          <w:bCs/>
          <w:sz w:val="28"/>
          <w:szCs w:val="28"/>
        </w:rPr>
        <w:object w:dxaOrig="3320" w:dyaOrig="700">
          <v:shape id="_x0000_i1303" type="#_x0000_t75" style="width:199.35pt;height:40pt" o:ole="" fillcolor="window">
            <v:imagedata r:id="rId546" o:title=""/>
          </v:shape>
          <o:OLEObject Type="Embed" ProgID="Equation.3" ShapeID="_x0000_i1303" DrawAspect="Content" ObjectID="_1552071113" r:id="rId54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Тогда имеем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Пользуясь определением, найдите производную функции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w:t>
      </w:r>
    </w:p>
    <w:p w:rsidR="000E3B9F" w:rsidRPr="000E3B9F" w:rsidRDefault="000E3B9F" w:rsidP="00044DEB">
      <w:pPr>
        <w:numPr>
          <w:ilvl w:val="0"/>
          <w:numId w:val="2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Найдем разность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 пр</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ращение функции. Тогда по определению производной: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580" w:dyaOrig="859">
          <v:shape id="_x0000_i1304" type="#_x0000_t75" style="width:442pt;height:43.35pt" o:ole="" fillcolor="window">
            <v:imagedata r:id="rId548" o:title=""/>
          </v:shape>
          <o:OLEObject Type="Embed" ProgID="Equation.3" ShapeID="_x0000_i1304" DrawAspect="Content" ObjectID="_1552071114" r:id="rId54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По определению найти производную функции  у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1. Придадим аргументу приращение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p>
    <w:p w:rsidR="000E3B9F" w:rsidRPr="000E3B9F" w:rsidRDefault="000E3B9F" w:rsidP="00044DEB">
      <w:pPr>
        <w:numPr>
          <w:ilvl w:val="0"/>
          <w:numId w:val="32"/>
        </w:numPr>
        <w:tabs>
          <w:tab w:val="left" w:pos="0"/>
          <w:tab w:val="num" w:pos="426"/>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Найдем приращение функции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object w:dxaOrig="720" w:dyaOrig="620">
          <v:shape id="_x0000_i1305" type="#_x0000_t75" style="width:36pt;height:31.35pt" o:ole="" fillcolor="window">
            <v:imagedata r:id="rId550" o:title=""/>
          </v:shape>
          <o:OLEObject Type="Embed" ProgID="Equation.3" ShapeID="_x0000_i1305" DrawAspect="Content" ObjectID="_1552071115" r:id="rId551"/>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(1 + </w:t>
      </w:r>
      <w:r w:rsidRPr="000E3B9F">
        <w:rPr>
          <w:rFonts w:ascii="Times New Roman" w:eastAsia="Times New Roman" w:hAnsi="Times New Roman" w:cs="Times New Roman"/>
          <w:bCs/>
          <w:sz w:val="28"/>
          <w:szCs w:val="28"/>
          <w:lang w:val="en-US"/>
        </w:rPr>
        <w:object w:dxaOrig="380" w:dyaOrig="620">
          <v:shape id="_x0000_i1306" type="#_x0000_t75" style="width:19.35pt;height:31.35pt" o:ole="" fillcolor="window">
            <v:imagedata r:id="rId552" o:title=""/>
          </v:shape>
          <o:OLEObject Type="Embed" ProgID="Equation.3" ShapeID="_x0000_i1306" DrawAspect="Content" ObjectID="_1552071116" r:id="rId55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2"/>
        </w:numPr>
        <w:tabs>
          <w:tab w:val="left" w:pos="0"/>
          <w:tab w:val="num" w:pos="426"/>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Составим отношение  </w:t>
      </w:r>
      <w:r w:rsidRPr="000E3B9F">
        <w:rPr>
          <w:rFonts w:ascii="Times New Roman" w:eastAsia="Times New Roman" w:hAnsi="Times New Roman" w:cs="Times New Roman"/>
          <w:bCs/>
          <w:sz w:val="28"/>
          <w:szCs w:val="28"/>
        </w:rPr>
        <w:object w:dxaOrig="1920" w:dyaOrig="620">
          <v:shape id="_x0000_i1307" type="#_x0000_t75" style="width:102.65pt;height:32pt" o:ole="" fillcolor="window">
            <v:imagedata r:id="rId554" o:title=""/>
          </v:shape>
          <o:OLEObject Type="Embed" ProgID="Equation.3" ShapeID="_x0000_i1307" DrawAspect="Content" ObjectID="_1552071117" r:id="rId555"/>
        </w:object>
      </w:r>
    </w:p>
    <w:p w:rsidR="000E3B9F" w:rsidRPr="000E3B9F" w:rsidRDefault="000E3B9F" w:rsidP="00044DEB">
      <w:pPr>
        <w:numPr>
          <w:ilvl w:val="0"/>
          <w:numId w:val="32"/>
        </w:numPr>
        <w:tabs>
          <w:tab w:val="left" w:pos="0"/>
          <w:tab w:val="num" w:pos="426"/>
          <w:tab w:val="left" w:pos="1418"/>
          <w:tab w:val="left" w:pos="1843"/>
        </w:tabs>
        <w:spacing w:after="0"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 Вычислим предел отношения   у</w:t>
      </w:r>
      <w:r w:rsidRPr="000E3B9F">
        <w:rPr>
          <w:rFonts w:ascii="Times New Roman" w:eastAsia="Times New Roman" w:hAnsi="Times New Roman" w:cs="Times New Roman"/>
          <w:bCs/>
          <w:sz w:val="28"/>
          <w:szCs w:val="28"/>
          <w:lang w:val="en-US"/>
        </w:rPr>
        <w:t xml:space="preserve">’ = </w:t>
      </w:r>
      <w:r w:rsidRPr="000E3B9F">
        <w:rPr>
          <w:rFonts w:ascii="Times New Roman" w:eastAsia="Times New Roman" w:hAnsi="Times New Roman" w:cs="Times New Roman"/>
          <w:bCs/>
          <w:sz w:val="28"/>
          <w:szCs w:val="28"/>
          <w:lang w:val="en-US"/>
        </w:rPr>
        <w:object w:dxaOrig="2720" w:dyaOrig="620">
          <v:shape id="_x0000_i1308" type="#_x0000_t75" style="width:158.65pt;height:31.35pt" o:ole="" fillcolor="window">
            <v:imagedata r:id="rId556" o:title=""/>
          </v:shape>
          <o:OLEObject Type="Embed" ProgID="Equation.3" ShapeID="_x0000_i1308" DrawAspect="Content" ObjectID="_1552071118" r:id="rId557"/>
        </w:object>
      </w:r>
      <w:r w:rsidRPr="000E3B9F">
        <w:rPr>
          <w:rFonts w:ascii="Times New Roman" w:eastAsia="Times New Roman" w:hAnsi="Times New Roman" w:cs="Times New Roman"/>
          <w:bCs/>
          <w:sz w:val="28"/>
          <w:szCs w:val="28"/>
          <w:lang w:val="en-US"/>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Так как по эквивалентности бесконечно малых величин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(1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7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при х </w:t>
      </w:r>
      <w:r w:rsidRPr="000E3B9F">
        <w:rPr>
          <w:rFonts w:ascii="Times New Roman" w:eastAsia="Times New Roman" w:hAnsi="Times New Roman" w:cs="Times New Roman"/>
          <w:bCs/>
          <w:sz w:val="28"/>
          <w:szCs w:val="28"/>
          <w:lang w:val="en-US"/>
        </w:rPr>
        <w:sym w:font="Symbol" w:char="F0AE"/>
      </w:r>
      <w:r w:rsidRPr="000E3B9F">
        <w:rPr>
          <w:rFonts w:ascii="Times New Roman" w:eastAsia="Times New Roman" w:hAnsi="Times New Roman" w:cs="Times New Roman"/>
          <w:bCs/>
          <w:sz w:val="28"/>
          <w:szCs w:val="28"/>
        </w:rPr>
        <w:t xml:space="preserve"> 0, то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(1 +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rPr>
        <w:t>х/х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7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rPr>
        <w:t>х/х</w: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E"/>
      </w:r>
      <w:r w:rsidRPr="000E3B9F">
        <w:rPr>
          <w:rFonts w:ascii="Times New Roman" w:eastAsia="Times New Roman" w:hAnsi="Times New Roman" w:cs="Times New Roman"/>
          <w:bCs/>
          <w:sz w:val="28"/>
          <w:szCs w:val="28"/>
        </w:rPr>
        <w:t xml:space="preserve"> 0. Тогда  </w:t>
      </w:r>
      <w:r w:rsidRPr="000E3B9F">
        <w:rPr>
          <w:rFonts w:ascii="Times New Roman" w:eastAsia="Times New Roman" w:hAnsi="Times New Roman" w:cs="Times New Roman"/>
          <w:bCs/>
          <w:sz w:val="28"/>
          <w:szCs w:val="28"/>
          <w:lang w:val="en-US"/>
        </w:rPr>
        <w:object w:dxaOrig="2480" w:dyaOrig="740">
          <v:shape id="_x0000_i1309" type="#_x0000_t75" style="width:121.35pt;height:32pt" o:ole="" fillcolor="window">
            <v:imagedata r:id="rId558" o:title=""/>
          </v:shape>
          <o:OLEObject Type="Embed" ProgID="Equation.3" ShapeID="_x0000_i1309" DrawAspect="Content" ObjectID="_1552071119" r:id="rId55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Пользуясь основными правилами дифференцирования, найдите пр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изводную функции </w:t>
      </w:r>
      <w:r w:rsidRPr="000E3B9F">
        <w:rPr>
          <w:rFonts w:ascii="Times New Roman" w:eastAsia="Times New Roman" w:hAnsi="Times New Roman" w:cs="Times New Roman"/>
          <w:bCs/>
          <w:sz w:val="28"/>
          <w:szCs w:val="28"/>
        </w:rPr>
        <w:object w:dxaOrig="1920" w:dyaOrig="740">
          <v:shape id="_x0000_i1310" type="#_x0000_t75" style="width:96pt;height:37.35pt" o:ole="">
            <v:imagedata r:id="rId560" o:title=""/>
          </v:shape>
          <o:OLEObject Type="Embed" ProgID="Equation.3" ShapeID="_x0000_i1310" DrawAspect="Content" ObjectID="_1552071120" r:id="rId56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Преобразуем данную функцию к виду </w:t>
      </w:r>
      <w:r w:rsidRPr="000E3B9F">
        <w:rPr>
          <w:rFonts w:ascii="Times New Roman" w:eastAsia="Times New Roman" w:hAnsi="Times New Roman" w:cs="Times New Roman"/>
          <w:bCs/>
          <w:sz w:val="28"/>
          <w:szCs w:val="28"/>
        </w:rPr>
        <w:object w:dxaOrig="2260" w:dyaOrig="499">
          <v:shape id="_x0000_i1311" type="#_x0000_t75" style="width:113.35pt;height:24.65pt" o:ole="">
            <v:imagedata r:id="rId562" o:title=""/>
          </v:shape>
          <o:OLEObject Type="Embed" ProgID="Equation.3" ShapeID="_x0000_i1311" DrawAspect="Content" ObjectID="_1552071121" r:id="rId563"/>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Отсюда, используя таблицу производных,  и основные правила дифференцир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вания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760" w:dyaOrig="800">
          <v:shape id="_x0000_i1312" type="#_x0000_t75" style="width:7in;height:43.35pt" o:ole="">
            <v:imagedata r:id="rId564" o:title=""/>
          </v:shape>
          <o:OLEObject Type="Embed" ProgID="Equation.3" ShapeID="_x0000_i1312" DrawAspect="Content" ObjectID="_1552071122" r:id="rId565"/>
        </w:object>
      </w:r>
      <w:r w:rsidRPr="000E3B9F">
        <w:rPr>
          <w:rFonts w:ascii="Times New Roman" w:eastAsia="Times New Roman" w:hAnsi="Times New Roman" w:cs="Times New Roman"/>
          <w:bCs/>
          <w:sz w:val="28"/>
          <w:szCs w:val="28"/>
        </w:rPr>
        <w:object w:dxaOrig="2200" w:dyaOrig="460">
          <v:shape id="_x0000_i1313" type="#_x0000_t75" style="width:109.35pt;height:25.35pt" o:ole="">
            <v:imagedata r:id="rId566" o:title=""/>
          </v:shape>
          <o:OLEObject Type="Embed" ProgID="Equation.3" ShapeID="_x0000_i1313" DrawAspect="Content" ObjectID="_1552071123" r:id="rId567"/>
        </w:objec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Cs/>
          <w:sz w:val="28"/>
          <w:szCs w:val="28"/>
        </w:rPr>
        <w:t xml:space="preserve"> Найдите производную функции </w:t>
      </w:r>
      <w:r w:rsidRPr="000E3B9F">
        <w:rPr>
          <w:rFonts w:ascii="Times New Roman" w:eastAsia="Times New Roman" w:hAnsi="Times New Roman" w:cs="Times New Roman"/>
          <w:bCs/>
          <w:sz w:val="28"/>
          <w:szCs w:val="28"/>
        </w:rPr>
        <w:object w:dxaOrig="1280" w:dyaOrig="620">
          <v:shape id="_x0000_i1314" type="#_x0000_t75" style="width:64.65pt;height:35.35pt" o:ole="">
            <v:imagedata r:id="rId568" o:title=""/>
          </v:shape>
          <o:OLEObject Type="Embed" ProgID="Equation.3" ShapeID="_x0000_i1314" DrawAspect="Content" ObjectID="_1552071124" r:id="rId569"/>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Воспользуемся правилом дифференцирования частного двух фун</w:t>
      </w:r>
      <w:r w:rsidRPr="000E3B9F">
        <w:rPr>
          <w:rFonts w:ascii="Times New Roman" w:eastAsia="Times New Roman" w:hAnsi="Times New Roman" w:cs="Times New Roman"/>
          <w:bCs/>
          <w:sz w:val="28"/>
          <w:szCs w:val="28"/>
        </w:rPr>
        <w:t>к</w:t>
      </w:r>
      <w:r w:rsidRPr="000E3B9F">
        <w:rPr>
          <w:rFonts w:ascii="Times New Roman" w:eastAsia="Times New Roman" w:hAnsi="Times New Roman" w:cs="Times New Roman"/>
          <w:bCs/>
          <w:sz w:val="28"/>
          <w:szCs w:val="28"/>
        </w:rPr>
        <w:t>ций и таблицей производных.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620" w:dyaOrig="840">
          <v:shape id="_x0000_i1315" type="#_x0000_t75" style="width:450.65pt;height:46.65pt" o:ole="">
            <v:imagedata r:id="rId570" o:title=""/>
          </v:shape>
          <o:OLEObject Type="Embed" ProgID="Equation.3" ShapeID="_x0000_i1315" DrawAspect="Content" ObjectID="_1552071125" r:id="rId57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480" w:dyaOrig="700">
          <v:shape id="_x0000_i1316" type="#_x0000_t75" style="width:133.35pt;height:36pt" o:ole="">
            <v:imagedata r:id="rId572" o:title=""/>
          </v:shape>
          <o:OLEObject Type="Embed" ProgID="Equation.3" ShapeID="_x0000_i1316" DrawAspect="Content" ObjectID="_1552071126" r:id="rId573"/>
        </w:objec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6</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производную сложной функции </w:t>
      </w:r>
      <w:r w:rsidRPr="000E3B9F">
        <w:rPr>
          <w:rFonts w:ascii="Times New Roman" w:eastAsia="Times New Roman" w:hAnsi="Times New Roman" w:cs="Times New Roman"/>
          <w:bCs/>
          <w:sz w:val="28"/>
          <w:szCs w:val="28"/>
          <w:lang w:val="en-US"/>
        </w:rPr>
        <w:object w:dxaOrig="1740" w:dyaOrig="440">
          <v:shape id="_x0000_i1317" type="#_x0000_t75" style="width:80pt;height:19.35pt" o:ole="" fillcolor="window">
            <v:imagedata r:id="rId574" o:title=""/>
          </v:shape>
          <o:OLEObject Type="Embed" ProgID="Equation.3" ShapeID="_x0000_i1317" DrawAspect="Content" ObjectID="_1552071127" r:id="rId575"/>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2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Данная функция является сложной. Ее можно представить в виде цепочки «простых» функций: у = </w:t>
      </w:r>
      <w:r w:rsidRPr="000E3B9F">
        <w:rPr>
          <w:rFonts w:ascii="Times New Roman" w:eastAsia="Times New Roman" w:hAnsi="Times New Roman" w:cs="Times New Roman"/>
          <w:bCs/>
          <w:sz w:val="28"/>
          <w:szCs w:val="28"/>
          <w:lang w:val="en-US"/>
        </w:rPr>
        <w:t>u</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object w:dxaOrig="1240" w:dyaOrig="400">
          <v:shape id="_x0000_i1318" type="#_x0000_t75" style="width:58.65pt;height:19.35pt" o:ole="" fillcolor="window">
            <v:imagedata r:id="rId576" o:title=""/>
          </v:shape>
          <o:OLEObject Type="Embed" ProgID="Equation.3" ShapeID="_x0000_i1318" DrawAspect="Content" ObjectID="_1552071128" r:id="rId577"/>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tg</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q</w: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q</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По правилу дифференцирования сложной функции получаем.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060" w:dyaOrig="820">
          <v:shape id="_x0000_i1319" type="#_x0000_t75" style="width:235.35pt;height:36pt" o:ole="" fillcolor="window">
            <v:imagedata r:id="rId578" o:title=""/>
          </v:shape>
          <o:OLEObject Type="Embed" ProgID="Equation.3" ShapeID="_x0000_i1319" DrawAspect="Content" ObjectID="_1552071129" r:id="rId57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7.</w:t>
      </w:r>
      <w:r w:rsidRPr="000E3B9F">
        <w:rPr>
          <w:rFonts w:ascii="Times New Roman" w:eastAsia="Times New Roman" w:hAnsi="Times New Roman" w:cs="Times New Roman"/>
          <w:bCs/>
          <w:sz w:val="28"/>
          <w:szCs w:val="28"/>
        </w:rPr>
        <w:t xml:space="preserve"> Точка движется по прямой согласно закону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 3</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Найдите скорость точки в моменты времени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3 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4. </w:t>
      </w:r>
    </w:p>
    <w:p w:rsidR="000E3B9F" w:rsidRPr="000E3B9F" w:rsidRDefault="000E3B9F" w:rsidP="00044DEB">
      <w:pPr>
        <w:numPr>
          <w:ilvl w:val="0"/>
          <w:numId w:val="23"/>
        </w:numPr>
        <w:tabs>
          <w:tab w:val="clear" w:pos="720"/>
          <w:tab w:val="left" w:pos="0"/>
          <w:tab w:val="left" w:pos="709"/>
          <w:tab w:val="num" w:pos="851"/>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Воспользуемся механическим смыслом производной, т.е. для нах</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ждения мгновенной скорости точки в какой-нибудь определенный  момент времени нужно найти производную от пути по времени: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lang w:val="en-US"/>
        </w:rPr>
        <w:t>v</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s</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i/>
          <w:sz w:val="28"/>
          <w:szCs w:val="28"/>
        </w:rPr>
        <w:t>) = 6</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i/>
          <w:sz w:val="28"/>
          <w:szCs w:val="28"/>
        </w:rPr>
        <w:t xml:space="preserve"> + 2</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Тогда подставляя в полученную формулу значения времени,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lang w:val="en-US"/>
        </w:rPr>
        <w:t>v</w:t>
      </w:r>
      <w:r w:rsidRPr="000E3B9F">
        <w:rPr>
          <w:rFonts w:ascii="Times New Roman" w:eastAsia="Times New Roman" w:hAnsi="Times New Roman" w:cs="Times New Roman"/>
          <w:bCs/>
          <w:i/>
          <w:sz w:val="28"/>
          <w:szCs w:val="28"/>
        </w:rPr>
        <w:t>(3) = 6</w:t>
      </w:r>
      <w:r w:rsidRPr="000E3B9F">
        <w:rPr>
          <w:rFonts w:ascii="Times New Roman" w:eastAsia="Times New Roman" w:hAnsi="Times New Roman" w:cs="Times New Roman"/>
          <w:bCs/>
          <w:i/>
          <w:sz w:val="28"/>
          <w:szCs w:val="28"/>
          <w:lang w:val="en-US"/>
        </w:rPr>
        <w:sym w:font="Symbol" w:char="F0D7"/>
      </w:r>
      <w:r w:rsidRPr="000E3B9F">
        <w:rPr>
          <w:rFonts w:ascii="Times New Roman" w:eastAsia="Times New Roman" w:hAnsi="Times New Roman" w:cs="Times New Roman"/>
          <w:bCs/>
          <w:i/>
          <w:sz w:val="28"/>
          <w:szCs w:val="28"/>
        </w:rPr>
        <w:t xml:space="preserve"> 3 + 2 = 20   </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v</w:t>
      </w:r>
      <w:r w:rsidRPr="000E3B9F">
        <w:rPr>
          <w:rFonts w:ascii="Times New Roman" w:eastAsia="Times New Roman" w:hAnsi="Times New Roman" w:cs="Times New Roman"/>
          <w:bCs/>
          <w:i/>
          <w:sz w:val="28"/>
          <w:szCs w:val="28"/>
        </w:rPr>
        <w:t>(4) = 6</w:t>
      </w:r>
      <w:r w:rsidRPr="000E3B9F">
        <w:rPr>
          <w:rFonts w:ascii="Times New Roman" w:eastAsia="Times New Roman" w:hAnsi="Times New Roman" w:cs="Times New Roman"/>
          <w:bCs/>
          <w:i/>
          <w:sz w:val="28"/>
          <w:szCs w:val="28"/>
          <w:lang w:val="en-US"/>
        </w:rPr>
        <w:sym w:font="Symbol" w:char="F0D7"/>
      </w:r>
      <w:r w:rsidRPr="000E3B9F">
        <w:rPr>
          <w:rFonts w:ascii="Times New Roman" w:eastAsia="Times New Roman" w:hAnsi="Times New Roman" w:cs="Times New Roman"/>
          <w:bCs/>
          <w:i/>
          <w:sz w:val="28"/>
          <w:szCs w:val="28"/>
        </w:rPr>
        <w:t xml:space="preserve"> 4 + 2 = 26 </w:t>
      </w:r>
      <w:r w:rsidRPr="000E3B9F">
        <w:rPr>
          <w:rFonts w:ascii="Times New Roman" w:eastAsia="Times New Roman" w:hAnsi="Times New Roman" w:cs="Times New Roman"/>
          <w:bCs/>
          <w:sz w:val="28"/>
          <w:szCs w:val="28"/>
        </w:rPr>
        <w:t>. ►</w:t>
      </w:r>
    </w:p>
    <w:p w:rsidR="000E3B9F" w:rsidRPr="000E3B9F" w:rsidRDefault="000E3B9F" w:rsidP="002318F4">
      <w:pPr>
        <w:tabs>
          <w:tab w:val="left" w:pos="0"/>
          <w:tab w:val="left" w:pos="1418"/>
          <w:tab w:val="left" w:pos="1843"/>
        </w:tabs>
        <w:spacing w:after="0" w:line="360" w:lineRule="auto"/>
        <w:ind w:firstLine="426"/>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8</w:t>
      </w:r>
      <w:r w:rsidRPr="000E3B9F">
        <w:rPr>
          <w:rFonts w:ascii="Times New Roman" w:eastAsia="Times New Roman" w:hAnsi="Times New Roman" w:cs="Times New Roman"/>
          <w:bCs/>
          <w:sz w:val="28"/>
          <w:szCs w:val="28"/>
        </w:rPr>
        <w:t xml:space="preserve">. Составьте уравнение касательной к параболе </w:t>
      </w:r>
      <w:r w:rsidRPr="000E3B9F">
        <w:rPr>
          <w:rFonts w:ascii="Times New Roman" w:eastAsia="Times New Roman" w:hAnsi="Times New Roman" w:cs="Times New Roman"/>
          <w:bCs/>
          <w:i/>
          <w:sz w:val="28"/>
          <w:szCs w:val="28"/>
        </w:rPr>
        <w:t xml:space="preserve">у = х </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4х</w:t>
      </w:r>
      <w:r w:rsidRPr="000E3B9F">
        <w:rPr>
          <w:rFonts w:ascii="Times New Roman" w:eastAsia="Times New Roman" w:hAnsi="Times New Roman" w:cs="Times New Roman"/>
          <w:bCs/>
          <w:sz w:val="28"/>
          <w:szCs w:val="28"/>
        </w:rPr>
        <w:t xml:space="preserve"> в точке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bscript"/>
        </w:rPr>
        <w:t>0</w:t>
      </w:r>
      <w:r w:rsidRPr="000E3B9F">
        <w:rPr>
          <w:rFonts w:ascii="Times New Roman" w:eastAsia="Times New Roman" w:hAnsi="Times New Roman" w:cs="Times New Roman"/>
          <w:bCs/>
          <w:i/>
          <w:sz w:val="28"/>
          <w:szCs w:val="28"/>
        </w:rPr>
        <w:t xml:space="preserve"> =1</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4"/>
        </w:numPr>
        <w:tabs>
          <w:tab w:val="num" w:pos="-142"/>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Решение. Определим ординату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vertAlign w:val="subscript"/>
        </w:rPr>
        <w:t>0</w:t>
      </w:r>
      <w:r w:rsidRPr="000E3B9F">
        <w:rPr>
          <w:rFonts w:ascii="Times New Roman" w:eastAsia="Times New Roman" w:hAnsi="Times New Roman" w:cs="Times New Roman"/>
          <w:bCs/>
          <w:sz w:val="28"/>
          <w:szCs w:val="28"/>
        </w:rPr>
        <w:t xml:space="preserve"> точки касания, подставив уравнение параб</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лы значение абсциссы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bscript"/>
        </w:rPr>
        <w:t>0</w:t>
      </w:r>
      <w:r w:rsidRPr="000E3B9F">
        <w:rPr>
          <w:rFonts w:ascii="Times New Roman" w:eastAsia="Times New Roman" w:hAnsi="Times New Roman" w:cs="Times New Roman"/>
          <w:bCs/>
          <w:i/>
          <w:sz w:val="28"/>
          <w:szCs w:val="28"/>
        </w:rPr>
        <w:t xml:space="preserve"> = 1</w:t>
      </w:r>
      <w:r w:rsidRPr="000E3B9F">
        <w:rPr>
          <w:rFonts w:ascii="Times New Roman" w:eastAsia="Times New Roman" w:hAnsi="Times New Roman" w:cs="Times New Roman"/>
          <w:bCs/>
          <w:sz w:val="28"/>
          <w:szCs w:val="28"/>
        </w:rPr>
        <w:t xml:space="preserve">; имеем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vertAlign w:val="subscript"/>
        </w:rPr>
        <w:t>0</w:t>
      </w:r>
      <w:r w:rsidRPr="000E3B9F">
        <w:rPr>
          <w:rFonts w:ascii="Times New Roman" w:eastAsia="Times New Roman" w:hAnsi="Times New Roman" w:cs="Times New Roman"/>
          <w:bCs/>
          <w:i/>
          <w:sz w:val="28"/>
          <w:szCs w:val="28"/>
        </w:rPr>
        <w:t xml:space="preserve"> = 1 - 4</w:t>
      </w:r>
      <w:r w:rsidRPr="000E3B9F">
        <w:rPr>
          <w:rFonts w:ascii="Times New Roman" w:eastAsia="Times New Roman" w:hAnsi="Times New Roman" w:cs="Times New Roman"/>
          <w:bCs/>
          <w:i/>
          <w:sz w:val="28"/>
          <w:szCs w:val="28"/>
        </w:rPr>
        <w:sym w:font="Symbol" w:char="F0D7"/>
      </w:r>
      <w:r w:rsidRPr="000E3B9F">
        <w:rPr>
          <w:rFonts w:ascii="Times New Roman" w:eastAsia="Times New Roman" w:hAnsi="Times New Roman" w:cs="Times New Roman"/>
          <w:bCs/>
          <w:i/>
          <w:sz w:val="28"/>
          <w:szCs w:val="28"/>
        </w:rPr>
        <w:t xml:space="preserve"> 1 = –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Для нахождения углового коэффициента касательной вычислим значение пр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изводной  в точке касания: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2х – 4;  </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’(1) =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Теперь, зная точку (1; –3) и угловой коэффициент </w:t>
      </w:r>
      <w:r w:rsidRPr="000E3B9F">
        <w:rPr>
          <w:rFonts w:ascii="Times New Roman" w:eastAsia="Times New Roman" w:hAnsi="Times New Roman" w:cs="Times New Roman"/>
          <w:bCs/>
          <w:sz w:val="28"/>
          <w:szCs w:val="28"/>
          <w:vertAlign w:val="subscript"/>
        </w:rPr>
        <w:t xml:space="preserve">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 2, составим уравнение касательной: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у + 3 = – 2(х – 1)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у + 3 = – 2х + 2   или     у  = – 2х – 1.  ►</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11. 1. Используя определение производной, найдите производные функций в точке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w:t>
      </w:r>
    </w:p>
    <w:p w:rsidR="000E3B9F" w:rsidRPr="000E3B9F" w:rsidRDefault="000E3B9F" w:rsidP="002318F4">
      <w:pPr>
        <w:tabs>
          <w:tab w:val="left" w:pos="0"/>
          <w:tab w:val="num" w:pos="426"/>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380" w:dyaOrig="620">
          <v:shape id="_x0000_i1320" type="#_x0000_t75" style="width:492.65pt;height:34pt" o:ole="" fillcolor="window">
            <v:imagedata r:id="rId580" o:title=""/>
          </v:shape>
          <o:OLEObject Type="Embed" ProgID="Equation.3" ShapeID="_x0000_i1320" DrawAspect="Content" ObjectID="_1552071130" r:id="rId581"/>
        </w:object>
      </w:r>
      <w:r w:rsidR="002318F4">
        <w:rPr>
          <w:rFonts w:ascii="Times New Roman" w:eastAsia="Times New Roman" w:hAnsi="Times New Roman" w:cs="Times New Roman"/>
          <w:bCs/>
          <w:sz w:val="28"/>
          <w:szCs w:val="28"/>
        </w:rPr>
        <w:t xml:space="preserve">11. </w:t>
      </w:r>
      <w:r w:rsidRPr="000E3B9F">
        <w:rPr>
          <w:rFonts w:ascii="Times New Roman" w:eastAsia="Times New Roman" w:hAnsi="Times New Roman" w:cs="Times New Roman"/>
          <w:bCs/>
          <w:sz w:val="28"/>
          <w:szCs w:val="28"/>
        </w:rPr>
        <w:t xml:space="preserve">2. Найдите производные следующих функций.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720" w:dyaOrig="720">
          <v:shape id="_x0000_i1321" type="#_x0000_t75" style="width:435.35pt;height:37.35pt" o:ole="">
            <v:imagedata r:id="rId582" o:title=""/>
          </v:shape>
          <o:OLEObject Type="Embed" ProgID="Equation.3" ShapeID="_x0000_i1321" DrawAspect="Content" ObjectID="_1552071131" r:id="rId58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800" w:dyaOrig="700">
          <v:shape id="_x0000_i1322" type="#_x0000_t75" style="width:440.65pt;height:35.35pt" o:ole="">
            <v:imagedata r:id="rId584" o:title=""/>
          </v:shape>
          <o:OLEObject Type="Embed" ProgID="Equation.3" ShapeID="_x0000_i1322" DrawAspect="Content" ObjectID="_1552071132" r:id="rId58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640" w:dyaOrig="840">
          <v:shape id="_x0000_i1323" type="#_x0000_t75" style="width:450.65pt;height:44pt" o:ole="" fillcolor="window">
            <v:imagedata r:id="rId586" o:title=""/>
          </v:shape>
          <o:OLEObject Type="Embed" ProgID="Equation.3" ShapeID="_x0000_i1323" DrawAspect="Content" ObjectID="_1552071133" r:id="rId587"/>
        </w:objec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 3. Составьте уравнение касательной к графику функции в данной точке.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1659" w:dyaOrig="1359">
          <v:shape id="_x0000_i1324" type="#_x0000_t75" style="width:520pt;height:70.65pt" o:ole="" fillcolor="window">
            <v:imagedata r:id="rId588" o:title=""/>
          </v:shape>
          <o:OLEObject Type="Embed" ProgID="Equation.3" ShapeID="_x0000_i1324" DrawAspect="Content" ObjectID="_1552071134" r:id="rId589"/>
        </w:object>
      </w:r>
      <w:r w:rsidRPr="000E3B9F">
        <w:rPr>
          <w:rFonts w:ascii="Times New Roman" w:eastAsia="Times New Roman" w:hAnsi="Times New Roman" w:cs="Times New Roman"/>
          <w:bCs/>
          <w:sz w:val="28"/>
          <w:szCs w:val="28"/>
        </w:rPr>
        <w:t xml:space="preserve">11. 4. Составьте уравнение касательной и уравнение нормали к графикам функции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у = </w:t>
      </w:r>
      <w:r w:rsidRPr="000E3B9F">
        <w:rPr>
          <w:rFonts w:ascii="Times New Roman" w:eastAsia="Times New Roman" w:hAnsi="Times New Roman" w:cs="Times New Roman"/>
          <w:bCs/>
          <w:sz w:val="28"/>
          <w:szCs w:val="28"/>
        </w:rPr>
        <w:object w:dxaOrig="499" w:dyaOrig="360">
          <v:shape id="_x0000_i1325" type="#_x0000_t75" style="width:25.35pt;height:20pt" o:ole="">
            <v:imagedata r:id="rId590" o:title=""/>
          </v:shape>
          <o:OLEObject Type="Embed" ProgID="Equation.3" ShapeID="_x0000_i1325" DrawAspect="Content" ObjectID="_1552071135" r:id="rId591"/>
        </w:object>
      </w:r>
      <w:r w:rsidRPr="000E3B9F">
        <w:rPr>
          <w:rFonts w:ascii="Times New Roman" w:eastAsia="Times New Roman" w:hAnsi="Times New Roman" w:cs="Times New Roman"/>
          <w:bCs/>
          <w:sz w:val="28"/>
          <w:szCs w:val="28"/>
        </w:rPr>
        <w:t xml:space="preserve">   в точке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1;     б) у = </w:t>
      </w:r>
      <w:r w:rsidRPr="000E3B9F">
        <w:rPr>
          <w:rFonts w:ascii="Times New Roman" w:eastAsia="Times New Roman" w:hAnsi="Times New Roman" w:cs="Times New Roman"/>
          <w:bCs/>
          <w:sz w:val="28"/>
          <w:szCs w:val="28"/>
        </w:rPr>
        <w:object w:dxaOrig="840" w:dyaOrig="360">
          <v:shape id="_x0000_i1326" type="#_x0000_t75" style="width:42pt;height:20pt" o:ole="">
            <v:imagedata r:id="rId592" o:title=""/>
          </v:shape>
          <o:OLEObject Type="Embed" ProgID="Equation.3" ShapeID="_x0000_i1326" DrawAspect="Content" ObjectID="_1552071136" r:id="rId593"/>
        </w:object>
      </w:r>
      <w:r w:rsidRPr="000E3B9F">
        <w:rPr>
          <w:rFonts w:ascii="Times New Roman" w:eastAsia="Times New Roman" w:hAnsi="Times New Roman" w:cs="Times New Roman"/>
          <w:bCs/>
          <w:sz w:val="28"/>
          <w:szCs w:val="28"/>
        </w:rPr>
        <w:t xml:space="preserve">  в точке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0.</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11. 5. В какой точке касательная к  кривой  </w:t>
      </w:r>
      <w:r w:rsidRPr="000E3B9F">
        <w:rPr>
          <w:rFonts w:ascii="Times New Roman" w:eastAsia="Times New Roman" w:hAnsi="Times New Roman" w:cs="Times New Roman"/>
          <w:bCs/>
          <w:sz w:val="28"/>
          <w:szCs w:val="28"/>
        </w:rPr>
        <w:object w:dxaOrig="2260" w:dyaOrig="620">
          <v:shape id="_x0000_i1327" type="#_x0000_t75" style="width:113.35pt;height:36pt" o:ole="">
            <v:imagedata r:id="rId594" o:title=""/>
          </v:shape>
          <o:OLEObject Type="Embed" ProgID="Equation.3" ShapeID="_x0000_i1327" DrawAspect="Content" ObjectID="_1552071137" r:id="rId595"/>
        </w:object>
      </w:r>
      <w:r w:rsidRPr="000E3B9F">
        <w:rPr>
          <w:rFonts w:ascii="Times New Roman" w:eastAsia="Times New Roman" w:hAnsi="Times New Roman" w:cs="Times New Roman"/>
          <w:bCs/>
          <w:sz w:val="28"/>
          <w:szCs w:val="28"/>
        </w:rPr>
        <w:t xml:space="preserve">  параллельна прямой      2х + 2у – 5 = 0?</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 6. Найдите угол, под которым пересекаются кривые:</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639" w:dyaOrig="620">
          <v:shape id="_x0000_i1328" type="#_x0000_t75" style="width:29.35pt;height:34pt" o:ole="">
            <v:imagedata r:id="rId596" o:title=""/>
          </v:shape>
          <o:OLEObject Type="Embed" ProgID="Equation.3" ShapeID="_x0000_i1328" DrawAspect="Content" ObjectID="_1552071138" r:id="rId597"/>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1300" w:dyaOrig="400">
          <v:shape id="_x0000_i1329" type="#_x0000_t75" style="width:62pt;height:22.65pt" o:ole="">
            <v:imagedata r:id="rId598" o:title=""/>
          </v:shape>
          <o:OLEObject Type="Embed" ProgID="Equation.3" ShapeID="_x0000_i1329" DrawAspect="Content" ObjectID="_1552071139" r:id="rId599"/>
        </w:objec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700" w:dyaOrig="400">
          <v:shape id="_x0000_i1330" type="#_x0000_t75" style="width:35.35pt;height:24pt" o:ole="">
            <v:imagedata r:id="rId600" o:title=""/>
          </v:shape>
          <o:OLEObject Type="Embed" ProgID="Equation.3" ShapeID="_x0000_i1330" DrawAspect="Content" ObjectID="_1552071140" r:id="rId601"/>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1080" w:dyaOrig="380">
          <v:shape id="_x0000_i1331" type="#_x0000_t75" style="width:52.65pt;height:22.65pt" o:ole="">
            <v:imagedata r:id="rId602" o:title=""/>
          </v:shape>
          <o:OLEObject Type="Embed" ProgID="Equation.3" ShapeID="_x0000_i1331" DrawAspect="Content" ObjectID="_1552071141" r:id="rId603"/>
        </w:object>
      </w:r>
      <w:r w:rsidRPr="000E3B9F">
        <w:rPr>
          <w:rFonts w:ascii="Times New Roman" w:eastAsia="Times New Roman" w:hAnsi="Times New Roman" w:cs="Times New Roman"/>
          <w:bCs/>
          <w:sz w:val="28"/>
          <w:szCs w:val="28"/>
        </w:rPr>
        <w:t>.</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11.7. Напишите уравнение касательной к функции  </w:t>
      </w:r>
      <w:r w:rsidRPr="000E3B9F">
        <w:rPr>
          <w:rFonts w:ascii="Times New Roman" w:eastAsia="Times New Roman" w:hAnsi="Times New Roman" w:cs="Times New Roman"/>
          <w:bCs/>
          <w:sz w:val="28"/>
          <w:szCs w:val="28"/>
        </w:rPr>
        <w:object w:dxaOrig="1080" w:dyaOrig="700">
          <v:shape id="_x0000_i1332" type="#_x0000_t75" style="width:56pt;height:36.65pt" o:ole="" fillcolor="window">
            <v:imagedata r:id="rId604" o:title=""/>
          </v:shape>
          <o:OLEObject Type="Embed" ProgID="Equation.3" ShapeID="_x0000_i1332" DrawAspect="Content" ObjectID="_1552071142" r:id="rId605"/>
        </w:object>
      </w:r>
      <w:r w:rsidRPr="000E3B9F">
        <w:rPr>
          <w:rFonts w:ascii="Times New Roman" w:eastAsia="Times New Roman" w:hAnsi="Times New Roman" w:cs="Times New Roman"/>
          <w:bCs/>
          <w:sz w:val="28"/>
          <w:szCs w:val="28"/>
        </w:rPr>
        <w:t xml:space="preserve"> в точке пересечения графика функции с осью абсцисс.</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11.8. Точка движется прямолинейно по закону s = 1/3 t</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+ 2 t</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t. Найдите скорость и ускорение движения точки через одну секунду после начала движения.</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11. 9. Закон прямолинейного движения точки выражается формулой </w:t>
      </w:r>
    </w:p>
    <w:p w:rsidR="000E3B9F" w:rsidRPr="000E3B9F" w:rsidRDefault="000E3B9F" w:rsidP="002318F4">
      <w:pPr>
        <w:tabs>
          <w:tab w:val="left" w:pos="0"/>
          <w:tab w:val="left" w:pos="1418"/>
          <w:tab w:val="left" w:pos="1843"/>
        </w:tabs>
        <w:spacing w:after="0" w:line="360" w:lineRule="auto"/>
        <w:ind w:firstLine="142"/>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s = 1 + t</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1/4 t</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Найдите скорость и ускорение движения в моменты времени t = 0, t = 2, t = 3.</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11.10. Найти производные сложных функций.</w:t>
      </w:r>
    </w:p>
    <w:p w:rsidR="000E3B9F" w:rsidRPr="000E3B9F" w:rsidRDefault="000E3B9F" w:rsidP="002318F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120" w:dyaOrig="880">
          <v:shape id="_x0000_i1333" type="#_x0000_t75" style="width:472.65pt;height:50pt" o:ole="">
            <v:imagedata r:id="rId606" o:title=""/>
          </v:shape>
          <o:OLEObject Type="Embed" ProgID="Equation.3" ShapeID="_x0000_i1333" DrawAspect="Content" ObjectID="_1552071143" r:id="rId607"/>
        </w:object>
      </w:r>
    </w:p>
    <w:p w:rsidR="000E3B9F" w:rsidRPr="000E3B9F" w:rsidRDefault="000E3B9F" w:rsidP="002318F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080" w:dyaOrig="700">
          <v:shape id="_x0000_i1334" type="#_x0000_t75" style="width:408.65pt;height:40.65pt" o:ole="" fillcolor="window">
            <v:imagedata r:id="rId608" o:title=""/>
          </v:shape>
          <o:OLEObject Type="Embed" ProgID="Equation.3" ShapeID="_x0000_i1334" DrawAspect="Content" ObjectID="_1552071144" r:id="rId609"/>
        </w:objec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 11.  Найдите производные второго порядка от следующих функций.</w:t>
      </w:r>
    </w:p>
    <w:p w:rsidR="000E3B9F" w:rsidRPr="000E3B9F" w:rsidRDefault="000E3B9F" w:rsidP="002318F4">
      <w:pPr>
        <w:tabs>
          <w:tab w:val="left" w:pos="0"/>
          <w:tab w:val="left" w:pos="1418"/>
          <w:tab w:val="left" w:pos="1843"/>
        </w:tabs>
        <w:spacing w:after="0" w:line="360" w:lineRule="auto"/>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200" w:dyaOrig="620">
          <v:shape id="_x0000_i1335" type="#_x0000_t75" style="width:455.35pt;height:31.35pt" o:ole="" fillcolor="window">
            <v:imagedata r:id="rId610" o:title=""/>
          </v:shape>
          <o:OLEObject Type="Embed" ProgID="Equation.3" ShapeID="_x0000_i1335" DrawAspect="Content" ObjectID="_1552071145" r:id="rId611"/>
        </w:objec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11. 12. Найдите третью производную от функции f(x) = x ln 2x в точке х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12. </w:t>
      </w:r>
      <w:r w:rsidR="00A8101E">
        <w:rPr>
          <w:rFonts w:ascii="Times New Roman" w:eastAsia="Times New Roman" w:hAnsi="Times New Roman" w:cs="Times New Roman"/>
          <w:b/>
          <w:bCs/>
          <w:sz w:val="28"/>
          <w:szCs w:val="28"/>
        </w:rPr>
        <w:t>«</w:t>
      </w:r>
      <w:r w:rsidR="00A8101E" w:rsidRPr="000E3B9F">
        <w:rPr>
          <w:rFonts w:ascii="Times New Roman" w:eastAsia="Times New Roman" w:hAnsi="Times New Roman" w:cs="Times New Roman"/>
          <w:b/>
          <w:bCs/>
          <w:sz w:val="28"/>
          <w:szCs w:val="28"/>
        </w:rPr>
        <w:t>Приложения производной</w:t>
      </w:r>
      <w:r w:rsidR="00A8101E">
        <w:rPr>
          <w:rFonts w:ascii="Times New Roman" w:eastAsia="Times New Roman" w:hAnsi="Times New Roman" w:cs="Times New Roman"/>
          <w:b/>
          <w:bCs/>
          <w:sz w:val="28"/>
          <w:szCs w:val="28"/>
        </w:rPr>
        <w:t>»</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предел функции </w:t>
      </w:r>
      <w:r w:rsidRPr="000E3B9F">
        <w:rPr>
          <w:rFonts w:ascii="Times New Roman" w:eastAsia="Times New Roman" w:hAnsi="Times New Roman" w:cs="Times New Roman"/>
          <w:bCs/>
          <w:sz w:val="28"/>
          <w:szCs w:val="28"/>
        </w:rPr>
        <w:object w:dxaOrig="960" w:dyaOrig="620">
          <v:shape id="_x0000_i1336" type="#_x0000_t75" style="width:55.35pt;height:36pt" o:ole="" fillcolor="window">
            <v:imagedata r:id="rId612" o:title=""/>
          </v:shape>
          <o:OLEObject Type="Embed" ProgID="Equation.3" ShapeID="_x0000_i1336" DrawAspect="Content" ObjectID="_1552071146" r:id="rId613"/>
        </w:object>
      </w:r>
      <w:r w:rsidRPr="000E3B9F">
        <w:rPr>
          <w:rFonts w:ascii="Times New Roman" w:eastAsia="Times New Roman" w:hAnsi="Times New Roman" w:cs="Times New Roman"/>
          <w:bCs/>
          <w:sz w:val="28"/>
          <w:szCs w:val="28"/>
        </w:rPr>
        <w:t>, используя правило Лопиталя.</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При подстановке предельного значения в выражение получим нео</w:t>
      </w:r>
      <w:r w:rsidRPr="000E3B9F">
        <w:rPr>
          <w:rFonts w:ascii="Times New Roman" w:eastAsia="Times New Roman" w:hAnsi="Times New Roman" w:cs="Times New Roman"/>
          <w:bCs/>
          <w:sz w:val="28"/>
          <w:szCs w:val="28"/>
        </w:rPr>
        <w:t>п</w:t>
      </w:r>
      <w:r w:rsidRPr="000E3B9F">
        <w:rPr>
          <w:rFonts w:ascii="Times New Roman" w:eastAsia="Times New Roman" w:hAnsi="Times New Roman" w:cs="Times New Roman"/>
          <w:bCs/>
          <w:sz w:val="28"/>
          <w:szCs w:val="28"/>
        </w:rPr>
        <w:t xml:space="preserve">ределенность 0/0 и воспользуемся правилом Лопиталя, найдя производную числителя и знаменателя:     </w:t>
      </w:r>
      <w:r w:rsidRPr="000E3B9F">
        <w:rPr>
          <w:rFonts w:ascii="Times New Roman" w:eastAsia="Times New Roman" w:hAnsi="Times New Roman" w:cs="Times New Roman"/>
          <w:bCs/>
          <w:sz w:val="28"/>
          <w:szCs w:val="28"/>
        </w:rPr>
        <w:object w:dxaOrig="4680" w:dyaOrig="780">
          <v:shape id="_x0000_i1337" type="#_x0000_t75" style="width:266.65pt;height:42pt" o:ole="" fillcolor="window">
            <v:imagedata r:id="rId614" o:title=""/>
          </v:shape>
          <o:OLEObject Type="Embed" ProgID="Equation.3" ShapeID="_x0000_i1337" DrawAspect="Content" ObjectID="_1552071147" r:id="rId615"/>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2</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Найдите экстремум функции у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+1.</w:t>
      </w:r>
    </w:p>
    <w:p w:rsidR="000E3B9F" w:rsidRPr="000E3B9F" w:rsidRDefault="008F04B2"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74" style="position:absolute;left:0;text-align:left;margin-left:11.65pt;margin-top:47.6pt;width:126pt;height:24.05pt;z-index:251664384" coordorigin="1101,1728" coordsize="2520,481" o:allowincell="f">
            <v:line id="_x0000_s47675" style="position:absolute" from="1101,2127" to="3621,2127">
              <v:stroke endarrow="block"/>
            </v:line>
            <v:line id="_x0000_s47676" style="position:absolute" from="2301,2089" to="2301,2209"/>
            <v:line id="_x0000_s47677" style="position:absolute;flip:y" from="1440,1872" to="2040,1992">
              <v:stroke endarrow="block"/>
            </v:line>
            <v:line id="_x0000_s47678" style="position:absolute;rotation:-1064597fd;flip:y" from="2736,1728" to="3267,1969">
              <v:stroke endarrow="block"/>
            </v:line>
            <w10:anchorlock/>
          </v:group>
        </w:pict>
      </w:r>
      <w:r w:rsidR="000E3B9F" w:rsidRPr="000E3B9F">
        <w:rPr>
          <w:rFonts w:ascii="Times New Roman" w:eastAsia="Times New Roman" w:hAnsi="Times New Roman" w:cs="Times New Roman"/>
          <w:bCs/>
          <w:sz w:val="28"/>
          <w:szCs w:val="28"/>
        </w:rPr>
        <w:t xml:space="preserve">Решение: </w:t>
      </w:r>
      <w:r w:rsidR="000E3B9F" w:rsidRPr="000E3B9F">
        <w:rPr>
          <w:rFonts w:ascii="Times New Roman" w:eastAsia="Times New Roman" w:hAnsi="Times New Roman" w:cs="Times New Roman"/>
          <w:bCs/>
          <w:sz w:val="28"/>
          <w:szCs w:val="28"/>
          <w:lang w:val="en-US"/>
        </w:rPr>
        <w:t>D</w:t>
      </w:r>
      <w:r w:rsidR="000E3B9F" w:rsidRPr="000E3B9F">
        <w:rPr>
          <w:rFonts w:ascii="Times New Roman" w:eastAsia="Times New Roman" w:hAnsi="Times New Roman" w:cs="Times New Roman"/>
          <w:bCs/>
          <w:sz w:val="28"/>
          <w:szCs w:val="28"/>
        </w:rPr>
        <w:t>(</w:t>
      </w:r>
      <w:r w:rsidR="000E3B9F" w:rsidRPr="000E3B9F">
        <w:rPr>
          <w:rFonts w:ascii="Times New Roman" w:eastAsia="Times New Roman" w:hAnsi="Times New Roman" w:cs="Times New Roman"/>
          <w:bCs/>
          <w:sz w:val="28"/>
          <w:szCs w:val="28"/>
          <w:lang w:val="en-US"/>
        </w:rPr>
        <w:t>y</w:t>
      </w:r>
      <w:r w:rsidR="000E3B9F" w:rsidRPr="000E3B9F">
        <w:rPr>
          <w:rFonts w:ascii="Times New Roman" w:eastAsia="Times New Roman" w:hAnsi="Times New Roman" w:cs="Times New Roman"/>
          <w:bCs/>
          <w:sz w:val="28"/>
          <w:szCs w:val="28"/>
        </w:rPr>
        <w:t xml:space="preserve">) = </w:t>
      </w:r>
      <w:r w:rsidR="000E3B9F" w:rsidRPr="000E3B9F">
        <w:rPr>
          <w:rFonts w:ascii="Times New Roman" w:eastAsia="Times New Roman" w:hAnsi="Times New Roman" w:cs="Times New Roman"/>
          <w:bCs/>
          <w:sz w:val="28"/>
          <w:szCs w:val="28"/>
          <w:lang w:val="en-US"/>
        </w:rPr>
        <w:t>R</w:t>
      </w:r>
      <w:r w:rsidR="000E3B9F" w:rsidRPr="000E3B9F">
        <w:rPr>
          <w:rFonts w:ascii="Times New Roman" w:eastAsia="Times New Roman" w:hAnsi="Times New Roman" w:cs="Times New Roman"/>
          <w:bCs/>
          <w:sz w:val="28"/>
          <w:szCs w:val="28"/>
        </w:rPr>
        <w:t xml:space="preserve">. Находим у </w:t>
      </w:r>
      <w:r w:rsidR="000E3B9F" w:rsidRPr="000E3B9F">
        <w:rPr>
          <w:rFonts w:ascii="Times New Roman" w:eastAsia="Times New Roman" w:hAnsi="Times New Roman" w:cs="Times New Roman"/>
          <w:bCs/>
          <w:sz w:val="28"/>
          <w:szCs w:val="28"/>
        </w:rPr>
        <w:sym w:font="Symbol" w:char="F0A2"/>
      </w:r>
      <w:r w:rsidR="000E3B9F" w:rsidRPr="000E3B9F">
        <w:rPr>
          <w:rFonts w:ascii="Times New Roman" w:eastAsia="Times New Roman" w:hAnsi="Times New Roman" w:cs="Times New Roman"/>
          <w:bCs/>
          <w:sz w:val="28"/>
          <w:szCs w:val="28"/>
        </w:rPr>
        <w:t>= 3</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vertAlign w:val="superscript"/>
        </w:rPr>
        <w:t>2</w:t>
      </w:r>
      <w:r w:rsidR="000E3B9F" w:rsidRPr="000E3B9F">
        <w:rPr>
          <w:rFonts w:ascii="Times New Roman" w:eastAsia="Times New Roman" w:hAnsi="Times New Roman" w:cs="Times New Roman"/>
          <w:bCs/>
          <w:sz w:val="28"/>
          <w:szCs w:val="28"/>
        </w:rPr>
        <w:t xml:space="preserve">, т.е. у </w:t>
      </w:r>
      <w:r w:rsidR="000E3B9F" w:rsidRPr="000E3B9F">
        <w:rPr>
          <w:rFonts w:ascii="Times New Roman" w:eastAsia="Times New Roman" w:hAnsi="Times New Roman" w:cs="Times New Roman"/>
          <w:bCs/>
          <w:sz w:val="28"/>
          <w:szCs w:val="28"/>
        </w:rPr>
        <w:sym w:font="Symbol" w:char="F0A2"/>
      </w:r>
      <w:r w:rsidR="000E3B9F" w:rsidRPr="000E3B9F">
        <w:rPr>
          <w:rFonts w:ascii="Times New Roman" w:eastAsia="Times New Roman" w:hAnsi="Times New Roman" w:cs="Times New Roman"/>
          <w:bCs/>
          <w:sz w:val="28"/>
          <w:szCs w:val="28"/>
        </w:rPr>
        <w:t xml:space="preserve">= 0 при </w:t>
      </w:r>
      <w:r w:rsidR="000E3B9F" w:rsidRPr="000E3B9F">
        <w:rPr>
          <w:rFonts w:ascii="Times New Roman" w:eastAsia="Times New Roman" w:hAnsi="Times New Roman" w:cs="Times New Roman"/>
          <w:bCs/>
          <w:i/>
          <w:sz w:val="28"/>
          <w:szCs w:val="28"/>
        </w:rPr>
        <w:t>х</w:t>
      </w:r>
      <w:r w:rsidR="000E3B9F" w:rsidRPr="000E3B9F">
        <w:rPr>
          <w:rFonts w:ascii="Times New Roman" w:eastAsia="Times New Roman" w:hAnsi="Times New Roman" w:cs="Times New Roman"/>
          <w:bCs/>
          <w:sz w:val="28"/>
          <w:szCs w:val="28"/>
        </w:rPr>
        <w:t xml:space="preserve"> = 0 – критическая точка. Определим знак производной на полученных интервалах.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                    0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Производная не меняет знак, следовательно, экстр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мума в точке х = 0 нет.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i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iCs/>
          <w:sz w:val="28"/>
          <w:szCs w:val="28"/>
        </w:rPr>
      </w:pPr>
      <w:r w:rsidRPr="000E3B9F">
        <w:rPr>
          <w:rFonts w:ascii="Times New Roman" w:eastAsia="Times New Roman" w:hAnsi="Times New Roman" w:cs="Times New Roman"/>
          <w:b/>
          <w:bCs/>
          <w:i/>
          <w:iCs/>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экстремумы функции  </w:t>
      </w:r>
      <w:r w:rsidRPr="000E3B9F">
        <w:rPr>
          <w:rFonts w:ascii="Times New Roman" w:eastAsia="Times New Roman" w:hAnsi="Times New Roman" w:cs="Times New Roman"/>
          <w:bCs/>
          <w:i/>
          <w:iCs/>
          <w:sz w:val="28"/>
          <w:szCs w:val="28"/>
        </w:rPr>
        <w:t>f(x)= 3х</w:t>
      </w:r>
      <w:r w:rsidRPr="000E3B9F">
        <w:rPr>
          <w:rFonts w:ascii="Times New Roman" w:eastAsia="Times New Roman" w:hAnsi="Times New Roman" w:cs="Times New Roman"/>
          <w:bCs/>
          <w:i/>
          <w:iCs/>
          <w:sz w:val="28"/>
          <w:szCs w:val="28"/>
          <w:vertAlign w:val="superscript"/>
        </w:rPr>
        <w:t>2</w:t>
      </w:r>
      <w:r w:rsidRPr="000E3B9F">
        <w:rPr>
          <w:rFonts w:ascii="Times New Roman" w:eastAsia="Times New Roman" w:hAnsi="Times New Roman" w:cs="Times New Roman"/>
          <w:bCs/>
          <w:i/>
          <w:iCs/>
          <w:sz w:val="28"/>
          <w:szCs w:val="28"/>
        </w:rPr>
        <w:t xml:space="preserve"> + 3х.</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Решение.1) Найдем производную функции</w:t>
      </w:r>
      <w:r w:rsidRPr="000E3B9F">
        <w:rPr>
          <w:rFonts w:ascii="Times New Roman" w:eastAsia="Times New Roman" w:hAnsi="Times New Roman" w:cs="Times New Roman"/>
          <w:bCs/>
          <w:i/>
          <w:iCs/>
          <w:sz w:val="28"/>
          <w:szCs w:val="28"/>
        </w:rPr>
        <w:t xml:space="preserve"> </w:t>
      </w:r>
      <w:r w:rsidRPr="000E3B9F">
        <w:rPr>
          <w:rFonts w:ascii="Times New Roman" w:eastAsia="Times New Roman" w:hAnsi="Times New Roman" w:cs="Times New Roman"/>
          <w:bCs/>
          <w:sz w:val="28"/>
          <w:szCs w:val="28"/>
        </w:rPr>
        <w:t xml:space="preserve">f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x</w:t>
      </w:r>
      <w:r w:rsidRPr="000E3B9F">
        <w:rPr>
          <w:rFonts w:ascii="Times New Roman" w:eastAsia="Times New Roman" w:hAnsi="Times New Roman" w:cs="Times New Roman"/>
          <w:bCs/>
          <w:sz w:val="28"/>
          <w:szCs w:val="28"/>
        </w:rPr>
        <w:t>) = 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 Приравняем производную к нулю и определим критические точки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f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x</w:t>
      </w:r>
      <w:r w:rsidRPr="000E3B9F">
        <w:rPr>
          <w:rFonts w:ascii="Times New Roman" w:eastAsia="Times New Roman" w:hAnsi="Times New Roman" w:cs="Times New Roman"/>
          <w:bCs/>
          <w:sz w:val="28"/>
          <w:szCs w:val="28"/>
        </w:rPr>
        <w:t>)= 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+3 = 0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 0,5;</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Cs/>
          <w:sz w:val="28"/>
          <w:szCs w:val="28"/>
        </w:rPr>
      </w:pPr>
      <w:r w:rsidRPr="000E3B9F">
        <w:rPr>
          <w:rFonts w:ascii="Times New Roman" w:eastAsia="Times New Roman" w:hAnsi="Times New Roman" w:cs="Times New Roman"/>
          <w:bCs/>
          <w:iCs/>
          <w:sz w:val="28"/>
          <w:szCs w:val="28"/>
        </w:rPr>
        <w:t>3) Определим знак производной слева и справа от критической точки.</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679" style="position:absolute;left:0;text-align:left;margin-left:41.75pt;margin-top:13.65pt;width:230.45pt;height:28.85pt;z-index:251665408" coordorigin="732,11848" coordsize="4609,577">
            <v:line id="_x0000_s47680" style="position:absolute" from="732,11992" to="5341,11993">
              <v:stroke endarrow="block" endarrowwidth="narrow" endarrowlength="short"/>
            </v:line>
            <v:line id="_x0000_s47681" style="position:absolute" from="3036,11848" to="3037,12137" strokeweight="1pt"/>
            <v:line id="_x0000_s47682" style="position:absolute" from="1596,12280" to="2461,12425">
              <v:stroke endarrow="block" endarrowwidth="narrow" endarrowlength="short"/>
            </v:line>
            <v:line id="_x0000_s47683" style="position:absolute;flip:y" from="3612,12280" to="4477,12425">
              <v:stroke endarrow="block" endarrowwidth="narrow" endarrowlength="short"/>
            </v:line>
            <w10:anchorlock/>
          </v:group>
        </w:pic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rPr>
        <w:sym w:font="Symbol" w:char="F02D"/>
      </w:r>
      <w:r w:rsidR="000E3B9F" w:rsidRPr="000E3B9F">
        <w:rPr>
          <w:rFonts w:ascii="Times New Roman" w:eastAsia="Times New Roman" w:hAnsi="Times New Roman" w:cs="Times New Roman"/>
          <w:bCs/>
          <w:sz w:val="28"/>
          <w:szCs w:val="28"/>
        </w:rPr>
        <w:t xml:space="preserve">        – 0,5            +               </w:t>
      </w:r>
      <w:r w:rsidR="000E3B9F" w:rsidRPr="000E3B9F">
        <w:rPr>
          <w:rFonts w:ascii="Times New Roman" w:eastAsia="Times New Roman" w:hAnsi="Times New Roman" w:cs="Times New Roman"/>
          <w:bCs/>
          <w:i/>
          <w:sz w:val="28"/>
          <w:szCs w:val="28"/>
        </w:rPr>
        <w:t>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4) Т.к. производная функции при переходе через критическую точку меняет знак с «–» на «+», то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 0,5 – точка минимума.  f</w:t>
      </w:r>
      <w:r w:rsidRPr="000E3B9F">
        <w:rPr>
          <w:rFonts w:ascii="Times New Roman" w:eastAsia="Times New Roman" w:hAnsi="Times New Roman" w:cs="Times New Roman"/>
          <w:bCs/>
          <w:sz w:val="28"/>
          <w:szCs w:val="28"/>
          <w:vertAlign w:val="subscript"/>
        </w:rPr>
        <w:t>мин</w:t>
      </w:r>
      <w:r w:rsidRPr="000E3B9F">
        <w:rPr>
          <w:rFonts w:ascii="Times New Roman" w:eastAsia="Times New Roman" w:hAnsi="Times New Roman" w:cs="Times New Roman"/>
          <w:bCs/>
          <w:sz w:val="28"/>
          <w:szCs w:val="28"/>
        </w:rPr>
        <w:t xml:space="preserve"> (– 0,5 ) = – 0,75 – минимум функции.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4</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наибольшее и наименьшее значение функции у =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4 </w:t>
      </w:r>
      <w:r w:rsidRPr="000E3B9F">
        <w:rPr>
          <w:rFonts w:ascii="Times New Roman" w:eastAsia="Times New Roman" w:hAnsi="Times New Roman" w:cs="Times New Roman"/>
          <w:bCs/>
          <w:sz w:val="28"/>
          <w:szCs w:val="28"/>
        </w:rPr>
        <w:t>+ 4</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на отрезке [– 2, 1].</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 Найдем производную функции  у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12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+12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12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 Определим критические точки, приравняв значение производной к нулю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у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12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 0 </w:t>
      </w:r>
      <w:r w:rsidRPr="000E3B9F">
        <w:rPr>
          <w:rFonts w:ascii="Times New Roman" w:eastAsia="Times New Roman" w:hAnsi="Times New Roman" w:cs="Times New Roman"/>
          <w:bCs/>
          <w:sz w:val="28"/>
          <w:szCs w:val="28"/>
        </w:rPr>
        <w:sym w:font="Symbol" w:char="F0D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0 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 1 </w:t>
      </w:r>
      <w:r w:rsidRPr="000E3B9F">
        <w:rPr>
          <w:rFonts w:ascii="Times New Roman" w:eastAsia="Times New Roman" w:hAnsi="Times New Roman" w:cs="Times New Roman"/>
          <w:bCs/>
          <w:sz w:val="28"/>
          <w:szCs w:val="28"/>
        </w:rPr>
        <w:sym w:font="Symbol" w:char="F0CE"/>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2, 1]– критические точки данной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3) Определим значение функции в критических точках и на концах интервала: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 2) = 16,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(0) = 0,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 1) = – 1,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(1) = 7;</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4) Выберем наибольшее и наименьшее значение f</w:t>
      </w:r>
      <w:r w:rsidRPr="000E3B9F">
        <w:rPr>
          <w:rFonts w:ascii="Times New Roman" w:eastAsia="Times New Roman" w:hAnsi="Times New Roman" w:cs="Times New Roman"/>
          <w:bCs/>
          <w:sz w:val="28"/>
          <w:szCs w:val="28"/>
          <w:vertAlign w:val="subscript"/>
        </w:rPr>
        <w:t>наим</w:t>
      </w:r>
      <w:r w:rsidRPr="000E3B9F">
        <w:rPr>
          <w:rFonts w:ascii="Times New Roman" w:eastAsia="Times New Roman" w:hAnsi="Times New Roman" w:cs="Times New Roman"/>
          <w:bCs/>
          <w:sz w:val="28"/>
          <w:szCs w:val="28"/>
        </w:rPr>
        <w:t xml:space="preserve"> (–1) = –1, f</w:t>
      </w:r>
      <w:r w:rsidRPr="000E3B9F">
        <w:rPr>
          <w:rFonts w:ascii="Times New Roman" w:eastAsia="Times New Roman" w:hAnsi="Times New Roman" w:cs="Times New Roman"/>
          <w:bCs/>
          <w:sz w:val="28"/>
          <w:szCs w:val="28"/>
          <w:vertAlign w:val="subscript"/>
        </w:rPr>
        <w:t>наиб</w:t>
      </w:r>
      <w:r w:rsidRPr="000E3B9F">
        <w:rPr>
          <w:rFonts w:ascii="Times New Roman" w:eastAsia="Times New Roman" w:hAnsi="Times New Roman" w:cs="Times New Roman"/>
          <w:bCs/>
          <w:sz w:val="28"/>
          <w:szCs w:val="28"/>
        </w:rPr>
        <w:t xml:space="preserve"> (– 2) = 16.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5</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Исследовать на выпуклость и точки перегиба функцию </w:t>
      </w:r>
      <w:r w:rsidRPr="000E3B9F">
        <w:rPr>
          <w:rFonts w:ascii="Times New Roman" w:eastAsia="Times New Roman" w:hAnsi="Times New Roman" w:cs="Times New Roman"/>
          <w:bCs/>
          <w:i/>
          <w:sz w:val="28"/>
          <w:szCs w:val="28"/>
        </w:rPr>
        <w:t>у = 2х</w:t>
      </w:r>
      <w:r w:rsidRPr="000E3B9F">
        <w:rPr>
          <w:rFonts w:ascii="Times New Roman" w:eastAsia="Times New Roman" w:hAnsi="Times New Roman" w:cs="Times New Roman"/>
          <w:bCs/>
          <w:i/>
          <w:sz w:val="28"/>
          <w:szCs w:val="28"/>
          <w:vertAlign w:val="superscript"/>
        </w:rPr>
        <w:t>3</w:t>
      </w:r>
      <w:r w:rsidRPr="000E3B9F">
        <w:rPr>
          <w:rFonts w:ascii="Times New Roman" w:eastAsia="Times New Roman" w:hAnsi="Times New Roman" w:cs="Times New Roman"/>
          <w:bCs/>
          <w:i/>
          <w:sz w:val="28"/>
          <w:szCs w:val="28"/>
        </w:rPr>
        <w:t>+3х</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Вычислим вторую производную данной функции и приравняем ее к     нулю: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6</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12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0. Определим знак второй производной слева и справа от критической точки. При переходе через точку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0 вторая прои</w:t>
      </w: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t>водная меняет знак.</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708" style="position:absolute;left:0;text-align:left;margin-left:147.15pt;margin-top:-15.85pt;width:205.2pt;height:58.85pt;z-index:-251648000" coordorigin="3135,5985" coordsize="4104,1345" wrapcoords="8277 0 -79 720 -79 10080 3626 11520 9145 11520 4415 15840 2523 18720 2207 21360 7804 21360 16161 20880 16003 19200 18683 19200 21600 17280 21600 9840 15688 7680 15845 2160 15451 1680 11194 0 8277 0">
            <v:line id="_x0000_s47709" style="position:absolute;mso-wrap-edited:f" from="3249,6620" to="6706,6621" wrapcoords="20849 0 -94 0 -94 0 20849 0 21224 0 21600 0 21318 0 20849 0">
              <v:stroke endarrow="block" endarrowwidth="narrow" endarrowlength="short"/>
            </v:line>
            <v:line id="_x0000_s47710" style="position:absolute;mso-wrap-edited:f" from="4902,6516" to="4903,6805" wrapcoords="0 0 0 20463 0 20463 0 0 0 0" strokeweight="1pt"/>
            <v:shape id="_x0000_s47711" type="#_x0000_t19" style="position:absolute;left:5301;top:6840;width:865;height:433;flip:x y;mso-wrap-edited:f" wrapcoords="-372 0 -372 20855 22345 20855 21600 17131 19738 11917 20110 8193 8938 745 2979 0 -372 0" filled="t" strokeweight="1pt"/>
            <v:shape id="_x0000_s47712" type="#_x0000_t19" style="position:absolute;left:3591;top:6897;width:1009;height:433;flip:x;mso-wrap-edited:f" wrapcoords="-322 0 -322 20855 22245 20855 21600 17131 19988 11917 20310 8193 8704 745 2901 0 -322 0" filled="t" strokeweight="1pt"/>
            <v:shape id="_x0000_s47713" type="#_x0000_t202" style="position:absolute;left:4731;top:5985;width:513;height:456;mso-wrap-edited:f" wrapcoords="-635 0 -635 20880 21600 20880 21600 0 -635 0" stroked="f">
              <v:textbox style="mso-next-textbox:#_x0000_s47713">
                <w:txbxContent>
                  <w:p w:rsidR="009B4D2F" w:rsidRDefault="009B4D2F" w:rsidP="000E3B9F">
                    <w:pPr>
                      <w:rPr>
                        <w:sz w:val="28"/>
                        <w:szCs w:val="28"/>
                      </w:rPr>
                    </w:pPr>
                    <w:r>
                      <w:rPr>
                        <w:sz w:val="28"/>
                        <w:szCs w:val="28"/>
                      </w:rPr>
                      <w:t>0</w:t>
                    </w:r>
                  </w:p>
                </w:txbxContent>
              </v:textbox>
            </v:shape>
            <v:shape id="_x0000_s47714" type="#_x0000_t202" style="position:absolute;left:3135;top:6050;width:1083;height:456;mso-wrap-edited:f" wrapcoords="-635 0 -635 20880 21600 20880 21600 0 -635 0" stroked="f">
              <v:textbox style="mso-next-textbox:#_x0000_s47714">
                <w:txbxContent>
                  <w:p w:rsidR="009B4D2F" w:rsidRPr="00FC2B1E" w:rsidRDefault="009B4D2F" w:rsidP="000E3B9F">
                    <w:r w:rsidRPr="00FC2B1E">
                      <w:t>f</w:t>
                    </w:r>
                    <w:r w:rsidRPr="00FC2B1E">
                      <w:sym w:font="Symbol" w:char="F0A2"/>
                    </w:r>
                    <w:r w:rsidRPr="00FC2B1E">
                      <w:sym w:font="Symbol" w:char="F0A2"/>
                    </w:r>
                    <w:r w:rsidRPr="00FC2B1E">
                      <w:t>(</w:t>
                    </w:r>
                    <w:r w:rsidRPr="00FC2B1E">
                      <w:rPr>
                        <w:i/>
                      </w:rPr>
                      <w:t>x</w:t>
                    </w:r>
                    <w:r w:rsidRPr="00FC2B1E">
                      <w:t>)</w:t>
                    </w:r>
                  </w:p>
                </w:txbxContent>
              </v:textbox>
            </v:shape>
            <v:shape id="_x0000_s47715" type="#_x0000_t202" style="position:absolute;left:6726;top:6612;width:513;height:456;mso-wrap-edited:f" wrapcoords="-635 0 -635 20880 21600 20880 21600 0 -635 0" stroked="f">
              <v:textbox style="mso-next-textbox:#_x0000_s47715">
                <w:txbxContent>
                  <w:p w:rsidR="009B4D2F" w:rsidRPr="00FC2B1E" w:rsidRDefault="009B4D2F" w:rsidP="000E3B9F">
                    <w:pPr>
                      <w:rPr>
                        <w:i/>
                        <w:sz w:val="28"/>
                        <w:szCs w:val="28"/>
                      </w:rPr>
                    </w:pPr>
                    <w:r w:rsidRPr="00FC2B1E">
                      <w:rPr>
                        <w:i/>
                        <w:sz w:val="28"/>
                        <w:szCs w:val="28"/>
                      </w:rPr>
                      <w:t>х</w:t>
                    </w:r>
                  </w:p>
                </w:txbxContent>
              </v:textbox>
            </v:shape>
            <v:shape id="_x0000_s47716" type="#_x0000_t202" style="position:absolute;left:4161;top:6099;width:513;height:456;mso-wrap-edited:f" wrapcoords="-635 0 -635 20880 21600 20880 21600 0 -635 0" stroked="f">
              <v:textbox style="mso-next-textbox:#_x0000_s47716">
                <w:txbxContent>
                  <w:p w:rsidR="009B4D2F" w:rsidRDefault="009B4D2F" w:rsidP="000E3B9F">
                    <w:pPr>
                      <w:rPr>
                        <w:sz w:val="28"/>
                        <w:szCs w:val="28"/>
                      </w:rPr>
                    </w:pPr>
                    <w:r>
                      <w:rPr>
                        <w:sz w:val="28"/>
                        <w:szCs w:val="28"/>
                      </w:rPr>
                      <w:t>–</w:t>
                    </w:r>
                  </w:p>
                </w:txbxContent>
              </v:textbox>
            </v:shape>
            <v:shape id="_x0000_s47717" type="#_x0000_t202" style="position:absolute;left:5586;top:6099;width:513;height:456;mso-wrap-edited:f" wrapcoords="-635 0 -635 20880 21600 20880 21600 0 -635 0" stroked="f">
              <v:textbox style="mso-next-textbox:#_x0000_s47717">
                <w:txbxContent>
                  <w:p w:rsidR="009B4D2F" w:rsidRDefault="009B4D2F" w:rsidP="000E3B9F">
                    <w:pPr>
                      <w:rPr>
                        <w:sz w:val="28"/>
                        <w:szCs w:val="28"/>
                      </w:rPr>
                    </w:pPr>
                    <w:r>
                      <w:rPr>
                        <w:sz w:val="28"/>
                        <w:szCs w:val="28"/>
                      </w:rPr>
                      <w:t>+</w:t>
                    </w:r>
                  </w:p>
                </w:txbxContent>
              </v:textbox>
            </v:shape>
            <w10:wrap type="through"/>
            <w10:anchorlock/>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Следовательно на интервале ( –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0) – график функции выпуклый вверх, в и</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тервале (0;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 выпуклый вниз. Точка  (0; 0) – точка перегиба.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iCs/>
          <w:sz w:val="28"/>
          <w:szCs w:val="28"/>
        </w:rPr>
        <w:t>Пример 7.</w:t>
      </w:r>
      <w:r w:rsidRPr="000E3B9F">
        <w:rPr>
          <w:rFonts w:ascii="Times New Roman" w:eastAsia="Times New Roman" w:hAnsi="Times New Roman" w:cs="Times New Roman"/>
          <w:bCs/>
          <w:sz w:val="28"/>
          <w:szCs w:val="28"/>
        </w:rPr>
        <w:t xml:space="preserve"> Найдите асимптоты графика функции </w:t>
      </w:r>
      <w:r w:rsidRPr="000E3B9F">
        <w:rPr>
          <w:rFonts w:ascii="Times New Roman" w:eastAsia="Times New Roman" w:hAnsi="Times New Roman" w:cs="Times New Roman"/>
          <w:bCs/>
          <w:i/>
          <w:sz w:val="28"/>
          <w:szCs w:val="28"/>
        </w:rPr>
        <w:t>у = хе</w:t>
      </w:r>
      <w:r w:rsidRPr="000E3B9F">
        <w:rPr>
          <w:rFonts w:ascii="Times New Roman" w:eastAsia="Times New Roman" w:hAnsi="Times New Roman" w:cs="Times New Roman"/>
          <w:bCs/>
          <w:i/>
          <w:sz w:val="28"/>
          <w:szCs w:val="28"/>
          <w:vertAlign w:val="superscript"/>
        </w:rPr>
        <w:t>х</w:t>
      </w:r>
      <w:r w:rsidRPr="000E3B9F">
        <w:rPr>
          <w:rFonts w:ascii="Times New Roman" w:eastAsia="Times New Roman" w:hAnsi="Times New Roman" w:cs="Times New Roman"/>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Так как у данной функции точек разрыва нет – вертикальных аси</w:t>
      </w:r>
      <w:r w:rsidRPr="000E3B9F">
        <w:rPr>
          <w:rFonts w:ascii="Times New Roman" w:eastAsia="Times New Roman" w:hAnsi="Times New Roman" w:cs="Times New Roman"/>
          <w:bCs/>
          <w:sz w:val="28"/>
          <w:szCs w:val="28"/>
        </w:rPr>
        <w:t>м</w:t>
      </w:r>
      <w:r w:rsidRPr="000E3B9F">
        <w:rPr>
          <w:rFonts w:ascii="Times New Roman" w:eastAsia="Times New Roman" w:hAnsi="Times New Roman" w:cs="Times New Roman"/>
          <w:bCs/>
          <w:sz w:val="28"/>
          <w:szCs w:val="28"/>
        </w:rPr>
        <w:t xml:space="preserve">птот нет..Тогда исследуем поведение функции на бесконечности: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т.к.</w:t>
      </w:r>
      <w:r w:rsidRPr="000E3B9F">
        <w:rPr>
          <w:rFonts w:ascii="Times New Roman" w:eastAsia="Times New Roman" w:hAnsi="Times New Roman" w:cs="Times New Roman"/>
          <w:bCs/>
          <w:sz w:val="28"/>
          <w:szCs w:val="28"/>
        </w:rPr>
        <w:object w:dxaOrig="2540" w:dyaOrig="660">
          <v:shape id="_x0000_i1338" type="#_x0000_t75" style="width:166pt;height:42pt" o:ole="" fillcolor="window">
            <v:imagedata r:id="rId616" o:title=""/>
          </v:shape>
          <o:OLEObject Type="Embed" ProgID="Equation.3" ShapeID="_x0000_i1338" DrawAspect="Content" ObjectID="_1552071148" r:id="rId61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график функции наклонных асимптот при </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i/>
          <w:sz w:val="28"/>
          <w:szCs w:val="28"/>
        </w:rPr>
        <w:sym w:font="Symbol" w:char="F0AE"/>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rPr>
        <w:sym w:font="Symbol" w:char="F02B"/>
      </w:r>
      <w:r w:rsidRPr="000E3B9F">
        <w:rPr>
          <w:rFonts w:ascii="Times New Roman" w:eastAsia="Times New Roman" w:hAnsi="Times New Roman" w:cs="Times New Roman"/>
          <w:bCs/>
          <w:i/>
          <w:sz w:val="28"/>
          <w:szCs w:val="28"/>
        </w:rPr>
        <w:sym w:font="Symbol" w:char="F0A5"/>
      </w:r>
      <w:r w:rsidRPr="000E3B9F">
        <w:rPr>
          <w:rFonts w:ascii="Times New Roman" w:eastAsia="Times New Roman" w:hAnsi="Times New Roman" w:cs="Times New Roman"/>
          <w:bCs/>
          <w:sz w:val="28"/>
          <w:szCs w:val="28"/>
        </w:rPr>
        <w:t xml:space="preserve"> не имеет.</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xml:space="preserve"> получим соотношения: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539" w:dyaOrig="1440">
          <v:shape id="_x0000_i1339" type="#_x0000_t75" style="width:298.65pt;height:80pt" o:ole="" fillcolor="window">
            <v:imagedata r:id="rId618" o:title=""/>
          </v:shape>
          <o:OLEObject Type="Embed" ProgID="Equation.3" ShapeID="_x0000_i1339" DrawAspect="Content" ObjectID="_1552071149" r:id="rId61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при  х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t xml:space="preserve"> график имеет горизонтальную асимптоту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0.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8</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Проведите исследование функции </w:t>
      </w:r>
      <w:r w:rsidRPr="000E3B9F">
        <w:rPr>
          <w:rFonts w:ascii="Times New Roman" w:eastAsia="Times New Roman" w:hAnsi="Times New Roman" w:cs="Times New Roman"/>
          <w:bCs/>
          <w:sz w:val="28"/>
          <w:szCs w:val="28"/>
        </w:rPr>
        <w:object w:dxaOrig="1100" w:dyaOrig="720">
          <v:shape id="_x0000_i1340" type="#_x0000_t75" style="width:55.35pt;height:36.65pt" o:ole="">
            <v:imagedata r:id="rId620" o:title=""/>
          </v:shape>
          <o:OLEObject Type="Embed" ProgID="Equation.3" ShapeID="_x0000_i1340" DrawAspect="Content" ObjectID="_1552071150" r:id="rId621"/>
        </w:object>
      </w:r>
      <w:r w:rsidRPr="000E3B9F">
        <w:rPr>
          <w:rFonts w:ascii="Times New Roman" w:eastAsia="Times New Roman" w:hAnsi="Times New Roman" w:cs="Times New Roman"/>
          <w:bCs/>
          <w:sz w:val="28"/>
          <w:szCs w:val="28"/>
        </w:rPr>
        <w:t xml:space="preserve"> и постройте ее график.</w:t>
      </w:r>
    </w:p>
    <w:p w:rsidR="000E3B9F" w:rsidRPr="000E3B9F" w:rsidRDefault="000E3B9F" w:rsidP="00044DEB">
      <w:pPr>
        <w:numPr>
          <w:ilvl w:val="0"/>
          <w:numId w:val="2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 плану исследуем функцию.</w:t>
      </w:r>
      <w:r w:rsidRPr="000E3B9F">
        <w:rPr>
          <w:rFonts w:ascii="Times New Roman" w:eastAsia="Times New Roman" w:hAnsi="Times New Roman" w:cs="Times New Roman"/>
          <w:bCs/>
          <w:sz w:val="28"/>
          <w:szCs w:val="28"/>
        </w:rPr>
        <w:object w:dxaOrig="180" w:dyaOrig="340">
          <v:shape id="_x0000_i1341" type="#_x0000_t75" style="width:10pt;height:17.35pt" o:ole="">
            <v:imagedata r:id="rId622" o:title=""/>
          </v:shape>
          <o:OLEObject Type="Embed" ProgID="Equation.3" ShapeID="_x0000_i1341" DrawAspect="Content" ObjectID="_1552071151" r:id="rId62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 Область определения </w:t>
      </w:r>
      <w:r w:rsidRPr="000E3B9F">
        <w:rPr>
          <w:rFonts w:ascii="Times New Roman" w:eastAsia="Times New Roman" w:hAnsi="Times New Roman" w:cs="Times New Roman"/>
          <w:bCs/>
          <w:i/>
          <w:sz w:val="28"/>
          <w:szCs w:val="28"/>
          <w:lang w:val="en-US"/>
        </w:rPr>
        <w:t>D</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sz w:val="28"/>
          <w:szCs w:val="28"/>
        </w:rPr>
        <w:t xml:space="preserve"> – вся числовая ось, за исключением точек </w:t>
      </w:r>
      <w:r w:rsidRPr="000E3B9F">
        <w:rPr>
          <w:rFonts w:ascii="Times New Roman" w:eastAsia="Times New Roman" w:hAnsi="Times New Roman" w:cs="Times New Roman"/>
          <w:bCs/>
          <w:i/>
          <w:sz w:val="28"/>
          <w:szCs w:val="28"/>
        </w:rPr>
        <w:t>х = –2</w:t>
      </w:r>
      <w:r w:rsidRPr="000E3B9F">
        <w:rPr>
          <w:rFonts w:ascii="Times New Roman" w:eastAsia="Times New Roman" w:hAnsi="Times New Roman" w:cs="Times New Roman"/>
          <w:bCs/>
          <w:sz w:val="28"/>
          <w:szCs w:val="28"/>
        </w:rPr>
        <w:t xml:space="preserve">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х = 2</w:t>
      </w:r>
      <w:r w:rsidRPr="000E3B9F">
        <w:rPr>
          <w:rFonts w:ascii="Times New Roman" w:eastAsia="Times New Roman" w:hAnsi="Times New Roman" w:cs="Times New Roman"/>
          <w:bCs/>
          <w:sz w:val="28"/>
          <w:szCs w:val="28"/>
        </w:rPr>
        <w:t xml:space="preserve">, т.е.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B"/>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 Функция непериодическая; исследуем ее на четность и нечетность: область определения симметрична относительно начала координат,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800" w:dyaOrig="780">
          <v:shape id="_x0000_i1342" type="#_x0000_t75" style="width:190.65pt;height:40pt" o:ole="">
            <v:imagedata r:id="rId624" o:title=""/>
          </v:shape>
          <o:OLEObject Type="Embed" ProgID="Equation.3" ShapeID="_x0000_i1342" DrawAspect="Content" ObjectID="_1552071152" r:id="rId62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Следовательно, данная функция нечетная и ее график симметричен относ</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 xml:space="preserve">тельно начала координат. Поэтому далее исследуем функцию только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3"/>
      </w:r>
      <w:r w:rsidRPr="000E3B9F">
        <w:rPr>
          <w:rFonts w:ascii="Times New Roman" w:eastAsia="Times New Roman" w:hAnsi="Times New Roman" w:cs="Times New Roman"/>
          <w:bCs/>
          <w:sz w:val="28"/>
          <w:szCs w:val="28"/>
        </w:rPr>
        <w:t xml:space="preserve">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3. Определим вертикальные асимптоты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560" w:dyaOrig="720">
          <v:shape id="_x0000_i1343" type="#_x0000_t75" style="width:296pt;height:37.35pt" o:ole="" fillcolor="window">
            <v:imagedata r:id="rId626" o:title=""/>
          </v:shape>
          <o:OLEObject Type="Embed" ProgID="Equation.3" ShapeID="_x0000_i1343" DrawAspect="Content" ObjectID="_1552071153" r:id="rId62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т.е. прямая </w:t>
      </w:r>
      <w:r w:rsidRPr="000E3B9F">
        <w:rPr>
          <w:rFonts w:ascii="Times New Roman" w:eastAsia="Times New Roman" w:hAnsi="Times New Roman" w:cs="Times New Roman"/>
          <w:bCs/>
          <w:i/>
          <w:sz w:val="28"/>
          <w:szCs w:val="28"/>
        </w:rPr>
        <w:t>х = 2</w:t>
      </w:r>
      <w:r w:rsidRPr="000E3B9F">
        <w:rPr>
          <w:rFonts w:ascii="Times New Roman" w:eastAsia="Times New Roman" w:hAnsi="Times New Roman" w:cs="Times New Roman"/>
          <w:bCs/>
          <w:sz w:val="28"/>
          <w:szCs w:val="28"/>
        </w:rPr>
        <w:t xml:space="preserve"> – вертикальная асимптота. Отсюда в силу симметрии, следует, что прямая </w:t>
      </w:r>
      <w:r w:rsidRPr="000E3B9F">
        <w:rPr>
          <w:rFonts w:ascii="Times New Roman" w:eastAsia="Times New Roman" w:hAnsi="Times New Roman" w:cs="Times New Roman"/>
          <w:bCs/>
          <w:i/>
          <w:sz w:val="28"/>
          <w:szCs w:val="28"/>
        </w:rPr>
        <w:t>х = – 2</w:t>
      </w:r>
      <w:r w:rsidRPr="000E3B9F">
        <w:rPr>
          <w:rFonts w:ascii="Times New Roman" w:eastAsia="Times New Roman" w:hAnsi="Times New Roman" w:cs="Times New Roman"/>
          <w:bCs/>
          <w:sz w:val="28"/>
          <w:szCs w:val="28"/>
        </w:rPr>
        <w:t xml:space="preserve"> – также вертикальная асимптота.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4.  Найдем наклонные асимптоты: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220" w:dyaOrig="660">
          <v:shape id="_x0000_i1344" type="#_x0000_t75" style="width:161.35pt;height:34pt" o:ole="">
            <v:imagedata r:id="rId628" o:title=""/>
          </v:shape>
          <o:OLEObject Type="Embed" ProgID="Equation.3" ShapeID="_x0000_i1344" DrawAspect="Content" ObjectID="_1552071154" r:id="rId62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520" w:dyaOrig="760">
          <v:shape id="_x0000_i1345" type="#_x0000_t75" style="width:366.65pt;height:43.35pt" o:ole="" fillcolor="window">
            <v:imagedata r:id="rId630" o:title=""/>
          </v:shape>
          <o:OLEObject Type="Embed" ProgID="Equation.3" ShapeID="_x0000_i1345" DrawAspect="Content" ObjectID="_1552071155" r:id="rId63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т.е. прямая </w:t>
      </w:r>
      <w:r w:rsidRPr="000E3B9F">
        <w:rPr>
          <w:rFonts w:ascii="Times New Roman" w:eastAsia="Times New Roman" w:hAnsi="Times New Roman" w:cs="Times New Roman"/>
          <w:bCs/>
          <w:i/>
          <w:sz w:val="28"/>
          <w:szCs w:val="28"/>
        </w:rPr>
        <w:t>у = – х</w:t>
      </w:r>
      <w:r w:rsidRPr="000E3B9F">
        <w:rPr>
          <w:rFonts w:ascii="Times New Roman" w:eastAsia="Times New Roman" w:hAnsi="Times New Roman" w:cs="Times New Roman"/>
          <w:bCs/>
          <w:sz w:val="28"/>
          <w:szCs w:val="28"/>
        </w:rPr>
        <w:t xml:space="preserve"> – наклонная асимптота при </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i/>
          <w:sz w:val="28"/>
          <w:szCs w:val="28"/>
        </w:rPr>
        <w:sym w:font="Symbol" w:char="F0AE"/>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rPr>
        <w:sym w:font="Symbol" w:char="F02B"/>
      </w:r>
      <w:r w:rsidRPr="000E3B9F">
        <w:rPr>
          <w:rFonts w:ascii="Times New Roman" w:eastAsia="Times New Roman" w:hAnsi="Times New Roman" w:cs="Times New Roman"/>
          <w:bCs/>
          <w:i/>
          <w:sz w:val="28"/>
          <w:szCs w:val="28"/>
        </w:rPr>
        <w:sym w:font="Symbol" w:char="F0A5"/>
      </w:r>
      <w:r w:rsidRPr="000E3B9F">
        <w:rPr>
          <w:rFonts w:ascii="Times New Roman" w:eastAsia="Times New Roman" w:hAnsi="Times New Roman" w:cs="Times New Roman"/>
          <w:bCs/>
          <w:sz w:val="28"/>
          <w:szCs w:val="28"/>
        </w:rPr>
        <w:t xml:space="preserve">  (то же и при </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i/>
          <w:sz w:val="28"/>
          <w:szCs w:val="28"/>
        </w:rPr>
        <w:sym w:font="Symbol" w:char="F0AE"/>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rPr>
        <w:sym w:font="Symbol" w:char="F0A5"/>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5. Найдем интервалы монотонности и экстремумы функции, исследуя в первую производную:</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640" w:dyaOrig="900">
          <v:shape id="_x0000_i1346" type="#_x0000_t75" style="width:282pt;height:46pt" o:ole="">
            <v:imagedata r:id="rId632" o:title=""/>
          </v:shape>
          <o:OLEObject Type="Embed" ProgID="Equation.3" ShapeID="_x0000_i1346" DrawAspect="Content" ObjectID="_1552071156" r:id="rId63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Приравняв производную к нулю, определим критические точки: х = </w:t>
      </w:r>
      <w:r w:rsidRPr="000E3B9F">
        <w:rPr>
          <w:rFonts w:ascii="Times New Roman" w:eastAsia="Times New Roman" w:hAnsi="Times New Roman" w:cs="Times New Roman"/>
          <w:bCs/>
          <w:sz w:val="28"/>
          <w:szCs w:val="28"/>
        </w:rPr>
        <w:object w:dxaOrig="480" w:dyaOrig="360">
          <v:shape id="_x0000_i1347" type="#_x0000_t75" style="width:24pt;height:22.65pt" o:ole="">
            <v:imagedata r:id="rId634" o:title=""/>
          </v:shape>
          <o:OLEObject Type="Embed" ProgID="Equation.3" ShapeID="_x0000_i1347" DrawAspect="Content" ObjectID="_1552071157" r:id="rId635"/>
        </w:object>
      </w:r>
      <w:r w:rsidRPr="000E3B9F">
        <w:rPr>
          <w:rFonts w:ascii="Times New Roman" w:eastAsia="Times New Roman" w:hAnsi="Times New Roman" w:cs="Times New Roman"/>
          <w:bCs/>
          <w:sz w:val="28"/>
          <w:szCs w:val="28"/>
        </w:rPr>
        <w:t xml:space="preserve">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х =  – </w:t>
      </w:r>
      <w:r w:rsidRPr="000E3B9F">
        <w:rPr>
          <w:rFonts w:ascii="Times New Roman" w:eastAsia="Times New Roman" w:hAnsi="Times New Roman" w:cs="Times New Roman"/>
          <w:bCs/>
          <w:sz w:val="28"/>
          <w:szCs w:val="28"/>
        </w:rPr>
        <w:object w:dxaOrig="480" w:dyaOrig="360">
          <v:shape id="_x0000_i1348" type="#_x0000_t75" style="width:24pt;height:22.65pt" o:ole="">
            <v:imagedata r:id="rId634" o:title=""/>
          </v:shape>
          <o:OLEObject Type="Embed" ProgID="Equation.3" ShapeID="_x0000_i1348" DrawAspect="Content" ObjectID="_1552071158" r:id="rId636"/>
        </w:object>
      </w:r>
      <w:r w:rsidRPr="000E3B9F">
        <w:rPr>
          <w:rFonts w:ascii="Times New Roman" w:eastAsia="Times New Roman" w:hAnsi="Times New Roman" w:cs="Times New Roman"/>
          <w:bCs/>
          <w:sz w:val="28"/>
          <w:szCs w:val="28"/>
        </w:rPr>
        <w:t>. Исследуем знак производной на полученных интервалах.</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8F04B2">
        <w:rPr>
          <w:rFonts w:ascii="Times New Roman" w:eastAsia="Times New Roman" w:hAnsi="Times New Roman" w:cs="Times New Roman"/>
          <w:b/>
          <w:bCs/>
          <w:sz w:val="28"/>
          <w:szCs w:val="28"/>
          <w:u w:val="single"/>
        </w:rPr>
        <w:pict>
          <v:group id="_x0000_s47684" style="position:absolute;left:0;text-align:left;margin-left:89.95pt;margin-top:8.2pt;width:356.35pt;height:61.6pt;z-index:251666432" coordorigin="2763,847" coordsize="7127,1232">
            <v:line id="_x0000_s47685" style="position:absolute" from="2763,1440" to="9377,1440" wrapcoords="432 2 0 4 0 6 432 9 436 9 441 8 441 5 436 2 432 2">
              <v:stroke endarrow="block"/>
            </v:line>
            <v:line id="_x0000_s47686" style="position:absolute" from="4270,1373" to="4270,1490"/>
            <v:line id="_x0000_s47687" style="position:absolute" from="5375,1373" to="5375,1489"/>
            <v:line id="_x0000_s47688" style="position:absolute" from="6363,1390" to="6363,1507"/>
            <v:line id="_x0000_s47689" style="position:absolute" from="7485,1373" to="7485,1490"/>
            <v:shape id="_x0000_s47690" type="#_x0000_t19" style="position:absolute;left:3182;top:954;width:1088;height:486">
              <v:textbox inset=".5mm,,.5mm"/>
            </v:shape>
            <v:shape id="_x0000_s47691" type="#_x0000_t19" style="position:absolute;left:7491;top:977;width:1088;height:536;flip:x">
              <v:textbox inset=".5mm,,.5mm"/>
            </v:shape>
            <v:shape id="_x0000_s47692" type="#_x0000_t19" style="position:absolute;left:4267;top:969;width:1106;height:620;rotation:11152710fd;flip:y" coordsize="41453,21600" adj="-10275937,,19853" path="wr-1747,,41453,43200,,13090,41453,21600nfewr-1747,,41453,43200,,13090,41453,21600l19853,21600nsxe">
              <v:path o:connectlocs="0,13090;41453,21600;19853,21600"/>
              <v:textbox inset=".5mm,,.5mm"/>
            </v:shape>
            <v:shape id="_x0000_s47693" type="#_x0000_t19" style="position:absolute;left:5372;top:955;width:997;height:620;rotation:11152710fd;flip:y" coordsize="41453,21600" adj="-10275937,,19853" path="wr-1747,,41453,43200,,13090,41453,21600nfewr-1747,,41453,43200,,13090,41453,21600l19853,21600nsxe">
              <v:path o:connectlocs="0,13090;41453,21600;19853,21600"/>
              <v:textbox inset=".5mm,,.5mm"/>
            </v:shape>
            <v:shape id="_x0000_s47694" type="#_x0000_t19" style="position:absolute;left:6394;top:972;width:1106;height:571;rotation:11152710fd;flip:y" coordsize="41453,21600" adj="-10275937,,19853" path="wr-1747,,41453,43200,,13090,41453,21600nfewr-1747,,41453,43200,,13090,41453,21600l19853,21600nsxe">
              <v:path o:connectlocs="0,13090;41453,21600;19853,21600"/>
              <v:textbox inset=".5mm,,.5mm"/>
            </v:shape>
            <v:shape id="_x0000_s47695" type="#_x0000_t202" style="position:absolute;left:3969;top:1490;width:602;height:534" filled="f" stroked="f">
              <v:textbox style="mso-next-textbox:#_x0000_s47695" inset=".5mm,,.5mm">
                <w:txbxContent>
                  <w:p w:rsidR="009B4D2F" w:rsidRPr="00FC59EB" w:rsidRDefault="009B4D2F" w:rsidP="000E3B9F">
                    <w:pPr>
                      <w:rPr>
                        <w:sz w:val="16"/>
                        <w:szCs w:val="16"/>
                      </w:rPr>
                    </w:pPr>
                    <w:r w:rsidRPr="00FC59EB">
                      <w:rPr>
                        <w:sz w:val="16"/>
                        <w:szCs w:val="16"/>
                      </w:rPr>
                      <w:t xml:space="preserve">– </w:t>
                    </w:r>
                    <w:r w:rsidRPr="00FC59EB">
                      <w:rPr>
                        <w:position w:val="-8"/>
                        <w:sz w:val="16"/>
                        <w:szCs w:val="16"/>
                      </w:rPr>
                      <w:object w:dxaOrig="480" w:dyaOrig="360">
                        <v:shape id="_x0000_i1878" type="#_x0000_t75" style="width:19.35pt;height:22.65pt" o:ole="">
                          <v:imagedata r:id="rId634" o:title=""/>
                        </v:shape>
                        <o:OLEObject Type="Embed" ProgID="Equation.3" ShapeID="_x0000_i1878" DrawAspect="Content" ObjectID="_1552071688" r:id="rId637"/>
                      </w:object>
                    </w:r>
                  </w:p>
                </w:txbxContent>
              </v:textbox>
            </v:shape>
            <v:shape id="_x0000_s47696" type="#_x0000_t202" style="position:absolute;left:5213;top:1546;width:368;height:518" filled="f" stroked="f">
              <v:textbox style="mso-next-textbox:#_x0000_s47696" inset=".5mm,,.5mm">
                <w:txbxContent>
                  <w:p w:rsidR="009B4D2F" w:rsidRPr="003C4054" w:rsidRDefault="009B4D2F" w:rsidP="000E3B9F">
                    <w:pPr>
                      <w:rPr>
                        <w:sz w:val="28"/>
                        <w:szCs w:val="28"/>
                      </w:rPr>
                    </w:pPr>
                    <w:r>
                      <w:rPr>
                        <w:sz w:val="28"/>
                        <w:szCs w:val="28"/>
                        <w:lang w:val="en-US"/>
                      </w:rPr>
                      <w:t>–</w:t>
                    </w:r>
                    <w:r w:rsidRPr="003C4054">
                      <w:rPr>
                        <w:sz w:val="28"/>
                        <w:szCs w:val="28"/>
                      </w:rPr>
                      <w:t>2</w:t>
                    </w:r>
                  </w:p>
                </w:txbxContent>
              </v:textbox>
            </v:shape>
            <v:shape id="_x0000_s47697" type="#_x0000_t202" style="position:absolute;left:6167;top:1545;width:335;height:534" filled="f" stroked="f">
              <v:textbox style="mso-next-textbox:#_x0000_s47697" inset=".5mm,,.5mm">
                <w:txbxContent>
                  <w:p w:rsidR="009B4D2F" w:rsidRPr="003C4054" w:rsidRDefault="009B4D2F" w:rsidP="000E3B9F">
                    <w:pPr>
                      <w:rPr>
                        <w:sz w:val="28"/>
                        <w:szCs w:val="28"/>
                      </w:rPr>
                    </w:pPr>
                    <w:r w:rsidRPr="003C4054">
                      <w:rPr>
                        <w:sz w:val="28"/>
                        <w:szCs w:val="28"/>
                      </w:rPr>
                      <w:t>2</w:t>
                    </w:r>
                  </w:p>
                </w:txbxContent>
              </v:textbox>
            </v:shape>
            <v:shape id="_x0000_s47698" type="#_x0000_t202" style="position:absolute;left:7273;top:1495;width:602;height:534" filled="f" stroked="f">
              <v:textbox style="mso-next-textbox:#_x0000_s47698" inset=".5mm,,.5mm">
                <w:txbxContent>
                  <w:p w:rsidR="009B4D2F" w:rsidRPr="00FC59EB" w:rsidRDefault="009B4D2F" w:rsidP="000E3B9F">
                    <w:pPr>
                      <w:rPr>
                        <w:sz w:val="16"/>
                        <w:szCs w:val="16"/>
                      </w:rPr>
                    </w:pPr>
                    <w:r w:rsidRPr="00FC59EB">
                      <w:rPr>
                        <w:position w:val="-8"/>
                        <w:sz w:val="16"/>
                        <w:szCs w:val="16"/>
                      </w:rPr>
                      <w:object w:dxaOrig="480" w:dyaOrig="360">
                        <v:shape id="_x0000_i1879" type="#_x0000_t75" style="width:19.35pt;height:22.65pt" o:ole="">
                          <v:imagedata r:id="rId634" o:title=""/>
                        </v:shape>
                        <o:OLEObject Type="Embed" ProgID="Equation.3" ShapeID="_x0000_i1879" DrawAspect="Content" ObjectID="_1552071689" r:id="rId638"/>
                      </w:object>
                    </w:r>
                  </w:p>
                </w:txbxContent>
              </v:textbox>
            </v:shape>
            <v:shape id="_x0000_s47699" type="#_x0000_t202" style="position:absolute;left:8919;top:847;width:971;height:534" filled="f" stroked="f">
              <v:textbox style="mso-next-textbox:#_x0000_s47699" inset=".5mm,,.5mm">
                <w:txbxContent>
                  <w:p w:rsidR="009B4D2F" w:rsidRPr="003C4054" w:rsidRDefault="009B4D2F" w:rsidP="000E3B9F">
                    <w:pPr>
                      <w:rPr>
                        <w:sz w:val="28"/>
                        <w:szCs w:val="28"/>
                      </w:rPr>
                    </w:pPr>
                    <w:r>
                      <w:rPr>
                        <w:sz w:val="28"/>
                        <w:szCs w:val="28"/>
                        <w:lang w:val="en-US"/>
                      </w:rPr>
                      <w:t>f</w:t>
                    </w:r>
                    <w:r>
                      <w:rPr>
                        <w:sz w:val="28"/>
                        <w:szCs w:val="28"/>
                        <w:lang w:val="en-US"/>
                      </w:rPr>
                      <w:sym w:font="Symbol" w:char="F0A2"/>
                    </w:r>
                    <w:r>
                      <w:rPr>
                        <w:sz w:val="28"/>
                        <w:szCs w:val="28"/>
                        <w:lang w:val="en-US"/>
                      </w:rPr>
                      <w:t xml:space="preserve"> (x)</w:t>
                    </w:r>
                  </w:p>
                </w:txbxContent>
              </v:textbox>
            </v:shape>
            <v:shape id="_x0000_s47700" type="#_x0000_t202" style="position:absolute;left:6794;top:1032;width:284;height:384" filled="f" stroked="f">
              <v:textbox style="mso-next-textbox:#_x0000_s47700" inset=".5mm,,.5mm">
                <w:txbxContent>
                  <w:p w:rsidR="009B4D2F" w:rsidRPr="003C4054" w:rsidRDefault="009B4D2F" w:rsidP="000E3B9F">
                    <w:pPr>
                      <w:rPr>
                        <w:sz w:val="28"/>
                        <w:szCs w:val="28"/>
                      </w:rPr>
                    </w:pPr>
                    <w:r>
                      <w:rPr>
                        <w:sz w:val="28"/>
                        <w:szCs w:val="28"/>
                      </w:rPr>
                      <w:t>+</w:t>
                    </w:r>
                  </w:p>
                </w:txbxContent>
              </v:textbox>
            </v:shape>
            <v:shape id="_x0000_s47701" type="#_x0000_t202" style="position:absolute;left:5755;top:997;width:335;height:534" filled="f" stroked="f">
              <v:textbox style="mso-next-textbox:#_x0000_s47701" inset=".5mm,,.5mm">
                <w:txbxContent>
                  <w:p w:rsidR="009B4D2F" w:rsidRPr="003C4054" w:rsidRDefault="009B4D2F" w:rsidP="000E3B9F">
                    <w:pPr>
                      <w:rPr>
                        <w:sz w:val="28"/>
                        <w:szCs w:val="28"/>
                      </w:rPr>
                    </w:pPr>
                    <w:r>
                      <w:rPr>
                        <w:sz w:val="28"/>
                        <w:szCs w:val="28"/>
                      </w:rPr>
                      <w:t>+</w:t>
                    </w:r>
                  </w:p>
                </w:txbxContent>
              </v:textbox>
            </v:shape>
            <v:shape id="_x0000_s47702" type="#_x0000_t202" style="position:absolute;left:4605;top:1020;width:335;height:534" filled="f" stroked="f">
              <v:textbox style="mso-next-textbox:#_x0000_s47702" inset=".5mm,,.5mm">
                <w:txbxContent>
                  <w:p w:rsidR="009B4D2F" w:rsidRPr="003C4054" w:rsidRDefault="009B4D2F" w:rsidP="000E3B9F">
                    <w:pPr>
                      <w:rPr>
                        <w:sz w:val="28"/>
                        <w:szCs w:val="28"/>
                      </w:rPr>
                    </w:pPr>
                    <w:r>
                      <w:rPr>
                        <w:sz w:val="28"/>
                        <w:szCs w:val="28"/>
                      </w:rPr>
                      <w:t>+</w:t>
                    </w:r>
                  </w:p>
                </w:txbxContent>
              </v:textbox>
            </v:shape>
            <v:shape id="_x0000_s47703" type="#_x0000_t202" style="position:absolute;left:3366;top:969;width:335;height:534" filled="f" stroked="f">
              <v:textbox style="mso-next-textbox:#_x0000_s47703" inset=".5mm,,.5mm">
                <w:txbxContent>
                  <w:p w:rsidR="009B4D2F" w:rsidRPr="003C4054" w:rsidRDefault="009B4D2F" w:rsidP="000E3B9F">
                    <w:pPr>
                      <w:rPr>
                        <w:sz w:val="28"/>
                        <w:szCs w:val="28"/>
                      </w:rPr>
                    </w:pPr>
                    <w:r>
                      <w:rPr>
                        <w:sz w:val="28"/>
                        <w:szCs w:val="28"/>
                      </w:rPr>
                      <w:t>–</w:t>
                    </w:r>
                  </w:p>
                </w:txbxContent>
              </v:textbox>
            </v:shape>
            <v:shape id="_x0000_s47704" type="#_x0000_t202" style="position:absolute;left:8038;top:1003;width:335;height:534" filled="f" stroked="f">
              <v:textbox style="mso-next-textbox:#_x0000_s47704" inset=".5mm,,.5mm">
                <w:txbxContent>
                  <w:p w:rsidR="009B4D2F" w:rsidRPr="003C4054" w:rsidRDefault="009B4D2F" w:rsidP="000E3B9F">
                    <w:pPr>
                      <w:rPr>
                        <w:sz w:val="28"/>
                        <w:szCs w:val="28"/>
                      </w:rPr>
                    </w:pPr>
                    <w:r>
                      <w:rPr>
                        <w:sz w:val="28"/>
                        <w:szCs w:val="28"/>
                      </w:rPr>
                      <w:t>–</w:t>
                    </w:r>
                  </w:p>
                </w:txbxContent>
              </v:textbox>
            </v:shape>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Отсюда видно, что функция имеет минимум в точке х =  – </w:t>
      </w:r>
      <w:r w:rsidRPr="000E3B9F">
        <w:rPr>
          <w:rFonts w:ascii="Times New Roman" w:eastAsia="Times New Roman" w:hAnsi="Times New Roman" w:cs="Times New Roman"/>
          <w:bCs/>
          <w:sz w:val="28"/>
          <w:szCs w:val="28"/>
        </w:rPr>
        <w:object w:dxaOrig="480" w:dyaOrig="360">
          <v:shape id="_x0000_i1349" type="#_x0000_t75" style="width:24pt;height:22.65pt" o:ole="">
            <v:imagedata r:id="rId634" o:title=""/>
          </v:shape>
          <o:OLEObject Type="Embed" ProgID="Equation.3" ShapeID="_x0000_i1349" DrawAspect="Content" ObjectID="_1552071159" r:id="rId639"/>
        </w:object>
      </w:r>
      <w:r w:rsidRPr="000E3B9F">
        <w:rPr>
          <w:rFonts w:ascii="Times New Roman" w:eastAsia="Times New Roman" w:hAnsi="Times New Roman" w:cs="Times New Roman"/>
          <w:bCs/>
          <w:sz w:val="28"/>
          <w:szCs w:val="28"/>
        </w:rPr>
        <w:t xml:space="preserve"> (причем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object w:dxaOrig="480" w:dyaOrig="360">
          <v:shape id="_x0000_i1350" type="#_x0000_t75" style="width:24pt;height:22.65pt" o:ole="">
            <v:imagedata r:id="rId634" o:title=""/>
          </v:shape>
          <o:OLEObject Type="Embed" ProgID="Equation.3" ShapeID="_x0000_i1350" DrawAspect="Content" ObjectID="_1552071160" r:id="rId640"/>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B"/>
      </w:r>
      <w:r w:rsidRPr="000E3B9F">
        <w:rPr>
          <w:rFonts w:ascii="Times New Roman" w:eastAsia="Times New Roman" w:hAnsi="Times New Roman" w:cs="Times New Roman"/>
          <w:bCs/>
          <w:sz w:val="28"/>
          <w:szCs w:val="28"/>
        </w:rPr>
        <w:t xml:space="preserve">5,2) и максимум в точке х = </w:t>
      </w:r>
      <w:r w:rsidRPr="000E3B9F">
        <w:rPr>
          <w:rFonts w:ascii="Times New Roman" w:eastAsia="Times New Roman" w:hAnsi="Times New Roman" w:cs="Times New Roman"/>
          <w:bCs/>
          <w:sz w:val="28"/>
          <w:szCs w:val="28"/>
        </w:rPr>
        <w:object w:dxaOrig="480" w:dyaOrig="360">
          <v:shape id="_x0000_i1351" type="#_x0000_t75" style="width:24pt;height:22.65pt" o:ole="">
            <v:imagedata r:id="rId634" o:title=""/>
          </v:shape>
          <o:OLEObject Type="Embed" ProgID="Equation.3" ShapeID="_x0000_i1351" DrawAspect="Content" ObjectID="_1552071161" r:id="rId641"/>
        </w:object>
      </w:r>
      <w:r w:rsidRPr="000E3B9F">
        <w:rPr>
          <w:rFonts w:ascii="Times New Roman" w:eastAsia="Times New Roman" w:hAnsi="Times New Roman" w:cs="Times New Roman"/>
          <w:bCs/>
          <w:sz w:val="28"/>
          <w:szCs w:val="28"/>
        </w:rPr>
        <w:t xml:space="preserve"> (причем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object w:dxaOrig="480" w:dyaOrig="360">
          <v:shape id="_x0000_i1352" type="#_x0000_t75" style="width:24pt;height:22.65pt" o:ole="">
            <v:imagedata r:id="rId634" o:title=""/>
          </v:shape>
          <o:OLEObject Type="Embed" ProgID="Equation.3" ShapeID="_x0000_i1352" DrawAspect="Content" ObjectID="_1552071162" r:id="rId642"/>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B"/>
      </w:r>
      <w:r w:rsidRPr="000E3B9F">
        <w:rPr>
          <w:rFonts w:ascii="Times New Roman" w:eastAsia="Times New Roman" w:hAnsi="Times New Roman" w:cs="Times New Roman"/>
          <w:bCs/>
          <w:sz w:val="28"/>
          <w:szCs w:val="28"/>
        </w:rPr>
        <w:t xml:space="preserve"> –5,2). Возрастает на интервалах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object w:dxaOrig="480" w:dyaOrig="360">
          <v:shape id="_x0000_i1353" type="#_x0000_t75" style="width:24pt;height:22.65pt" o:ole="">
            <v:imagedata r:id="rId634" o:title=""/>
          </v:shape>
          <o:OLEObject Type="Embed" ProgID="Equation.3" ShapeID="_x0000_i1353" DrawAspect="Content" ObjectID="_1552071163" r:id="rId643"/>
        </w:object>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480" w:dyaOrig="360">
          <v:shape id="_x0000_i1354" type="#_x0000_t75" style="width:24pt;height:22.65pt" o:ole="">
            <v:imagedata r:id="rId634" o:title=""/>
          </v:shape>
          <o:OLEObject Type="Embed" ProgID="Equation.3" ShapeID="_x0000_i1354" DrawAspect="Content" ObjectID="_1552071164" r:id="rId644"/>
        </w:object>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и убывает на интервалах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object w:dxaOrig="480" w:dyaOrig="360">
          <v:shape id="_x0000_i1355" type="#_x0000_t75" style="width:24pt;height:22.65pt" o:ole="">
            <v:imagedata r:id="rId634" o:title=""/>
          </v:shape>
          <o:OLEObject Type="Embed" ProgID="Equation.3" ShapeID="_x0000_i1355" DrawAspect="Content" ObjectID="_1552071165" r:id="rId645"/>
        </w:object>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C8"/>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object w:dxaOrig="480" w:dyaOrig="360">
          <v:shape id="_x0000_i1356" type="#_x0000_t75" style="width:24pt;height:22.65pt" o:ole="">
            <v:imagedata r:id="rId634" o:title=""/>
          </v:shape>
          <o:OLEObject Type="Embed" ProgID="Equation.3" ShapeID="_x0000_i1356" DrawAspect="Content" ObjectID="_1552071166" r:id="rId646"/>
        </w:object>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B"/>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6. Чтобы определить интервалы выпуклости и точки перегиба, вычислим вт</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рую производную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140" w:dyaOrig="900">
          <v:shape id="_x0000_i1357" type="#_x0000_t75" style="width:257.35pt;height:46pt" o:ole="">
            <v:imagedata r:id="rId647" o:title=""/>
          </v:shape>
          <o:OLEObject Type="Embed" ProgID="Equation.3" ShapeID="_x0000_i1357" DrawAspect="Content" ObjectID="_1552071167" r:id="rId648"/>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Данное выражение обращается в нуль лишь при х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Отсюда ясно, что на интервалах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функция выпукла вниз, а на интервалах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sym w:font="Symbol" w:char="F02D"/>
      </w:r>
      <w:r w:rsidRPr="000E3B9F">
        <w:rPr>
          <w:rFonts w:ascii="Times New Roman" w:eastAsia="Times New Roman" w:hAnsi="Times New Roman" w:cs="Times New Roman"/>
          <w:bCs/>
          <w:sz w:val="28"/>
          <w:szCs w:val="28"/>
        </w:rPr>
        <w:sym w:font="Symbol" w:char="F032"/>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0</w:t>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sym w:font="Symbol" w:char="F028"/>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rPr>
        <w:sym w:font="Symbol" w:char="F03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2B"/>
      </w:r>
      <w:r w:rsidRPr="000E3B9F">
        <w:rPr>
          <w:rFonts w:ascii="Times New Roman" w:eastAsia="Times New Roman" w:hAnsi="Times New Roman" w:cs="Times New Roman"/>
          <w:bCs/>
          <w:sz w:val="28"/>
          <w:szCs w:val="28"/>
        </w:rPr>
        <w:sym w:font="Symbol" w:char="F0A5"/>
      </w:r>
      <w:r w:rsidRPr="000E3B9F">
        <w:rPr>
          <w:rFonts w:ascii="Times New Roman" w:eastAsia="Times New Roman" w:hAnsi="Times New Roman" w:cs="Times New Roman"/>
          <w:bCs/>
          <w:sz w:val="28"/>
          <w:szCs w:val="28"/>
        </w:rPr>
        <w:sym w:font="Symbol" w:char="F029"/>
      </w:r>
      <w:r w:rsidRPr="000E3B9F">
        <w:rPr>
          <w:rFonts w:ascii="Times New Roman" w:eastAsia="Times New Roman" w:hAnsi="Times New Roman" w:cs="Times New Roman"/>
          <w:bCs/>
          <w:sz w:val="28"/>
          <w:szCs w:val="28"/>
        </w:rPr>
        <w:t xml:space="preserve"> выпукла вверх, т.е. х = 0 – точка перегиба.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7. Найдем точки пересечения графика с осями координат: с осью </w:t>
      </w:r>
      <w:r w:rsidRPr="000E3B9F">
        <w:rPr>
          <w:rFonts w:ascii="Times New Roman" w:eastAsia="Times New Roman" w:hAnsi="Times New Roman" w:cs="Times New Roman"/>
          <w:bCs/>
          <w:i/>
          <w:sz w:val="28"/>
          <w:szCs w:val="28"/>
        </w:rPr>
        <w:t>Оу</w:t>
      </w:r>
      <w:r w:rsidRPr="000E3B9F">
        <w:rPr>
          <w:rFonts w:ascii="Times New Roman" w:eastAsia="Times New Roman" w:hAnsi="Times New Roman" w:cs="Times New Roman"/>
          <w:bCs/>
          <w:sz w:val="28"/>
          <w:szCs w:val="28"/>
        </w:rPr>
        <w:t xml:space="preserve"> график п</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ресекается при х = 0, откуда у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(0) = 0, т.е. точка пересечения с осью </w:t>
      </w:r>
      <w:r w:rsidRPr="000E3B9F">
        <w:rPr>
          <w:rFonts w:ascii="Times New Roman" w:eastAsia="Times New Roman" w:hAnsi="Times New Roman" w:cs="Times New Roman"/>
          <w:bCs/>
          <w:i/>
          <w:sz w:val="28"/>
          <w:szCs w:val="28"/>
        </w:rPr>
        <w:t>Оу</w:t>
      </w:r>
      <w:r w:rsidRPr="000E3B9F">
        <w:rPr>
          <w:rFonts w:ascii="Times New Roman" w:eastAsia="Times New Roman" w:hAnsi="Times New Roman" w:cs="Times New Roman"/>
          <w:bCs/>
          <w:sz w:val="28"/>
          <w:szCs w:val="28"/>
        </w:rPr>
        <w:t xml:space="preserve"> М(0;0) – единственная точка пересечения графика с осями.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Учитывая накопленную информацию, строим график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noProof/>
          <w:sz w:val="28"/>
          <w:szCs w:val="28"/>
          <w:u w:val="single"/>
          <w:lang w:eastAsia="ru-RU"/>
        </w:rPr>
        <w:drawing>
          <wp:anchor distT="0" distB="0" distL="114300" distR="114300" simplePos="0" relativeHeight="251616256" behindDoc="1" locked="0" layoutInCell="1" allowOverlap="1">
            <wp:simplePos x="0" y="0"/>
            <wp:positionH relativeFrom="column">
              <wp:posOffset>1141730</wp:posOffset>
            </wp:positionH>
            <wp:positionV relativeFrom="paragraph">
              <wp:posOffset>144780</wp:posOffset>
            </wp:positionV>
            <wp:extent cx="3886200" cy="2971800"/>
            <wp:effectExtent l="19050" t="0" r="0" b="0"/>
            <wp:wrapTight wrapText="bothSides">
              <wp:wrapPolygon edited="0">
                <wp:start x="-106" y="0"/>
                <wp:lineTo x="-106" y="21462"/>
                <wp:lineTo x="21600" y="21462"/>
                <wp:lineTo x="21600" y="0"/>
                <wp:lineTo x="-106" y="0"/>
              </wp:wrapPolygon>
            </wp:wrapTight>
            <wp:docPr id="12" name="Рисунок 1990" descr="графи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descr="график 1"/>
                    <pic:cNvPicPr>
                      <a:picLocks noChangeAspect="1" noChangeArrowheads="1"/>
                    </pic:cNvPicPr>
                  </pic:nvPicPr>
                  <pic:blipFill>
                    <a:blip r:embed="rId649">
                      <a:grayscl/>
                      <a:biLevel thresh="50000"/>
                    </a:blip>
                    <a:srcRect/>
                    <a:stretch>
                      <a:fillRect/>
                    </a:stretch>
                  </pic:blipFill>
                  <pic:spPr bwMode="auto">
                    <a:xfrm>
                      <a:off x="0" y="0"/>
                      <a:ext cx="3886200" cy="2971800"/>
                    </a:xfrm>
                    <a:prstGeom prst="rect">
                      <a:avLst/>
                    </a:prstGeom>
                    <a:noFill/>
                    <a:ln w="9525">
                      <a:noFill/>
                      <a:miter lim="800000"/>
                      <a:headEnd/>
                      <a:tailEnd/>
                    </a:ln>
                  </pic:spPr>
                </pic:pic>
              </a:graphicData>
            </a:graphic>
          </wp:anchor>
        </w:drawing>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u w:val="single"/>
        </w:rPr>
      </w:pP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1.  Вычислите производную функций:</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1060" w:dyaOrig="700">
          <v:shape id="_x0000_i1358" type="#_x0000_t75" style="width:506pt;height:36.65pt" o:ole="" fillcolor="window">
            <v:imagedata r:id="rId650" o:title=""/>
          </v:shape>
          <o:OLEObject Type="Embed" ProgID="Equation.3" ShapeID="_x0000_i1358" DrawAspect="Content" ObjectID="_1552071168" r:id="rId65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2. Найдите вторую производную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340" w:dyaOrig="680">
          <v:shape id="_x0000_i1359" type="#_x0000_t75" style="width:462pt;height:36pt" o:ole="" fillcolor="window">
            <v:imagedata r:id="rId652" o:title=""/>
          </v:shape>
          <o:OLEObject Type="Embed" ProgID="Equation.3" ShapeID="_x0000_i1359" DrawAspect="Content" ObjectID="_1552071169" r:id="rId65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3. Вычислите пределы функций, используя правило Лопиталя: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220" w:dyaOrig="1719">
          <v:shape id="_x0000_i1360" type="#_x0000_t75" style="width:465.35pt;height:83.35pt" o:ole="" fillcolor="window">
            <v:imagedata r:id="rId654" o:title=""/>
          </v:shape>
          <o:OLEObject Type="Embed" ProgID="Equation.3" ShapeID="_x0000_i1360" DrawAspect="Content" ObjectID="_1552071170" r:id="rId65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4. Найдите интервалы монотонности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839" w:dyaOrig="620">
          <v:shape id="_x0000_i1361" type="#_x0000_t75" style="width:424pt;height:34pt" o:ole="" fillcolor="window">
            <v:imagedata r:id="rId656" o:title=""/>
          </v:shape>
          <o:OLEObject Type="Embed" ProgID="Equation.3" ShapeID="_x0000_i1361" DrawAspect="Content" ObjectID="_1552071171" r:id="rId65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5. Найдите наибольшее и наименьшее значение функций на отрезках: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700" w:dyaOrig="440">
          <v:shape id="_x0000_i1362" type="#_x0000_t75" style="width:475.35pt;height:24.65pt" o:ole="" fillcolor="window">
            <v:imagedata r:id="rId658" o:title=""/>
          </v:shape>
          <o:OLEObject Type="Embed" ProgID="Equation.3" ShapeID="_x0000_i1362" DrawAspect="Content" ObjectID="_1552071172" r:id="rId65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6. Найдите интервалы выпуклости и вогнутости функции и точки перегиба.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920" w:dyaOrig="680">
          <v:shape id="_x0000_i1363" type="#_x0000_t75" style="width:431.35pt;height:37.35pt" o:ole="" fillcolor="window">
            <v:imagedata r:id="rId660" o:title=""/>
          </v:shape>
          <o:OLEObject Type="Embed" ProgID="Equation.3" ShapeID="_x0000_i1363" DrawAspect="Content" ObjectID="_1552071173" r:id="rId66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7. Найдите асимптоты графиков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540" w:dyaOrig="680">
          <v:shape id="_x0000_i1364" type="#_x0000_t75" style="width:430pt;height:35.35pt" o:ole="" fillcolor="window">
            <v:imagedata r:id="rId662" o:title=""/>
          </v:shape>
          <o:OLEObject Type="Embed" ProgID="Equation.3" ShapeID="_x0000_i1364" DrawAspect="Content" ObjectID="_1552071174" r:id="rId66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12. 8. Исследуйте  функции  и постройте их графики: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380" w:dyaOrig="1939">
          <v:shape id="_x0000_i1365" type="#_x0000_t75" style="width:430pt;height:103.35pt" o:ole="">
            <v:imagedata r:id="rId664" o:title=""/>
          </v:shape>
          <o:OLEObject Type="Embed" ProgID="Equation.3" ShapeID="_x0000_i1365" DrawAspect="Content" ObjectID="_1552071175" r:id="rId66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A8101E"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A8101E">
        <w:rPr>
          <w:rFonts w:ascii="Times New Roman" w:eastAsia="Times New Roman" w:hAnsi="Times New Roman" w:cs="Times New Roman"/>
          <w:b/>
          <w:bCs/>
          <w:sz w:val="28"/>
          <w:szCs w:val="28"/>
        </w:rPr>
        <w:t xml:space="preserve">Тема  13. </w:t>
      </w:r>
      <w:r w:rsidR="00A8101E" w:rsidRPr="00A8101E">
        <w:rPr>
          <w:rFonts w:ascii="Times New Roman" w:eastAsia="Times New Roman" w:hAnsi="Times New Roman" w:cs="Times New Roman"/>
          <w:b/>
          <w:bCs/>
          <w:sz w:val="28"/>
          <w:szCs w:val="28"/>
        </w:rPr>
        <w:t>«</w:t>
      </w:r>
      <w:r w:rsidR="00A8101E">
        <w:rPr>
          <w:rFonts w:ascii="Times New Roman" w:eastAsia="Times New Roman" w:hAnsi="Times New Roman" w:cs="Times New Roman"/>
          <w:b/>
          <w:bCs/>
          <w:sz w:val="28"/>
          <w:szCs w:val="28"/>
        </w:rPr>
        <w:t>Д</w:t>
      </w:r>
      <w:r w:rsidR="00A8101E" w:rsidRPr="00A8101E">
        <w:rPr>
          <w:rFonts w:ascii="Times New Roman" w:eastAsia="Times New Roman" w:hAnsi="Times New Roman" w:cs="Times New Roman"/>
          <w:b/>
          <w:bCs/>
          <w:sz w:val="28"/>
          <w:szCs w:val="28"/>
        </w:rPr>
        <w:t>ифференциал функции»</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sz w:val="28"/>
          <w:szCs w:val="28"/>
        </w:rPr>
        <w:t xml:space="preserve"> Пользуясь понятием дифференциала функции, вычислите прибл</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 xml:space="preserve">женно изменение функции  у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7</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+ 80 при изменении аргумента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от 5 до 5,01.</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Cs/>
          <w:sz w:val="28"/>
          <w:szCs w:val="28"/>
        </w:rPr>
        <w:t xml:space="preserve"> Решение. Найдем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у </w:t>
      </w:r>
      <w:r w:rsidRPr="000E3B9F">
        <w:rPr>
          <w:rFonts w:ascii="Times New Roman" w:eastAsia="Times New Roman" w:hAnsi="Times New Roman" w:cs="Times New Roman"/>
          <w:bCs/>
          <w:sz w:val="28"/>
          <w:szCs w:val="28"/>
        </w:rPr>
        <w:sym w:font="Symbol" w:char="F0BB"/>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dy</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14</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х = 5,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5,01 – 5 = 0,01 получим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у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sz w:val="28"/>
          <w:szCs w:val="28"/>
          <w:vertAlign w:val="superscript"/>
        </w:rPr>
        <w:t xml:space="preserve"> 2  </w:t>
      </w:r>
      <w:r w:rsidRPr="000E3B9F">
        <w:rPr>
          <w:rFonts w:ascii="Times New Roman" w:eastAsia="Times New Roman" w:hAnsi="Times New Roman" w:cs="Times New Roman"/>
          <w:bCs/>
          <w:sz w:val="28"/>
          <w:szCs w:val="28"/>
        </w:rPr>
        <w:t>– 14</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5)0,01 = 0,05.►</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Cs/>
          <w:sz w:val="28"/>
          <w:szCs w:val="28"/>
        </w:rPr>
        <w:t xml:space="preserve">.Найдите относительную и </w:t>
      </w:r>
      <w:r w:rsidR="00A8101E">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бсолютную погрешности при замене приращения функции  у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xml:space="preserve">  ее дифференциалом в точке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при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0,1. </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Найдем приращение этой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у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 3  </w:t>
      </w:r>
      <w:r w:rsidRPr="000E3B9F">
        <w:rPr>
          <w:rFonts w:ascii="Times New Roman" w:eastAsia="Times New Roman" w:hAnsi="Times New Roman" w:cs="Times New Roman"/>
          <w:bCs/>
          <w:sz w:val="28"/>
          <w:szCs w:val="28"/>
        </w:rPr>
        <w:t>+ 2(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Тогда при заданных значениях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0,1,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у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vertAlign w:val="superscript"/>
        </w:rPr>
        <w:t xml:space="preserve">2 </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0,1</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 0,1</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0,1</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0,1 = 1,461.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Найдем дифференциал функции: </w:t>
      </w:r>
      <w:r w:rsidRPr="000E3B9F">
        <w:rPr>
          <w:rFonts w:ascii="Times New Roman" w:eastAsia="Times New Roman" w:hAnsi="Times New Roman" w:cs="Times New Roman"/>
          <w:bCs/>
          <w:sz w:val="28"/>
          <w:szCs w:val="28"/>
          <w:lang w:val="en-US"/>
        </w:rPr>
        <w:t>dy</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тогда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0,1, имеем   </w:t>
      </w:r>
      <w:r w:rsidRPr="000E3B9F">
        <w:rPr>
          <w:rFonts w:ascii="Times New Roman" w:eastAsia="Times New Roman" w:hAnsi="Times New Roman" w:cs="Times New Roman"/>
          <w:bCs/>
          <w:sz w:val="28"/>
          <w:szCs w:val="28"/>
          <w:lang w:val="en-US"/>
        </w:rPr>
        <w:t>dy</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 xml:space="preserve">2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+ 2) 0,1 = 1,4; найдем абсолютную погрешность вычисл</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lastRenderedPageBreak/>
        <w:t>ний</w:t>
      </w:r>
      <w:r w:rsidRPr="000E3B9F">
        <w:rPr>
          <w:rFonts w:ascii="Times New Roman" w:eastAsia="Times New Roman" w:hAnsi="Times New Roman" w:cs="Times New Roman"/>
          <w:bCs/>
          <w:sz w:val="28"/>
          <w:szCs w:val="28"/>
        </w:rPr>
        <w:sym w:font="Symbol" w:char="F0BD"/>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у ─ </w:t>
      </w:r>
      <w:r w:rsidRPr="000E3B9F">
        <w:rPr>
          <w:rFonts w:ascii="Times New Roman" w:eastAsia="Times New Roman" w:hAnsi="Times New Roman" w:cs="Times New Roman"/>
          <w:bCs/>
          <w:sz w:val="28"/>
          <w:szCs w:val="28"/>
          <w:lang w:val="en-US"/>
        </w:rPr>
        <w:t>dy</w:t>
      </w:r>
      <w:r w:rsidRPr="000E3B9F">
        <w:rPr>
          <w:rFonts w:ascii="Times New Roman" w:eastAsia="Times New Roman" w:hAnsi="Times New Roman" w:cs="Times New Roman"/>
          <w:bCs/>
          <w:sz w:val="28"/>
          <w:szCs w:val="28"/>
        </w:rPr>
        <w:sym w:font="Symbol" w:char="F0BD"/>
      </w:r>
      <w:r w:rsidRPr="000E3B9F">
        <w:rPr>
          <w:rFonts w:ascii="Times New Roman" w:eastAsia="Times New Roman" w:hAnsi="Times New Roman" w:cs="Times New Roman"/>
          <w:bCs/>
          <w:sz w:val="28"/>
          <w:szCs w:val="28"/>
        </w:rPr>
        <w:t xml:space="preserve">=1,461–1,4 = 0,061; относительная погрешность </w:t>
      </w:r>
      <w:r w:rsidRPr="000E3B9F">
        <w:rPr>
          <w:rFonts w:ascii="Times New Roman" w:eastAsia="Times New Roman" w:hAnsi="Times New Roman" w:cs="Times New Roman"/>
          <w:bCs/>
          <w:sz w:val="28"/>
          <w:szCs w:val="28"/>
        </w:rPr>
        <w:object w:dxaOrig="3060" w:dyaOrig="760">
          <v:shape id="_x0000_i1366" type="#_x0000_t75" style="width:157.35pt;height:38pt" o:ole="">
            <v:imagedata r:id="rId666" o:title=""/>
          </v:shape>
          <o:OLEObject Type="Embed" ProgID="Equation.3" ShapeID="_x0000_i1366" DrawAspect="Content" ObjectID="_1552071176" r:id="rId66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Относительная погрешность при данной замене составляет 4 %.►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Вычислите приближенно 3,002</w:t>
      </w:r>
      <w:r w:rsidRPr="000E3B9F">
        <w:rPr>
          <w:rFonts w:ascii="Times New Roman" w:eastAsia="Times New Roman" w:hAnsi="Times New Roman" w:cs="Times New Roman"/>
          <w:bCs/>
          <w:sz w:val="28"/>
          <w:szCs w:val="28"/>
          <w:vertAlign w:val="superscript"/>
        </w:rPr>
        <w:t xml:space="preserve"> 4</w:t>
      </w:r>
      <w:r w:rsidRPr="000E3B9F">
        <w:rPr>
          <w:rFonts w:ascii="Times New Roman" w:eastAsia="Times New Roman" w:hAnsi="Times New Roman" w:cs="Times New Roman"/>
          <w:b/>
          <w:bCs/>
          <w:sz w:val="28"/>
          <w:szCs w:val="28"/>
        </w:rPr>
        <w:t>.</w:t>
      </w:r>
    </w:p>
    <w:p w:rsidR="000E3B9F" w:rsidRPr="000E3B9F" w:rsidRDefault="000E3B9F" w:rsidP="00044DEB">
      <w:pPr>
        <w:numPr>
          <w:ilvl w:val="0"/>
          <w:numId w:val="2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Рассмотрим функцию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4</w:t>
      </w:r>
      <w:r w:rsidRPr="000E3B9F">
        <w:rPr>
          <w:rFonts w:ascii="Times New Roman" w:eastAsia="Times New Roman" w:hAnsi="Times New Roman" w:cs="Times New Roman"/>
          <w:bCs/>
          <w:sz w:val="28"/>
          <w:szCs w:val="28"/>
        </w:rPr>
        <w:t>. Здесь х</w:t>
      </w:r>
      <w:r w:rsidRPr="000E3B9F">
        <w:rPr>
          <w:rFonts w:ascii="Times New Roman" w:eastAsia="Times New Roman" w:hAnsi="Times New Roman" w:cs="Times New Roman"/>
          <w:bCs/>
          <w:sz w:val="28"/>
          <w:szCs w:val="28"/>
          <w:vertAlign w:val="subscript"/>
        </w:rPr>
        <w:t xml:space="preserve"> 0</w:t>
      </w:r>
      <w:r w:rsidRPr="000E3B9F">
        <w:rPr>
          <w:rFonts w:ascii="Times New Roman" w:eastAsia="Times New Roman" w:hAnsi="Times New Roman" w:cs="Times New Roman"/>
          <w:bCs/>
          <w:sz w:val="28"/>
          <w:szCs w:val="28"/>
        </w:rPr>
        <w:t xml:space="preserve"> = 3, а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 0,002.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Cs/>
          <w:sz w:val="28"/>
          <w:szCs w:val="28"/>
        </w:rPr>
        <w:t xml:space="preserve">Найдем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bscript"/>
        </w:rPr>
        <w:t xml:space="preserve"> </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(3) = 3</w:t>
      </w:r>
      <w:r w:rsidRPr="000E3B9F">
        <w:rPr>
          <w:rFonts w:ascii="Times New Roman" w:eastAsia="Times New Roman" w:hAnsi="Times New Roman" w:cs="Times New Roman"/>
          <w:bCs/>
          <w:sz w:val="28"/>
          <w:szCs w:val="28"/>
          <w:vertAlign w:val="superscript"/>
        </w:rPr>
        <w:t>4</w:t>
      </w:r>
      <w:r w:rsidRPr="000E3B9F">
        <w:rPr>
          <w:rFonts w:ascii="Times New Roman" w:eastAsia="Times New Roman" w:hAnsi="Times New Roman" w:cs="Times New Roman"/>
          <w:bCs/>
          <w:sz w:val="28"/>
          <w:szCs w:val="28"/>
        </w:rPr>
        <w:t xml:space="preserve"> = 81, тогда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bscript"/>
        </w:rPr>
        <w:t xml:space="preserve"> </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4</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sym w:font="Symbol" w:char="F0D7"/>
      </w:r>
      <w:r w:rsidRPr="000E3B9F">
        <w:rPr>
          <w:rFonts w:ascii="Times New Roman" w:eastAsia="Times New Roman" w:hAnsi="Times New Roman" w:cs="Times New Roman"/>
          <w:bCs/>
          <w:sz w:val="28"/>
          <w:szCs w:val="28"/>
        </w:rPr>
        <w:t>0,002 = 0,216</w:t>
      </w:r>
      <w:r w:rsidRPr="000E3B9F">
        <w:rPr>
          <w:rFonts w:ascii="Times New Roman" w:eastAsia="Times New Roman" w:hAnsi="Times New Roman" w:cs="Times New Roman"/>
          <w:b/>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Итак, 3,002</w:t>
      </w:r>
      <w:r w:rsidRPr="000E3B9F">
        <w:rPr>
          <w:rFonts w:ascii="Times New Roman" w:eastAsia="Times New Roman" w:hAnsi="Times New Roman" w:cs="Times New Roman"/>
          <w:bCs/>
          <w:sz w:val="28"/>
          <w:szCs w:val="28"/>
          <w:vertAlign w:val="superscript"/>
        </w:rPr>
        <w:t xml:space="preserve"> 4 </w:t>
      </w:r>
      <w:r w:rsidRPr="000E3B9F">
        <w:rPr>
          <w:rFonts w:ascii="Times New Roman" w:eastAsia="Times New Roman" w:hAnsi="Times New Roman" w:cs="Times New Roman"/>
          <w:bCs/>
          <w:sz w:val="28"/>
          <w:szCs w:val="28"/>
        </w:rPr>
        <w:sym w:font="Symbol" w:char="F0BB"/>
      </w:r>
      <w:r w:rsidRPr="000E3B9F">
        <w:rPr>
          <w:rFonts w:ascii="Times New Roman" w:eastAsia="Times New Roman" w:hAnsi="Times New Roman" w:cs="Times New Roman"/>
          <w:bCs/>
          <w:sz w:val="28"/>
          <w:szCs w:val="28"/>
        </w:rPr>
        <w:t xml:space="preserve"> 81 + 0,216 = 81,216. При вычислении на калькуляторе данного значения получается 81,216116096016. ►</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0E3B9F">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13.1. Найдите приближенное значение приращения функции у =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+ 1 при изменении аргумента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0,001.</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13.2. С помощью дифференциала найдите приближенно приращение функции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10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0,01.</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13.3. Найдите приближенное значение приращения функции у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xml:space="preserve"> + 1 при изменении аргумента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0,01.</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13.4. Сторона квадрата равна </w:t>
      </w:r>
      <w:smartTag w:uri="urn:schemas-microsoft-com:office:smarttags" w:element="metricconverter">
        <w:smartTagPr>
          <w:attr w:name="ProductID" w:val="8 см"/>
        </w:smartTagPr>
        <w:r w:rsidRPr="000E3B9F">
          <w:rPr>
            <w:rFonts w:ascii="Times New Roman" w:eastAsia="Times New Roman" w:hAnsi="Times New Roman" w:cs="Times New Roman"/>
            <w:bCs/>
            <w:sz w:val="28"/>
            <w:szCs w:val="28"/>
          </w:rPr>
          <w:t>8 см</w:t>
        </w:r>
      </w:smartTag>
      <w:r w:rsidRPr="000E3B9F">
        <w:rPr>
          <w:rFonts w:ascii="Times New Roman" w:eastAsia="Times New Roman" w:hAnsi="Times New Roman" w:cs="Times New Roman"/>
          <w:bCs/>
          <w:sz w:val="28"/>
          <w:szCs w:val="28"/>
        </w:rPr>
        <w:t xml:space="preserve">. На сколько увеличится его площадь, если каждую сторону </w:t>
      </w:r>
      <w:r w:rsidR="00245705">
        <w:rPr>
          <w:rFonts w:ascii="Times New Roman" w:eastAsia="Times New Roman" w:hAnsi="Times New Roman" w:cs="Times New Roman"/>
          <w:bCs/>
          <w:sz w:val="28"/>
          <w:szCs w:val="28"/>
        </w:rPr>
        <w:t>у</w:t>
      </w:r>
      <w:r w:rsidRPr="000E3B9F">
        <w:rPr>
          <w:rFonts w:ascii="Times New Roman" w:eastAsia="Times New Roman" w:hAnsi="Times New Roman" w:cs="Times New Roman"/>
          <w:bCs/>
          <w:sz w:val="28"/>
          <w:szCs w:val="28"/>
        </w:rPr>
        <w:t xml:space="preserve">величить на </w:t>
      </w:r>
      <w:smartTag w:uri="urn:schemas-microsoft-com:office:smarttags" w:element="metricconverter">
        <w:smartTagPr>
          <w:attr w:name="ProductID" w:val="1 см"/>
        </w:smartTagPr>
        <w:r w:rsidRPr="000E3B9F">
          <w:rPr>
            <w:rFonts w:ascii="Times New Roman" w:eastAsia="Times New Roman" w:hAnsi="Times New Roman" w:cs="Times New Roman"/>
            <w:bCs/>
            <w:sz w:val="28"/>
            <w:szCs w:val="28"/>
          </w:rPr>
          <w:t>1 см</w:t>
        </w:r>
      </w:smartTag>
      <w:r w:rsidRPr="000E3B9F">
        <w:rPr>
          <w:rFonts w:ascii="Times New Roman" w:eastAsia="Times New Roman" w:hAnsi="Times New Roman" w:cs="Times New Roman"/>
          <w:bCs/>
          <w:sz w:val="28"/>
          <w:szCs w:val="28"/>
        </w:rPr>
        <w:t>? Найдите главную линейную часть приращения площади квадрата.</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13.5. На сколько увеличится объем шара при нагревании, если его радиус </w:t>
      </w:r>
      <w:smartTag w:uri="urn:schemas-microsoft-com:office:smarttags" w:element="metricconverter">
        <w:smartTagPr>
          <w:attr w:name="ProductID" w:val="5 см"/>
        </w:smartTagPr>
        <w:r w:rsidRPr="000E3B9F">
          <w:rPr>
            <w:rFonts w:ascii="Times New Roman" w:eastAsia="Times New Roman" w:hAnsi="Times New Roman" w:cs="Times New Roman"/>
            <w:bCs/>
            <w:sz w:val="28"/>
            <w:szCs w:val="28"/>
          </w:rPr>
          <w:t>5 см</w:t>
        </w:r>
      </w:smartTag>
      <w:r w:rsidRPr="000E3B9F">
        <w:rPr>
          <w:rFonts w:ascii="Times New Roman" w:eastAsia="Times New Roman" w:hAnsi="Times New Roman" w:cs="Times New Roman"/>
          <w:bCs/>
          <w:sz w:val="28"/>
          <w:szCs w:val="28"/>
        </w:rPr>
        <w:t xml:space="preserve"> удлинится на </w:t>
      </w:r>
      <w:smartTag w:uri="urn:schemas-microsoft-com:office:smarttags" w:element="metricconverter">
        <w:smartTagPr>
          <w:attr w:name="ProductID" w:val="0,002 см"/>
        </w:smartTagPr>
        <w:r w:rsidRPr="000E3B9F">
          <w:rPr>
            <w:rFonts w:ascii="Times New Roman" w:eastAsia="Times New Roman" w:hAnsi="Times New Roman" w:cs="Times New Roman"/>
            <w:bCs/>
            <w:sz w:val="28"/>
            <w:szCs w:val="28"/>
          </w:rPr>
          <w:t>0,002 см</w:t>
        </w:r>
      </w:smartTag>
      <w:r w:rsidRPr="000E3B9F">
        <w:rPr>
          <w:rFonts w:ascii="Times New Roman" w:eastAsia="Times New Roman" w:hAnsi="Times New Roman" w:cs="Times New Roman"/>
          <w:bCs/>
          <w:sz w:val="28"/>
          <w:szCs w:val="28"/>
        </w:rPr>
        <w:t>?</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13.6. Найдите увеличение объема куба при нагревании, если его ребро </w:t>
      </w:r>
      <w:smartTag w:uri="urn:schemas-microsoft-com:office:smarttags" w:element="metricconverter">
        <w:smartTagPr>
          <w:attr w:name="ProductID" w:val="10 см"/>
        </w:smartTagPr>
        <w:r w:rsidRPr="000E3B9F">
          <w:rPr>
            <w:rFonts w:ascii="Times New Roman" w:eastAsia="Times New Roman" w:hAnsi="Times New Roman" w:cs="Times New Roman"/>
            <w:bCs/>
            <w:sz w:val="28"/>
            <w:szCs w:val="28"/>
          </w:rPr>
          <w:t>10 см</w:t>
        </w:r>
      </w:smartTag>
      <w:r w:rsidRPr="000E3B9F">
        <w:rPr>
          <w:rFonts w:ascii="Times New Roman" w:eastAsia="Times New Roman" w:hAnsi="Times New Roman" w:cs="Times New Roman"/>
          <w:bCs/>
          <w:sz w:val="28"/>
          <w:szCs w:val="28"/>
        </w:rPr>
        <w:t xml:space="preserve"> удлинится на </w:t>
      </w:r>
      <w:smartTag w:uri="urn:schemas-microsoft-com:office:smarttags" w:element="metricconverter">
        <w:smartTagPr>
          <w:attr w:name="ProductID" w:val="0,01 см"/>
        </w:smartTagPr>
        <w:r w:rsidRPr="000E3B9F">
          <w:rPr>
            <w:rFonts w:ascii="Times New Roman" w:eastAsia="Times New Roman" w:hAnsi="Times New Roman" w:cs="Times New Roman"/>
            <w:bCs/>
            <w:sz w:val="28"/>
            <w:szCs w:val="28"/>
          </w:rPr>
          <w:t>0,01 см</w:t>
        </w:r>
      </w:smartTag>
      <w:r w:rsidRPr="000E3B9F">
        <w:rPr>
          <w:rFonts w:ascii="Times New Roman" w:eastAsia="Times New Roman" w:hAnsi="Times New Roman" w:cs="Times New Roman"/>
          <w:bCs/>
          <w:sz w:val="28"/>
          <w:szCs w:val="28"/>
        </w:rPr>
        <w:t>?</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13.7. Найдите приближенно приращение функции у = 3</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+ 2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0,001. Определите абсолютную и относительную погрешности вычисления.</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13.8. Ребро куба длиной </w:t>
      </w:r>
      <w:smartTag w:uri="urn:schemas-microsoft-com:office:smarttags" w:element="metricconverter">
        <w:smartTagPr>
          <w:attr w:name="ProductID" w:val="30 см"/>
        </w:smartTagPr>
        <w:r w:rsidRPr="000E3B9F">
          <w:rPr>
            <w:rFonts w:ascii="Times New Roman" w:eastAsia="Times New Roman" w:hAnsi="Times New Roman" w:cs="Times New Roman"/>
            <w:bCs/>
            <w:sz w:val="28"/>
            <w:szCs w:val="28"/>
          </w:rPr>
          <w:t>30 см</w:t>
        </w:r>
      </w:smartTag>
      <w:r w:rsidRPr="000E3B9F">
        <w:rPr>
          <w:rFonts w:ascii="Times New Roman" w:eastAsia="Times New Roman" w:hAnsi="Times New Roman" w:cs="Times New Roman"/>
          <w:bCs/>
          <w:sz w:val="28"/>
          <w:szCs w:val="28"/>
        </w:rPr>
        <w:t xml:space="preserve"> </w:t>
      </w:r>
      <w:r w:rsidR="00245705" w:rsidRPr="000E3B9F">
        <w:rPr>
          <w:rFonts w:ascii="Times New Roman" w:eastAsia="Times New Roman" w:hAnsi="Times New Roman" w:cs="Times New Roman"/>
          <w:bCs/>
          <w:sz w:val="28"/>
          <w:szCs w:val="28"/>
        </w:rPr>
        <w:t>увеличено</w:t>
      </w:r>
      <w:r w:rsidRPr="000E3B9F">
        <w:rPr>
          <w:rFonts w:ascii="Times New Roman" w:eastAsia="Times New Roman" w:hAnsi="Times New Roman" w:cs="Times New Roman"/>
          <w:bCs/>
          <w:sz w:val="28"/>
          <w:szCs w:val="28"/>
        </w:rPr>
        <w:t xml:space="preserve"> на </w:t>
      </w:r>
      <w:smartTag w:uri="urn:schemas-microsoft-com:office:smarttags" w:element="metricconverter">
        <w:smartTagPr>
          <w:attr w:name="ProductID" w:val="0,1 см"/>
        </w:smartTagPr>
        <w:r w:rsidRPr="000E3B9F">
          <w:rPr>
            <w:rFonts w:ascii="Times New Roman" w:eastAsia="Times New Roman" w:hAnsi="Times New Roman" w:cs="Times New Roman"/>
            <w:bCs/>
            <w:sz w:val="28"/>
            <w:szCs w:val="28"/>
          </w:rPr>
          <w:t>0,1 см</w:t>
        </w:r>
      </w:smartTag>
      <w:r w:rsidRPr="000E3B9F">
        <w:rPr>
          <w:rFonts w:ascii="Times New Roman" w:eastAsia="Times New Roman" w:hAnsi="Times New Roman" w:cs="Times New Roman"/>
          <w:bCs/>
          <w:sz w:val="28"/>
          <w:szCs w:val="28"/>
        </w:rPr>
        <w:t xml:space="preserve"> . Определите приближенно величину изменения объема куба и найдите погрешность этого приближения.</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13.9. Найдите абсолютную и относительную погрешность приближенного пр</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ращения функции у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+ 5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0,001.</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13.10. Ребра куба </w:t>
      </w:r>
      <w:r w:rsidR="00245705" w:rsidRPr="000E3B9F">
        <w:rPr>
          <w:rFonts w:ascii="Times New Roman" w:eastAsia="Times New Roman" w:hAnsi="Times New Roman" w:cs="Times New Roman"/>
          <w:bCs/>
          <w:sz w:val="28"/>
          <w:szCs w:val="28"/>
        </w:rPr>
        <w:t>увеличены</w:t>
      </w:r>
      <w:r w:rsidRPr="000E3B9F">
        <w:rPr>
          <w:rFonts w:ascii="Times New Roman" w:eastAsia="Times New Roman" w:hAnsi="Times New Roman" w:cs="Times New Roman"/>
          <w:bCs/>
          <w:sz w:val="28"/>
          <w:szCs w:val="28"/>
        </w:rPr>
        <w:t xml:space="preserve"> на </w:t>
      </w:r>
      <w:smartTag w:uri="urn:schemas-microsoft-com:office:smarttags" w:element="metricconverter">
        <w:smartTagPr>
          <w:attr w:name="ProductID" w:val="1 см"/>
        </w:smartTagPr>
        <w:r w:rsidRPr="000E3B9F">
          <w:rPr>
            <w:rFonts w:ascii="Times New Roman" w:eastAsia="Times New Roman" w:hAnsi="Times New Roman" w:cs="Times New Roman"/>
            <w:bCs/>
            <w:sz w:val="28"/>
            <w:szCs w:val="28"/>
          </w:rPr>
          <w:t>1 см</w:t>
        </w:r>
      </w:smartTag>
      <w:r w:rsidRPr="000E3B9F">
        <w:rPr>
          <w:rFonts w:ascii="Times New Roman" w:eastAsia="Times New Roman" w:hAnsi="Times New Roman" w:cs="Times New Roman"/>
          <w:bCs/>
          <w:sz w:val="28"/>
          <w:szCs w:val="28"/>
        </w:rPr>
        <w:t>. При этом дифференциал объема куба ок</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зался равным </w:t>
      </w:r>
      <w:smartTag w:uri="urn:schemas-microsoft-com:office:smarttags" w:element="metricconverter">
        <w:smartTagPr>
          <w:attr w:name="ProductID" w:val="12 см"/>
        </w:smartTagPr>
        <w:r w:rsidRPr="000E3B9F">
          <w:rPr>
            <w:rFonts w:ascii="Times New Roman" w:eastAsia="Times New Roman" w:hAnsi="Times New Roman" w:cs="Times New Roman"/>
            <w:bCs/>
            <w:sz w:val="28"/>
            <w:szCs w:val="28"/>
          </w:rPr>
          <w:t>12 см</w:t>
        </w:r>
      </w:smartTag>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Найдите первоначальную длину ребер.</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13.11. С помощью дифференциала вычислить с точностью до 0,01 приращение функции </w:t>
      </w:r>
      <w:r w:rsidRPr="000E3B9F">
        <w:rPr>
          <w:rFonts w:ascii="Times New Roman" w:eastAsia="Times New Roman" w:hAnsi="Times New Roman" w:cs="Times New Roman"/>
          <w:bCs/>
          <w:sz w:val="28"/>
          <w:szCs w:val="28"/>
        </w:rPr>
        <w:object w:dxaOrig="1380" w:dyaOrig="440">
          <v:shape id="_x0000_i1367" type="#_x0000_t75" style="width:1in;height:22.65pt" o:ole="">
            <v:imagedata r:id="rId668" o:title=""/>
          </v:shape>
          <o:OLEObject Type="Embed" ProgID="Equation.3" ShapeID="_x0000_i1367" DrawAspect="Content" ObjectID="_1552071177" r:id="rId669"/>
        </w:objec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0,2.</w:t>
      </w:r>
    </w:p>
    <w:p w:rsidR="000E3B9F" w:rsidRPr="000E3B9F" w:rsidRDefault="000E3B9F" w:rsidP="00A8101E">
      <w:pPr>
        <w:tabs>
          <w:tab w:val="left" w:pos="0"/>
          <w:tab w:val="left" w:pos="1418"/>
          <w:tab w:val="left" w:pos="1843"/>
        </w:tabs>
        <w:spacing w:after="0" w:line="360" w:lineRule="auto"/>
        <w:ind w:firstLine="567"/>
        <w:jc w:val="both"/>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13.12. С помощью дифференциала вычислить с точностью до 0,01 приращение функции </w:t>
      </w:r>
      <w:r w:rsidRPr="000E3B9F">
        <w:rPr>
          <w:rFonts w:ascii="Times New Roman" w:eastAsia="Times New Roman" w:hAnsi="Times New Roman" w:cs="Times New Roman"/>
          <w:bCs/>
          <w:sz w:val="28"/>
          <w:szCs w:val="28"/>
        </w:rPr>
        <w:object w:dxaOrig="920" w:dyaOrig="440">
          <v:shape id="_x0000_i1368" type="#_x0000_t75" style="width:48pt;height:22.65pt" o:ole="">
            <v:imagedata r:id="rId670" o:title=""/>
          </v:shape>
          <o:OLEObject Type="Embed" ProgID="Equation.3" ShapeID="_x0000_i1368" DrawAspect="Content" ObjectID="_1552071178" r:id="rId671"/>
        </w:objec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13.13. Найдите приближенное значение функции </w:t>
      </w:r>
      <w:r w:rsidRPr="000E3B9F">
        <w:rPr>
          <w:rFonts w:ascii="Times New Roman" w:eastAsia="Times New Roman" w:hAnsi="Times New Roman" w:cs="Times New Roman"/>
          <w:bCs/>
          <w:sz w:val="28"/>
          <w:szCs w:val="28"/>
        </w:rPr>
        <w:object w:dxaOrig="1320" w:dyaOrig="440">
          <v:shape id="_x0000_i1369" type="#_x0000_t75" style="width:68pt;height:22.65pt" o:ole="">
            <v:imagedata r:id="rId672" o:title=""/>
          </v:shape>
          <o:OLEObject Type="Embed" ProgID="Equation.3" ShapeID="_x0000_i1369" DrawAspect="Content" ObjectID="_1552071179" r:id="rId673"/>
        </w:objec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1,02.</w:t>
      </w:r>
    </w:p>
    <w:p w:rsidR="002318F4"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13.14. Найдите дифференциал функции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tg</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в точке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vertAlign w:val="subscript"/>
        </w:rPr>
        <w:t xml:space="preserve"> 0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/4, если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sz w:val="28"/>
          <w:szCs w:val="28"/>
        </w:rPr>
        <w:t xml:space="preserve"> = 0,5</w:t>
      </w:r>
      <w:r w:rsidR="002318F4">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13.15. Найдите приближенные значения </w:t>
      </w:r>
    </w:p>
    <w:tbl>
      <w:tblPr>
        <w:tblW w:w="0" w:type="auto"/>
        <w:tblInd w:w="817" w:type="dxa"/>
        <w:tblLook w:val="01E0"/>
      </w:tblPr>
      <w:tblGrid>
        <w:gridCol w:w="2303"/>
        <w:gridCol w:w="2304"/>
        <w:gridCol w:w="2303"/>
        <w:gridCol w:w="2304"/>
      </w:tblGrid>
      <w:tr w:rsidR="000E3B9F" w:rsidRPr="000E3B9F" w:rsidTr="000E3B9F">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t>tg 46</w:t>
            </w:r>
            <w:r w:rsidRPr="000E3B9F">
              <w:rPr>
                <w:rFonts w:ascii="Times New Roman" w:eastAsia="Times New Roman" w:hAnsi="Times New Roman" w:cs="Times New Roman"/>
                <w:bCs/>
                <w:sz w:val="28"/>
                <w:szCs w:val="28"/>
                <w:vertAlign w:val="superscript"/>
                <w:lang w:val="en-US"/>
              </w:rPr>
              <w:t xml:space="preserve"> 0</w: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t>sin 31</w:t>
            </w:r>
            <w:r w:rsidRPr="000E3B9F">
              <w:rPr>
                <w:rFonts w:ascii="Times New Roman" w:eastAsia="Times New Roman" w:hAnsi="Times New Roman" w:cs="Times New Roman"/>
                <w:bCs/>
                <w:sz w:val="28"/>
                <w:szCs w:val="28"/>
                <w:vertAlign w:val="superscript"/>
                <w:lang w:val="en-US"/>
              </w:rPr>
              <w:t xml:space="preserve"> 0</w:t>
            </w:r>
            <w:r w:rsidRPr="000E3B9F">
              <w:rPr>
                <w:rFonts w:ascii="Times New Roman" w:eastAsia="Times New Roman" w:hAnsi="Times New Roman" w:cs="Times New Roman"/>
                <w:bCs/>
                <w:sz w:val="28"/>
                <w:szCs w:val="28"/>
              </w:rPr>
              <w:t>;</w:t>
            </w:r>
          </w:p>
        </w:tc>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rPr>
              <w:object w:dxaOrig="480" w:dyaOrig="360">
                <v:shape id="_x0000_i1370" type="#_x0000_t75" style="width:25.35pt;height:18.65pt" o:ole="">
                  <v:imagedata r:id="rId674" o:title=""/>
                </v:shape>
                <o:OLEObject Type="Embed" ProgID="Equation.3" ShapeID="_x0000_i1370" DrawAspect="Content" ObjectID="_1552071180" r:id="rId675"/>
              </w:objec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A8101E">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к) </w:t>
            </w:r>
            <w:r w:rsidRPr="000E3B9F">
              <w:rPr>
                <w:rFonts w:ascii="Times New Roman" w:eastAsia="Times New Roman" w:hAnsi="Times New Roman" w:cs="Times New Roman"/>
                <w:bCs/>
                <w:sz w:val="28"/>
                <w:szCs w:val="28"/>
                <w:lang w:val="en-US"/>
              </w:rPr>
              <w:t>arcsin 0,51</w:t>
            </w:r>
            <w:r w:rsidRPr="000E3B9F">
              <w:rPr>
                <w:rFonts w:ascii="Times New Roman" w:eastAsia="Times New Roman" w:hAnsi="Times New Roman" w:cs="Times New Roman"/>
                <w:bCs/>
                <w:sz w:val="28"/>
                <w:szCs w:val="28"/>
              </w:rPr>
              <w:t>;</w:t>
            </w:r>
          </w:p>
        </w:tc>
      </w:tr>
      <w:tr w:rsidR="000E3B9F" w:rsidRPr="000E3B9F" w:rsidTr="000E3B9F">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480" w:dyaOrig="360">
                <v:shape id="_x0000_i1371" type="#_x0000_t75" style="width:25.35pt;height:18.65pt" o:ole="">
                  <v:imagedata r:id="rId676" o:title=""/>
                </v:shape>
                <o:OLEObject Type="Embed" ProgID="Equation.3" ShapeID="_x0000_i1371" DrawAspect="Content" ObjectID="_1552071181" r:id="rId677"/>
              </w:objec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t>cos 61</w:t>
            </w:r>
            <w:r w:rsidRPr="000E3B9F">
              <w:rPr>
                <w:rFonts w:ascii="Times New Roman" w:eastAsia="Times New Roman" w:hAnsi="Times New Roman" w:cs="Times New Roman"/>
                <w:bCs/>
                <w:sz w:val="28"/>
                <w:szCs w:val="28"/>
                <w:vertAlign w:val="superscript"/>
                <w:lang w:val="en-US"/>
              </w:rPr>
              <w:t xml:space="preserve"> 0</w:t>
            </w:r>
            <w:r w:rsidRPr="000E3B9F">
              <w:rPr>
                <w:rFonts w:ascii="Times New Roman" w:eastAsia="Times New Roman" w:hAnsi="Times New Roman" w:cs="Times New Roman"/>
                <w:bCs/>
                <w:sz w:val="28"/>
                <w:szCs w:val="28"/>
              </w:rPr>
              <w:t>;</w:t>
            </w:r>
          </w:p>
        </w:tc>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sz w:val="28"/>
                <w:szCs w:val="28"/>
                <w:lang w:val="en-US"/>
              </w:rPr>
              <w:t>arctg 1,04</w: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A8101E">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л) </w:t>
            </w:r>
            <w:r w:rsidRPr="000E3B9F">
              <w:rPr>
                <w:rFonts w:ascii="Times New Roman" w:eastAsia="Times New Roman" w:hAnsi="Times New Roman" w:cs="Times New Roman"/>
                <w:bCs/>
                <w:sz w:val="28"/>
                <w:szCs w:val="28"/>
                <w:lang w:val="en-US"/>
              </w:rPr>
              <w:t>e</w:t>
            </w:r>
            <w:r w:rsidRPr="000E3B9F">
              <w:rPr>
                <w:rFonts w:ascii="Times New Roman" w:eastAsia="Times New Roman" w:hAnsi="Times New Roman" w:cs="Times New Roman"/>
                <w:bCs/>
                <w:sz w:val="28"/>
                <w:szCs w:val="28"/>
                <w:vertAlign w:val="superscript"/>
              </w:rPr>
              <w:t xml:space="preserve"> 1</w:t>
            </w:r>
            <w:r w:rsidRPr="000E3B9F">
              <w:rPr>
                <w:rFonts w:ascii="Times New Roman" w:eastAsia="Times New Roman" w:hAnsi="Times New Roman" w:cs="Times New Roman"/>
                <w:bCs/>
                <w:sz w:val="28"/>
                <w:szCs w:val="28"/>
                <w:vertAlign w:val="superscript"/>
                <w:lang w:val="en-US"/>
              </w:rPr>
              <w:t>,</w:t>
            </w:r>
            <w:r w:rsidRPr="000E3B9F">
              <w:rPr>
                <w:rFonts w:ascii="Times New Roman" w:eastAsia="Times New Roman" w:hAnsi="Times New Roman" w:cs="Times New Roman"/>
                <w:bCs/>
                <w:sz w:val="28"/>
                <w:szCs w:val="28"/>
                <w:vertAlign w:val="superscript"/>
              </w:rPr>
              <w:t>0</w:t>
            </w:r>
            <w:r w:rsidRPr="000E3B9F">
              <w:rPr>
                <w:rFonts w:ascii="Times New Roman" w:eastAsia="Times New Roman" w:hAnsi="Times New Roman" w:cs="Times New Roman"/>
                <w:bCs/>
                <w:sz w:val="28"/>
                <w:szCs w:val="28"/>
                <w:vertAlign w:val="superscript"/>
                <w:lang w:val="en-US"/>
              </w:rPr>
              <w:t>3</w:t>
            </w:r>
            <w:r w:rsidRPr="000E3B9F">
              <w:rPr>
                <w:rFonts w:ascii="Times New Roman" w:eastAsia="Times New Roman" w:hAnsi="Times New Roman" w:cs="Times New Roman"/>
                <w:bCs/>
                <w:sz w:val="28"/>
                <w:szCs w:val="28"/>
              </w:rPr>
              <w:t>;</w:t>
            </w:r>
          </w:p>
        </w:tc>
      </w:tr>
      <w:tr w:rsidR="000E3B9F" w:rsidRPr="000E3B9F" w:rsidTr="000E3B9F">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1,998</w:t>
            </w:r>
            <w:r w:rsidRPr="000E3B9F">
              <w:rPr>
                <w:rFonts w:ascii="Times New Roman" w:eastAsia="Times New Roman" w:hAnsi="Times New Roman" w:cs="Times New Roman"/>
                <w:bCs/>
                <w:sz w:val="28"/>
                <w:szCs w:val="28"/>
                <w:vertAlign w:val="superscript"/>
              </w:rPr>
              <w:t xml:space="preserve"> 5</w: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360" w:dyaOrig="360">
                <v:shape id="_x0000_i1372" type="#_x0000_t75" style="width:18.65pt;height:18.65pt" o:ole="">
                  <v:imagedata r:id="rId678" o:title=""/>
                </v:shape>
                <o:OLEObject Type="Embed" ProgID="Equation.3" ShapeID="_x0000_i1372" DrawAspect="Content" ObjectID="_1552071182" r:id="rId679"/>
              </w:object>
            </w:r>
            <w:r w:rsidRPr="000E3B9F">
              <w:rPr>
                <w:rFonts w:ascii="Times New Roman" w:eastAsia="Times New Roman" w:hAnsi="Times New Roman" w:cs="Times New Roman"/>
                <w:bCs/>
                <w:sz w:val="28"/>
                <w:szCs w:val="28"/>
              </w:rPr>
              <w:t>;</w:t>
            </w:r>
          </w:p>
        </w:tc>
        <w:tc>
          <w:tcPr>
            <w:tcW w:w="2303" w:type="dxa"/>
            <w:vAlign w:val="center"/>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rPr>
              <w:object w:dxaOrig="499" w:dyaOrig="340">
                <v:shape id="_x0000_i1373" type="#_x0000_t75" style="width:25.35pt;height:17.35pt" o:ole="">
                  <v:imagedata r:id="rId680" o:title=""/>
                </v:shape>
                <o:OLEObject Type="Embed" ProgID="Equation.3" ShapeID="_x0000_i1373" DrawAspect="Content" ObjectID="_1552071183" r:id="rId681"/>
              </w:object>
            </w:r>
            <w:r w:rsidRPr="000E3B9F">
              <w:rPr>
                <w:rFonts w:ascii="Times New Roman" w:eastAsia="Times New Roman" w:hAnsi="Times New Roman" w:cs="Times New Roman"/>
                <w:bCs/>
                <w:sz w:val="28"/>
                <w:szCs w:val="28"/>
              </w:rPr>
              <w:t>;</w:t>
            </w:r>
          </w:p>
        </w:tc>
        <w:tc>
          <w:tcPr>
            <w:tcW w:w="2304" w:type="dxa"/>
            <w:vAlign w:val="center"/>
          </w:tcPr>
          <w:p w:rsidR="000E3B9F" w:rsidRPr="000E3B9F" w:rsidRDefault="000E3B9F" w:rsidP="00A8101E">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м) </w:t>
            </w:r>
            <w:r w:rsidRPr="000E3B9F">
              <w:rPr>
                <w:rFonts w:ascii="Times New Roman" w:eastAsia="Times New Roman" w:hAnsi="Times New Roman" w:cs="Times New Roman"/>
                <w:bCs/>
                <w:sz w:val="28"/>
                <w:szCs w:val="28"/>
                <w:lang w:val="en-US"/>
              </w:rPr>
              <w:t>ln(e + 0,272)</w: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13.16. Какой путь пройдет тело при свободном падении на Луне за 10,04 с от начала падения. Уравнение </w:t>
      </w:r>
      <w:r w:rsidR="00245705" w:rsidRPr="000E3B9F">
        <w:rPr>
          <w:rFonts w:ascii="Times New Roman" w:eastAsia="Times New Roman" w:hAnsi="Times New Roman" w:cs="Times New Roman"/>
          <w:bCs/>
          <w:sz w:val="28"/>
          <w:szCs w:val="28"/>
        </w:rPr>
        <w:t>свободного</w:t>
      </w:r>
      <w:r w:rsidRPr="000E3B9F">
        <w:rPr>
          <w:rFonts w:ascii="Times New Roman" w:eastAsia="Times New Roman" w:hAnsi="Times New Roman" w:cs="Times New Roman"/>
          <w:bCs/>
          <w:sz w:val="28"/>
          <w:szCs w:val="28"/>
        </w:rPr>
        <w:t xml:space="preserve"> падения тела, </w:t>
      </w: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vertAlign w:val="subscript"/>
        </w:rPr>
        <w:t xml:space="preserve"> л</w:t>
      </w:r>
      <w:r w:rsidRPr="000E3B9F">
        <w:rPr>
          <w:rFonts w:ascii="Times New Roman" w:eastAsia="Times New Roman" w:hAnsi="Times New Roman" w:cs="Times New Roman"/>
          <w:bCs/>
          <w:sz w:val="28"/>
          <w:szCs w:val="28"/>
        </w:rPr>
        <w:t xml:space="preserve"> = 1,6 м/с</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2F4E14"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2F4E14">
        <w:rPr>
          <w:rFonts w:ascii="Times New Roman" w:eastAsia="Times New Roman" w:hAnsi="Times New Roman" w:cs="Times New Roman"/>
          <w:b/>
          <w:bCs/>
          <w:sz w:val="28"/>
          <w:szCs w:val="28"/>
        </w:rPr>
        <w:t xml:space="preserve">Раздел </w:t>
      </w:r>
      <w:r w:rsidR="002318F4" w:rsidRPr="002F4E14">
        <w:rPr>
          <w:rFonts w:ascii="Times New Roman" w:eastAsia="Times New Roman" w:hAnsi="Times New Roman" w:cs="Times New Roman"/>
          <w:b/>
          <w:bCs/>
          <w:sz w:val="28"/>
          <w:szCs w:val="28"/>
          <w:lang w:val="en-US"/>
        </w:rPr>
        <w:t>I</w:t>
      </w:r>
      <w:r w:rsidRPr="002F4E14">
        <w:rPr>
          <w:rFonts w:ascii="Times New Roman" w:eastAsia="Times New Roman" w:hAnsi="Times New Roman" w:cs="Times New Roman"/>
          <w:b/>
          <w:bCs/>
          <w:sz w:val="28"/>
          <w:szCs w:val="28"/>
          <w:lang w:val="en-US"/>
        </w:rPr>
        <w:t>V</w:t>
      </w:r>
      <w:r w:rsidRPr="002F4E14">
        <w:rPr>
          <w:rFonts w:ascii="Times New Roman" w:eastAsia="Times New Roman" w:hAnsi="Times New Roman" w:cs="Times New Roman"/>
          <w:b/>
          <w:bCs/>
          <w:sz w:val="28"/>
          <w:szCs w:val="28"/>
        </w:rPr>
        <w:t xml:space="preserve">. </w:t>
      </w:r>
      <w:r w:rsidR="002F4E14" w:rsidRPr="002F4E14">
        <w:rPr>
          <w:rFonts w:ascii="Times New Roman" w:eastAsia="Times New Roman" w:hAnsi="Times New Roman" w:cs="Times New Roman"/>
          <w:b/>
          <w:bCs/>
          <w:sz w:val="28"/>
          <w:szCs w:val="28"/>
        </w:rPr>
        <w:t>Комплексные числа</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14.  «</w:t>
      </w:r>
      <w:r w:rsidR="00A8101E">
        <w:rPr>
          <w:rFonts w:ascii="Times New Roman" w:eastAsia="Times New Roman" w:hAnsi="Times New Roman" w:cs="Times New Roman"/>
          <w:b/>
          <w:bCs/>
          <w:sz w:val="28"/>
          <w:szCs w:val="28"/>
        </w:rPr>
        <w:t>П</w:t>
      </w:r>
      <w:r w:rsidR="00A8101E" w:rsidRPr="000E3B9F">
        <w:rPr>
          <w:rFonts w:ascii="Times New Roman" w:eastAsia="Times New Roman" w:hAnsi="Times New Roman" w:cs="Times New Roman"/>
          <w:b/>
          <w:bCs/>
          <w:sz w:val="28"/>
          <w:szCs w:val="28"/>
        </w:rPr>
        <w:t>онятие и представления</w:t>
      </w:r>
      <w:r w:rsidR="00A8101E">
        <w:rPr>
          <w:rFonts w:ascii="Times New Roman" w:eastAsia="Times New Roman" w:hAnsi="Times New Roman" w:cs="Times New Roman"/>
          <w:b/>
          <w:bCs/>
          <w:sz w:val="28"/>
          <w:szCs w:val="28"/>
        </w:rPr>
        <w:t xml:space="preserve"> к</w:t>
      </w:r>
      <w:r w:rsidR="00A8101E" w:rsidRPr="000E3B9F">
        <w:rPr>
          <w:rFonts w:ascii="Times New Roman" w:eastAsia="Times New Roman" w:hAnsi="Times New Roman" w:cs="Times New Roman"/>
          <w:b/>
          <w:bCs/>
          <w:sz w:val="28"/>
          <w:szCs w:val="28"/>
        </w:rPr>
        <w:t>омплексных   чисел</w:t>
      </w:r>
      <w:r w:rsidRPr="000E3B9F">
        <w:rPr>
          <w:rFonts w:ascii="Times New Roman" w:eastAsia="Times New Roman" w:hAnsi="Times New Roman" w:cs="Times New Roman"/>
          <w:b/>
          <w:bCs/>
          <w:sz w:val="28"/>
          <w:szCs w:val="28"/>
        </w:rPr>
        <w:t>»</w:t>
      </w:r>
    </w:p>
    <w:p w:rsidR="000E3B9F" w:rsidRPr="002318F4"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2318F4">
        <w:rPr>
          <w:rFonts w:ascii="Times New Roman" w:eastAsia="Times New Roman" w:hAnsi="Times New Roman" w:cs="Times New Roman"/>
          <w:b/>
          <w:bCs/>
          <w:sz w:val="28"/>
          <w:szCs w:val="28"/>
          <w:u w:val="single"/>
        </w:rPr>
        <w:t>Примеры решения задач</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Запишите комплексное число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 1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в тригонометрической форме.</w:t>
      </w:r>
    </w:p>
    <w:p w:rsidR="000E3B9F" w:rsidRPr="000E3B9F" w:rsidRDefault="000E3B9F" w:rsidP="00044DEB">
      <w:pPr>
        <w:numPr>
          <w:ilvl w:val="0"/>
          <w:numId w:val="5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Найдем модуль комплексного числа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3080" w:dyaOrig="499">
          <v:shape id="_x0000_i1374" type="#_x0000_t75" style="width:154.65pt;height:24.65pt" o:ole="" fillcolor="window">
            <v:imagedata r:id="rId682" o:title=""/>
          </v:shape>
          <o:OLEObject Type="Embed" ProgID="Equation.3" ShapeID="_x0000_i1374" DrawAspect="Content" ObjectID="_1552071184" r:id="rId68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Из соотношения в прямоугольном треугольнике получим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600" w:dyaOrig="740">
          <v:shape id="_x0000_i1375" type="#_x0000_t75" style="width:127.35pt;height:36.65pt" o:ole="" fillcolor="window">
            <v:imagedata r:id="rId684" o:title=""/>
          </v:shape>
          <o:OLEObject Type="Embed" ProgID="Equation.3" ShapeID="_x0000_i1375" DrawAspect="Content" ObjectID="_1552071185" r:id="rId685"/>
        </w:object>
      </w:r>
      <w:r w:rsidRPr="000E3B9F">
        <w:rPr>
          <w:rFonts w:ascii="Times New Roman" w:eastAsia="Times New Roman" w:hAnsi="Times New Roman" w:cs="Times New Roman"/>
          <w:bCs/>
          <w:sz w:val="28"/>
          <w:szCs w:val="28"/>
        </w:rPr>
        <w:t xml:space="preserve">, т. Е. </w:t>
      </w:r>
      <w:r w:rsidRPr="000E3B9F">
        <w:rPr>
          <w:rFonts w:ascii="Times New Roman" w:eastAsia="Times New Roman" w:hAnsi="Times New Roman" w:cs="Times New Roman"/>
          <w:bCs/>
          <w:sz w:val="28"/>
          <w:szCs w:val="28"/>
        </w:rPr>
        <w:object w:dxaOrig="3220" w:dyaOrig="780">
          <v:shape id="_x0000_i1376" type="#_x0000_t75" style="width:151.35pt;height:36.65pt" o:ole="" fillcolor="window">
            <v:imagedata r:id="rId686" o:title=""/>
          </v:shape>
          <o:OLEObject Type="Embed" ProgID="Equation.3" ShapeID="_x0000_i1376" DrawAspect="Content" ObjectID="_1552071186" r:id="rId68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Тогда аргумент числа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1740" w:dyaOrig="740">
          <v:shape id="_x0000_i1377" type="#_x0000_t75" style="width:85.35pt;height:36pt" o:ole="" fillcolor="window">
            <v:imagedata r:id="rId688" o:title=""/>
          </v:shape>
          <o:OLEObject Type="Embed" ProgID="Equation.3" ShapeID="_x0000_i1377" DrawAspect="Content" ObjectID="_1552071187" r:id="rId689"/>
        </w:object>
      </w:r>
      <w:r w:rsidRPr="000E3B9F">
        <w:rPr>
          <w:rFonts w:ascii="Times New Roman" w:eastAsia="Times New Roman" w:hAnsi="Times New Roman" w:cs="Times New Roman"/>
          <w:bCs/>
          <w:sz w:val="28"/>
          <w:szCs w:val="28"/>
        </w:rPr>
        <w:t xml:space="preserve">. </w:t>
      </w:r>
    </w:p>
    <w:p w:rsidR="000E3B9F" w:rsidRPr="000E3B9F" w:rsidRDefault="000E3B9F" w:rsidP="002318F4">
      <w:pPr>
        <w:tabs>
          <w:tab w:val="left" w:pos="0"/>
          <w:tab w:val="left" w:pos="1418"/>
          <w:tab w:val="left" w:pos="1843"/>
        </w:tabs>
        <w:spacing w:after="0" w:line="360" w:lineRule="auto"/>
        <w:ind w:firstLine="567"/>
        <w:outlineLvl w:val="0"/>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Число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в тригонометрической форме:    </w:t>
      </w:r>
      <w:r w:rsidRPr="000E3B9F">
        <w:rPr>
          <w:rFonts w:ascii="Times New Roman" w:eastAsia="Times New Roman" w:hAnsi="Times New Roman" w:cs="Times New Roman"/>
          <w:bCs/>
          <w:sz w:val="28"/>
          <w:szCs w:val="28"/>
        </w:rPr>
        <w:object w:dxaOrig="3140" w:dyaOrig="800">
          <v:shape id="_x0000_i1378" type="#_x0000_t75" style="width:152pt;height:38pt" o:ole="" fillcolor="window">
            <v:imagedata r:id="rId690" o:title=""/>
          </v:shape>
          <o:OLEObject Type="Embed" ProgID="Equation.3" ShapeID="_x0000_i1378" DrawAspect="Content" ObjectID="_1552071188" r:id="rId69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lastRenderedPageBreak/>
        <w:t>Пример 2</w:t>
      </w:r>
      <w:r w:rsidRPr="000E3B9F">
        <w:rPr>
          <w:rFonts w:ascii="Times New Roman" w:eastAsia="Times New Roman" w:hAnsi="Times New Roman" w:cs="Times New Roman"/>
          <w:bCs/>
          <w:sz w:val="28"/>
          <w:szCs w:val="28"/>
        </w:rPr>
        <w:t>.  Найдите (1 +</w:t>
      </w:r>
      <w:r w:rsidRPr="000E3B9F">
        <w:rPr>
          <w:rFonts w:ascii="Times New Roman" w:eastAsia="Times New Roman" w:hAnsi="Times New Roman" w:cs="Times New Roman"/>
          <w:bCs/>
          <w:sz w:val="28"/>
          <w:szCs w:val="28"/>
        </w:rPr>
        <w:object w:dxaOrig="420" w:dyaOrig="400">
          <v:shape id="_x0000_i1379" type="#_x0000_t75" style="width:22pt;height:19.35pt" o:ole="" fillcolor="window">
            <v:imagedata r:id="rId692" o:title=""/>
          </v:shape>
          <o:OLEObject Type="Embed" ProgID="Equation.3" ShapeID="_x0000_i1379" DrawAspect="Content" ObjectID="_1552071189" r:id="rId693"/>
        </w:objec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9</w:t>
      </w:r>
      <w:r w:rsidRPr="000E3B9F">
        <w:rPr>
          <w:rFonts w:ascii="Times New Roman" w:eastAsia="Times New Roman" w:hAnsi="Times New Roman" w:cs="Times New Roman"/>
          <w:bCs/>
          <w:sz w:val="28"/>
          <w:szCs w:val="28"/>
        </w:rPr>
        <w:t>.</w:t>
      </w:r>
    </w:p>
    <w:p w:rsidR="000E3B9F" w:rsidRPr="000E3B9F" w:rsidRDefault="000E3B9F" w:rsidP="00044DEB">
      <w:pPr>
        <w:widowControl w:val="0"/>
        <w:numPr>
          <w:ilvl w:val="0"/>
          <w:numId w:val="56"/>
        </w:numPr>
        <w:tabs>
          <w:tab w:val="left" w:pos="0"/>
          <w:tab w:val="left" w:pos="1418"/>
          <w:tab w:val="left" w:pos="1843"/>
        </w:tabs>
        <w:spacing w:after="0" w:line="360" w:lineRule="auto"/>
        <w:ind w:left="357" w:hanging="357"/>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Запишем сначала число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sz w:val="28"/>
          <w:szCs w:val="28"/>
        </w:rPr>
        <w:object w:dxaOrig="420" w:dyaOrig="400">
          <v:shape id="_x0000_i1380" type="#_x0000_t75" style="width:22pt;height:19.35pt" o:ole="" fillcolor="window">
            <v:imagedata r:id="rId692" o:title=""/>
          </v:shape>
          <o:OLEObject Type="Embed" ProgID="Equation.3" ShapeID="_x0000_i1380" DrawAspect="Content" ObjectID="_1552071190" r:id="rId694"/>
        </w:objec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в тригонометрической форме: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lang w:val="en-US"/>
        </w:rPr>
        <w:t xml:space="preserve"> = </w:t>
      </w:r>
      <w:r w:rsidRPr="000E3B9F">
        <w:rPr>
          <w:rFonts w:ascii="Times New Roman" w:eastAsia="Times New Roman" w:hAnsi="Times New Roman" w:cs="Times New Roman"/>
          <w:bCs/>
          <w:sz w:val="28"/>
          <w:szCs w:val="28"/>
        </w:rPr>
        <w:object w:dxaOrig="1280" w:dyaOrig="560">
          <v:shape id="_x0000_i1381" type="#_x0000_t75" style="width:64.65pt;height:28.65pt" o:ole="" fillcolor="window">
            <v:imagedata r:id="rId695" o:title=""/>
          </v:shape>
          <o:OLEObject Type="Embed" ProgID="Equation.3" ShapeID="_x0000_i1381" DrawAspect="Content" ObjectID="_1552071191" r:id="rId696"/>
        </w:object>
      </w:r>
      <w:r w:rsidRPr="000E3B9F">
        <w:rPr>
          <w:rFonts w:ascii="Times New Roman" w:eastAsia="Times New Roman" w:hAnsi="Times New Roman" w:cs="Times New Roman"/>
          <w:bCs/>
          <w:sz w:val="28"/>
          <w:szCs w:val="28"/>
          <w:lang w:val="en-US"/>
        </w:rPr>
        <w:t xml:space="preserve">= 2;    arg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lang w:val="en-US"/>
        </w:rPr>
        <w:t xml:space="preserve"> = arc tg</w:t>
      </w:r>
      <w:r w:rsidRPr="000E3B9F">
        <w:rPr>
          <w:rFonts w:ascii="Times New Roman" w:eastAsia="Times New Roman" w:hAnsi="Times New Roman" w:cs="Times New Roman"/>
          <w:bCs/>
          <w:sz w:val="28"/>
          <w:szCs w:val="28"/>
          <w:lang w:val="en-US"/>
        </w:rPr>
        <w:object w:dxaOrig="460" w:dyaOrig="780">
          <v:shape id="_x0000_i1382" type="#_x0000_t75" style="width:23.35pt;height:40pt" o:ole="" fillcolor="window">
            <v:imagedata r:id="rId697" o:title=""/>
          </v:shape>
          <o:OLEObject Type="Embed" ProgID="Equation.3" ShapeID="_x0000_i1382" DrawAspect="Content" ObjectID="_1552071192" r:id="rId698"/>
        </w:object>
      </w:r>
      <w:r w:rsidRPr="000E3B9F">
        <w:rPr>
          <w:rFonts w:ascii="Times New Roman" w:eastAsia="Times New Roman" w:hAnsi="Times New Roman" w:cs="Times New Roman"/>
          <w:bCs/>
          <w:sz w:val="28"/>
          <w:szCs w:val="28"/>
          <w:lang w:val="en-US"/>
        </w:rPr>
        <w:t xml:space="preserve"> =&gt;</w:t>
      </w:r>
    </w:p>
    <w:p w:rsidR="000E3B9F" w:rsidRPr="000E3B9F" w:rsidRDefault="000E3B9F" w:rsidP="002318F4">
      <w:pPr>
        <w:widowControl w:val="0"/>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=&gt;  arg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lang w:val="en-US"/>
        </w:rPr>
        <w:t xml:space="preserve"> = </w:t>
      </w:r>
      <w:r w:rsidRPr="000E3B9F">
        <w:rPr>
          <w:rFonts w:ascii="Times New Roman" w:eastAsia="Times New Roman" w:hAnsi="Times New Roman" w:cs="Times New Roman"/>
          <w:bCs/>
          <w:sz w:val="28"/>
          <w:szCs w:val="28"/>
          <w:lang w:val="en-US"/>
        </w:rPr>
        <w:object w:dxaOrig="300" w:dyaOrig="740">
          <v:shape id="_x0000_i1383" type="#_x0000_t75" style="width:16pt;height:37.35pt" o:ole="" fillcolor="window">
            <v:imagedata r:id="rId699" o:title=""/>
          </v:shape>
          <o:OLEObject Type="Embed" ProgID="Equation.3" ShapeID="_x0000_i1383" DrawAspect="Content" ObjectID="_1552071193" r:id="rId700"/>
        </w:objec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lang w:val="en-US"/>
        </w:rPr>
        <w:t xml:space="preserve"> = 2(cos</w:t>
      </w:r>
      <w:r w:rsidRPr="000E3B9F">
        <w:rPr>
          <w:rFonts w:ascii="Times New Roman" w:eastAsia="Times New Roman" w:hAnsi="Times New Roman" w:cs="Times New Roman"/>
          <w:bCs/>
          <w:sz w:val="28"/>
          <w:szCs w:val="28"/>
          <w:lang w:val="en-US"/>
        </w:rPr>
        <w:object w:dxaOrig="300" w:dyaOrig="740">
          <v:shape id="_x0000_i1384" type="#_x0000_t75" style="width:16pt;height:37.35pt" o:ole="" fillcolor="window">
            <v:imagedata r:id="rId699" o:title=""/>
          </v:shape>
          <o:OLEObject Type="Embed" ProgID="Equation.3" ShapeID="_x0000_i1384" DrawAspect="Content" ObjectID="_1552071194" r:id="rId701"/>
        </w:object>
      </w:r>
      <w:r w:rsidRPr="000E3B9F">
        <w:rPr>
          <w:rFonts w:ascii="Times New Roman" w:eastAsia="Times New Roman" w:hAnsi="Times New Roman" w:cs="Times New Roman"/>
          <w:bCs/>
          <w:sz w:val="28"/>
          <w:szCs w:val="28"/>
          <w:lang w:val="en-US"/>
        </w:rPr>
        <w:t xml:space="preserve"> + i sin</w:t>
      </w:r>
      <w:r w:rsidRPr="000E3B9F">
        <w:rPr>
          <w:rFonts w:ascii="Times New Roman" w:eastAsia="Times New Roman" w:hAnsi="Times New Roman" w:cs="Times New Roman"/>
          <w:bCs/>
          <w:sz w:val="28"/>
          <w:szCs w:val="28"/>
          <w:lang w:val="en-US"/>
        </w:rPr>
        <w:object w:dxaOrig="300" w:dyaOrig="740">
          <v:shape id="_x0000_i1385" type="#_x0000_t75" style="width:16pt;height:37.35pt" o:ole="" fillcolor="window">
            <v:imagedata r:id="rId699" o:title=""/>
          </v:shape>
          <o:OLEObject Type="Embed" ProgID="Equation.3" ShapeID="_x0000_i1385" DrawAspect="Content" ObjectID="_1552071195" r:id="rId702"/>
        </w:object>
      </w:r>
      <w:r w:rsidRPr="000E3B9F">
        <w:rPr>
          <w:rFonts w:ascii="Times New Roman" w:eastAsia="Times New Roman" w:hAnsi="Times New Roman" w:cs="Times New Roman"/>
          <w:bCs/>
          <w:sz w:val="28"/>
          <w:szCs w:val="28"/>
          <w:lang w:val="en-US"/>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По</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формуле</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Муавра</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t>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vertAlign w:val="superscript"/>
          <w:lang w:val="en-US"/>
        </w:rPr>
        <w:t>9</w:t>
      </w:r>
      <w:r w:rsidRPr="000E3B9F">
        <w:rPr>
          <w:rFonts w:ascii="Times New Roman" w:eastAsia="Times New Roman" w:hAnsi="Times New Roman" w:cs="Times New Roman"/>
          <w:bCs/>
          <w:sz w:val="28"/>
          <w:szCs w:val="28"/>
          <w:lang w:val="en-US"/>
        </w:rPr>
        <w:t xml:space="preserve"> = (1 +</w:t>
      </w:r>
      <w:r w:rsidRPr="000E3B9F">
        <w:rPr>
          <w:rFonts w:ascii="Times New Roman" w:eastAsia="Times New Roman" w:hAnsi="Times New Roman" w:cs="Times New Roman"/>
          <w:bCs/>
          <w:sz w:val="28"/>
          <w:szCs w:val="28"/>
        </w:rPr>
        <w:object w:dxaOrig="420" w:dyaOrig="400">
          <v:shape id="_x0000_i1386" type="#_x0000_t75" style="width:22pt;height:19.35pt" o:ole="" fillcolor="window">
            <v:imagedata r:id="rId692" o:title=""/>
          </v:shape>
          <o:OLEObject Type="Embed" ProgID="Equation.3" ShapeID="_x0000_i1386" DrawAspect="Content" ObjectID="_1552071196" r:id="rId703"/>
        </w:objec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vertAlign w:val="superscript"/>
          <w:lang w:val="en-US"/>
        </w:rPr>
        <w:t>9</w:t>
      </w:r>
      <w:r w:rsidRPr="000E3B9F">
        <w:rPr>
          <w:rFonts w:ascii="Times New Roman" w:eastAsia="Times New Roman" w:hAnsi="Times New Roman" w:cs="Times New Roman"/>
          <w:bCs/>
          <w:sz w:val="28"/>
          <w:szCs w:val="28"/>
          <w:lang w:val="en-US"/>
        </w:rPr>
        <w:t>= 2</w:t>
      </w:r>
      <w:r w:rsidRPr="000E3B9F">
        <w:rPr>
          <w:rFonts w:ascii="Times New Roman" w:eastAsia="Times New Roman" w:hAnsi="Times New Roman" w:cs="Times New Roman"/>
          <w:bCs/>
          <w:sz w:val="28"/>
          <w:szCs w:val="28"/>
          <w:vertAlign w:val="superscript"/>
          <w:lang w:val="en-US"/>
        </w:rPr>
        <w:t>9</w:t>
      </w:r>
      <w:r w:rsidRPr="000E3B9F">
        <w:rPr>
          <w:rFonts w:ascii="Times New Roman" w:eastAsia="Times New Roman" w:hAnsi="Times New Roman" w:cs="Times New Roman"/>
          <w:bCs/>
          <w:sz w:val="28"/>
          <w:szCs w:val="28"/>
          <w:lang w:val="en-US"/>
        </w:rPr>
        <w:t>(cos 9</w:t>
      </w:r>
      <w:r w:rsidRPr="000E3B9F">
        <w:rPr>
          <w:rFonts w:ascii="Times New Roman" w:eastAsia="Times New Roman" w:hAnsi="Times New Roman" w:cs="Times New Roman"/>
          <w:bCs/>
          <w:sz w:val="28"/>
          <w:szCs w:val="28"/>
          <w:lang w:val="en-US"/>
        </w:rPr>
        <w:object w:dxaOrig="300" w:dyaOrig="740">
          <v:shape id="_x0000_i1387" type="#_x0000_t75" style="width:16pt;height:37.35pt" o:ole="" fillcolor="window">
            <v:imagedata r:id="rId699" o:title=""/>
          </v:shape>
          <o:OLEObject Type="Embed" ProgID="Equation.3" ShapeID="_x0000_i1387" DrawAspect="Content" ObjectID="_1552071197" r:id="rId704"/>
        </w:object>
      </w:r>
      <w:r w:rsidRPr="000E3B9F">
        <w:rPr>
          <w:rFonts w:ascii="Times New Roman" w:eastAsia="Times New Roman" w:hAnsi="Times New Roman" w:cs="Times New Roman"/>
          <w:bCs/>
          <w:sz w:val="28"/>
          <w:szCs w:val="28"/>
          <w:lang w:val="en-US"/>
        </w:rPr>
        <w:t>+ i sin 9</w:t>
      </w:r>
      <w:r w:rsidRPr="000E3B9F">
        <w:rPr>
          <w:rFonts w:ascii="Times New Roman" w:eastAsia="Times New Roman" w:hAnsi="Times New Roman" w:cs="Times New Roman"/>
          <w:bCs/>
          <w:sz w:val="28"/>
          <w:szCs w:val="28"/>
          <w:lang w:val="en-US"/>
        </w:rPr>
        <w:object w:dxaOrig="300" w:dyaOrig="740">
          <v:shape id="_x0000_i1388" type="#_x0000_t75" style="width:16pt;height:37.35pt" o:ole="" fillcolor="window">
            <v:imagedata r:id="rId699" o:title=""/>
          </v:shape>
          <o:OLEObject Type="Embed" ProgID="Equation.3" ShapeID="_x0000_i1388" DrawAspect="Content" ObjectID="_1552071198" r:id="rId705"/>
        </w:object>
      </w:r>
      <w:r w:rsidRPr="000E3B9F">
        <w:rPr>
          <w:rFonts w:ascii="Times New Roman" w:eastAsia="Times New Roman" w:hAnsi="Times New Roman" w:cs="Times New Roman"/>
          <w:bCs/>
          <w:sz w:val="28"/>
          <w:szCs w:val="28"/>
          <w:lang w:val="en-US"/>
        </w:rPr>
        <w:t>) = 2</w:t>
      </w:r>
      <w:r w:rsidRPr="000E3B9F">
        <w:rPr>
          <w:rFonts w:ascii="Times New Roman" w:eastAsia="Times New Roman" w:hAnsi="Times New Roman" w:cs="Times New Roman"/>
          <w:bCs/>
          <w:sz w:val="28"/>
          <w:szCs w:val="28"/>
          <w:vertAlign w:val="superscript"/>
          <w:lang w:val="en-US"/>
        </w:rPr>
        <w:t>9</w:t>
      </w:r>
      <w:r w:rsidRPr="000E3B9F">
        <w:rPr>
          <w:rFonts w:ascii="Times New Roman" w:eastAsia="Times New Roman" w:hAnsi="Times New Roman" w:cs="Times New Roman"/>
          <w:bCs/>
          <w:sz w:val="28"/>
          <w:szCs w:val="28"/>
          <w:lang w:val="en-US"/>
        </w:rPr>
        <w:t>(cos3</w:t>
      </w:r>
      <w:r w:rsidRPr="000E3B9F">
        <w:rPr>
          <w:rFonts w:ascii="Times New Roman" w:eastAsia="Times New Roman" w:hAnsi="Times New Roman" w:cs="Times New Roman"/>
          <w:bCs/>
          <w:sz w:val="28"/>
          <w:szCs w:val="28"/>
          <w:lang w:val="en-US"/>
        </w:rPr>
        <w:sym w:font="Symbol" w:char="F070"/>
      </w:r>
      <w:r w:rsidRPr="000E3B9F">
        <w:rPr>
          <w:rFonts w:ascii="Times New Roman" w:eastAsia="Times New Roman" w:hAnsi="Times New Roman" w:cs="Times New Roman"/>
          <w:bCs/>
          <w:sz w:val="28"/>
          <w:szCs w:val="28"/>
          <w:lang w:val="en-US"/>
        </w:rPr>
        <w:t>+ i sin3</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lang w:val="en-US"/>
        </w:rPr>
        <w:t>) = 2</w:t>
      </w:r>
      <w:r w:rsidRPr="000E3B9F">
        <w:rPr>
          <w:rFonts w:ascii="Times New Roman" w:eastAsia="Times New Roman" w:hAnsi="Times New Roman" w:cs="Times New Roman"/>
          <w:bCs/>
          <w:sz w:val="28"/>
          <w:szCs w:val="28"/>
          <w:vertAlign w:val="superscript"/>
          <w:lang w:val="en-US"/>
        </w:rPr>
        <w:t>9</w:t>
      </w:r>
      <w:r w:rsidRPr="000E3B9F">
        <w:rPr>
          <w:rFonts w:ascii="Times New Roman" w:eastAsia="Times New Roman" w:hAnsi="Times New Roman" w:cs="Times New Roman"/>
          <w:bCs/>
          <w:sz w:val="28"/>
          <w:szCs w:val="28"/>
          <w:lang w:val="en-US"/>
        </w:rPr>
        <w:t xml:space="preserve">(-l) = -512.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Выполните деление </w:t>
      </w:r>
      <w:r w:rsidRPr="000E3B9F">
        <w:rPr>
          <w:rFonts w:ascii="Times New Roman" w:eastAsia="Times New Roman" w:hAnsi="Times New Roman" w:cs="Times New Roman"/>
          <w:bCs/>
          <w:sz w:val="28"/>
          <w:szCs w:val="28"/>
        </w:rPr>
        <w:object w:dxaOrig="680" w:dyaOrig="740">
          <v:shape id="_x0000_i1389" type="#_x0000_t75" style="width:34.65pt;height:37.35pt" o:ole="" fillcolor="window">
            <v:imagedata r:id="rId706" o:title=""/>
          </v:shape>
          <o:OLEObject Type="Embed" ProgID="Equation.3" ShapeID="_x0000_i1389" DrawAspect="Content" ObjectID="_1552071199" r:id="rId707"/>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Умножим числитель и знаменатель на выражение сопряженное зн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менателю.</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680" w:dyaOrig="740">
          <v:shape id="_x0000_i1390" type="#_x0000_t75" style="width:34pt;height:36pt" o:ole="" fillcolor="window">
            <v:imagedata r:id="rId706" o:title=""/>
          </v:shape>
          <o:OLEObject Type="Embed" ProgID="Equation.3" ShapeID="_x0000_i1390" DrawAspect="Content" ObjectID="_1552071200" r:id="rId708"/>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4959" w:dyaOrig="800">
          <v:shape id="_x0000_i1391" type="#_x0000_t75" style="width:241.35pt;height:38pt" o:ole="" fillcolor="window">
            <v:imagedata r:id="rId709" o:title=""/>
          </v:shape>
          <o:OLEObject Type="Embed" ProgID="Equation.3" ShapeID="_x0000_i1391" DrawAspect="Content" ObjectID="_1552071201" r:id="rId71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
          <w:bCs/>
          <w:i/>
          <w:sz w:val="28"/>
          <w:szCs w:val="28"/>
        </w:rPr>
        <w:t xml:space="preserve">Пример </w:t>
      </w:r>
      <w:r w:rsidRPr="000E3B9F">
        <w:rPr>
          <w:rFonts w:ascii="Times New Roman" w:eastAsia="Times New Roman" w:hAnsi="Times New Roman" w:cs="Times New Roman"/>
          <w:b/>
          <w:bCs/>
          <w:i/>
          <w:sz w:val="28"/>
          <w:szCs w:val="28"/>
          <w:lang w:val="en-US"/>
        </w:rPr>
        <w:t>4</w:t>
      </w:r>
      <w:r w:rsidRPr="000E3B9F">
        <w:rPr>
          <w:rFonts w:ascii="Times New Roman" w:eastAsia="Times New Roman" w:hAnsi="Times New Roman" w:cs="Times New Roman"/>
          <w:b/>
          <w:bCs/>
          <w:i/>
          <w:sz w:val="28"/>
          <w:szCs w:val="28"/>
        </w:rPr>
        <w:t>.</w:t>
      </w:r>
      <w:r w:rsidRPr="000E3B9F">
        <w:rPr>
          <w:rFonts w:ascii="Times New Roman" w:eastAsia="Times New Roman" w:hAnsi="Times New Roman" w:cs="Times New Roman"/>
          <w:bCs/>
          <w:sz w:val="28"/>
          <w:szCs w:val="28"/>
        </w:rPr>
        <w:t xml:space="preserve">  Найдите значения </w:t>
      </w:r>
      <w:r w:rsidRPr="000E3B9F">
        <w:rPr>
          <w:rFonts w:ascii="Times New Roman" w:eastAsia="Times New Roman" w:hAnsi="Times New Roman" w:cs="Times New Roman"/>
          <w:bCs/>
          <w:sz w:val="28"/>
          <w:szCs w:val="28"/>
        </w:rPr>
        <w:object w:dxaOrig="1080" w:dyaOrig="380">
          <v:shape id="_x0000_i1392" type="#_x0000_t75" style="width:52pt;height:18pt" o:ole="" fillcolor="window">
            <v:imagedata r:id="rId711" o:title=""/>
          </v:shape>
          <o:OLEObject Type="Embed" ProgID="Equation.3" ShapeID="_x0000_i1392" DrawAspect="Content" ObjectID="_1552071202" r:id="rId712"/>
        </w:object>
      </w:r>
      <w:r w:rsidRPr="000E3B9F">
        <w:rPr>
          <w:rFonts w:ascii="Times New Roman" w:eastAsia="Times New Roman" w:hAnsi="Times New Roman" w:cs="Times New Roman"/>
          <w:bCs/>
          <w:sz w:val="28"/>
          <w:szCs w:val="28"/>
          <w:lang w:val="en-US"/>
        </w:rPr>
        <w:t>.</w:t>
      </w:r>
    </w:p>
    <w:p w:rsidR="000E3B9F" w:rsidRPr="000E3B9F" w:rsidRDefault="000E3B9F" w:rsidP="00044DEB">
      <w:pPr>
        <w:numPr>
          <w:ilvl w:val="0"/>
          <w:numId w:val="58"/>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Запишем подкоренное выражение в тригонометрической форме: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 = c</w:t>
      </w:r>
      <w:r w:rsidRPr="000E3B9F">
        <w:rPr>
          <w:rFonts w:ascii="Times New Roman" w:eastAsia="Times New Roman" w:hAnsi="Times New Roman" w:cs="Times New Roman"/>
          <w:bCs/>
          <w:sz w:val="28"/>
          <w:szCs w:val="28"/>
          <w:lang w:val="en-US"/>
        </w:rPr>
        <w:t>os</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70"/>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70"/>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Поэтому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2860" w:dyaOrig="400">
          <v:shape id="_x0000_i1393" type="#_x0000_t75" style="width:140.65pt;height:19.35pt" o:ole="" fillcolor="window">
            <v:imagedata r:id="rId713" o:title=""/>
          </v:shape>
          <o:OLEObject Type="Embed" ProgID="Equation.3" ShapeID="_x0000_i1393" DrawAspect="Content" ObjectID="_1552071203" r:id="rId714"/>
        </w:object>
      </w:r>
      <w:r w:rsidRPr="000E3B9F">
        <w:rPr>
          <w:rFonts w:ascii="Times New Roman" w:eastAsia="Times New Roman" w:hAnsi="Times New Roman" w:cs="Times New Roman"/>
          <w:bCs/>
          <w:sz w:val="28"/>
          <w:szCs w:val="28"/>
        </w:rPr>
        <w:object w:dxaOrig="4599" w:dyaOrig="800">
          <v:shape id="_x0000_i1394" type="#_x0000_t75" style="width:226pt;height:38pt" o:ole="" fillcolor="window">
            <v:imagedata r:id="rId715" o:title=""/>
          </v:shape>
          <o:OLEObject Type="Embed" ProgID="Equation.3" ShapeID="_x0000_i1394" DrawAspect="Content" ObjectID="_1552071204" r:id="rId71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0 получаем </w:t>
      </w:r>
      <w:r w:rsidRPr="000E3B9F">
        <w:rPr>
          <w:rFonts w:ascii="Times New Roman" w:eastAsia="Times New Roman" w:hAnsi="Times New Roman" w:cs="Times New Roman"/>
          <w:bCs/>
          <w:sz w:val="28"/>
          <w:szCs w:val="28"/>
          <w:lang w:val="en-US"/>
        </w:rPr>
        <w:sym w:font="Symbol" w:char="F077"/>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cos</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00" w:dyaOrig="740">
          <v:shape id="_x0000_i1395" type="#_x0000_t75" style="width:16pt;height:37.35pt" o:ole="" fillcolor="window">
            <v:imagedata r:id="rId717" o:title=""/>
          </v:shape>
          <o:OLEObject Type="Embed" ProgID="Equation.3" ShapeID="_x0000_i1395" DrawAspect="Content" ObjectID="_1552071205" r:id="rId718"/>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00" w:dyaOrig="740">
          <v:shape id="_x0000_i1396" type="#_x0000_t75" style="width:16pt;height:37.35pt" o:ole="" fillcolor="window">
            <v:imagedata r:id="rId717" o:title=""/>
          </v:shape>
          <o:OLEObject Type="Embed" ProgID="Equation.3" ShapeID="_x0000_i1396" DrawAspect="Content" ObjectID="_1552071206" r:id="rId719"/>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при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1 получаем </w:t>
      </w:r>
      <w:r w:rsidRPr="000E3B9F">
        <w:rPr>
          <w:rFonts w:ascii="Times New Roman" w:eastAsia="Times New Roman" w:hAnsi="Times New Roman" w:cs="Times New Roman"/>
          <w:bCs/>
          <w:sz w:val="28"/>
          <w:szCs w:val="28"/>
          <w:lang w:val="en-US"/>
        </w:rPr>
        <w:sym w:font="Symbol" w:char="F077"/>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cos</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420" w:dyaOrig="740">
          <v:shape id="_x0000_i1397" type="#_x0000_t75" style="width:22pt;height:37.35pt" o:ole="" fillcolor="window">
            <v:imagedata r:id="rId720" o:title=""/>
          </v:shape>
          <o:OLEObject Type="Embed" ProgID="Equation.3" ShapeID="_x0000_i1397" DrawAspect="Content" ObjectID="_1552071207" r:id="rId721"/>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420" w:dyaOrig="740">
          <v:shape id="_x0000_i1398" type="#_x0000_t75" style="width:22pt;height:37.35pt" o:ole="" fillcolor="window">
            <v:imagedata r:id="rId722" o:title=""/>
          </v:shape>
          <o:OLEObject Type="Embed" ProgID="Equation.3" ShapeID="_x0000_i1398" DrawAspect="Content" ObjectID="_1552071208" r:id="rId723"/>
        </w:object>
      </w:r>
      <w:r w:rsidRPr="000E3B9F">
        <w:rPr>
          <w:rFonts w:ascii="Times New Roman" w:eastAsia="Times New Roman" w:hAnsi="Times New Roman" w:cs="Times New Roman"/>
          <w:bCs/>
          <w:sz w:val="28"/>
          <w:szCs w:val="28"/>
        </w:rPr>
        <w:t xml:space="preserve"> = – </w:t>
      </w:r>
      <w:r w:rsidRPr="000E3B9F">
        <w:rPr>
          <w:rFonts w:ascii="Times New Roman" w:eastAsia="Times New Roman" w:hAnsi="Times New Roman" w:cs="Times New Roman"/>
          <w:bCs/>
          <w:sz w:val="28"/>
          <w:szCs w:val="28"/>
          <w:lang w:val="en-US"/>
        </w:rPr>
        <w:t>i</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Таким образом, </w:t>
      </w:r>
      <w:r w:rsidRPr="000E3B9F">
        <w:rPr>
          <w:rFonts w:ascii="Times New Roman" w:eastAsia="Times New Roman" w:hAnsi="Times New Roman" w:cs="Times New Roman"/>
          <w:bCs/>
          <w:sz w:val="28"/>
          <w:szCs w:val="28"/>
        </w:rPr>
        <w:object w:dxaOrig="980" w:dyaOrig="380">
          <v:shape id="_x0000_i1399" type="#_x0000_t75" style="width:46.65pt;height:18pt" o:ole="" fillcolor="window">
            <v:imagedata r:id="rId724" o:title=""/>
          </v:shape>
          <o:OLEObject Type="Embed" ProgID="Equation.3" ShapeID="_x0000_i1399" DrawAspect="Content" ObjectID="_1552071209" r:id="rId725"/>
        </w:objec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sz w:val="28"/>
          <w:szCs w:val="28"/>
        </w:rPr>
        <w:object w:dxaOrig="1180" w:dyaOrig="440">
          <v:shape id="_x0000_i1400" type="#_x0000_t75" style="width:55.35pt;height:22pt" o:ole="" fillcolor="window">
            <v:imagedata r:id="rId726" o:title=""/>
          </v:shape>
          <o:OLEObject Type="Embed" ProgID="Equation.3" ShapeID="_x0000_i1400" DrawAspect="Content" ObjectID="_1552071210" r:id="rId72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Решите уравнение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6х + 13 = 0.</w:t>
      </w:r>
    </w:p>
    <w:p w:rsidR="000E3B9F" w:rsidRPr="000E3B9F" w:rsidRDefault="000E3B9F" w:rsidP="00044DEB">
      <w:pPr>
        <w:numPr>
          <w:ilvl w:val="0"/>
          <w:numId w:val="57"/>
        </w:numPr>
        <w:tabs>
          <w:tab w:val="left" w:pos="0"/>
          <w:tab w:val="left" w:pos="1418"/>
          <w:tab w:val="left" w:pos="1843"/>
        </w:tabs>
        <w:spacing w:after="0" w:line="360" w:lineRule="auto"/>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Решение. Найдем дискриминант уравнения по формуле </w:t>
      </w:r>
      <w:r w:rsidRPr="000E3B9F">
        <w:rPr>
          <w:rFonts w:ascii="Times New Roman" w:eastAsia="Times New Roman" w:hAnsi="Times New Roman" w:cs="Times New Roman"/>
          <w:bCs/>
          <w:i/>
          <w:sz w:val="28"/>
          <w:szCs w:val="28"/>
          <w:lang w:val="en-US"/>
        </w:rPr>
        <w:t>D</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b</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4</w:t>
      </w:r>
      <w:r w:rsidRPr="000E3B9F">
        <w:rPr>
          <w:rFonts w:ascii="Times New Roman" w:eastAsia="Times New Roman" w:hAnsi="Times New Roman" w:cs="Times New Roman"/>
          <w:bCs/>
          <w:i/>
          <w:sz w:val="28"/>
          <w:szCs w:val="28"/>
          <w:lang w:val="en-US"/>
        </w:rPr>
        <w:t>ac</w:t>
      </w:r>
      <w:r w:rsidRPr="000E3B9F">
        <w:rPr>
          <w:rFonts w:ascii="Times New Roman" w:eastAsia="Times New Roman" w:hAnsi="Times New Roman" w:cs="Times New Roman"/>
          <w:bCs/>
          <w:i/>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lastRenderedPageBreak/>
        <w:t>D</w:t>
      </w:r>
      <w:r w:rsidRPr="000E3B9F">
        <w:rPr>
          <w:rFonts w:ascii="Times New Roman" w:eastAsia="Times New Roman" w:hAnsi="Times New Roman" w:cs="Times New Roman"/>
          <w:bCs/>
          <w:sz w:val="28"/>
          <w:szCs w:val="28"/>
        </w:rPr>
        <w:t xml:space="preserve"> = (– 6)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4∙1∙13 = – 16; </w:t>
      </w:r>
      <w:r w:rsidRPr="000E3B9F">
        <w:rPr>
          <w:rFonts w:ascii="Times New Roman" w:eastAsia="Times New Roman" w:hAnsi="Times New Roman" w:cs="Times New Roman"/>
          <w:bCs/>
          <w:sz w:val="28"/>
          <w:szCs w:val="28"/>
        </w:rPr>
        <w:object w:dxaOrig="2980" w:dyaOrig="400">
          <v:shape id="_x0000_i1401" type="#_x0000_t75" style="width:160.65pt;height:22.65pt" o:ole="">
            <v:imagedata r:id="rId728" o:title=""/>
          </v:shape>
          <o:OLEObject Type="Embed" ProgID="Equation.3" ShapeID="_x0000_i1401" DrawAspect="Content" ObjectID="_1552071211" r:id="rId72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Корни уравнения находим по формулам  </w:t>
      </w:r>
      <w:r w:rsidRPr="000E3B9F">
        <w:rPr>
          <w:rFonts w:ascii="Times New Roman" w:eastAsia="Times New Roman" w:hAnsi="Times New Roman" w:cs="Times New Roman"/>
          <w:bCs/>
          <w:sz w:val="28"/>
          <w:szCs w:val="28"/>
        </w:rPr>
        <w:object w:dxaOrig="1359" w:dyaOrig="680">
          <v:shape id="_x0000_i1402" type="#_x0000_t75" style="width:76pt;height:37.35pt" o:ole="">
            <v:imagedata r:id="rId730" o:title=""/>
          </v:shape>
          <o:OLEObject Type="Embed" ProgID="Equation.3" ShapeID="_x0000_i1402" DrawAspect="Content" ObjectID="_1552071212" r:id="rId731"/>
        </w:object>
      </w:r>
      <w:r w:rsidRPr="000E3B9F">
        <w:rPr>
          <w:rFonts w:ascii="Times New Roman" w:eastAsia="Times New Roman" w:hAnsi="Times New Roman" w:cs="Times New Roman"/>
          <w:bCs/>
          <w:sz w:val="28"/>
          <w:szCs w:val="28"/>
        </w:rPr>
        <w:t>, тогда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100" w:dyaOrig="620">
          <v:shape id="_x0000_i1403" type="#_x0000_t75" style="width:395.35pt;height:34.65pt" o:ole="">
            <v:imagedata r:id="rId732" o:title=""/>
          </v:shape>
          <o:OLEObject Type="Embed" ProgID="Equation.3" ShapeID="_x0000_i1403" DrawAspect="Content" ObjectID="_1552071213" r:id="rId733"/>
        </w:object>
      </w:r>
      <w:r w:rsidRPr="000E3B9F">
        <w:rPr>
          <w:rFonts w:ascii="Times New Roman" w:eastAsia="Times New Roman" w:hAnsi="Times New Roman" w:cs="Times New Roman"/>
          <w:bCs/>
          <w:sz w:val="28"/>
          <w:szCs w:val="28"/>
        </w:rPr>
        <w:t>.►</w:t>
      </w:r>
    </w:p>
    <w:p w:rsidR="000E3B9F" w:rsidRPr="002318F4"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2318F4">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14.1. Выполните действия над комплексными числами.</w:t>
      </w:r>
    </w:p>
    <w:tbl>
      <w:tblPr>
        <w:tblStyle w:val="a4"/>
        <w:tblW w:w="972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60"/>
        <w:gridCol w:w="4860"/>
      </w:tblGrid>
      <w:tr w:rsidR="000E3B9F" w:rsidRPr="000E3B9F" w:rsidTr="000E3B9F">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 (6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(5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 (–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 (5 – 4</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(6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(3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 (5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 (4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(–3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 (– 5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(5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6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14.2. Произведите умножение комплексных чисел.</w:t>
      </w:r>
    </w:p>
    <w:tbl>
      <w:tblPr>
        <w:tblStyle w:val="a4"/>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886"/>
        <w:gridCol w:w="4886"/>
      </w:tblGrid>
      <w:tr w:rsidR="000E3B9F" w:rsidRPr="000E3B9F" w:rsidTr="000E3B9F">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 (6 + 4</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(5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 (–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 (5 + 4</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(1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(1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 (3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(1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 (6 + 4</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488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14.3. Выполните действия</w:t>
      </w:r>
    </w:p>
    <w:tbl>
      <w:tblPr>
        <w:tblStyle w:val="a4"/>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7"/>
        <w:gridCol w:w="3257"/>
        <w:gridCol w:w="3258"/>
      </w:tblGrid>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а)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д) (6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 xml:space="preserve"> 2;</w:t>
            </w:r>
          </w:p>
        </w:tc>
        <w:tc>
          <w:tcPr>
            <w:tcW w:w="3258" w:type="dxa"/>
          </w:tcPr>
          <w:p w:rsidR="000E3B9F" w:rsidRPr="000E3B9F" w:rsidRDefault="000E3B9F" w:rsidP="002318F4">
            <w:pPr>
              <w:tabs>
                <w:tab w:val="left" w:pos="0"/>
                <w:tab w:val="left" w:pos="1418"/>
                <w:tab w:val="left" w:pos="1843"/>
              </w:tabs>
              <w:spacing w:line="360" w:lineRule="auto"/>
              <w:ind w:firstLine="68"/>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(7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б)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е) (5 – 4</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ind w:firstLine="68"/>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к) (–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(5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ж) (4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(4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ind w:firstLine="68"/>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л) (5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(5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 (5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з)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(–3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ind w:firstLine="68"/>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м)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Cs/>
          <w:sz w:val="28"/>
          <w:szCs w:val="28"/>
        </w:rPr>
        <w:t>14.4.</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Выполните деление комплексных чисел</w:t>
      </w:r>
      <w:r w:rsidRPr="000E3B9F">
        <w:rPr>
          <w:rFonts w:ascii="Times New Roman" w:eastAsia="Times New Roman" w:hAnsi="Times New Roman" w:cs="Times New Roman"/>
          <w:b/>
          <w:bCs/>
          <w:sz w:val="28"/>
          <w:szCs w:val="28"/>
        </w:rPr>
        <w:t>.</w:t>
      </w:r>
    </w:p>
    <w:tbl>
      <w:tblPr>
        <w:tblStyle w:val="a4"/>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7"/>
        <w:gridCol w:w="3257"/>
        <w:gridCol w:w="3258"/>
      </w:tblGrid>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700" w:dyaOrig="700">
                <v:shape id="_x0000_i1404" type="#_x0000_t75" style="width:35.35pt;height:35.35pt" o:ole="">
                  <v:imagedata r:id="rId734" o:title=""/>
                </v:shape>
                <o:OLEObject Type="Embed" ProgID="Equation.3" ShapeID="_x0000_i1404" DrawAspect="Content" ObjectID="_1552071214" r:id="rId735"/>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540" w:dyaOrig="700">
                <v:shape id="_x0000_i1405" type="#_x0000_t75" style="width:28pt;height:35.35pt" o:ole="">
                  <v:imagedata r:id="rId736" o:title=""/>
                </v:shape>
                <o:OLEObject Type="Embed" ProgID="Equation.3" ShapeID="_x0000_i1405" DrawAspect="Content" ObjectID="_1552071215" r:id="rId737"/>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rPr>
              <w:object w:dxaOrig="700" w:dyaOrig="700">
                <v:shape id="_x0000_i1406" type="#_x0000_t75" style="width:35.35pt;height:35.35pt" o:ole="">
                  <v:imagedata r:id="rId738" o:title=""/>
                </v:shape>
                <o:OLEObject Type="Embed" ProgID="Equation.3" ShapeID="_x0000_i1406" DrawAspect="Content" ObjectID="_1552071216" r:id="rId739"/>
              </w:object>
            </w:r>
            <w:r w:rsidRPr="000E3B9F">
              <w:rPr>
                <w:rFonts w:ascii="Times New Roman" w:eastAsia="Times New Roman" w:hAnsi="Times New Roman" w:cs="Times New Roman"/>
                <w:bCs/>
                <w:sz w:val="28"/>
                <w:szCs w:val="28"/>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700" w:dyaOrig="700">
                <v:shape id="_x0000_i1407" type="#_x0000_t75" style="width:35.35pt;height:35.35pt" o:ole="">
                  <v:imagedata r:id="rId740" o:title=""/>
                </v:shape>
                <o:OLEObject Type="Embed" ProgID="Equation.3" ShapeID="_x0000_i1407" DrawAspect="Content" ObjectID="_1552071217" r:id="rId741"/>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700" w:dyaOrig="700">
                <v:shape id="_x0000_i1408" type="#_x0000_t75" style="width:35.35pt;height:35.35pt" o:ole="">
                  <v:imagedata r:id="rId742" o:title=""/>
                </v:shape>
                <o:OLEObject Type="Embed" ProgID="Equation.3" ShapeID="_x0000_i1408" DrawAspect="Content" ObjectID="_1552071218" r:id="rId743"/>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sz w:val="28"/>
                <w:szCs w:val="28"/>
              </w:rPr>
              <w:object w:dxaOrig="700" w:dyaOrig="700">
                <v:shape id="_x0000_i1409" type="#_x0000_t75" style="width:35.35pt;height:35.35pt" o:ole="">
                  <v:imagedata r:id="rId744" o:title=""/>
                </v:shape>
                <o:OLEObject Type="Embed" ProgID="Equation.3" ShapeID="_x0000_i1409" DrawAspect="Content" ObjectID="_1552071219" r:id="rId745"/>
              </w:object>
            </w:r>
            <w:r w:rsidRPr="000E3B9F">
              <w:rPr>
                <w:rFonts w:ascii="Times New Roman" w:eastAsia="Times New Roman" w:hAnsi="Times New Roman" w:cs="Times New Roman"/>
                <w:bCs/>
                <w:sz w:val="28"/>
                <w:szCs w:val="28"/>
                <w:lang w:val="en-US"/>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700" w:dyaOrig="700">
                <v:shape id="_x0000_i1410" type="#_x0000_t75" style="width:35.35pt;height:35.35pt" o:ole="">
                  <v:imagedata r:id="rId746" o:title=""/>
                </v:shape>
                <o:OLEObject Type="Embed" ProgID="Equation.3" ShapeID="_x0000_i1410" DrawAspect="Content" ObjectID="_1552071220" r:id="rId747"/>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499" w:dyaOrig="700">
                <v:shape id="_x0000_i1411" type="#_x0000_t75" style="width:24.65pt;height:35.35pt" o:ole="">
                  <v:imagedata r:id="rId748" o:title=""/>
                </v:shape>
                <o:OLEObject Type="Embed" ProgID="Equation.3" ShapeID="_x0000_i1411" DrawAspect="Content" ObjectID="_1552071221" r:id="rId749"/>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rPr>
              <w:object w:dxaOrig="499" w:dyaOrig="700">
                <v:shape id="_x0000_i1412" type="#_x0000_t75" style="width:24.65pt;height:35.35pt" o:ole="">
                  <v:imagedata r:id="rId750" o:title=""/>
                </v:shape>
                <o:OLEObject Type="Embed" ProgID="Equation.3" ShapeID="_x0000_i1412" DrawAspect="Content" ObjectID="_1552071222" r:id="rId751"/>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14.5.</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Следующие  комплексные числа изобразите векторами и запишите в тр</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гонометрической и показательной форме:</w:t>
      </w:r>
    </w:p>
    <w:tbl>
      <w:tblPr>
        <w:tblStyle w:val="a4"/>
        <w:tblW w:w="900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0"/>
        <w:gridCol w:w="4500"/>
      </w:tblGrid>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а) </w:t>
            </w:r>
            <w:r w:rsidRPr="000E3B9F">
              <w:rPr>
                <w:rFonts w:ascii="Times New Roman" w:eastAsia="Times New Roman" w:hAnsi="Times New Roman" w:cs="Times New Roman"/>
                <w:bCs/>
                <w:sz w:val="28"/>
                <w:szCs w:val="28"/>
                <w:lang w:val="en-US"/>
              </w:rPr>
              <w:t>z = 2</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t>z = –3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r>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t>z = – 5</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t>z = 1</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r>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t xml:space="preserve">z = –1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object w:dxaOrig="360" w:dyaOrig="360">
                <v:shape id="_x0000_i1413" type="#_x0000_t75" style="width:18pt;height:18pt" o:ole="">
                  <v:imagedata r:id="rId354" o:title=""/>
                </v:shape>
                <o:OLEObject Type="Embed" ProgID="Equation.3" ShapeID="_x0000_i1413" DrawAspect="Content" ObjectID="_1552071223" r:id="rId752"/>
              </w:objec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t>z = 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lang w:val="en-US"/>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14.6. Запишите комплексные числа в алгебраической и тригонометрической формах:</w:t>
      </w:r>
    </w:p>
    <w:tbl>
      <w:tblPr>
        <w:tblStyle w:val="a4"/>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7"/>
        <w:gridCol w:w="3257"/>
        <w:gridCol w:w="3258"/>
      </w:tblGrid>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180" w:dyaOrig="580">
                <v:shape id="_x0000_i1414" type="#_x0000_t75" style="width:70.65pt;height:34.65pt" o:ole="">
                  <v:imagedata r:id="rId753" o:title=""/>
                </v:shape>
                <o:OLEObject Type="Embed" ProgID="Equation.3" ShapeID="_x0000_i1414" DrawAspect="Content" ObjectID="_1552071224" r:id="rId754"/>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020" w:dyaOrig="580">
                <v:shape id="_x0000_i1415" type="#_x0000_t75" style="width:60.65pt;height:34.65pt" o:ole="">
                  <v:imagedata r:id="rId755" o:title=""/>
                </v:shape>
                <o:OLEObject Type="Embed" ProgID="Equation.3" ShapeID="_x0000_i1415" DrawAspect="Content" ObjectID="_1552071225" r:id="rId756"/>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160" w:dyaOrig="580">
                <v:shape id="_x0000_i1416" type="#_x0000_t75" style="width:68pt;height:34.65pt" o:ole="">
                  <v:imagedata r:id="rId757" o:title=""/>
                </v:shape>
                <o:OLEObject Type="Embed" ProgID="Equation.3" ShapeID="_x0000_i1416" DrawAspect="Content" ObjectID="_1552071226" r:id="rId758"/>
              </w:object>
            </w:r>
            <w:r w:rsidRPr="000E3B9F">
              <w:rPr>
                <w:rFonts w:ascii="Times New Roman" w:eastAsia="Times New Roman" w:hAnsi="Times New Roman" w:cs="Times New Roman"/>
                <w:bCs/>
                <w:sz w:val="28"/>
                <w:szCs w:val="28"/>
              </w:rPr>
              <w:t>;</w:t>
            </w:r>
          </w:p>
        </w:tc>
      </w:tr>
      <w:tr w:rsidR="000E3B9F" w:rsidRPr="000E3B9F" w:rsidTr="000E3B9F">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980" w:dyaOrig="580">
                <v:shape id="_x0000_i1417" type="#_x0000_t75" style="width:58.65pt;height:34.65pt" o:ole="">
                  <v:imagedata r:id="rId759" o:title=""/>
                </v:shape>
                <o:OLEObject Type="Embed" ProgID="Equation.3" ShapeID="_x0000_i1417" DrawAspect="Content" ObjectID="_1552071227" r:id="rId760"/>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219" w:dyaOrig="380">
                <v:shape id="_x0000_i1418" type="#_x0000_t75" style="width:1in;height:22.65pt" o:ole="">
                  <v:imagedata r:id="rId761" o:title=""/>
                </v:shape>
                <o:OLEObject Type="Embed" ProgID="Equation.3" ShapeID="_x0000_i1418" DrawAspect="Content" ObjectID="_1552071228" r:id="rId762"/>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1180" w:dyaOrig="380">
                <v:shape id="_x0000_i1419" type="#_x0000_t75" style="width:70.65pt;height:22.65pt" o:ole="">
                  <v:imagedata r:id="rId763" o:title=""/>
                </v:shape>
                <o:OLEObject Type="Embed" ProgID="Equation.3" ShapeID="_x0000_i1419" DrawAspect="Content" ObjectID="_1552071229" r:id="rId76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14.7. Решите квадратные уравнения:</w:t>
      </w:r>
    </w:p>
    <w:tbl>
      <w:tblPr>
        <w:tblStyle w:val="a4"/>
        <w:tblW w:w="900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0"/>
        <w:gridCol w:w="4500"/>
      </w:tblGrid>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579" w:dyaOrig="340">
                <v:shape id="_x0000_i1420" type="#_x0000_t75" style="width:92pt;height:19.35pt" o:ole="">
                  <v:imagedata r:id="rId765" o:title=""/>
                </v:shape>
                <o:OLEObject Type="Embed" ProgID="Equation.3" ShapeID="_x0000_i1420" DrawAspect="Content" ObjectID="_1552071230" r:id="rId766"/>
              </w:objec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500" w:dyaOrig="340">
                <v:shape id="_x0000_i1421" type="#_x0000_t75" style="width:88.65pt;height:19.35pt" o:ole="">
                  <v:imagedata r:id="rId767" o:title=""/>
                </v:shape>
                <o:OLEObject Type="Embed" ProgID="Equation.3" ShapeID="_x0000_i1421" DrawAspect="Content" ObjectID="_1552071231" r:id="rId768"/>
              </w:object>
            </w:r>
            <w:r w:rsidRPr="000E3B9F">
              <w:rPr>
                <w:rFonts w:ascii="Times New Roman" w:eastAsia="Times New Roman" w:hAnsi="Times New Roman" w:cs="Times New Roman"/>
                <w:bCs/>
                <w:sz w:val="28"/>
                <w:szCs w:val="28"/>
              </w:rPr>
              <w:t>;</w:t>
            </w:r>
          </w:p>
        </w:tc>
      </w:tr>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620" w:dyaOrig="380">
                <v:shape id="_x0000_i1422" type="#_x0000_t75" style="width:95.35pt;height:22.65pt" o:ole="">
                  <v:imagedata r:id="rId769" o:title=""/>
                </v:shape>
                <o:OLEObject Type="Embed" ProgID="Equation.3" ShapeID="_x0000_i1422" DrawAspect="Content" ObjectID="_1552071232" r:id="rId770"/>
              </w:objec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860" w:dyaOrig="340">
                <v:shape id="_x0000_i1423" type="#_x0000_t75" style="width:109.35pt;height:19.35pt" o:ole="">
                  <v:imagedata r:id="rId771" o:title=""/>
                </v:shape>
                <o:OLEObject Type="Embed" ProgID="Equation.3" ShapeID="_x0000_i1423" DrawAspect="Content" ObjectID="_1552071233" r:id="rId772"/>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14.8. Вычислите:</w:t>
      </w:r>
    </w:p>
    <w:tbl>
      <w:tblPr>
        <w:tblStyle w:val="a4"/>
        <w:tblW w:w="9000" w:type="dxa"/>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0"/>
        <w:gridCol w:w="4500"/>
      </w:tblGrid>
      <w:tr w:rsidR="000E3B9F" w:rsidRPr="000E3B9F" w:rsidTr="000E3B9F">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760" w:dyaOrig="380">
                <v:shape id="_x0000_i1424" type="#_x0000_t75" style="width:44pt;height:22.65pt" o:ole="">
                  <v:imagedata r:id="rId773" o:title=""/>
                </v:shape>
                <o:OLEObject Type="Embed" ProgID="Equation.3" ShapeID="_x0000_i1424" DrawAspect="Content" ObjectID="_1552071234" r:id="rId774"/>
              </w:objec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440" w:dyaOrig="680">
                <v:shape id="_x0000_i1425" type="#_x0000_t75" style="width:84.65pt;height:40pt" o:ole="">
                  <v:imagedata r:id="rId775" o:title=""/>
                </v:shape>
                <o:OLEObject Type="Embed" ProgID="Equation.3" ShapeID="_x0000_i1425" DrawAspect="Content" ObjectID="_1552071235" r:id="rId776"/>
              </w:object>
            </w:r>
            <w:r w:rsidRPr="000E3B9F">
              <w:rPr>
                <w:rFonts w:ascii="Times New Roman" w:eastAsia="Times New Roman" w:hAnsi="Times New Roman" w:cs="Times New Roman"/>
                <w:bCs/>
                <w:sz w:val="28"/>
                <w:szCs w:val="28"/>
              </w:rPr>
              <w:t>;</w:t>
            </w:r>
          </w:p>
        </w:tc>
      </w:tr>
      <w:tr w:rsidR="000E3B9F" w:rsidRPr="000E3B9F" w:rsidTr="000E3B9F">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480" w:dyaOrig="620">
                <v:shape id="_x0000_i1426" type="#_x0000_t75" style="width:88pt;height:36pt" o:ole="">
                  <v:imagedata r:id="rId777" o:title=""/>
                </v:shape>
                <o:OLEObject Type="Embed" ProgID="Equation.3" ShapeID="_x0000_i1426" DrawAspect="Content" ObjectID="_1552071236" r:id="rId778"/>
              </w:object>
            </w:r>
            <w:r w:rsidRPr="000E3B9F">
              <w:rPr>
                <w:rFonts w:ascii="Times New Roman" w:eastAsia="Times New Roman" w:hAnsi="Times New Roman" w:cs="Times New Roman"/>
                <w:bCs/>
                <w:sz w:val="28"/>
                <w:szCs w:val="28"/>
              </w:rPr>
              <w:t>;</w:t>
            </w:r>
          </w:p>
        </w:tc>
        <w:tc>
          <w:tcPr>
            <w:tcW w:w="4500"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480" w:dyaOrig="340">
                <v:shape id="_x0000_i1427" type="#_x0000_t75" style="width:88pt;height:19.35pt" o:ole="">
                  <v:imagedata r:id="rId779" o:title=""/>
                </v:shape>
                <o:OLEObject Type="Embed" ProgID="Equation.3" ShapeID="_x0000_i1427" DrawAspect="Content" ObjectID="_1552071237" r:id="rId78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14.9. Выполните действия, и результат представьте в алгебраической форме:</w:t>
      </w:r>
    </w:p>
    <w:tbl>
      <w:tblPr>
        <w:tblStyle w:val="a4"/>
        <w:tblW w:w="0" w:type="auto"/>
        <w:tblInd w:w="1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26"/>
        <w:gridCol w:w="4526"/>
      </w:tblGrid>
      <w:tr w:rsidR="000E3B9F" w:rsidRPr="000E3B9F" w:rsidTr="000E3B9F">
        <w:tc>
          <w:tcPr>
            <w:tcW w:w="452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180" w:dyaOrig="580">
                <v:shape id="_x0000_i1428" type="#_x0000_t75" style="width:70.65pt;height:34.65pt" o:ole="">
                  <v:imagedata r:id="rId781" o:title=""/>
                </v:shape>
                <o:OLEObject Type="Embed" ProgID="Equation.3" ShapeID="_x0000_i1428" DrawAspect="Content" ObjectID="_1552071238" r:id="rId782"/>
              </w:object>
            </w:r>
            <w:r w:rsidRPr="000E3B9F">
              <w:rPr>
                <w:rFonts w:ascii="Times New Roman" w:eastAsia="Times New Roman" w:hAnsi="Times New Roman" w:cs="Times New Roman"/>
                <w:bCs/>
                <w:sz w:val="28"/>
                <w:szCs w:val="28"/>
              </w:rPr>
              <w:t>;</w:t>
            </w:r>
          </w:p>
        </w:tc>
        <w:tc>
          <w:tcPr>
            <w:tcW w:w="4526"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340" w:dyaOrig="580">
                <v:shape id="_x0000_i1429" type="#_x0000_t75" style="width:79.35pt;height:34.65pt" o:ole="">
                  <v:imagedata r:id="rId783" o:title=""/>
                </v:shape>
                <o:OLEObject Type="Embed" ProgID="Equation.3" ShapeID="_x0000_i1429" DrawAspect="Content" ObjectID="_1552071239" r:id="rId78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14.10. Определите в показательной и алгебраической форме комплексные а</w:t>
      </w:r>
      <w:r w:rsidRPr="000E3B9F">
        <w:rPr>
          <w:rFonts w:ascii="Times New Roman" w:eastAsia="Times New Roman" w:hAnsi="Times New Roman" w:cs="Times New Roman"/>
          <w:bCs/>
          <w:sz w:val="28"/>
          <w:szCs w:val="28"/>
        </w:rPr>
        <w:t>м</w:t>
      </w:r>
      <w:r w:rsidRPr="000E3B9F">
        <w:rPr>
          <w:rFonts w:ascii="Times New Roman" w:eastAsia="Times New Roman" w:hAnsi="Times New Roman" w:cs="Times New Roman"/>
          <w:bCs/>
          <w:sz w:val="28"/>
          <w:szCs w:val="28"/>
        </w:rPr>
        <w:t>плитуды гармонических колебаний и постройте векторные диаграммы комплексных амплитуд.</w:t>
      </w:r>
    </w:p>
    <w:tbl>
      <w:tblPr>
        <w:tblStyle w:val="a4"/>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7"/>
        <w:gridCol w:w="3257"/>
        <w:gridCol w:w="3258"/>
      </w:tblGrid>
      <w:tr w:rsidR="000E3B9F" w:rsidRPr="000E3B9F" w:rsidTr="000E3B9F">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1440" w:dyaOrig="400">
                <v:shape id="_x0000_i1430" type="#_x0000_t75" style="width:85.35pt;height:24pt" o:ole="">
                  <v:imagedata r:id="rId785" o:title=""/>
                </v:shape>
                <o:OLEObject Type="Embed" ProgID="Equation.3" ShapeID="_x0000_i1430" DrawAspect="Content" ObjectID="_1552071240" r:id="rId786"/>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2020" w:dyaOrig="400">
                <v:shape id="_x0000_i1431" type="#_x0000_t75" style="width:120pt;height:24pt" o:ole="">
                  <v:imagedata r:id="rId787" o:title=""/>
                </v:shape>
                <o:OLEObject Type="Embed" ProgID="Equation.3" ShapeID="_x0000_i1431" DrawAspect="Content" ObjectID="_1552071241" r:id="rId788"/>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600" w:dyaOrig="420">
                <v:shape id="_x0000_i1432" type="#_x0000_t75" style="width:94.65pt;height:24.65pt" o:ole="">
                  <v:imagedata r:id="rId789" o:title=""/>
                </v:shape>
                <o:OLEObject Type="Embed" ProgID="Equation.3" ShapeID="_x0000_i1432" DrawAspect="Content" ObjectID="_1552071242" r:id="rId790"/>
              </w:object>
            </w:r>
            <w:r w:rsidRPr="000E3B9F">
              <w:rPr>
                <w:rFonts w:ascii="Times New Roman" w:eastAsia="Times New Roman" w:hAnsi="Times New Roman" w:cs="Times New Roman"/>
                <w:bCs/>
                <w:sz w:val="28"/>
                <w:szCs w:val="28"/>
              </w:rPr>
              <w:t>;</w:t>
            </w:r>
          </w:p>
        </w:tc>
      </w:tr>
      <w:tr w:rsidR="000E3B9F" w:rsidRPr="000E3B9F" w:rsidTr="000E3B9F">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1480" w:dyaOrig="400">
                <v:shape id="_x0000_i1433" type="#_x0000_t75" style="width:88.65pt;height:24pt" o:ole="">
                  <v:imagedata r:id="rId791" o:title=""/>
                </v:shape>
                <o:OLEObject Type="Embed" ProgID="Equation.3" ShapeID="_x0000_i1433" DrawAspect="Content" ObjectID="_1552071243" r:id="rId792"/>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1620" w:dyaOrig="420">
                <v:shape id="_x0000_i1434" type="#_x0000_t75" style="width:96pt;height:24.65pt" o:ole="">
                  <v:imagedata r:id="rId793" o:title=""/>
                </v:shape>
                <o:OLEObject Type="Embed" ProgID="Equation.3" ShapeID="_x0000_i1434" DrawAspect="Content" ObjectID="_1552071244" r:id="rId794"/>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object w:dxaOrig="2020" w:dyaOrig="420">
                <v:shape id="_x0000_i1435" type="#_x0000_t75" style="width:120pt;height:24.65pt" o:ole="">
                  <v:imagedata r:id="rId795" o:title=""/>
                </v:shape>
                <o:OLEObject Type="Embed" ProgID="Equation.3" ShapeID="_x0000_i1435" DrawAspect="Content" ObjectID="_1552071245" r:id="rId796"/>
              </w:object>
            </w:r>
            <w:r w:rsidRPr="000E3B9F">
              <w:rPr>
                <w:rFonts w:ascii="Times New Roman" w:eastAsia="Times New Roman" w:hAnsi="Times New Roman" w:cs="Times New Roman"/>
                <w:bCs/>
                <w:sz w:val="28"/>
                <w:szCs w:val="28"/>
              </w:rPr>
              <w:t>;</w:t>
            </w:r>
          </w:p>
        </w:tc>
      </w:tr>
      <w:tr w:rsidR="000E3B9F" w:rsidRPr="000E3B9F" w:rsidTr="000E3B9F">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20" w:dyaOrig="420">
                <v:shape id="_x0000_i1436" type="#_x0000_t75" style="width:120pt;height:24.65pt" o:ole="">
                  <v:imagedata r:id="rId797" o:title=""/>
                </v:shape>
                <o:OLEObject Type="Embed" ProgID="Equation.3" ShapeID="_x0000_i1436" DrawAspect="Content" ObjectID="_1552071246" r:id="rId798"/>
              </w:object>
            </w:r>
            <w:r w:rsidRPr="000E3B9F">
              <w:rPr>
                <w:rFonts w:ascii="Times New Roman" w:eastAsia="Times New Roman" w:hAnsi="Times New Roman" w:cs="Times New Roman"/>
                <w:bCs/>
                <w:sz w:val="28"/>
                <w:szCs w:val="28"/>
              </w:rPr>
              <w:t>;</w:t>
            </w:r>
          </w:p>
        </w:tc>
        <w:tc>
          <w:tcPr>
            <w:tcW w:w="3257"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460" w:dyaOrig="420">
                <v:shape id="_x0000_i1437" type="#_x0000_t75" style="width:86pt;height:24.65pt" o:ole="">
                  <v:imagedata r:id="rId799" o:title=""/>
                </v:shape>
                <o:OLEObject Type="Embed" ProgID="Equation.3" ShapeID="_x0000_i1437" DrawAspect="Content" ObjectID="_1552071247" r:id="rId800"/>
              </w:object>
            </w:r>
            <w:r w:rsidRPr="000E3B9F">
              <w:rPr>
                <w:rFonts w:ascii="Times New Roman" w:eastAsia="Times New Roman" w:hAnsi="Times New Roman" w:cs="Times New Roman"/>
                <w:bCs/>
                <w:sz w:val="28"/>
                <w:szCs w:val="28"/>
              </w:rPr>
              <w:t>;</w:t>
            </w:r>
          </w:p>
        </w:tc>
        <w:tc>
          <w:tcPr>
            <w:tcW w:w="3258" w:type="dxa"/>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20" w:dyaOrig="420">
                <v:shape id="_x0000_i1438" type="#_x0000_t75" style="width:120pt;height:24.65pt" o:ole="">
                  <v:imagedata r:id="rId801" o:title=""/>
                </v:shape>
                <o:OLEObject Type="Embed" ProgID="Equation.3" ShapeID="_x0000_i1438" DrawAspect="Content" ObjectID="_1552071248" r:id="rId802"/>
              </w:object>
            </w:r>
            <w:r w:rsidRPr="000E3B9F">
              <w:rPr>
                <w:rFonts w:ascii="Times New Roman" w:eastAsia="Times New Roman" w:hAnsi="Times New Roman" w:cs="Times New Roman"/>
                <w:bCs/>
                <w:sz w:val="28"/>
                <w:szCs w:val="28"/>
              </w:rPr>
              <w:t>.</w:t>
            </w:r>
          </w:p>
        </w:tc>
      </w:tr>
    </w:tbl>
    <w:p w:rsidR="000E3B9F" w:rsidRPr="000E3B9F" w:rsidRDefault="002318F4" w:rsidP="00044DEB">
      <w:pPr>
        <w:numPr>
          <w:ilvl w:val="1"/>
          <w:numId w:val="60"/>
        </w:numPr>
        <w:tabs>
          <w:tab w:val="left" w:pos="0"/>
          <w:tab w:val="num" w:pos="709"/>
          <w:tab w:val="left" w:pos="1418"/>
          <w:tab w:val="left" w:pos="1843"/>
        </w:tabs>
        <w:spacing w:after="0" w:line="360" w:lineRule="auto"/>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14.11. </w:t>
      </w:r>
      <w:r w:rsidR="000E3B9F" w:rsidRPr="000E3B9F">
        <w:rPr>
          <w:rFonts w:ascii="Times New Roman" w:eastAsia="Times New Roman" w:hAnsi="Times New Roman" w:cs="Times New Roman"/>
          <w:bCs/>
          <w:sz w:val="28"/>
          <w:szCs w:val="28"/>
        </w:rPr>
        <w:t>Определите в алгебраической форме комплексное сопротивление двухполю</w:t>
      </w:r>
      <w:r w:rsidR="000E3B9F" w:rsidRPr="000E3B9F">
        <w:rPr>
          <w:rFonts w:ascii="Times New Roman" w:eastAsia="Times New Roman" w:hAnsi="Times New Roman" w:cs="Times New Roman"/>
          <w:bCs/>
          <w:sz w:val="28"/>
          <w:szCs w:val="28"/>
        </w:rPr>
        <w:t>с</w:t>
      </w:r>
      <w:r w:rsidR="000E3B9F" w:rsidRPr="000E3B9F">
        <w:rPr>
          <w:rFonts w:ascii="Times New Roman" w:eastAsia="Times New Roman" w:hAnsi="Times New Roman" w:cs="Times New Roman"/>
          <w:bCs/>
          <w:sz w:val="28"/>
          <w:szCs w:val="28"/>
        </w:rPr>
        <w:t xml:space="preserve">ника с параметрами     </w:t>
      </w:r>
      <w:r w:rsidR="000E3B9F" w:rsidRPr="000E3B9F">
        <w:rPr>
          <w:rFonts w:ascii="Times New Roman" w:eastAsia="Times New Roman" w:hAnsi="Times New Roman" w:cs="Times New Roman"/>
          <w:bCs/>
          <w:sz w:val="28"/>
          <w:szCs w:val="28"/>
          <w:lang w:val="en-US"/>
        </w:rPr>
        <w:t>Z</w:t>
      </w:r>
      <w:r w:rsidR="000E3B9F" w:rsidRPr="000E3B9F">
        <w:rPr>
          <w:rFonts w:ascii="Times New Roman" w:eastAsia="Times New Roman" w:hAnsi="Times New Roman" w:cs="Times New Roman"/>
          <w:bCs/>
          <w:sz w:val="28"/>
          <w:szCs w:val="28"/>
          <w:vertAlign w:val="subscript"/>
        </w:rPr>
        <w:t>1</w:t>
      </w:r>
      <w:r w:rsidR="000E3B9F" w:rsidRPr="000E3B9F">
        <w:rPr>
          <w:rFonts w:ascii="Times New Roman" w:eastAsia="Times New Roman" w:hAnsi="Times New Roman" w:cs="Times New Roman"/>
          <w:bCs/>
          <w:sz w:val="28"/>
          <w:szCs w:val="28"/>
        </w:rPr>
        <w:t xml:space="preserve">(Ом) = 1 + </w:t>
      </w:r>
      <w:r w:rsidR="000E3B9F" w:rsidRPr="000E3B9F">
        <w:rPr>
          <w:rFonts w:ascii="Times New Roman" w:eastAsia="Times New Roman" w:hAnsi="Times New Roman" w:cs="Times New Roman"/>
          <w:bCs/>
          <w:i/>
          <w:sz w:val="28"/>
          <w:szCs w:val="28"/>
          <w:lang w:val="en-US"/>
        </w:rPr>
        <w:t>i</w: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lang w:val="en-US"/>
        </w:rPr>
        <w:t>Z</w:t>
      </w:r>
      <w:r w:rsidR="000E3B9F" w:rsidRPr="000E3B9F">
        <w:rPr>
          <w:rFonts w:ascii="Times New Roman" w:eastAsia="Times New Roman" w:hAnsi="Times New Roman" w:cs="Times New Roman"/>
          <w:bCs/>
          <w:sz w:val="28"/>
          <w:szCs w:val="28"/>
          <w:vertAlign w:val="subscript"/>
        </w:rPr>
        <w:t>2</w:t>
      </w:r>
      <w:r w:rsidR="000E3B9F" w:rsidRPr="000E3B9F">
        <w:rPr>
          <w:rFonts w:ascii="Times New Roman" w:eastAsia="Times New Roman" w:hAnsi="Times New Roman" w:cs="Times New Roman"/>
          <w:bCs/>
          <w:sz w:val="28"/>
          <w:szCs w:val="28"/>
        </w:rPr>
        <w:t>(Ом) = – 4</w:t>
      </w:r>
      <w:r w:rsidR="000E3B9F" w:rsidRPr="000E3B9F">
        <w:rPr>
          <w:rFonts w:ascii="Times New Roman" w:eastAsia="Times New Roman" w:hAnsi="Times New Roman" w:cs="Times New Roman"/>
          <w:bCs/>
          <w:i/>
          <w:sz w:val="28"/>
          <w:szCs w:val="28"/>
          <w:lang w:val="en-US"/>
        </w:rPr>
        <w:t>i</w: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lang w:val="en-US"/>
        </w:rPr>
        <w:t>Z</w:t>
      </w:r>
      <w:r w:rsidR="000E3B9F" w:rsidRPr="000E3B9F">
        <w:rPr>
          <w:rFonts w:ascii="Times New Roman" w:eastAsia="Times New Roman" w:hAnsi="Times New Roman" w:cs="Times New Roman"/>
          <w:bCs/>
          <w:sz w:val="28"/>
          <w:szCs w:val="28"/>
          <w:vertAlign w:val="subscript"/>
        </w:rPr>
        <w:t>3</w:t>
      </w:r>
      <w:r w:rsidR="000E3B9F" w:rsidRPr="000E3B9F">
        <w:rPr>
          <w:rFonts w:ascii="Times New Roman" w:eastAsia="Times New Roman" w:hAnsi="Times New Roman" w:cs="Times New Roman"/>
          <w:bCs/>
          <w:sz w:val="28"/>
          <w:szCs w:val="28"/>
        </w:rPr>
        <w:t>(Ом) = 4 – 3</w:t>
      </w:r>
      <w:r w:rsidR="000E3B9F" w:rsidRPr="000E3B9F">
        <w:rPr>
          <w:rFonts w:ascii="Times New Roman" w:eastAsia="Times New Roman" w:hAnsi="Times New Roman" w:cs="Times New Roman"/>
          <w:bCs/>
          <w:i/>
          <w:sz w:val="28"/>
          <w:szCs w:val="28"/>
          <w:lang w:val="en-US"/>
        </w:rPr>
        <w:t>i</w:t>
      </w:r>
      <w:r w:rsidR="000E3B9F"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lastRenderedPageBreak/>
        <w:t>Z</w:t>
      </w:r>
      <w:r w:rsidRPr="000E3B9F">
        <w:rPr>
          <w:rFonts w:ascii="Times New Roman" w:eastAsia="Times New Roman" w:hAnsi="Times New Roman" w:cs="Times New Roman"/>
          <w:bCs/>
          <w:sz w:val="28"/>
          <w:szCs w:val="28"/>
          <w:vertAlign w:val="subscript"/>
        </w:rPr>
        <w:t>4</w:t>
      </w:r>
      <w:r w:rsidRPr="000E3B9F">
        <w:rPr>
          <w:rFonts w:ascii="Times New Roman" w:eastAsia="Times New Roman" w:hAnsi="Times New Roman" w:cs="Times New Roman"/>
          <w:bCs/>
          <w:sz w:val="28"/>
          <w:szCs w:val="28"/>
        </w:rPr>
        <w:t>(Ом) = 2</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vertAlign w:val="subscript"/>
        </w:rPr>
        <w:t>5</w:t>
      </w:r>
      <w:r w:rsidRPr="000E3B9F">
        <w:rPr>
          <w:rFonts w:ascii="Times New Roman" w:eastAsia="Times New Roman" w:hAnsi="Times New Roman" w:cs="Times New Roman"/>
          <w:bCs/>
          <w:sz w:val="28"/>
          <w:szCs w:val="28"/>
        </w:rPr>
        <w:t>(Ом)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sz w:val="28"/>
          <w:szCs w:val="28"/>
        </w:rPr>
        <w:t>.</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pict>
          <v:group id="_x0000_s47929" style="position:absolute;left:0;text-align:left;margin-left:80.85pt;margin-top:15.65pt;width:380.85pt;height:131.1pt;z-index:251696128" coordorigin="2468,4595" coordsize="7617,2622">
            <v:shape id="_x0000_s47930" type="#_x0000_t202" style="position:absolute;left:4069;top:4607;width:636;height:501" stroked="f">
              <v:textbox style="mso-next-textbox:#_x0000_s47930">
                <w:txbxContent>
                  <w:p w:rsidR="009B4D2F" w:rsidRPr="00A86D97" w:rsidRDefault="009B4D2F" w:rsidP="000E3B9F">
                    <w:pPr>
                      <w:rPr>
                        <w:sz w:val="28"/>
                        <w:szCs w:val="28"/>
                        <w:vertAlign w:val="subscript"/>
                        <w:lang w:val="en-US"/>
                      </w:rPr>
                    </w:pPr>
                    <w:r>
                      <w:rPr>
                        <w:sz w:val="28"/>
                        <w:szCs w:val="28"/>
                        <w:lang w:val="en-US"/>
                      </w:rPr>
                      <w:t>Z</w:t>
                    </w:r>
                    <w:r>
                      <w:rPr>
                        <w:sz w:val="28"/>
                        <w:szCs w:val="28"/>
                        <w:vertAlign w:val="subscript"/>
                        <w:lang w:val="en-US"/>
                      </w:rPr>
                      <w:t>1</w:t>
                    </w:r>
                  </w:p>
                </w:txbxContent>
              </v:textbox>
            </v:shape>
            <v:shape id="_x0000_s47931" type="#_x0000_t202" style="position:absolute;left:8043;top:4595;width:636;height:501" stroked="f">
              <v:textbox style="mso-next-textbox:#_x0000_s47931">
                <w:txbxContent>
                  <w:p w:rsidR="009B4D2F" w:rsidRPr="00A86D97" w:rsidRDefault="009B4D2F" w:rsidP="000E3B9F">
                    <w:pPr>
                      <w:rPr>
                        <w:sz w:val="28"/>
                        <w:szCs w:val="28"/>
                        <w:vertAlign w:val="subscript"/>
                        <w:lang w:val="en-US"/>
                      </w:rPr>
                    </w:pPr>
                    <w:r>
                      <w:rPr>
                        <w:sz w:val="28"/>
                        <w:szCs w:val="28"/>
                        <w:lang w:val="en-US"/>
                      </w:rPr>
                      <w:t>Z</w:t>
                    </w:r>
                    <w:r>
                      <w:rPr>
                        <w:sz w:val="28"/>
                        <w:szCs w:val="28"/>
                        <w:vertAlign w:val="subscript"/>
                        <w:lang w:val="en-US"/>
                      </w:rPr>
                      <w:t>3</w:t>
                    </w:r>
                  </w:p>
                </w:txbxContent>
              </v:textbox>
            </v:shape>
            <v:shape id="_x0000_s47932" type="#_x0000_t202" style="position:absolute;left:9449;top:5968;width:636;height:501" stroked="f">
              <v:textbox style="mso-next-textbox:#_x0000_s47932">
                <w:txbxContent>
                  <w:p w:rsidR="009B4D2F" w:rsidRPr="00A86D97" w:rsidRDefault="009B4D2F" w:rsidP="000E3B9F">
                    <w:pPr>
                      <w:rPr>
                        <w:sz w:val="28"/>
                        <w:szCs w:val="28"/>
                        <w:vertAlign w:val="subscript"/>
                        <w:lang w:val="en-US"/>
                      </w:rPr>
                    </w:pPr>
                    <w:r>
                      <w:rPr>
                        <w:sz w:val="28"/>
                        <w:szCs w:val="28"/>
                        <w:lang w:val="en-US"/>
                      </w:rPr>
                      <w:t>Z</w:t>
                    </w:r>
                    <w:r>
                      <w:rPr>
                        <w:sz w:val="28"/>
                        <w:szCs w:val="28"/>
                        <w:vertAlign w:val="subscript"/>
                        <w:lang w:val="en-US"/>
                      </w:rPr>
                      <w:t>5</w:t>
                    </w:r>
                  </w:p>
                </w:txbxContent>
              </v:textbox>
            </v:shape>
            <v:shape id="_x0000_s47933" type="#_x0000_t202" style="position:absolute;left:5950;top:4597;width:670;height:501" stroked="f">
              <v:textbox style="mso-next-textbox:#_x0000_s47933">
                <w:txbxContent>
                  <w:p w:rsidR="009B4D2F" w:rsidRPr="00A86D97" w:rsidRDefault="009B4D2F" w:rsidP="000E3B9F">
                    <w:pPr>
                      <w:rPr>
                        <w:sz w:val="28"/>
                        <w:szCs w:val="28"/>
                        <w:vertAlign w:val="subscript"/>
                        <w:lang w:val="en-US"/>
                      </w:rPr>
                    </w:pPr>
                    <w:r>
                      <w:rPr>
                        <w:sz w:val="28"/>
                        <w:szCs w:val="28"/>
                        <w:lang w:val="en-US"/>
                      </w:rPr>
                      <w:t>Z</w:t>
                    </w:r>
                    <w:r>
                      <w:rPr>
                        <w:sz w:val="28"/>
                        <w:szCs w:val="28"/>
                        <w:vertAlign w:val="subscript"/>
                        <w:lang w:val="en-US"/>
                      </w:rPr>
                      <w:t>2</w:t>
                    </w:r>
                  </w:p>
                </w:txbxContent>
              </v:textbox>
            </v:shape>
            <v:group id="_x0000_s47934" style="position:absolute;left:2468;top:5094;width:7007;height:2123" coordorigin="2049,9930" coordsize="7007,2123">
              <v:rect id="_x0000_s47935" style="position:absolute;left:3399;top:9930;width:1005;height:251"/>
              <v:rect id="_x0000_s47936" style="position:absolute;left:8428;top:10923;width:1005;height:251;rotation:-90"/>
              <v:rect id="_x0000_s47937" style="position:absolute;left:6408;top:10929;width:1005;height:251;rotation:-90"/>
              <v:rect id="_x0000_s47938" style="position:absolute;left:7451;top:9946;width:1005;height:251"/>
              <v:rect id="_x0000_s47939" style="position:absolute;left:5347;top:9935;width:1005;height:251"/>
              <v:oval id="_x0000_s47940" style="position:absolute;left:2093;top:9996;width:143;height:143"/>
              <v:oval id="_x0000_s47941" style="position:absolute;left:2049;top:11910;width:143;height:143"/>
              <v:line id="_x0000_s47942" style="position:absolute" from="2244,10080" to="3382,10080"/>
              <v:line id="_x0000_s47943" style="position:absolute" from="4410,10069" to="5364,10069"/>
              <v:line id="_x0000_s47944" style="position:absolute" from="6357,10058" to="7427,10058"/>
              <v:line id="_x0000_s47945" style="position:absolute" from="2210,11989" to="8942,11989"/>
              <v:line id="_x0000_s47946" style="position:absolute;flip:x" from="8925,11570" to="8925,11973"/>
              <v:line id="_x0000_s47947" style="position:absolute" from="8931,10052" to="8931,10555"/>
              <v:line id="_x0000_s47948" style="position:absolute" from="6911,10057" to="6911,10560"/>
              <v:line id="_x0000_s47949" style="position:absolute" from="8489,10047" to="8940,10047"/>
              <v:line id="_x0000_s47950" style="position:absolute" from="6921,11559" to="6921,11995"/>
            </v:group>
            <v:shape id="_x0000_s47951" type="#_x0000_t202" style="position:absolute;left:6519;top:5952;width:636;height:501" stroked="f">
              <v:textbox style="mso-next-textbox:#_x0000_s47951">
                <w:txbxContent>
                  <w:p w:rsidR="009B4D2F" w:rsidRPr="00A86D97" w:rsidRDefault="009B4D2F" w:rsidP="000E3B9F">
                    <w:pPr>
                      <w:rPr>
                        <w:sz w:val="28"/>
                        <w:szCs w:val="28"/>
                        <w:vertAlign w:val="subscript"/>
                        <w:lang w:val="en-US"/>
                      </w:rPr>
                    </w:pPr>
                    <w:r>
                      <w:rPr>
                        <w:sz w:val="28"/>
                        <w:szCs w:val="28"/>
                        <w:lang w:val="en-US"/>
                      </w:rPr>
                      <w:t>Z</w:t>
                    </w:r>
                    <w:r>
                      <w:rPr>
                        <w:sz w:val="28"/>
                        <w:szCs w:val="28"/>
                        <w:vertAlign w:val="subscript"/>
                        <w:lang w:val="en-US"/>
                      </w:rPr>
                      <w:t>4</w:t>
                    </w:r>
                  </w:p>
                </w:txbxContent>
              </v:textbox>
            </v:shape>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2F4E14" w:rsidRDefault="002F4E14"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p>
    <w:p w:rsidR="002F4E14" w:rsidRDefault="002F4E14"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p>
    <w:p w:rsidR="000E3B9F" w:rsidRPr="000E3B9F" w:rsidRDefault="002F4E14"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w:t>
      </w:r>
      <w:r w:rsidR="000E3B9F" w:rsidRPr="000E3B9F">
        <w:rPr>
          <w:rFonts w:ascii="Times New Roman" w:eastAsia="Times New Roman" w:hAnsi="Times New Roman" w:cs="Times New Roman"/>
          <w:b/>
          <w:bCs/>
          <w:sz w:val="28"/>
          <w:szCs w:val="28"/>
        </w:rPr>
        <w:t xml:space="preserve"> </w:t>
      </w:r>
      <w:r w:rsidR="000E3B9F" w:rsidRPr="000E3B9F">
        <w:rPr>
          <w:rFonts w:ascii="Times New Roman" w:eastAsia="Times New Roman" w:hAnsi="Times New Roman" w:cs="Times New Roman"/>
          <w:b/>
          <w:bCs/>
          <w:sz w:val="28"/>
          <w:szCs w:val="28"/>
          <w:lang w:val="en-US"/>
        </w:rPr>
        <w:t>V</w:t>
      </w:r>
      <w:r w:rsidR="000E3B9F"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
          <w:bCs/>
          <w:sz w:val="28"/>
          <w:szCs w:val="28"/>
        </w:rPr>
        <w:t>Интегральное исчисление</w:t>
      </w:r>
    </w:p>
    <w:p w:rsidR="000E3B9F" w:rsidRPr="000E3B9F"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15.</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
          <w:bCs/>
          <w:sz w:val="28"/>
          <w:szCs w:val="28"/>
        </w:rPr>
        <w:t>«</w:t>
      </w:r>
      <w:r w:rsidR="00A8101E">
        <w:rPr>
          <w:rFonts w:ascii="Times New Roman" w:eastAsia="Times New Roman" w:hAnsi="Times New Roman" w:cs="Times New Roman"/>
          <w:b/>
          <w:bCs/>
          <w:sz w:val="28"/>
          <w:szCs w:val="28"/>
        </w:rPr>
        <w:t>П</w:t>
      </w:r>
      <w:r w:rsidR="00A8101E" w:rsidRPr="000E3B9F">
        <w:rPr>
          <w:rFonts w:ascii="Times New Roman" w:eastAsia="Times New Roman" w:hAnsi="Times New Roman" w:cs="Times New Roman"/>
          <w:b/>
          <w:bCs/>
          <w:sz w:val="28"/>
          <w:szCs w:val="28"/>
        </w:rPr>
        <w:t>ервообразная функции и неопределенный интеграл</w:t>
      </w:r>
      <w:r w:rsidRPr="000E3B9F">
        <w:rPr>
          <w:rFonts w:ascii="Times New Roman" w:eastAsia="Times New Roman" w:hAnsi="Times New Roman" w:cs="Times New Roman"/>
          <w:b/>
          <w:bCs/>
          <w:sz w:val="28"/>
          <w:szCs w:val="28"/>
        </w:rPr>
        <w:t>»</w:t>
      </w:r>
    </w:p>
    <w:p w:rsidR="000E3B9F" w:rsidRPr="002318F4"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2318F4">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интеграл методом непосредственного интегрирования </w:t>
      </w:r>
      <w:r w:rsidRPr="000E3B9F">
        <w:rPr>
          <w:rFonts w:ascii="Times New Roman" w:eastAsia="Times New Roman" w:hAnsi="Times New Roman" w:cs="Times New Roman"/>
          <w:bCs/>
          <w:sz w:val="28"/>
          <w:szCs w:val="28"/>
        </w:rPr>
        <w:object w:dxaOrig="1900" w:dyaOrig="680">
          <v:shape id="_x0000_i1439" type="#_x0000_t75" style="width:108pt;height:40pt" o:ole="" fillcolor="window">
            <v:imagedata r:id="rId803" o:title=""/>
          </v:shape>
          <o:OLEObject Type="Embed" ProgID="Equation.3" ShapeID="_x0000_i1439" DrawAspect="Content" ObjectID="_1552071249" r:id="rId804"/>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8"/>
        </w:numPr>
        <w:tabs>
          <w:tab w:val="left" w:pos="0"/>
          <w:tab w:val="num" w:pos="426"/>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Для приведения интеграла к табличному, разделим числитель п</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членно на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представив подынтегральную функцию в виде суммы трех др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бей: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960" w:dyaOrig="780">
          <v:shape id="_x0000_i1440" type="#_x0000_t75" style="width:487.35pt;height:41.35pt" o:ole="" fillcolor="window">
            <v:imagedata r:id="rId805" o:title=""/>
          </v:shape>
          <o:OLEObject Type="Embed" ProgID="Equation.3" ShapeID="_x0000_i1440" DrawAspect="Content" ObjectID="_1552071250" r:id="rId806"/>
        </w:object>
      </w:r>
      <w:r w:rsidRPr="000E3B9F">
        <w:rPr>
          <w:rFonts w:ascii="Times New Roman" w:eastAsia="Times New Roman" w:hAnsi="Times New Roman" w:cs="Times New Roman"/>
          <w:b/>
          <w:bCs/>
          <w:i/>
          <w:sz w:val="28"/>
          <w:szCs w:val="28"/>
        </w:rPr>
        <w:t xml:space="preserve"> 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интеграл </w:t>
      </w:r>
      <w:r w:rsidRPr="000E3B9F">
        <w:rPr>
          <w:rFonts w:ascii="Times New Roman" w:eastAsia="Times New Roman" w:hAnsi="Times New Roman" w:cs="Times New Roman"/>
          <w:bCs/>
          <w:sz w:val="28"/>
          <w:szCs w:val="28"/>
        </w:rPr>
        <w:object w:dxaOrig="1800" w:dyaOrig="740">
          <v:shape id="_x0000_i1441" type="#_x0000_t75" style="width:90pt;height:37.35pt" o:ole="" fillcolor="window">
            <v:imagedata r:id="rId807" o:title=""/>
          </v:shape>
          <o:OLEObject Type="Embed" ProgID="Equation.3" ShapeID="_x0000_i1441" DrawAspect="Content" ObjectID="_1552071251" r:id="rId808"/>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9"/>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Поскольку   </w:t>
      </w:r>
      <w:r w:rsidRPr="000E3B9F">
        <w:rPr>
          <w:rFonts w:ascii="Times New Roman" w:eastAsia="Times New Roman" w:hAnsi="Times New Roman" w:cs="Times New Roman"/>
          <w:bCs/>
          <w:sz w:val="28"/>
          <w:szCs w:val="28"/>
        </w:rPr>
        <w:object w:dxaOrig="2400" w:dyaOrig="440">
          <v:shape id="_x0000_i1442" type="#_x0000_t75" style="width:120pt;height:22.65pt" o:ole="" fillcolor="window">
            <v:imagedata r:id="rId809" o:title=""/>
          </v:shape>
          <o:OLEObject Type="Embed" ProgID="Equation.3" ShapeID="_x0000_i1442" DrawAspect="Content" ObjectID="_1552071252" r:id="rId810"/>
        </w:object>
      </w:r>
      <w:r w:rsidRPr="000E3B9F">
        <w:rPr>
          <w:rFonts w:ascii="Times New Roman" w:eastAsia="Times New Roman" w:hAnsi="Times New Roman" w:cs="Times New Roman"/>
          <w:bCs/>
          <w:sz w:val="28"/>
          <w:szCs w:val="28"/>
        </w:rPr>
        <w:t xml:space="preserve">, то используем замену переменной  </w:t>
      </w:r>
      <w:r w:rsidRPr="000E3B9F">
        <w:rPr>
          <w:rFonts w:ascii="Times New Roman" w:eastAsia="Times New Roman" w:hAnsi="Times New Roman" w:cs="Times New Roman"/>
          <w:bCs/>
          <w:sz w:val="28"/>
          <w:szCs w:val="28"/>
        </w:rPr>
        <w:object w:dxaOrig="960" w:dyaOrig="300">
          <v:shape id="_x0000_i1443" type="#_x0000_t75" style="width:48pt;height:16pt" o:ole="" fillcolor="window">
            <v:imagedata r:id="rId811" o:title=""/>
          </v:shape>
          <o:OLEObject Type="Embed" ProgID="Equation.3" ShapeID="_x0000_i1443" DrawAspect="Content" ObjectID="_1552071253" r:id="rId812"/>
        </w:object>
      </w:r>
      <w:r w:rsidRPr="000E3B9F">
        <w:rPr>
          <w:rFonts w:ascii="Times New Roman" w:eastAsia="Times New Roman" w:hAnsi="Times New Roman" w:cs="Times New Roman"/>
          <w:bCs/>
          <w:sz w:val="28"/>
          <w:szCs w:val="28"/>
        </w:rPr>
        <w:t xml:space="preserve">. Тогда   </w:t>
      </w:r>
      <w:r w:rsidRPr="000E3B9F">
        <w:rPr>
          <w:rFonts w:ascii="Times New Roman" w:eastAsia="Times New Roman" w:hAnsi="Times New Roman" w:cs="Times New Roman"/>
          <w:bCs/>
          <w:sz w:val="28"/>
          <w:szCs w:val="28"/>
        </w:rPr>
        <w:object w:dxaOrig="1880" w:dyaOrig="340">
          <v:shape id="_x0000_i1444" type="#_x0000_t75" style="width:100pt;height:18pt" o:ole="" fillcolor="window">
            <v:imagedata r:id="rId813" o:title=""/>
          </v:shape>
          <o:OLEObject Type="Embed" ProgID="Equation.3" ShapeID="_x0000_i1444" DrawAspect="Content" ObjectID="_1552071254" r:id="rId814"/>
        </w:object>
      </w:r>
      <w:r w:rsidRPr="000E3B9F">
        <w:rPr>
          <w:rFonts w:ascii="Times New Roman" w:eastAsia="Times New Roman" w:hAnsi="Times New Roman" w:cs="Times New Roman"/>
          <w:bCs/>
          <w:sz w:val="28"/>
          <w:szCs w:val="28"/>
        </w:rPr>
        <w:t>.</w:t>
      </w:r>
    </w:p>
    <w:p w:rsidR="000E3B9F" w:rsidRPr="000E3B9F" w:rsidRDefault="000E3B9F" w:rsidP="002318F4">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340" w:dyaOrig="740">
          <v:shape id="_x0000_i1445" type="#_x0000_t75" style="width:467.35pt;height:37.35pt" o:ole="" fillcolor="window">
            <v:imagedata r:id="rId815" o:title=""/>
          </v:shape>
          <o:OLEObject Type="Embed" ProgID="Equation.3" ShapeID="_x0000_i1445" DrawAspect="Content" ObjectID="_1552071255" r:id="rId81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sz w:val="28"/>
          <w:szCs w:val="28"/>
        </w:rPr>
        <w:t xml:space="preserve"> Вычислите интеграл </w:t>
      </w:r>
      <w:r w:rsidRPr="000E3B9F">
        <w:rPr>
          <w:rFonts w:ascii="Times New Roman" w:eastAsia="Times New Roman" w:hAnsi="Times New Roman" w:cs="Times New Roman"/>
          <w:bCs/>
          <w:sz w:val="28"/>
          <w:szCs w:val="28"/>
        </w:rPr>
        <w:object w:dxaOrig="1120" w:dyaOrig="480">
          <v:shape id="_x0000_i1446" type="#_x0000_t75" style="width:65.35pt;height:28.65pt" o:ole="" fillcolor="window">
            <v:imagedata r:id="rId817" o:title=""/>
          </v:shape>
          <o:OLEObject Type="Embed" ProgID="Equation.3" ShapeID="_x0000_i1446" DrawAspect="Content" ObjectID="_1552071256" r:id="rId818"/>
        </w:object>
      </w:r>
    </w:p>
    <w:p w:rsidR="000E3B9F" w:rsidRPr="000E3B9F" w:rsidRDefault="000E3B9F" w:rsidP="00044DEB">
      <w:pPr>
        <w:numPr>
          <w:ilvl w:val="0"/>
          <w:numId w:val="48"/>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Интеграл содержит произведение двух функций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lang w:val="en-US"/>
        </w:rPr>
        <w:t>e</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vertAlign w:val="superscript"/>
          <w:lang w:val="en-US"/>
        </w:rPr>
        <w:t>x</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xml:space="preserve">. Способ постановки не дает возможности найти этот интеграл. Обозначим </w:t>
      </w:r>
      <w:r w:rsidRPr="000E3B9F">
        <w:rPr>
          <w:rFonts w:ascii="Times New Roman" w:eastAsia="Times New Roman" w:hAnsi="Times New Roman" w:cs="Times New Roman"/>
          <w:bCs/>
          <w:i/>
          <w:sz w:val="28"/>
          <w:szCs w:val="28"/>
          <w:lang w:val="en-US"/>
        </w:rPr>
        <w:t>u</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dv</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e</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vertAlign w:val="superscript"/>
          <w:lang w:val="en-US"/>
        </w:rPr>
        <w:t>x</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sz w:val="28"/>
          <w:szCs w:val="28"/>
        </w:rPr>
        <w:t xml:space="preserve">, тогда </w:t>
      </w:r>
      <w:r w:rsidRPr="000E3B9F">
        <w:rPr>
          <w:rFonts w:ascii="Times New Roman" w:eastAsia="Times New Roman" w:hAnsi="Times New Roman" w:cs="Times New Roman"/>
          <w:bCs/>
          <w:i/>
          <w:sz w:val="28"/>
          <w:szCs w:val="28"/>
          <w:lang w:val="en-US"/>
        </w:rPr>
        <w:t>du</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sz w:val="28"/>
          <w:szCs w:val="28"/>
        </w:rPr>
        <w:t xml:space="preserve">, найдем значение  </w:t>
      </w:r>
      <w:r w:rsidRPr="000E3B9F">
        <w:rPr>
          <w:rFonts w:ascii="Times New Roman" w:eastAsia="Times New Roman" w:hAnsi="Times New Roman" w:cs="Times New Roman"/>
          <w:bCs/>
          <w:i/>
          <w:sz w:val="28"/>
          <w:szCs w:val="28"/>
          <w:lang w:val="en-US"/>
        </w:rPr>
        <w:t>v</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3840" w:dyaOrig="700">
          <v:shape id="_x0000_i1447" type="#_x0000_t75" style="width:186pt;height:34.65pt" o:ole="" fillcolor="window">
            <v:imagedata r:id="rId819" o:title=""/>
          </v:shape>
          <o:OLEObject Type="Embed" ProgID="Equation.3" ShapeID="_x0000_i1447" DrawAspect="Content" ObjectID="_1552071257" r:id="rId82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 формуле интегрирования по частям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8460" w:dyaOrig="960">
          <v:shape id="_x0000_i1448" type="#_x0000_t75" style="width:479.35pt;height:55.35pt" o:ole="" fillcolor="window">
            <v:imagedata r:id="rId821" o:title=""/>
          </v:shape>
          <o:OLEObject Type="Embed" ProgID="Equation.3" ShapeID="_x0000_i1448" DrawAspect="Content" ObjectID="_1552071258" r:id="rId822"/>
        </w:objec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732" type="#_x0000_t75" style="position:absolute;left:0;text-align:left;margin-left:0;margin-top:68.25pt;width:.4pt;height:.7pt;z-index:251671552" o:allowincell="f">
            <v:imagedata r:id="rId622" o:title=""/>
            <w10:wrap type="topAndBottom"/>
          </v:shape>
          <o:OLEObject Type="Embed" ProgID="Equation.3" ShapeID="_x0000_s47732" DrawAspect="Content" ObjectID="_1552071690" r:id="rId823"/>
        </w:pict>
      </w:r>
      <w:r w:rsidR="000E3B9F" w:rsidRPr="000E3B9F">
        <w:rPr>
          <w:rFonts w:ascii="Times New Roman" w:eastAsia="Times New Roman" w:hAnsi="Times New Roman" w:cs="Times New Roman"/>
          <w:bCs/>
          <w:sz w:val="28"/>
          <w:szCs w:val="28"/>
        </w:rPr>
        <w:t xml:space="preserve">= </w:t>
      </w:r>
      <w:r w:rsidR="000E3B9F" w:rsidRPr="000E3B9F">
        <w:rPr>
          <w:rFonts w:ascii="Times New Roman" w:eastAsia="Times New Roman" w:hAnsi="Times New Roman" w:cs="Times New Roman"/>
          <w:bCs/>
          <w:sz w:val="28"/>
          <w:szCs w:val="28"/>
        </w:rPr>
        <w:object w:dxaOrig="3420" w:dyaOrig="620">
          <v:shape id="_x0000_i1449" type="#_x0000_t75" style="width:198.65pt;height:36pt" o:ole="">
            <v:imagedata r:id="rId824" o:title=""/>
          </v:shape>
          <o:OLEObject Type="Embed" ProgID="Equation.3" ShapeID="_x0000_i1449" DrawAspect="Content" ObjectID="_1552071259" r:id="rId825"/>
        </w:object>
      </w:r>
      <w:r w:rsidR="000E3B9F" w:rsidRPr="000E3B9F">
        <w:rPr>
          <w:rFonts w:ascii="Times New Roman" w:eastAsia="Times New Roman" w:hAnsi="Times New Roman" w:cs="Times New Roman"/>
          <w:bCs/>
          <w:sz w:val="28"/>
          <w:szCs w:val="28"/>
        </w:rPr>
        <w:object w:dxaOrig="2200" w:dyaOrig="620">
          <v:shape id="_x0000_i1450" type="#_x0000_t75" style="width:127.35pt;height:36pt" o:ole="">
            <v:imagedata r:id="rId826" o:title=""/>
          </v:shape>
          <o:OLEObject Type="Embed" ProgID="Equation.3" ShapeID="_x0000_i1450" DrawAspect="Content" ObjectID="_1552071260" r:id="rId827"/>
        </w:object>
      </w:r>
      <w:r w:rsidR="000E3B9F"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интеграл  </w:t>
      </w:r>
      <w:r w:rsidRPr="000E3B9F">
        <w:rPr>
          <w:rFonts w:ascii="Times New Roman" w:eastAsia="Times New Roman" w:hAnsi="Times New Roman" w:cs="Times New Roman"/>
          <w:bCs/>
          <w:sz w:val="28"/>
          <w:szCs w:val="28"/>
        </w:rPr>
        <w:object w:dxaOrig="1800" w:dyaOrig="780">
          <v:shape id="_x0000_i1451" type="#_x0000_t75" style="width:82.65pt;height:35.35pt" o:ole="" fillcolor="window">
            <v:imagedata r:id="rId828" o:title=""/>
          </v:shape>
          <o:OLEObject Type="Embed" ProgID="Equation.3" ShapeID="_x0000_i1451" DrawAspect="Content" ObjectID="_1552071261" r:id="rId829"/>
        </w:object>
      </w:r>
      <w:r w:rsidRPr="000E3B9F">
        <w:rPr>
          <w:rFonts w:ascii="Times New Roman" w:eastAsia="Times New Roman" w:hAnsi="Times New Roman" w:cs="Times New Roman"/>
          <w:bCs/>
          <w:sz w:val="28"/>
          <w:szCs w:val="28"/>
        </w:rPr>
        <w:t>.</w:t>
      </w:r>
    </w:p>
    <w:p w:rsidR="000E3B9F" w:rsidRPr="000E3B9F" w:rsidRDefault="008F04B2" w:rsidP="00044DEB">
      <w:pPr>
        <w:numPr>
          <w:ilvl w:val="0"/>
          <w:numId w:val="48"/>
        </w:numPr>
        <w:tabs>
          <w:tab w:val="left" w:pos="0"/>
          <w:tab w:val="num" w:pos="142"/>
          <w:tab w:val="left" w:pos="1418"/>
          <w:tab w:val="left" w:pos="1843"/>
        </w:tabs>
        <w:spacing w:after="0" w:line="360" w:lineRule="auto"/>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822" style="position:absolute;left:0;text-align:left;margin-left:108.6pt;margin-top:71.5pt;width:270.5pt;height:148.45pt;z-index:251692032" coordorigin="3000,12606" coordsize="5410,2969">
            <v:shape id="_x0000_s47823" type="#_x0000_t202" style="position:absolute;left:3622;top:13513;width:1096;height:436;mso-wrap-style:none" wrapcoords="-300 0 -300 21207 21600 21207 21600 0 -300 0" stroked="f">
              <v:textbox style="mso-next-textbox:#_x0000_s47823" inset=".5mm,.3mm,.5mm,.3mm">
                <w:txbxContent>
                  <w:p w:rsidR="009B4D2F" w:rsidRDefault="009B4D2F" w:rsidP="000E3B9F">
                    <w:r w:rsidRPr="00F41EAE">
                      <w:rPr>
                        <w:position w:val="-6"/>
                        <w:sz w:val="28"/>
                      </w:rPr>
                      <w:object w:dxaOrig="980" w:dyaOrig="380">
                        <v:shape id="_x0000_i1880" type="#_x0000_t75" style="width:52pt;height:19.35pt" o:ole="">
                          <v:imagedata r:id="rId830" o:title=""/>
                        </v:shape>
                        <o:OLEObject Type="Embed" ProgID="Equation.3" ShapeID="_x0000_i1880" DrawAspect="Content" ObjectID="_1552071691" r:id="rId831"/>
                      </w:object>
                    </w:r>
                  </w:p>
                </w:txbxContent>
              </v:textbox>
            </v:shape>
            <v:shape id="_x0000_s47824" type="#_x0000_t202" style="position:absolute;left:4392;top:14319;width:746;height:714;mso-wrap-style:none" stroked="f">
              <v:textbox style="mso-next-textbox:#_x0000_s47824;mso-fit-shape-to-text:t" inset=".5mm,,.5mm">
                <w:txbxContent>
                  <w:p w:rsidR="009B4D2F" w:rsidRDefault="009B4D2F" w:rsidP="000E3B9F">
                    <w:r w:rsidRPr="00836C42">
                      <w:rPr>
                        <w:position w:val="-6"/>
                      </w:rPr>
                      <w:object w:dxaOrig="560" w:dyaOrig="279">
                        <v:shape id="_x0000_i1881" type="#_x0000_t75" style="width:34.65pt;height:16.65pt" o:ole="">
                          <v:imagedata r:id="rId832" o:title=""/>
                        </v:shape>
                        <o:OLEObject Type="Embed" ProgID="Equation.3" ShapeID="_x0000_i1881" DrawAspect="Content" ObjectID="_1552071692" r:id="rId833"/>
                      </w:object>
                    </w:r>
                  </w:p>
                </w:txbxContent>
              </v:textbox>
            </v:shape>
            <v:shape id="_x0000_s47825" type="#_x0000_t202" style="position:absolute;left:3644;top:13890;width:1097;height:474;mso-wrap-style:none" stroked="f">
              <v:textbox style="mso-next-textbox:#_x0000_s47825" inset=".5mm,,.5mm">
                <w:txbxContent>
                  <w:p w:rsidR="009B4D2F" w:rsidRDefault="009B4D2F" w:rsidP="000E3B9F">
                    <w:r w:rsidRPr="00836C42">
                      <w:rPr>
                        <w:position w:val="-6"/>
                      </w:rPr>
                      <w:object w:dxaOrig="1020" w:dyaOrig="380">
                        <v:shape id="_x0000_i1882" type="#_x0000_t75" style="width:52pt;height:19.35pt" o:ole="">
                          <v:imagedata r:id="rId834" o:title=""/>
                        </v:shape>
                        <o:OLEObject Type="Embed" ProgID="Equation.3" ShapeID="_x0000_i1882" DrawAspect="Content" ObjectID="_1552071693" r:id="rId835"/>
                      </w:object>
                    </w:r>
                  </w:p>
                </w:txbxContent>
              </v:textbox>
            </v:shape>
            <v:line id="_x0000_s47826" style="position:absolute" from="3425,14028" to="3610,14028"/>
            <v:line id="_x0000_s47827" style="position:absolute" from="4196,14745" to="4381,14745"/>
            <v:shape id="_x0000_s47828" type="#_x0000_t202" style="position:absolute;left:3084;top:12606;width:2075;height:851;mso-wrap-style:none" stroked="f">
              <v:textbox style="mso-next-textbox:#_x0000_s47828;mso-fit-shape-to-text:t">
                <w:txbxContent>
                  <w:p w:rsidR="009B4D2F" w:rsidRDefault="009B4D2F" w:rsidP="000E3B9F">
                    <w:r w:rsidRPr="003F3E31">
                      <w:rPr>
                        <w:position w:val="-12"/>
                        <w:sz w:val="28"/>
                      </w:rPr>
                      <w:object w:dxaOrig="1700" w:dyaOrig="440">
                        <v:shape id="_x0000_i1883" type="#_x0000_t75" style="width:89.35pt;height:23.35pt" o:ole="">
                          <v:imagedata r:id="rId836" o:title=""/>
                        </v:shape>
                        <o:OLEObject Type="Embed" ProgID="Equation.3" ShapeID="_x0000_i1883" DrawAspect="Content" ObjectID="_1552071694" r:id="rId837"/>
                      </w:object>
                    </w:r>
                  </w:p>
                </w:txbxContent>
              </v:textbox>
            </v:shape>
            <v:shape id="_x0000_s47829" type="#_x0000_t202" style="position:absolute;left:5060;top:12616;width:888;height:482" stroked="f">
              <v:textbox style="mso-next-textbox:#_x0000_s47829">
                <w:txbxContent>
                  <w:p w:rsidR="009B4D2F" w:rsidRPr="008E0534" w:rsidRDefault="009B4D2F" w:rsidP="000E3B9F">
                    <w:pPr>
                      <w:rPr>
                        <w:sz w:val="28"/>
                        <w:szCs w:val="28"/>
                      </w:rPr>
                    </w:pPr>
                    <w:r w:rsidRPr="008E0534">
                      <w:rPr>
                        <w:i/>
                        <w:sz w:val="28"/>
                        <w:szCs w:val="28"/>
                      </w:rPr>
                      <w:t>х</w:t>
                    </w:r>
                    <w:r>
                      <w:rPr>
                        <w:i/>
                        <w:sz w:val="28"/>
                        <w:szCs w:val="28"/>
                      </w:rPr>
                      <w:t xml:space="preserve"> </w:t>
                    </w:r>
                    <w:r w:rsidRPr="008E0534">
                      <w:rPr>
                        <w:sz w:val="28"/>
                        <w:szCs w:val="28"/>
                      </w:rPr>
                      <w:t>–</w:t>
                    </w:r>
                    <w:r>
                      <w:t xml:space="preserve"> 2</w:t>
                    </w:r>
                  </w:p>
                </w:txbxContent>
              </v:textbox>
            </v:shape>
            <v:shape id="_x0000_s47830" type="#_x0000_t202" style="position:absolute;left:6534;top:13142;width:1876;height:479" stroked="f">
              <v:textbox style="mso-next-textbox:#_x0000_s47830">
                <w:txbxContent>
                  <w:p w:rsidR="009B4D2F" w:rsidRPr="004E78CF" w:rsidRDefault="009B4D2F" w:rsidP="000E3B9F">
                    <w:pPr>
                      <w:rPr>
                        <w:sz w:val="28"/>
                        <w:szCs w:val="28"/>
                      </w:rPr>
                    </w:pPr>
                    <w:r>
                      <w:rPr>
                        <w:sz w:val="28"/>
                      </w:rPr>
                      <w:t>(целая часть)</w:t>
                    </w:r>
                  </w:p>
                </w:txbxContent>
              </v:textbox>
            </v:shape>
            <v:shape id="_x0000_s47831" type="#_x0000_t202" style="position:absolute;left:5116;top:14928;width:1473;height:647" stroked="f">
              <v:textbox style="mso-next-textbox:#_x0000_s47831">
                <w:txbxContent>
                  <w:p w:rsidR="009B4D2F" w:rsidRDefault="009B4D2F" w:rsidP="000E3B9F">
                    <w:pPr>
                      <w:autoSpaceDE w:val="0"/>
                      <w:autoSpaceDN w:val="0"/>
                      <w:adjustRightInd w:val="0"/>
                      <w:spacing w:line="360" w:lineRule="auto"/>
                      <w:jc w:val="center"/>
                      <w:rPr>
                        <w:sz w:val="28"/>
                      </w:rPr>
                    </w:pPr>
                    <w:r>
                      <w:rPr>
                        <w:sz w:val="28"/>
                      </w:rPr>
                      <w:t>( остаток)</w:t>
                    </w:r>
                  </w:p>
                  <w:p w:rsidR="009B4D2F" w:rsidRPr="004E78CF" w:rsidRDefault="009B4D2F" w:rsidP="000E3B9F"/>
                </w:txbxContent>
              </v:textbox>
            </v:shape>
            <v:line id="_x0000_s47832" style="position:absolute" from="3000,13138" to="3185,13138"/>
            <v:shape id="_x0000_s47833" type="#_x0000_t202" style="position:absolute;left:4392;top:14319;width:753;height:554;mso-wrap-style:none" stroked="f">
              <v:textbox style="mso-next-textbox:#_x0000_s47833" inset=".5mm,,.5mm">
                <w:txbxContent>
                  <w:p w:rsidR="009B4D2F" w:rsidRDefault="009B4D2F" w:rsidP="000E3B9F">
                    <w:r w:rsidRPr="00836C42">
                      <w:rPr>
                        <w:position w:val="-6"/>
                      </w:rPr>
                      <w:object w:dxaOrig="560" w:dyaOrig="279">
                        <v:shape id="_x0000_i1884" type="#_x0000_t75" style="width:34.65pt;height:16.65pt" o:ole="">
                          <v:imagedata r:id="rId838" o:title=""/>
                        </v:shape>
                        <o:OLEObject Type="Embed" ProgID="Equation.3" ShapeID="_x0000_i1884" DrawAspect="Content" ObjectID="_1552071695" r:id="rId839"/>
                      </w:object>
                    </w:r>
                  </w:p>
                </w:txbxContent>
              </v:textbox>
            </v:shape>
            <v:shape id="_x0000_s47834" type="#_x0000_t202" style="position:absolute;left:4392;top:14319;width:747;height:699;mso-wrap-style:none" stroked="f">
              <v:textbox style="mso-next-textbox:#_x0000_s47834;mso-fit-shape-to-text:t" inset=".5mm,,.5mm">
                <w:txbxContent>
                  <w:p w:rsidR="009B4D2F" w:rsidRDefault="009B4D2F" w:rsidP="000E3B9F">
                    <w:r w:rsidRPr="00836C42">
                      <w:rPr>
                        <w:position w:val="-6"/>
                      </w:rPr>
                      <w:object w:dxaOrig="600" w:dyaOrig="279">
                        <v:shape id="_x0000_i1885" type="#_x0000_t75" style="width:34.65pt;height:16pt" o:ole="">
                          <v:imagedata r:id="rId840" o:title=""/>
                        </v:shape>
                        <o:OLEObject Type="Embed" ProgID="Equation.3" ShapeID="_x0000_i1885" DrawAspect="Content" ObjectID="_1552071696" r:id="rId841"/>
                      </w:object>
                    </w:r>
                  </w:p>
                </w:txbxContent>
              </v:textbox>
            </v:shape>
            <v:shape id="_x0000_s47835" type="#_x0000_t202" style="position:absolute;left:4380;top:14643;width:791;height:654;mso-wrap-style:none" stroked="f">
              <v:textbox style="mso-next-textbox:#_x0000_s47835;mso-fit-shape-to-text:t" inset=".5mm,,.5mm">
                <w:txbxContent>
                  <w:p w:rsidR="009B4D2F" w:rsidRDefault="009B4D2F" w:rsidP="000E3B9F">
                    <w:r w:rsidRPr="00836C42">
                      <w:rPr>
                        <w:position w:val="-6"/>
                      </w:rPr>
                      <w:object w:dxaOrig="580" w:dyaOrig="279">
                        <v:shape id="_x0000_i1886" type="#_x0000_t75" style="width:36.65pt;height:13.35pt" o:ole="">
                          <v:imagedata r:id="rId842" o:title=""/>
                        </v:shape>
                        <o:OLEObject Type="Embed" ProgID="Equation.3" ShapeID="_x0000_i1886" DrawAspect="Content" ObjectID="_1552071697" r:id="rId843"/>
                      </w:object>
                    </w:r>
                  </w:p>
                </w:txbxContent>
              </v:textbox>
            </v:shape>
            <v:shape id="_x0000_s47836" type="#_x0000_t202" style="position:absolute;left:4739;top:14982;width:435;height:435" stroked="f">
              <v:textbox style="mso-next-textbox:#_x0000_s47836">
                <w:txbxContent>
                  <w:p w:rsidR="009B4D2F" w:rsidRDefault="009B4D2F" w:rsidP="000E3B9F">
                    <w:r>
                      <w:t>6</w:t>
                    </w:r>
                  </w:p>
                </w:txbxContent>
              </v:textbox>
            </v:shape>
            <v:line id="_x0000_s47837" style="position:absolute" from="4429,14995" to="5116,14995"/>
            <v:shape id="_x0000_s47838" type="#_x0000_t202" style="position:absolute;left:5108;top:13121;width:1533;height:565;mso-wrap-style:none" stroked="f">
              <v:textbox style="mso-next-textbox:#_x0000_s47838">
                <w:txbxContent>
                  <w:p w:rsidR="009B4D2F" w:rsidRDefault="009B4D2F" w:rsidP="000E3B9F">
                    <w:r w:rsidRPr="00943C9D">
                      <w:rPr>
                        <w:position w:val="-6"/>
                        <w:sz w:val="28"/>
                      </w:rPr>
                      <w:object w:dxaOrig="1180" w:dyaOrig="380">
                        <v:shape id="_x0000_i1887" type="#_x0000_t75" style="width:62pt;height:20pt" o:ole="">
                          <v:imagedata r:id="rId844" o:title=""/>
                        </v:shape>
                        <o:OLEObject Type="Embed" ProgID="Equation.3" ShapeID="_x0000_i1887" DrawAspect="Content" ObjectID="_1552071698" r:id="rId845"/>
                      </w:object>
                    </w:r>
                  </w:p>
                </w:txbxContent>
              </v:textbox>
            </v:shape>
            <v:line id="_x0000_s47839" style="position:absolute" from="5094,12757" to="5094,13459"/>
            <v:line id="_x0000_s47840" style="position:absolute" from="5076,13148" to="6599,13148"/>
            <v:line id="_x0000_s47841" style="position:absolute" from="3637,14353" to="4793,14353"/>
            <v:line id="_x0000_s47842" style="position:absolute" from="3233,13592" to="4471,13594"/>
            <v:shape id="_x0000_s47843" type="#_x0000_t202" style="position:absolute;left:3181;top:13008;width:1108;height:538;mso-wrap-style:none" stroked="f">
              <v:textbox style="mso-next-textbox:#_x0000_s47843" inset=".5mm,,.5mm">
                <w:txbxContent>
                  <w:p w:rsidR="009B4D2F" w:rsidRDefault="009B4D2F" w:rsidP="000E3B9F">
                    <w:r w:rsidRPr="00836C42">
                      <w:rPr>
                        <w:position w:val="-6"/>
                      </w:rPr>
                      <w:object w:dxaOrig="980" w:dyaOrig="380">
                        <v:shape id="_x0000_i1888" type="#_x0000_t75" style="width:52.65pt;height:20pt" o:ole="">
                          <v:imagedata r:id="rId846" o:title=""/>
                        </v:shape>
                        <o:OLEObject Type="Embed" ProgID="Equation.3" ShapeID="_x0000_i1888" DrawAspect="Content" ObjectID="_1552071699" r:id="rId847"/>
                      </w:object>
                    </w:r>
                  </w:p>
                </w:txbxContent>
              </v:textbox>
            </v:shape>
          </v:group>
        </w:pict>
      </w:r>
      <w:r w:rsidR="000E3B9F" w:rsidRPr="000E3B9F">
        <w:rPr>
          <w:rFonts w:ascii="Times New Roman" w:eastAsia="Times New Roman" w:hAnsi="Times New Roman" w:cs="Times New Roman"/>
          <w:bCs/>
          <w:sz w:val="28"/>
          <w:szCs w:val="28"/>
        </w:rPr>
        <w:t>Решение. Так как степень числителя выше степени знаменателя, т.е. это н</w:t>
      </w:r>
      <w:r w:rsidR="000E3B9F" w:rsidRPr="000E3B9F">
        <w:rPr>
          <w:rFonts w:ascii="Times New Roman" w:eastAsia="Times New Roman" w:hAnsi="Times New Roman" w:cs="Times New Roman"/>
          <w:bCs/>
          <w:sz w:val="28"/>
          <w:szCs w:val="28"/>
        </w:rPr>
        <w:t>е</w:t>
      </w:r>
      <w:r w:rsidR="000E3B9F" w:rsidRPr="000E3B9F">
        <w:rPr>
          <w:rFonts w:ascii="Times New Roman" w:eastAsia="Times New Roman" w:hAnsi="Times New Roman" w:cs="Times New Roman"/>
          <w:bCs/>
          <w:sz w:val="28"/>
          <w:szCs w:val="28"/>
        </w:rPr>
        <w:t>правильная рациональная дробь, выделим из нее целую часть, представив в виде многочлена и правильной рациональной дроби: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результате преобразования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120" w:dyaOrig="820">
          <v:shape id="_x0000_i1452" type="#_x0000_t75" style="width:456pt;height:41.35pt" o:ole="" fillcolor="window">
            <v:imagedata r:id="rId848" o:title=""/>
          </v:shape>
          <o:OLEObject Type="Embed" ProgID="Equation.3" ShapeID="_x0000_i1452" DrawAspect="Content" ObjectID="_1552071262" r:id="rId84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400" w:dyaOrig="780">
          <v:shape id="_x0000_i1453" type="#_x0000_t75" style="width:169.35pt;height:40pt" o:ole="" fillcolor="window">
            <v:imagedata r:id="rId850" o:title=""/>
          </v:shape>
          <o:OLEObject Type="Embed" ProgID="Equation.3" ShapeID="_x0000_i1453" DrawAspect="Content" ObjectID="_1552071263" r:id="rId85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интеграл  </w:t>
      </w:r>
      <w:r w:rsidRPr="000E3B9F">
        <w:rPr>
          <w:rFonts w:ascii="Times New Roman" w:eastAsia="Times New Roman" w:hAnsi="Times New Roman" w:cs="Times New Roman"/>
          <w:bCs/>
          <w:sz w:val="28"/>
          <w:szCs w:val="28"/>
        </w:rPr>
        <w:object w:dxaOrig="1540" w:dyaOrig="740">
          <v:shape id="_x0000_i1454" type="#_x0000_t75" style="width:85.35pt;height:41.35pt" o:ole="" fillcolor="window">
            <v:imagedata r:id="rId852" o:title=""/>
          </v:shape>
          <o:OLEObject Type="Embed" ProgID="Equation.3" ShapeID="_x0000_i1454" DrawAspect="Content" ObjectID="_1552071264" r:id="rId85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8"/>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Выделив в подкоренном выражении полный квадрат,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6880" w:dyaOrig="780">
          <v:shape id="_x0000_i1455" type="#_x0000_t75" style="width:400pt;height:44pt" o:ole="" fillcolor="window">
            <v:imagedata r:id="rId854" o:title=""/>
          </v:shape>
          <o:OLEObject Type="Embed" ProgID="Equation.3" ShapeID="_x0000_i1455" DrawAspect="Content" ObjectID="_1552071265" r:id="rId85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2318F4" w:rsidRDefault="000E3B9F" w:rsidP="002318F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2318F4">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15.1. Используя таблицу и основные свойства неопределенного интеграла, на</w:t>
      </w:r>
      <w:r w:rsidRPr="000E3B9F">
        <w:rPr>
          <w:rFonts w:ascii="Times New Roman" w:eastAsia="Times New Roman" w:hAnsi="Times New Roman" w:cs="Times New Roman"/>
          <w:bCs/>
          <w:sz w:val="28"/>
          <w:szCs w:val="28"/>
        </w:rPr>
        <w:t>й</w:t>
      </w:r>
      <w:r w:rsidRPr="000E3B9F">
        <w:rPr>
          <w:rFonts w:ascii="Times New Roman" w:eastAsia="Times New Roman" w:hAnsi="Times New Roman" w:cs="Times New Roman"/>
          <w:bCs/>
          <w:sz w:val="28"/>
          <w:szCs w:val="28"/>
        </w:rPr>
        <w:t>дите интеграл.</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126"/>
        <w:gridCol w:w="2552"/>
        <w:gridCol w:w="2409"/>
        <w:gridCol w:w="2941"/>
      </w:tblGrid>
      <w:tr w:rsidR="000E3B9F" w:rsidRPr="000E3B9F" w:rsidTr="000E3B9F">
        <w:tc>
          <w:tcPr>
            <w:tcW w:w="2126"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060" w:dyaOrig="499">
                <v:shape id="_x0000_i1456" type="#_x0000_t75" style="width:64.65pt;height:30pt" o:ole="">
                  <v:imagedata r:id="rId856" o:title=""/>
                </v:shape>
                <o:OLEObject Type="Embed" ProgID="Equation.3" ShapeID="_x0000_i1456" DrawAspect="Content" ObjectID="_1552071266" r:id="rId857"/>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359" w:dyaOrig="460">
                <v:shape id="_x0000_i1457" type="#_x0000_t75" style="width:82.65pt;height:28pt" o:ole="">
                  <v:imagedata r:id="rId858" o:title=""/>
                </v:shape>
                <o:OLEObject Type="Embed" ProgID="Equation.3" ShapeID="_x0000_i1457" DrawAspect="Content" ObjectID="_1552071267" r:id="rId859"/>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л)</w:t>
            </w:r>
            <w:r w:rsidRPr="000E3B9F">
              <w:rPr>
                <w:rFonts w:ascii="Times New Roman" w:eastAsia="Times New Roman" w:hAnsi="Times New Roman" w:cs="Times New Roman"/>
                <w:bCs/>
                <w:sz w:val="28"/>
                <w:szCs w:val="28"/>
              </w:rPr>
              <w:object w:dxaOrig="1040" w:dyaOrig="460">
                <v:shape id="_x0000_i1458" type="#_x0000_t75" style="width:61.35pt;height:28pt" o:ole="">
                  <v:imagedata r:id="rId860" o:title=""/>
                </v:shape>
                <o:OLEObject Type="Embed" ProgID="Equation.3" ShapeID="_x0000_i1458" DrawAspect="Content" ObjectID="_1552071268" r:id="rId861"/>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w:t>
            </w:r>
            <w:r w:rsidRPr="000E3B9F">
              <w:rPr>
                <w:rFonts w:ascii="Times New Roman" w:eastAsia="Times New Roman" w:hAnsi="Times New Roman" w:cs="Times New Roman"/>
                <w:bCs/>
                <w:sz w:val="28"/>
                <w:szCs w:val="28"/>
              </w:rPr>
              <w:object w:dxaOrig="940" w:dyaOrig="460">
                <v:shape id="_x0000_i1459" type="#_x0000_t75" style="width:58.65pt;height:28.65pt" o:ole="">
                  <v:imagedata r:id="rId862" o:title=""/>
                </v:shape>
                <o:OLEObject Type="Embed" ProgID="Equation.3" ShapeID="_x0000_i1459" DrawAspect="Content" ObjectID="_1552071269" r:id="rId863"/>
              </w:object>
            </w:r>
            <w:r w:rsidRPr="000E3B9F">
              <w:rPr>
                <w:rFonts w:ascii="Times New Roman" w:eastAsia="Times New Roman" w:hAnsi="Times New Roman" w:cs="Times New Roman"/>
                <w:bCs/>
                <w:sz w:val="28"/>
                <w:szCs w:val="28"/>
              </w:rPr>
              <w:t>;</w:t>
            </w:r>
          </w:p>
        </w:tc>
      </w:tr>
      <w:tr w:rsidR="000E3B9F" w:rsidRPr="000E3B9F" w:rsidTr="000E3B9F">
        <w:tc>
          <w:tcPr>
            <w:tcW w:w="2126"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б)</w:t>
            </w:r>
            <w:r w:rsidRPr="000E3B9F">
              <w:rPr>
                <w:rFonts w:ascii="Times New Roman" w:eastAsia="Times New Roman" w:hAnsi="Times New Roman" w:cs="Times New Roman"/>
                <w:bCs/>
                <w:noProof/>
                <w:sz w:val="28"/>
                <w:szCs w:val="28"/>
                <w:lang w:eastAsia="ru-RU"/>
              </w:rPr>
              <w:drawing>
                <wp:inline distT="0" distB="0" distL="0" distR="0">
                  <wp:extent cx="746760" cy="510540"/>
                  <wp:effectExtent l="0" t="0" r="0" b="0"/>
                  <wp:docPr id="16270" name="Рисунок 1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0"/>
                          <pic:cNvPicPr>
                            <a:picLocks noChangeAspect="1" noChangeArrowheads="1"/>
                          </pic:cNvPicPr>
                        </pic:nvPicPr>
                        <pic:blipFill>
                          <a:blip r:embed="rId864"/>
                          <a:srcRect/>
                          <a:stretch>
                            <a:fillRect/>
                          </a:stretch>
                        </pic:blipFill>
                        <pic:spPr bwMode="auto">
                          <a:xfrm>
                            <a:off x="0" y="0"/>
                            <a:ext cx="746760" cy="510540"/>
                          </a:xfrm>
                          <a:prstGeom prst="rect">
                            <a:avLst/>
                          </a:prstGeom>
                          <a:noFill/>
                          <a:ln w="9525">
                            <a:noFill/>
                            <a:miter lim="800000"/>
                            <a:headEnd/>
                            <a:tailEnd/>
                          </a:ln>
                        </pic:spPr>
                      </pic:pic>
                    </a:graphicData>
                  </a:graphic>
                </wp:inline>
              </w:drawing>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2318F4">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object w:dxaOrig="1260" w:dyaOrig="720">
                <v:shape id="_x0000_i1460" type="#_x0000_t75" style="width:72.65pt;height:42pt" o:ole="" fillcolor="window">
                  <v:imagedata r:id="rId865" o:title=""/>
                </v:shape>
                <o:OLEObject Type="Embed" ProgID="Equation.3" ShapeID="_x0000_i1460" DrawAspect="Content" ObjectID="_1552071270" r:id="rId866"/>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2318F4">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м)</w:t>
            </w:r>
            <w:r w:rsidRPr="000E3B9F">
              <w:rPr>
                <w:rFonts w:ascii="Times New Roman" w:eastAsia="Times New Roman" w:hAnsi="Times New Roman" w:cs="Times New Roman"/>
                <w:bCs/>
                <w:sz w:val="28"/>
                <w:szCs w:val="28"/>
              </w:rPr>
              <w:object w:dxaOrig="1120" w:dyaOrig="620">
                <v:shape id="_x0000_i1461" type="#_x0000_t75" style="width:70.65pt;height:37.35pt" o:ole="">
                  <v:imagedata r:id="rId867" o:title=""/>
                </v:shape>
                <o:OLEObject Type="Embed" ProgID="Equation.3" ShapeID="_x0000_i1461" DrawAspect="Content" ObjectID="_1552071271" r:id="rId868"/>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object w:dxaOrig="1460" w:dyaOrig="720">
                <v:shape id="_x0000_i1462" type="#_x0000_t75" style="width:88.65pt;height:42.65pt" o:ole="">
                  <v:imagedata r:id="rId869" o:title=""/>
                </v:shape>
                <o:OLEObject Type="Embed" ProgID="Equation.3" ShapeID="_x0000_i1462" DrawAspect="Content" ObjectID="_1552071272" r:id="rId870"/>
              </w:object>
            </w:r>
            <w:r w:rsidRPr="000E3B9F">
              <w:rPr>
                <w:rFonts w:ascii="Times New Roman" w:eastAsia="Times New Roman" w:hAnsi="Times New Roman" w:cs="Times New Roman"/>
                <w:bCs/>
                <w:sz w:val="28"/>
                <w:szCs w:val="28"/>
              </w:rPr>
              <w:t>;</w:t>
            </w:r>
          </w:p>
        </w:tc>
      </w:tr>
      <w:tr w:rsidR="000E3B9F" w:rsidRPr="000E3B9F" w:rsidTr="000E3B9F">
        <w:tc>
          <w:tcPr>
            <w:tcW w:w="2126"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160" w:dyaOrig="740">
                <v:shape id="_x0000_i1463" type="#_x0000_t75" style="width:66pt;height:42pt" o:ole="" fillcolor="window">
                  <v:imagedata r:id="rId871" o:title=""/>
                </v:shape>
                <o:OLEObject Type="Embed" ProgID="Equation.3" ShapeID="_x0000_i1463" DrawAspect="Content" ObjectID="_1552071273" r:id="rId872"/>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2318F4">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object w:dxaOrig="1560" w:dyaOrig="760">
                <v:shape id="_x0000_i1464" type="#_x0000_t75" style="width:86pt;height:42pt" o:ole="" fillcolor="window">
                  <v:imagedata r:id="rId873" o:title=""/>
                </v:shape>
                <o:OLEObject Type="Embed" ProgID="Equation.3" ShapeID="_x0000_i1464" DrawAspect="Content" ObjectID="_1552071274" r:id="rId874"/>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2318F4">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object w:dxaOrig="1120" w:dyaOrig="720">
                <v:shape id="_x0000_i1465" type="#_x0000_t75" style="width:61.35pt;height:40pt" o:ole="" fillcolor="window">
                  <v:imagedata r:id="rId875" o:title=""/>
                </v:shape>
                <o:OLEObject Type="Embed" ProgID="Equation.3" ShapeID="_x0000_i1465" DrawAspect="Content" ObjectID="_1552071275" r:id="rId876"/>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object w:dxaOrig="1520" w:dyaOrig="720">
                <v:shape id="_x0000_i1466" type="#_x0000_t75" style="width:91.35pt;height:42.65pt" o:ole="">
                  <v:imagedata r:id="rId877" o:title=""/>
                </v:shape>
                <o:OLEObject Type="Embed" ProgID="Equation.3" ShapeID="_x0000_i1466" DrawAspect="Content" ObjectID="_1552071276" r:id="rId878"/>
              </w:object>
            </w:r>
            <w:r w:rsidRPr="000E3B9F">
              <w:rPr>
                <w:rFonts w:ascii="Times New Roman" w:eastAsia="Times New Roman" w:hAnsi="Times New Roman" w:cs="Times New Roman"/>
                <w:bCs/>
                <w:sz w:val="28"/>
                <w:szCs w:val="28"/>
              </w:rPr>
              <w:t>;</w:t>
            </w:r>
          </w:p>
        </w:tc>
      </w:tr>
      <w:tr w:rsidR="000E3B9F" w:rsidRPr="000E3B9F" w:rsidTr="000E3B9F">
        <w:trPr>
          <w:trHeight w:val="1046"/>
        </w:trPr>
        <w:tc>
          <w:tcPr>
            <w:tcW w:w="2126"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520" w:dyaOrig="660">
                <v:shape id="_x0000_i1467" type="#_x0000_t75" style="width:31.35pt;height:40.65pt" o:ole="" fillcolor="window">
                  <v:imagedata r:id="rId879" o:title=""/>
                </v:shape>
                <o:OLEObject Type="Embed" ProgID="Equation.3" ShapeID="_x0000_i1467" DrawAspect="Content" ObjectID="_1552071277" r:id="rId880"/>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2318F4">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object w:dxaOrig="1120" w:dyaOrig="720">
                <v:shape id="_x0000_i1468" type="#_x0000_t75" style="width:64.65pt;height:42pt" o:ole="" fillcolor="window">
                  <v:imagedata r:id="rId881" o:title=""/>
                </v:shape>
                <o:OLEObject Type="Embed" ProgID="Equation.3" ShapeID="_x0000_i1468" DrawAspect="Content" ObjectID="_1552071278" r:id="rId882"/>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2318F4">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object w:dxaOrig="1040" w:dyaOrig="720">
                <v:shape id="_x0000_i1469" type="#_x0000_t75" style="width:60pt;height:42pt" o:ole="" fillcolor="window">
                  <v:imagedata r:id="rId883" o:title=""/>
                </v:shape>
                <o:OLEObject Type="Embed" ProgID="Equation.3" ShapeID="_x0000_i1469" DrawAspect="Content" ObjectID="_1552071279" r:id="rId884"/>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у)</w:t>
            </w:r>
            <w:r w:rsidRPr="000E3B9F">
              <w:rPr>
                <w:rFonts w:ascii="Times New Roman" w:eastAsia="Times New Roman" w:hAnsi="Times New Roman" w:cs="Times New Roman"/>
                <w:bCs/>
                <w:sz w:val="28"/>
                <w:szCs w:val="28"/>
              </w:rPr>
              <w:object w:dxaOrig="1460" w:dyaOrig="660">
                <v:shape id="_x0000_i1470" type="#_x0000_t75" style="width:88.65pt;height:40pt" o:ole="">
                  <v:imagedata r:id="rId885" o:title=""/>
                </v:shape>
                <o:OLEObject Type="Embed" ProgID="Equation.3" ShapeID="_x0000_i1470" DrawAspect="Content" ObjectID="_1552071280" r:id="rId886"/>
              </w:object>
            </w:r>
            <w:r w:rsidRPr="000E3B9F">
              <w:rPr>
                <w:rFonts w:ascii="Times New Roman" w:eastAsia="Times New Roman" w:hAnsi="Times New Roman" w:cs="Times New Roman"/>
                <w:bCs/>
                <w:sz w:val="28"/>
                <w:szCs w:val="28"/>
              </w:rPr>
              <w:t>;</w:t>
            </w:r>
          </w:p>
        </w:tc>
      </w:tr>
      <w:tr w:rsidR="000E3B9F" w:rsidRPr="000E3B9F" w:rsidTr="000E3B9F">
        <w:trPr>
          <w:trHeight w:val="1046"/>
        </w:trPr>
        <w:tc>
          <w:tcPr>
            <w:tcW w:w="2126"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1060" w:dyaOrig="720">
                <v:shape id="_x0000_i1471" type="#_x0000_t75" style="width:61.35pt;height:42pt" o:ole="" fillcolor="window">
                  <v:imagedata r:id="rId887" o:title=""/>
                </v:shape>
                <o:OLEObject Type="Embed" ProgID="Equation.3" ShapeID="_x0000_i1471" DrawAspect="Content" ObjectID="_1552071281" r:id="rId888"/>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2318F4">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к)</w:t>
            </w:r>
            <w:r w:rsidRPr="000E3B9F">
              <w:rPr>
                <w:rFonts w:ascii="Times New Roman" w:eastAsia="Times New Roman" w:hAnsi="Times New Roman" w:cs="Times New Roman"/>
                <w:bCs/>
                <w:sz w:val="28"/>
                <w:szCs w:val="28"/>
              </w:rPr>
              <w:object w:dxaOrig="1060" w:dyaOrig="820">
                <v:shape id="_x0000_i1472" type="#_x0000_t75" style="width:61.35pt;height:48pt" o:ole="" fillcolor="window">
                  <v:imagedata r:id="rId889" o:title=""/>
                </v:shape>
                <o:OLEObject Type="Embed" ProgID="Equation.3" ShapeID="_x0000_i1472" DrawAspect="Content" ObjectID="_1552071282" r:id="rId890"/>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2318F4">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w:t>
            </w:r>
            <w:r w:rsidRPr="000E3B9F">
              <w:rPr>
                <w:rFonts w:ascii="Times New Roman" w:eastAsia="Times New Roman" w:hAnsi="Times New Roman" w:cs="Times New Roman"/>
                <w:bCs/>
                <w:sz w:val="28"/>
                <w:szCs w:val="28"/>
              </w:rPr>
              <w:object w:dxaOrig="1359" w:dyaOrig="720">
                <v:shape id="_x0000_i1473" type="#_x0000_t75" style="width:82pt;height:42.65pt" o:ole="">
                  <v:imagedata r:id="rId891" o:title=""/>
                </v:shape>
                <o:OLEObject Type="Embed" ProgID="Equation.3" ShapeID="_x0000_i1473" DrawAspect="Content" ObjectID="_1552071283" r:id="rId892"/>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ф)</w:t>
            </w:r>
            <w:r w:rsidRPr="000E3B9F">
              <w:rPr>
                <w:rFonts w:ascii="Times New Roman" w:eastAsia="Times New Roman" w:hAnsi="Times New Roman" w:cs="Times New Roman"/>
                <w:bCs/>
                <w:sz w:val="28"/>
                <w:szCs w:val="28"/>
              </w:rPr>
              <w:object w:dxaOrig="1939" w:dyaOrig="660">
                <v:shape id="_x0000_i1474" type="#_x0000_t75" style="width:116pt;height:40pt" o:ole="">
                  <v:imagedata r:id="rId893" o:title=""/>
                </v:shape>
                <o:OLEObject Type="Embed" ProgID="Equation.3" ShapeID="_x0000_i1474" DrawAspect="Content" ObjectID="_1552071284" r:id="rId89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15.2. Найдите неопределенные интегралы, используя подходящую подстановку.</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268"/>
        <w:gridCol w:w="2551"/>
        <w:gridCol w:w="2410"/>
        <w:gridCol w:w="2799"/>
      </w:tblGrid>
      <w:tr w:rsidR="000E3B9F" w:rsidRPr="000E3B9F" w:rsidTr="000E3B9F">
        <w:tc>
          <w:tcPr>
            <w:tcW w:w="2268"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060" w:dyaOrig="480">
                <v:shape id="_x0000_i1475" type="#_x0000_t75" style="width:66.65pt;height:30.65pt" o:ole="">
                  <v:imagedata r:id="rId895" o:title=""/>
                </v:shape>
                <o:OLEObject Type="Embed" ProgID="Equation.3" ShapeID="_x0000_i1475" DrawAspect="Content" ObjectID="_1552071285" r:id="rId896"/>
              </w:object>
            </w:r>
            <w:r w:rsidRPr="000E3B9F">
              <w:rPr>
                <w:rFonts w:ascii="Times New Roman" w:eastAsia="Times New Roman" w:hAnsi="Times New Roman" w:cs="Times New Roman"/>
                <w:bCs/>
                <w:sz w:val="28"/>
                <w:szCs w:val="28"/>
              </w:rPr>
              <w:t>;</w:t>
            </w:r>
          </w:p>
        </w:tc>
        <w:tc>
          <w:tcPr>
            <w:tcW w:w="2551"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320" w:dyaOrig="499">
                <v:shape id="_x0000_i1476" type="#_x0000_t75" style="width:79.35pt;height:30pt" o:ole="">
                  <v:imagedata r:id="rId897" o:title=""/>
                </v:shape>
                <o:OLEObject Type="Embed" ProgID="Equation.3" ShapeID="_x0000_i1476" DrawAspect="Content" ObjectID="_1552071286" r:id="rId898"/>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л)</w:t>
            </w:r>
            <w:r w:rsidRPr="000E3B9F">
              <w:rPr>
                <w:rFonts w:ascii="Times New Roman" w:eastAsia="Times New Roman" w:hAnsi="Times New Roman" w:cs="Times New Roman"/>
                <w:bCs/>
                <w:sz w:val="28"/>
                <w:szCs w:val="28"/>
              </w:rPr>
              <w:object w:dxaOrig="1080" w:dyaOrig="660">
                <v:shape id="_x0000_i1477" type="#_x0000_t75" style="width:64pt;height:40pt" o:ole="">
                  <v:imagedata r:id="rId899" o:title=""/>
                </v:shape>
                <o:OLEObject Type="Embed" ProgID="Equation.3" ShapeID="_x0000_i1477" DrawAspect="Content" ObjectID="_1552071287" r:id="rId900"/>
              </w:object>
            </w:r>
            <w:r w:rsidRPr="000E3B9F">
              <w:rPr>
                <w:rFonts w:ascii="Times New Roman" w:eastAsia="Times New Roman" w:hAnsi="Times New Roman" w:cs="Times New Roman"/>
                <w:bCs/>
                <w:sz w:val="28"/>
                <w:szCs w:val="28"/>
              </w:rPr>
              <w:t>;</w:t>
            </w:r>
          </w:p>
        </w:tc>
        <w:tc>
          <w:tcPr>
            <w:tcW w:w="2799"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 </w:t>
            </w:r>
            <w:r w:rsidRPr="000E3B9F">
              <w:rPr>
                <w:rFonts w:ascii="Times New Roman" w:eastAsia="Times New Roman" w:hAnsi="Times New Roman" w:cs="Times New Roman"/>
                <w:bCs/>
                <w:sz w:val="28"/>
                <w:szCs w:val="28"/>
              </w:rPr>
              <w:object w:dxaOrig="1060" w:dyaOrig="460">
                <v:shape id="_x0000_i1478" type="#_x0000_t75" style="width:64.65pt;height:28.65pt" o:ole="">
                  <v:imagedata r:id="rId901" o:title=""/>
                </v:shape>
                <o:OLEObject Type="Embed" ProgID="Equation.3" ShapeID="_x0000_i1478" DrawAspect="Content" ObjectID="_1552071288" r:id="rId902"/>
              </w:object>
            </w:r>
            <w:r w:rsidRPr="000E3B9F">
              <w:rPr>
                <w:rFonts w:ascii="Times New Roman" w:eastAsia="Times New Roman" w:hAnsi="Times New Roman" w:cs="Times New Roman"/>
                <w:bCs/>
                <w:sz w:val="28"/>
                <w:szCs w:val="28"/>
              </w:rPr>
              <w:t>;</w:t>
            </w:r>
          </w:p>
        </w:tc>
      </w:tr>
      <w:tr w:rsidR="000E3B9F" w:rsidRPr="000E3B9F" w:rsidTr="000E3B9F">
        <w:tc>
          <w:tcPr>
            <w:tcW w:w="2268"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260" w:dyaOrig="480">
                <v:shape id="_x0000_i1479" type="#_x0000_t75" style="width:80pt;height:31.35pt" o:ole="">
                  <v:imagedata r:id="rId903" o:title=""/>
                </v:shape>
                <o:OLEObject Type="Embed" ProgID="Equation.3" ShapeID="_x0000_i1479" DrawAspect="Content" ObjectID="_1552071289" r:id="rId904"/>
              </w:object>
            </w:r>
            <w:r w:rsidRPr="000E3B9F">
              <w:rPr>
                <w:rFonts w:ascii="Times New Roman" w:eastAsia="Times New Roman" w:hAnsi="Times New Roman" w:cs="Times New Roman"/>
                <w:bCs/>
                <w:sz w:val="28"/>
                <w:szCs w:val="28"/>
              </w:rPr>
              <w:t>;</w:t>
            </w:r>
          </w:p>
        </w:tc>
        <w:tc>
          <w:tcPr>
            <w:tcW w:w="2551"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object w:dxaOrig="1040" w:dyaOrig="680">
                <v:shape id="_x0000_i1480" type="#_x0000_t75" style="width:60pt;height:40pt" o:ole="" fillcolor="window">
                  <v:imagedata r:id="rId905" o:title=""/>
                </v:shape>
                <o:OLEObject Type="Embed" ProgID="Equation.3" ShapeID="_x0000_i1480" DrawAspect="Content" ObjectID="_1552071290" r:id="rId906"/>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м)</w:t>
            </w:r>
            <w:r w:rsidRPr="000E3B9F">
              <w:rPr>
                <w:rFonts w:ascii="Times New Roman" w:eastAsia="Times New Roman" w:hAnsi="Times New Roman" w:cs="Times New Roman"/>
                <w:bCs/>
                <w:sz w:val="28"/>
                <w:szCs w:val="28"/>
              </w:rPr>
              <w:object w:dxaOrig="980" w:dyaOrig="660">
                <v:shape id="_x0000_i1481" type="#_x0000_t75" style="width:60pt;height:40.65pt" o:ole="">
                  <v:imagedata r:id="rId907" o:title=""/>
                </v:shape>
                <o:OLEObject Type="Embed" ProgID="Equation.3" ShapeID="_x0000_i1481" DrawAspect="Content" ObjectID="_1552071291" r:id="rId908"/>
              </w:object>
            </w:r>
            <w:r w:rsidRPr="000E3B9F">
              <w:rPr>
                <w:rFonts w:ascii="Times New Roman" w:eastAsia="Times New Roman" w:hAnsi="Times New Roman" w:cs="Times New Roman"/>
                <w:bCs/>
                <w:sz w:val="28"/>
                <w:szCs w:val="28"/>
              </w:rPr>
              <w:t>;</w:t>
            </w:r>
          </w:p>
        </w:tc>
        <w:tc>
          <w:tcPr>
            <w:tcW w:w="2799"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 </w:t>
            </w:r>
            <w:r w:rsidRPr="000E3B9F">
              <w:rPr>
                <w:rFonts w:ascii="Times New Roman" w:eastAsia="Times New Roman" w:hAnsi="Times New Roman" w:cs="Times New Roman"/>
                <w:bCs/>
                <w:sz w:val="28"/>
                <w:szCs w:val="28"/>
              </w:rPr>
              <w:object w:dxaOrig="960" w:dyaOrig="720">
                <v:shape id="_x0000_i1482" type="#_x0000_t75" style="width:58pt;height:42pt" o:ole="" fillcolor="window">
                  <v:imagedata r:id="rId909" o:title=""/>
                </v:shape>
                <o:OLEObject Type="Embed" ProgID="Equation.3" ShapeID="_x0000_i1482" DrawAspect="Content" ObjectID="_1552071292" r:id="rId910"/>
              </w:object>
            </w:r>
            <w:r w:rsidRPr="000E3B9F">
              <w:rPr>
                <w:rFonts w:ascii="Times New Roman" w:eastAsia="Times New Roman" w:hAnsi="Times New Roman" w:cs="Times New Roman"/>
                <w:bCs/>
                <w:sz w:val="28"/>
                <w:szCs w:val="28"/>
              </w:rPr>
              <w:t>;</w:t>
            </w:r>
          </w:p>
        </w:tc>
      </w:tr>
      <w:tr w:rsidR="000E3B9F" w:rsidRPr="000E3B9F" w:rsidTr="000E3B9F">
        <w:tc>
          <w:tcPr>
            <w:tcW w:w="2268"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999" w:dyaOrig="720">
                <v:shape id="_x0000_i1483" type="#_x0000_t75" style="width:59.35pt;height:42.65pt" o:ole="" fillcolor="window">
                  <v:imagedata r:id="rId911" o:title=""/>
                </v:shape>
                <o:OLEObject Type="Embed" ProgID="Equation.3" ShapeID="_x0000_i1483" DrawAspect="Content" ObjectID="_1552071293" r:id="rId912"/>
              </w:object>
            </w:r>
            <w:r w:rsidRPr="000E3B9F">
              <w:rPr>
                <w:rFonts w:ascii="Times New Roman" w:eastAsia="Times New Roman" w:hAnsi="Times New Roman" w:cs="Times New Roman"/>
                <w:bCs/>
                <w:sz w:val="28"/>
                <w:szCs w:val="28"/>
              </w:rPr>
              <w:t>;</w:t>
            </w:r>
          </w:p>
        </w:tc>
        <w:tc>
          <w:tcPr>
            <w:tcW w:w="2551"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object w:dxaOrig="1240" w:dyaOrig="760">
                <v:shape id="_x0000_i1484" type="#_x0000_t75" style="width:72.65pt;height:44pt" o:ole="" fillcolor="window">
                  <v:imagedata r:id="rId913" o:title=""/>
                </v:shape>
                <o:OLEObject Type="Embed" ProgID="Equation.3" ShapeID="_x0000_i1484" DrawAspect="Content" ObjectID="_1552071294" r:id="rId914"/>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object w:dxaOrig="859" w:dyaOrig="720">
                <v:shape id="_x0000_i1485" type="#_x0000_t75" style="width:52pt;height:42pt" o:ole="" fillcolor="window">
                  <v:imagedata r:id="rId915" o:title=""/>
                </v:shape>
                <o:OLEObject Type="Embed" ProgID="Equation.3" ShapeID="_x0000_i1485" DrawAspect="Content" ObjectID="_1552071295" r:id="rId916"/>
              </w:object>
            </w:r>
            <w:r w:rsidRPr="000E3B9F">
              <w:rPr>
                <w:rFonts w:ascii="Times New Roman" w:eastAsia="Times New Roman" w:hAnsi="Times New Roman" w:cs="Times New Roman"/>
                <w:bCs/>
                <w:sz w:val="28"/>
                <w:szCs w:val="28"/>
              </w:rPr>
              <w:t>;</w:t>
            </w:r>
          </w:p>
        </w:tc>
        <w:tc>
          <w:tcPr>
            <w:tcW w:w="2799"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object w:dxaOrig="1120" w:dyaOrig="720">
                <v:shape id="_x0000_i1486" type="#_x0000_t75" style="width:67.35pt;height:42.65pt" o:ole="">
                  <v:imagedata r:id="rId917" o:title=""/>
                </v:shape>
                <o:OLEObject Type="Embed" ProgID="Equation.3" ShapeID="_x0000_i1486" DrawAspect="Content" ObjectID="_1552071296" r:id="rId918"/>
              </w:object>
            </w:r>
            <w:r w:rsidRPr="000E3B9F">
              <w:rPr>
                <w:rFonts w:ascii="Times New Roman" w:eastAsia="Times New Roman" w:hAnsi="Times New Roman" w:cs="Times New Roman"/>
                <w:bCs/>
                <w:sz w:val="28"/>
                <w:szCs w:val="28"/>
              </w:rPr>
              <w:t>;</w:t>
            </w:r>
          </w:p>
        </w:tc>
      </w:tr>
      <w:tr w:rsidR="000E3B9F" w:rsidRPr="000E3B9F" w:rsidTr="000E3B9F">
        <w:trPr>
          <w:trHeight w:val="1046"/>
        </w:trPr>
        <w:tc>
          <w:tcPr>
            <w:tcW w:w="2268" w:type="dxa"/>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859" w:dyaOrig="760">
                <v:shape id="_x0000_i1487" type="#_x0000_t75" style="width:52pt;height:46.65pt" o:ole="" fillcolor="window">
                  <v:imagedata r:id="rId919" o:title=""/>
                </v:shape>
                <o:OLEObject Type="Embed" ProgID="Equation.3" ShapeID="_x0000_i1487" DrawAspect="Content" ObjectID="_1552071297" r:id="rId920"/>
              </w:object>
            </w:r>
            <w:r w:rsidRPr="000E3B9F">
              <w:rPr>
                <w:rFonts w:ascii="Times New Roman" w:eastAsia="Times New Roman" w:hAnsi="Times New Roman" w:cs="Times New Roman"/>
                <w:bCs/>
                <w:sz w:val="28"/>
                <w:szCs w:val="28"/>
              </w:rPr>
              <w:t>;</w:t>
            </w:r>
          </w:p>
        </w:tc>
        <w:tc>
          <w:tcPr>
            <w:tcW w:w="2551"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object w:dxaOrig="1260" w:dyaOrig="660">
                <v:shape id="_x0000_i1488" type="#_x0000_t75" style="width:72.65pt;height:38pt" o:ole="" fillcolor="window">
                  <v:imagedata r:id="rId921" o:title=""/>
                </v:shape>
                <o:OLEObject Type="Embed" ProgID="Equation.3" ShapeID="_x0000_i1488" DrawAspect="Content" ObjectID="_1552071298" r:id="rId922"/>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object w:dxaOrig="1219" w:dyaOrig="660">
                <v:shape id="_x0000_i1489" type="#_x0000_t75" style="width:70.65pt;height:38pt" o:ole="" fillcolor="window">
                  <v:imagedata r:id="rId923" o:title=""/>
                </v:shape>
                <o:OLEObject Type="Embed" ProgID="Equation.3" ShapeID="_x0000_i1489" DrawAspect="Content" ObjectID="_1552071299" r:id="rId924"/>
              </w:object>
            </w:r>
            <w:r w:rsidRPr="000E3B9F">
              <w:rPr>
                <w:rFonts w:ascii="Times New Roman" w:eastAsia="Times New Roman" w:hAnsi="Times New Roman" w:cs="Times New Roman"/>
                <w:bCs/>
                <w:sz w:val="28"/>
                <w:szCs w:val="28"/>
              </w:rPr>
              <w:t>;</w:t>
            </w:r>
          </w:p>
        </w:tc>
        <w:tc>
          <w:tcPr>
            <w:tcW w:w="2799"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у)</w:t>
            </w:r>
            <w:r w:rsidRPr="000E3B9F">
              <w:rPr>
                <w:rFonts w:ascii="Times New Roman" w:eastAsia="Times New Roman" w:hAnsi="Times New Roman" w:cs="Times New Roman"/>
                <w:bCs/>
                <w:sz w:val="28"/>
                <w:szCs w:val="28"/>
              </w:rPr>
              <w:object w:dxaOrig="900" w:dyaOrig="460">
                <v:shape id="_x0000_i1490" type="#_x0000_t75" style="width:54pt;height:28pt" o:ole="">
                  <v:imagedata r:id="rId925" o:title=""/>
                </v:shape>
                <o:OLEObject Type="Embed" ProgID="Equation.3" ShapeID="_x0000_i1490" DrawAspect="Content" ObjectID="_1552071300" r:id="rId926"/>
              </w:object>
            </w:r>
            <w:r w:rsidRPr="000E3B9F">
              <w:rPr>
                <w:rFonts w:ascii="Times New Roman" w:eastAsia="Times New Roman" w:hAnsi="Times New Roman" w:cs="Times New Roman"/>
                <w:bCs/>
                <w:sz w:val="28"/>
                <w:szCs w:val="28"/>
              </w:rPr>
              <w:t>;</w:t>
            </w:r>
          </w:p>
        </w:tc>
      </w:tr>
      <w:tr w:rsidR="000E3B9F" w:rsidRPr="000E3B9F" w:rsidTr="000E3B9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046"/>
        </w:trPr>
        <w:tc>
          <w:tcPr>
            <w:tcW w:w="2268" w:type="dxa"/>
            <w:tcBorders>
              <w:top w:val="nil"/>
              <w:left w:val="nil"/>
              <w:bottom w:val="nil"/>
              <w:right w:val="nil"/>
            </w:tcBorders>
            <w:vAlign w:val="center"/>
          </w:tcPr>
          <w:p w:rsidR="000E3B9F" w:rsidRPr="000E3B9F" w:rsidRDefault="000E3B9F" w:rsidP="002318F4">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840" w:dyaOrig="720">
                <v:shape id="_x0000_i1491" type="#_x0000_t75" style="width:48.65pt;height:42pt" o:ole="" fillcolor="window">
                  <v:imagedata r:id="rId927" o:title=""/>
                </v:shape>
                <o:OLEObject Type="Embed" ProgID="Equation.3" ShapeID="_x0000_i1491" DrawAspect="Content" ObjectID="_1552071301" r:id="rId928"/>
              </w:object>
            </w:r>
            <w:r w:rsidRPr="000E3B9F">
              <w:rPr>
                <w:rFonts w:ascii="Times New Roman" w:eastAsia="Times New Roman" w:hAnsi="Times New Roman" w:cs="Times New Roman"/>
                <w:bCs/>
                <w:sz w:val="28"/>
                <w:szCs w:val="28"/>
              </w:rPr>
              <w:t>;</w:t>
            </w:r>
          </w:p>
        </w:tc>
        <w:tc>
          <w:tcPr>
            <w:tcW w:w="2551"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к)</w:t>
            </w:r>
            <w:r w:rsidRPr="000E3B9F">
              <w:rPr>
                <w:rFonts w:ascii="Times New Roman" w:eastAsia="Times New Roman" w:hAnsi="Times New Roman" w:cs="Times New Roman"/>
                <w:bCs/>
                <w:sz w:val="28"/>
                <w:szCs w:val="28"/>
              </w:rPr>
              <w:object w:dxaOrig="980" w:dyaOrig="720">
                <v:shape id="_x0000_i1492" type="#_x0000_t75" style="width:58.65pt;height:43.35pt" o:ole="" fillcolor="window">
                  <v:imagedata r:id="rId929" o:title=""/>
                </v:shape>
                <o:OLEObject Type="Embed" ProgID="Equation.3" ShapeID="_x0000_i1492" DrawAspect="Content" ObjectID="_1552071302" r:id="rId930"/>
              </w:object>
            </w:r>
            <w:r w:rsidRPr="000E3B9F">
              <w:rPr>
                <w:rFonts w:ascii="Times New Roman" w:eastAsia="Times New Roman" w:hAnsi="Times New Roman" w:cs="Times New Roman"/>
                <w:bCs/>
                <w:sz w:val="28"/>
                <w:szCs w:val="28"/>
              </w:rPr>
              <w:t>;</w:t>
            </w:r>
          </w:p>
        </w:tc>
        <w:tc>
          <w:tcPr>
            <w:tcW w:w="2410"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w:t>
            </w:r>
            <w:r w:rsidRPr="000E3B9F">
              <w:rPr>
                <w:rFonts w:ascii="Times New Roman" w:eastAsia="Times New Roman" w:hAnsi="Times New Roman" w:cs="Times New Roman"/>
                <w:bCs/>
                <w:sz w:val="28"/>
                <w:szCs w:val="28"/>
              </w:rPr>
              <w:object w:dxaOrig="1420" w:dyaOrig="660">
                <v:shape id="_x0000_i1493" type="#_x0000_t75" style="width:85.35pt;height:40pt" o:ole="">
                  <v:imagedata r:id="rId931" o:title=""/>
                </v:shape>
                <o:OLEObject Type="Embed" ProgID="Equation.3" ShapeID="_x0000_i1493" DrawAspect="Content" ObjectID="_1552071303" r:id="rId932"/>
              </w:object>
            </w:r>
            <w:r w:rsidRPr="000E3B9F">
              <w:rPr>
                <w:rFonts w:ascii="Times New Roman" w:eastAsia="Times New Roman" w:hAnsi="Times New Roman" w:cs="Times New Roman"/>
                <w:bCs/>
                <w:sz w:val="28"/>
                <w:szCs w:val="28"/>
              </w:rPr>
              <w:t>;</w:t>
            </w:r>
          </w:p>
        </w:tc>
        <w:tc>
          <w:tcPr>
            <w:tcW w:w="2799"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ф) </w:t>
            </w:r>
            <w:r w:rsidRPr="000E3B9F">
              <w:rPr>
                <w:rFonts w:ascii="Times New Roman" w:eastAsia="Times New Roman" w:hAnsi="Times New Roman" w:cs="Times New Roman"/>
                <w:bCs/>
                <w:sz w:val="28"/>
                <w:szCs w:val="28"/>
              </w:rPr>
              <w:object w:dxaOrig="1760" w:dyaOrig="460">
                <v:shape id="_x0000_i1494" type="#_x0000_t75" style="width:106.65pt;height:28.65pt" o:ole="">
                  <v:imagedata r:id="rId933" o:title=""/>
                </v:shape>
                <o:OLEObject Type="Embed" ProgID="Equation.3" ShapeID="_x0000_i1494" DrawAspect="Content" ObjectID="_1552071304" r:id="rId93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15.3. Найдите неопределенные интегралы, используя интегрирование по ча</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тям.</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410"/>
        <w:gridCol w:w="2126"/>
        <w:gridCol w:w="2835"/>
        <w:gridCol w:w="2657"/>
      </w:tblGrid>
      <w:tr w:rsidR="000E3B9F" w:rsidRPr="000E3B9F" w:rsidTr="000E3B9F">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820" w:dyaOrig="440">
                <v:shape id="_x0000_i1495" type="#_x0000_t75" style="width:49.35pt;height:28pt" o:ole="">
                  <v:imagedata r:id="rId935" o:title=""/>
                </v:shape>
                <o:OLEObject Type="Embed" ProgID="Equation.3" ShapeID="_x0000_i1495" DrawAspect="Content" ObjectID="_1552071305" r:id="rId936"/>
              </w:object>
            </w:r>
            <w:r w:rsidRPr="000E3B9F">
              <w:rPr>
                <w:rFonts w:ascii="Times New Roman" w:eastAsia="Times New Roman" w:hAnsi="Times New Roman" w:cs="Times New Roman"/>
                <w:bCs/>
                <w:sz w:val="28"/>
                <w:szCs w:val="28"/>
              </w:rPr>
              <w:t>;</w:t>
            </w:r>
          </w:p>
        </w:tc>
        <w:tc>
          <w:tcPr>
            <w:tcW w:w="2126"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1040" w:dyaOrig="460">
                <v:shape id="_x0000_i1496" type="#_x0000_t75" style="width:62pt;height:28pt" o:ole="">
                  <v:imagedata r:id="rId937" o:title=""/>
                </v:shape>
                <o:OLEObject Type="Embed" ProgID="Equation.3" ShapeID="_x0000_i1496" DrawAspect="Content" ObjectID="_1552071306" r:id="rId938"/>
              </w:object>
            </w:r>
            <w:r w:rsidRPr="000E3B9F">
              <w:rPr>
                <w:rFonts w:ascii="Times New Roman" w:eastAsia="Times New Roman" w:hAnsi="Times New Roman" w:cs="Times New Roman"/>
                <w:bCs/>
                <w:sz w:val="28"/>
                <w:szCs w:val="28"/>
              </w:rPr>
              <w:t>;</w:t>
            </w:r>
          </w:p>
        </w:tc>
        <w:tc>
          <w:tcPr>
            <w:tcW w:w="2835"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object w:dxaOrig="1300" w:dyaOrig="499">
                <v:shape id="_x0000_i1497" type="#_x0000_t75" style="width:76.65pt;height:29.35pt" o:ole="">
                  <v:imagedata r:id="rId939" o:title=""/>
                </v:shape>
                <o:OLEObject Type="Embed" ProgID="Equation.3" ShapeID="_x0000_i1497" DrawAspect="Content" ObjectID="_1552071307" r:id="rId940"/>
              </w:object>
            </w:r>
            <w:r w:rsidRPr="000E3B9F">
              <w:rPr>
                <w:rFonts w:ascii="Times New Roman" w:eastAsia="Times New Roman" w:hAnsi="Times New Roman" w:cs="Times New Roman"/>
                <w:bCs/>
                <w:sz w:val="28"/>
                <w:szCs w:val="28"/>
              </w:rPr>
              <w:t>;</w:t>
            </w:r>
          </w:p>
        </w:tc>
        <w:tc>
          <w:tcPr>
            <w:tcW w:w="2657" w:type="dxa"/>
            <w:shd w:val="clear" w:color="auto" w:fill="auto"/>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к) </w:t>
            </w:r>
            <w:r w:rsidRPr="000E3B9F">
              <w:rPr>
                <w:rFonts w:ascii="Times New Roman" w:eastAsia="Times New Roman" w:hAnsi="Times New Roman" w:cs="Times New Roman"/>
                <w:bCs/>
                <w:sz w:val="28"/>
                <w:szCs w:val="28"/>
              </w:rPr>
              <w:object w:dxaOrig="1219" w:dyaOrig="460">
                <v:shape id="_x0000_i1498" type="#_x0000_t75" style="width:73.35pt;height:28.65pt" o:ole="">
                  <v:imagedata r:id="rId941" o:title=""/>
                </v:shape>
                <o:OLEObject Type="Embed" ProgID="Equation.3" ShapeID="_x0000_i1498" DrawAspect="Content" ObjectID="_1552071308" r:id="rId942"/>
              </w:object>
            </w:r>
            <w:r w:rsidRPr="000E3B9F">
              <w:rPr>
                <w:rFonts w:ascii="Times New Roman" w:eastAsia="Times New Roman" w:hAnsi="Times New Roman" w:cs="Times New Roman"/>
                <w:bCs/>
                <w:sz w:val="28"/>
                <w:szCs w:val="28"/>
              </w:rPr>
              <w:t>;</w:t>
            </w:r>
          </w:p>
        </w:tc>
      </w:tr>
      <w:tr w:rsidR="000E3B9F" w:rsidRPr="000E3B9F" w:rsidTr="000E3B9F">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280" w:dyaOrig="440">
                <v:shape id="_x0000_i1499" type="#_x0000_t75" style="width:82.65pt;height:28.65pt" o:ole="">
                  <v:imagedata r:id="rId943" o:title=""/>
                </v:shape>
                <o:OLEObject Type="Embed" ProgID="Equation.3" ShapeID="_x0000_i1499" DrawAspect="Content" ObjectID="_1552071309" r:id="rId944"/>
              </w:object>
            </w:r>
            <w:r w:rsidRPr="000E3B9F">
              <w:rPr>
                <w:rFonts w:ascii="Times New Roman" w:eastAsia="Times New Roman" w:hAnsi="Times New Roman" w:cs="Times New Roman"/>
                <w:bCs/>
                <w:sz w:val="28"/>
                <w:szCs w:val="28"/>
              </w:rPr>
              <w:t>;</w:t>
            </w:r>
          </w:p>
        </w:tc>
        <w:tc>
          <w:tcPr>
            <w:tcW w:w="2126"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1120" w:dyaOrig="460">
                <v:shape id="_x0000_i1500" type="#_x0000_t75" style="width:64.65pt;height:26pt" o:ole="" fillcolor="window">
                  <v:imagedata r:id="rId945" o:title=""/>
                </v:shape>
                <o:OLEObject Type="Embed" ProgID="Equation.3" ShapeID="_x0000_i1500" DrawAspect="Content" ObjectID="_1552071310" r:id="rId946"/>
              </w:object>
            </w:r>
            <w:r w:rsidRPr="000E3B9F">
              <w:rPr>
                <w:rFonts w:ascii="Times New Roman" w:eastAsia="Times New Roman" w:hAnsi="Times New Roman" w:cs="Times New Roman"/>
                <w:bCs/>
                <w:sz w:val="28"/>
                <w:szCs w:val="28"/>
              </w:rPr>
              <w:t>;</w:t>
            </w:r>
          </w:p>
        </w:tc>
        <w:tc>
          <w:tcPr>
            <w:tcW w:w="2835"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object w:dxaOrig="1939" w:dyaOrig="460">
                <v:shape id="_x0000_i1501" type="#_x0000_t75" style="width:115.35pt;height:28pt" o:ole="">
                  <v:imagedata r:id="rId947" o:title=""/>
                </v:shape>
                <o:OLEObject Type="Embed" ProgID="Equation.3" ShapeID="_x0000_i1501" DrawAspect="Content" ObjectID="_1552071311" r:id="rId948"/>
              </w:object>
            </w:r>
          </w:p>
        </w:tc>
        <w:tc>
          <w:tcPr>
            <w:tcW w:w="2657" w:type="dxa"/>
            <w:shd w:val="clear" w:color="auto" w:fill="auto"/>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л) </w:t>
            </w:r>
            <w:r w:rsidRPr="000E3B9F">
              <w:rPr>
                <w:rFonts w:ascii="Times New Roman" w:eastAsia="Times New Roman" w:hAnsi="Times New Roman" w:cs="Times New Roman"/>
                <w:bCs/>
                <w:sz w:val="28"/>
                <w:szCs w:val="28"/>
              </w:rPr>
              <w:object w:dxaOrig="1200" w:dyaOrig="460">
                <v:shape id="_x0000_i1502" type="#_x0000_t75" style="width:71.35pt;height:26pt" o:ole="" fillcolor="window">
                  <v:imagedata r:id="rId949" o:title=""/>
                </v:shape>
                <o:OLEObject Type="Embed" ProgID="Equation.3" ShapeID="_x0000_i1502" DrawAspect="Content" ObjectID="_1552071312" r:id="rId950"/>
              </w:object>
            </w:r>
            <w:r w:rsidRPr="000E3B9F">
              <w:rPr>
                <w:rFonts w:ascii="Times New Roman" w:eastAsia="Times New Roman" w:hAnsi="Times New Roman" w:cs="Times New Roman"/>
                <w:bCs/>
                <w:sz w:val="28"/>
                <w:szCs w:val="28"/>
              </w:rPr>
              <w:t>;</w:t>
            </w:r>
          </w:p>
        </w:tc>
      </w:tr>
      <w:tr w:rsidR="000E3B9F" w:rsidRPr="000E3B9F" w:rsidTr="000E3B9F">
        <w:tc>
          <w:tcPr>
            <w:tcW w:w="241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540" w:dyaOrig="560">
                <v:shape id="_x0000_i1503" type="#_x0000_t75" style="width:91.35pt;height:34pt" o:ole="" fillcolor="window">
                  <v:imagedata r:id="rId951" o:title=""/>
                </v:shape>
                <o:OLEObject Type="Embed" ProgID="Equation.3" ShapeID="_x0000_i1503" DrawAspect="Content" ObjectID="_1552071313" r:id="rId952"/>
              </w:object>
            </w:r>
            <w:r w:rsidRPr="000E3B9F">
              <w:rPr>
                <w:rFonts w:ascii="Times New Roman" w:eastAsia="Times New Roman" w:hAnsi="Times New Roman" w:cs="Times New Roman"/>
                <w:bCs/>
                <w:sz w:val="28"/>
                <w:szCs w:val="28"/>
              </w:rPr>
              <w:t>;</w:t>
            </w:r>
          </w:p>
        </w:tc>
        <w:tc>
          <w:tcPr>
            <w:tcW w:w="2126"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180" w:dyaOrig="440">
                <v:shape id="_x0000_i1504" type="#_x0000_t75" style="width:70pt;height:25.35pt" o:ole="" fillcolor="window">
                  <v:imagedata r:id="rId953" o:title=""/>
                </v:shape>
                <o:OLEObject Type="Embed" ProgID="Equation.3" ShapeID="_x0000_i1504" DrawAspect="Content" ObjectID="_1552071314" r:id="rId954"/>
              </w:object>
            </w:r>
            <w:r w:rsidRPr="000E3B9F">
              <w:rPr>
                <w:rFonts w:ascii="Times New Roman" w:eastAsia="Times New Roman" w:hAnsi="Times New Roman" w:cs="Times New Roman"/>
                <w:bCs/>
                <w:sz w:val="28"/>
                <w:szCs w:val="28"/>
              </w:rPr>
              <w:t>;</w:t>
            </w:r>
          </w:p>
        </w:tc>
        <w:tc>
          <w:tcPr>
            <w:tcW w:w="2835"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object w:dxaOrig="1520" w:dyaOrig="460">
                <v:shape id="_x0000_i1505" type="#_x0000_t75" style="width:90.65pt;height:26pt" o:ole="" fillcolor="window">
                  <v:imagedata r:id="rId955" o:title=""/>
                </v:shape>
                <o:OLEObject Type="Embed" ProgID="Equation.3" ShapeID="_x0000_i1505" DrawAspect="Content" ObjectID="_1552071315" r:id="rId956"/>
              </w:object>
            </w:r>
            <w:r w:rsidRPr="000E3B9F">
              <w:rPr>
                <w:rFonts w:ascii="Times New Roman" w:eastAsia="Times New Roman" w:hAnsi="Times New Roman" w:cs="Times New Roman"/>
                <w:bCs/>
                <w:sz w:val="28"/>
                <w:szCs w:val="28"/>
              </w:rPr>
              <w:t>;</w:t>
            </w:r>
          </w:p>
        </w:tc>
        <w:tc>
          <w:tcPr>
            <w:tcW w:w="2657" w:type="dxa"/>
            <w:shd w:val="clear" w:color="auto" w:fill="auto"/>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м)</w:t>
            </w:r>
            <w:r w:rsidRPr="000E3B9F">
              <w:rPr>
                <w:rFonts w:ascii="Times New Roman" w:eastAsia="Times New Roman" w:hAnsi="Times New Roman" w:cs="Times New Roman"/>
                <w:bCs/>
                <w:sz w:val="28"/>
                <w:szCs w:val="28"/>
              </w:rPr>
              <w:object w:dxaOrig="1040" w:dyaOrig="440">
                <v:shape id="_x0000_i1506" type="#_x0000_t75" style="width:62pt;height:25.35pt" o:ole="">
                  <v:imagedata r:id="rId957" o:title=""/>
                </v:shape>
                <o:OLEObject Type="Embed" ProgID="Equation.3" ShapeID="_x0000_i1506" DrawAspect="Content" ObjectID="_1552071316" r:id="rId958"/>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15.4. Вычислите интегралы</w:t>
      </w:r>
    </w:p>
    <w:tbl>
      <w:tblPr>
        <w:tblStyle w:val="a4"/>
        <w:tblW w:w="0" w:type="auto"/>
        <w:tblInd w:w="817" w:type="dxa"/>
        <w:tblLayout w:type="fixed"/>
        <w:tblLook w:val="01E0"/>
      </w:tblPr>
      <w:tblGrid>
        <w:gridCol w:w="2835"/>
        <w:gridCol w:w="2835"/>
        <w:gridCol w:w="3119"/>
      </w:tblGrid>
      <w:tr w:rsidR="000E3B9F" w:rsidRPr="000E3B9F" w:rsidTr="000E3B9F">
        <w:tc>
          <w:tcPr>
            <w:tcW w:w="2835"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а)</w:t>
            </w:r>
            <w:r w:rsidRPr="000E3B9F">
              <w:rPr>
                <w:rFonts w:ascii="Times New Roman" w:eastAsia="Times New Roman" w:hAnsi="Times New Roman" w:cs="Times New Roman"/>
                <w:bCs/>
                <w:sz w:val="28"/>
                <w:szCs w:val="28"/>
              </w:rPr>
              <w:object w:dxaOrig="1420" w:dyaOrig="660">
                <v:shape id="_x0000_i1507" type="#_x0000_t75" style="width:80pt;height:37.35pt" o:ole="" fillcolor="window">
                  <v:imagedata r:id="rId959" o:title=""/>
                </v:shape>
                <o:OLEObject Type="Embed" ProgID="Equation.3" ShapeID="_x0000_i1507" DrawAspect="Content" ObjectID="_1552071317" r:id="rId960"/>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579" w:dyaOrig="660">
                <v:shape id="_x0000_i1508" type="#_x0000_t75" style="width:88pt;height:36.65pt" o:ole="" fillcolor="window">
                  <v:imagedata r:id="rId961" o:title=""/>
                </v:shape>
                <o:OLEObject Type="Embed" ProgID="Equation.3" ShapeID="_x0000_i1508" DrawAspect="Content" ObjectID="_1552071318" r:id="rId962"/>
              </w:object>
            </w:r>
            <w:r w:rsidRPr="000E3B9F">
              <w:rPr>
                <w:rFonts w:ascii="Times New Roman" w:eastAsia="Times New Roman" w:hAnsi="Times New Roman" w:cs="Times New Roman"/>
                <w:bCs/>
                <w:sz w:val="28"/>
                <w:szCs w:val="28"/>
              </w:rPr>
              <w:t>;</w:t>
            </w:r>
          </w:p>
        </w:tc>
        <w:tc>
          <w:tcPr>
            <w:tcW w:w="3119" w:type="dxa"/>
            <w:tcBorders>
              <w:top w:val="nil"/>
              <w:left w:val="nil"/>
              <w:bottom w:val="nil"/>
              <w:right w:val="nil"/>
            </w:tcBorders>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1600" w:dyaOrig="720">
                <v:shape id="_x0000_i1509" type="#_x0000_t75" style="width:88.65pt;height:40pt" o:ole="" fillcolor="window">
                  <v:imagedata r:id="rId963" o:title=""/>
                </v:shape>
                <o:OLEObject Type="Embed" ProgID="Equation.3" ShapeID="_x0000_i1509" DrawAspect="Content" ObjectID="_1552071319" r:id="rId964"/>
              </w:object>
            </w:r>
            <w:r w:rsidRPr="000E3B9F">
              <w:rPr>
                <w:rFonts w:ascii="Times New Roman" w:eastAsia="Times New Roman" w:hAnsi="Times New Roman" w:cs="Times New Roman"/>
                <w:bCs/>
                <w:sz w:val="28"/>
                <w:szCs w:val="28"/>
              </w:rPr>
              <w:t>;</w:t>
            </w:r>
          </w:p>
        </w:tc>
      </w:tr>
      <w:tr w:rsidR="000E3B9F" w:rsidRPr="000E3B9F" w:rsidTr="000E3B9F">
        <w:tc>
          <w:tcPr>
            <w:tcW w:w="2835"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object w:dxaOrig="1860" w:dyaOrig="720">
                <v:shape id="_x0000_i1510" type="#_x0000_t75" style="width:106pt;height:40.65pt" o:ole="" fillcolor="window">
                  <v:imagedata r:id="rId965" o:title=""/>
                </v:shape>
                <o:OLEObject Type="Embed" ProgID="Equation.3" ShapeID="_x0000_i1510" DrawAspect="Content" ObjectID="_1552071320" r:id="rId966"/>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1900" w:dyaOrig="720">
                <v:shape id="_x0000_i1511" type="#_x0000_t75" style="width:106pt;height:40pt" o:ole="" fillcolor="window">
                  <v:imagedata r:id="rId967" o:title=""/>
                </v:shape>
                <o:OLEObject Type="Embed" ProgID="Equation.3" ShapeID="_x0000_i1511" DrawAspect="Content" ObjectID="_1552071321" r:id="rId968"/>
              </w:object>
            </w:r>
            <w:r w:rsidRPr="000E3B9F">
              <w:rPr>
                <w:rFonts w:ascii="Times New Roman" w:eastAsia="Times New Roman" w:hAnsi="Times New Roman" w:cs="Times New Roman"/>
                <w:bCs/>
                <w:sz w:val="28"/>
                <w:szCs w:val="28"/>
              </w:rPr>
              <w:t>;</w:t>
            </w:r>
          </w:p>
        </w:tc>
        <w:tc>
          <w:tcPr>
            <w:tcW w:w="3119" w:type="dxa"/>
            <w:tcBorders>
              <w:top w:val="nil"/>
              <w:left w:val="nil"/>
              <w:bottom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480" w:dyaOrig="660">
                <v:shape id="_x0000_i1512" type="#_x0000_t75" style="width:82.65pt;height:36.65pt" o:ole="" fillcolor="window">
                  <v:imagedata r:id="rId969" o:title=""/>
                </v:shape>
                <o:OLEObject Type="Embed" ProgID="Equation.3" ShapeID="_x0000_i1512" DrawAspect="Content" ObjectID="_1552071322" r:id="rId97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15.5. Вычислите интегралы от неправильных  дробей.</w:t>
      </w:r>
    </w:p>
    <w:tbl>
      <w:tblPr>
        <w:tblStyle w:val="a4"/>
        <w:tblW w:w="0" w:type="auto"/>
        <w:tblInd w:w="817" w:type="dxa"/>
        <w:tblLayout w:type="fixed"/>
        <w:tblLook w:val="01E0"/>
      </w:tblPr>
      <w:tblGrid>
        <w:gridCol w:w="2835"/>
        <w:gridCol w:w="2835"/>
        <w:gridCol w:w="3119"/>
      </w:tblGrid>
      <w:tr w:rsidR="000E3B9F" w:rsidRPr="000E3B9F" w:rsidTr="000E3B9F">
        <w:tc>
          <w:tcPr>
            <w:tcW w:w="2835"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567"/>
              <w:jc w:val="both"/>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320" w:dyaOrig="720">
                <v:shape id="_x0000_i1513" type="#_x0000_t75" style="width:74pt;height:40.65pt" o:ole="" fillcolor="window">
                  <v:imagedata r:id="rId971" o:title=""/>
                </v:shape>
                <o:OLEObject Type="Embed" ProgID="Equation.3" ShapeID="_x0000_i1513" DrawAspect="Content" ObjectID="_1552071323" r:id="rId972"/>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jc w:val="both"/>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object w:dxaOrig="1719" w:dyaOrig="720">
                <v:shape id="_x0000_i1514" type="#_x0000_t75" style="width:100.65pt;height:42pt" o:ole="" fillcolor="window">
                  <v:imagedata r:id="rId973" o:title=""/>
                </v:shape>
                <o:OLEObject Type="Embed" ProgID="Equation.3" ShapeID="_x0000_i1514" DrawAspect="Content" ObjectID="_1552071324" r:id="rId974"/>
              </w:object>
            </w:r>
            <w:r w:rsidRPr="000E3B9F">
              <w:rPr>
                <w:rFonts w:ascii="Times New Roman" w:eastAsia="Times New Roman" w:hAnsi="Times New Roman" w:cs="Times New Roman"/>
                <w:bCs/>
                <w:sz w:val="28"/>
                <w:szCs w:val="28"/>
              </w:rPr>
              <w:t>;</w:t>
            </w:r>
          </w:p>
        </w:tc>
        <w:tc>
          <w:tcPr>
            <w:tcW w:w="3119" w:type="dxa"/>
            <w:tcBorders>
              <w:top w:val="nil"/>
              <w:left w:val="nil"/>
              <w:bottom w:val="nil"/>
              <w:right w:val="nil"/>
            </w:tcBorders>
            <w:vAlign w:val="center"/>
          </w:tcPr>
          <w:p w:rsidR="000E3B9F" w:rsidRPr="000E3B9F" w:rsidRDefault="000E3B9F" w:rsidP="005E12CC">
            <w:pPr>
              <w:tabs>
                <w:tab w:val="left" w:pos="0"/>
                <w:tab w:val="left" w:pos="1418"/>
                <w:tab w:val="left" w:pos="1843"/>
              </w:tabs>
              <w:spacing w:line="360" w:lineRule="auto"/>
              <w:ind w:firstLine="34"/>
              <w:jc w:val="both"/>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380" w:dyaOrig="680">
                <v:shape id="_x0000_i1515" type="#_x0000_t75" style="width:80pt;height:40.65pt" o:ole="" fillcolor="window">
                  <v:imagedata r:id="rId975" o:title=""/>
                </v:shape>
                <o:OLEObject Type="Embed" ProgID="Equation.3" ShapeID="_x0000_i1515" DrawAspect="Content" ObjectID="_1552071325" r:id="rId976"/>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16. «</w:t>
      </w:r>
      <w:r w:rsidR="00A8101E">
        <w:rPr>
          <w:rFonts w:ascii="Times New Roman" w:eastAsia="Times New Roman" w:hAnsi="Times New Roman" w:cs="Times New Roman"/>
          <w:b/>
          <w:bCs/>
          <w:sz w:val="28"/>
          <w:szCs w:val="28"/>
        </w:rPr>
        <w:t>О</w:t>
      </w:r>
      <w:r w:rsidR="00A8101E" w:rsidRPr="000E3B9F">
        <w:rPr>
          <w:rFonts w:ascii="Times New Roman" w:eastAsia="Times New Roman" w:hAnsi="Times New Roman" w:cs="Times New Roman"/>
          <w:b/>
          <w:bCs/>
          <w:sz w:val="28"/>
          <w:szCs w:val="28"/>
        </w:rPr>
        <w:t>пределенный интеграл.</w:t>
      </w:r>
      <w:r w:rsidR="00A8101E">
        <w:rPr>
          <w:rFonts w:ascii="Times New Roman" w:eastAsia="Times New Roman" w:hAnsi="Times New Roman" w:cs="Times New Roman"/>
          <w:b/>
          <w:bCs/>
          <w:sz w:val="28"/>
          <w:szCs w:val="28"/>
        </w:rPr>
        <w:t xml:space="preserve"> </w:t>
      </w:r>
      <w:r w:rsidR="00A8101E" w:rsidRPr="000E3B9F">
        <w:rPr>
          <w:rFonts w:ascii="Times New Roman" w:eastAsia="Times New Roman" w:hAnsi="Times New Roman" w:cs="Times New Roman"/>
          <w:b/>
          <w:bCs/>
          <w:sz w:val="28"/>
          <w:szCs w:val="28"/>
        </w:rPr>
        <w:t xml:space="preserve">Формула  </w:t>
      </w:r>
      <w:r w:rsidR="00A8101E">
        <w:rPr>
          <w:rFonts w:ascii="Times New Roman" w:eastAsia="Times New Roman" w:hAnsi="Times New Roman" w:cs="Times New Roman"/>
          <w:b/>
          <w:bCs/>
          <w:sz w:val="28"/>
          <w:szCs w:val="28"/>
        </w:rPr>
        <w:t>Н</w:t>
      </w:r>
      <w:r w:rsidR="00A8101E" w:rsidRPr="000E3B9F">
        <w:rPr>
          <w:rFonts w:ascii="Times New Roman" w:eastAsia="Times New Roman" w:hAnsi="Times New Roman" w:cs="Times New Roman"/>
          <w:b/>
          <w:bCs/>
          <w:sz w:val="28"/>
          <w:szCs w:val="28"/>
        </w:rPr>
        <w:t xml:space="preserve">ьютона – </w:t>
      </w:r>
      <w:r w:rsidR="00A8101E">
        <w:rPr>
          <w:rFonts w:ascii="Times New Roman" w:eastAsia="Times New Roman" w:hAnsi="Times New Roman" w:cs="Times New Roman"/>
          <w:b/>
          <w:bCs/>
          <w:sz w:val="28"/>
          <w:szCs w:val="28"/>
        </w:rPr>
        <w:t>Л</w:t>
      </w:r>
      <w:r w:rsidR="00A8101E" w:rsidRPr="000E3B9F">
        <w:rPr>
          <w:rFonts w:ascii="Times New Roman" w:eastAsia="Times New Roman" w:hAnsi="Times New Roman" w:cs="Times New Roman"/>
          <w:b/>
          <w:bCs/>
          <w:sz w:val="28"/>
          <w:szCs w:val="28"/>
        </w:rPr>
        <w:t>ейбница</w:t>
      </w:r>
      <w:r w:rsidRPr="000E3B9F">
        <w:rPr>
          <w:rFonts w:ascii="Times New Roman" w:eastAsia="Times New Roman" w:hAnsi="Times New Roman" w:cs="Times New Roman"/>
          <w:b/>
          <w:bCs/>
          <w:sz w:val="28"/>
          <w:szCs w:val="28"/>
        </w:rPr>
        <w:t>»</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sz w:val="28"/>
          <w:szCs w:val="28"/>
        </w:rPr>
        <w:t xml:space="preserve"> По определению вычислите интеграл </w:t>
      </w:r>
      <w:r w:rsidRPr="000E3B9F">
        <w:rPr>
          <w:rFonts w:ascii="Times New Roman" w:eastAsia="Times New Roman" w:hAnsi="Times New Roman" w:cs="Times New Roman"/>
          <w:bCs/>
          <w:sz w:val="28"/>
          <w:szCs w:val="28"/>
        </w:rPr>
        <w:object w:dxaOrig="639" w:dyaOrig="880">
          <v:shape id="_x0000_i1516" type="#_x0000_t75" style="width:42.65pt;height:58.65pt" o:ole="" fillcolor="window">
            <v:imagedata r:id="rId977" o:title=""/>
          </v:shape>
          <o:OLEObject Type="Embed" ProgID="Equation.3" ShapeID="_x0000_i1516" DrawAspect="Content" ObjectID="_1552071326" r:id="rId978"/>
        </w:object>
      </w:r>
      <w:r w:rsidRPr="000E3B9F">
        <w:rPr>
          <w:rFonts w:ascii="Times New Roman" w:eastAsia="Times New Roman" w:hAnsi="Times New Roman" w:cs="Times New Roman"/>
          <w:bCs/>
          <w:sz w:val="28"/>
          <w:szCs w:val="28"/>
        </w:rPr>
        <w:t>, C = const.</w:t>
      </w:r>
    </w:p>
    <w:p w:rsidR="000E3B9F" w:rsidRPr="000E3B9F" w:rsidRDefault="000E3B9F" w:rsidP="00044DEB">
      <w:pPr>
        <w:numPr>
          <w:ilvl w:val="0"/>
          <w:numId w:val="50"/>
        </w:numPr>
        <w:tabs>
          <w:tab w:val="clear" w:pos="360"/>
          <w:tab w:val="left" w:pos="0"/>
          <w:tab w:val="num" w:pos="90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Разобьем [а;b] на </w:t>
      </w:r>
      <w:r w:rsidRPr="000E3B9F">
        <w:rPr>
          <w:rFonts w:ascii="Times New Roman" w:eastAsia="Times New Roman" w:hAnsi="Times New Roman" w:cs="Times New Roman"/>
          <w:bCs/>
          <w:i/>
          <w:sz w:val="28"/>
          <w:szCs w:val="28"/>
        </w:rPr>
        <w:t>n</w:t>
      </w:r>
      <w:r w:rsidRPr="000E3B9F">
        <w:rPr>
          <w:rFonts w:ascii="Times New Roman" w:eastAsia="Times New Roman" w:hAnsi="Times New Roman" w:cs="Times New Roman"/>
          <w:bCs/>
          <w:sz w:val="28"/>
          <w:szCs w:val="28"/>
        </w:rPr>
        <w:t xml:space="preserve"> произвольных частей точками, такими что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а</w:t>
      </w:r>
      <w:r w:rsidRPr="000E3B9F">
        <w:rPr>
          <w:rFonts w:ascii="Times New Roman" w:eastAsia="Times New Roman" w:hAnsi="Times New Roman" w:cs="Times New Roman"/>
          <w:bCs/>
          <w:sz w:val="28"/>
          <w:szCs w:val="28"/>
        </w:rPr>
        <w:t xml:space="preserve"> = х</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&lt; 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&lt; х</w:t>
      </w:r>
      <w:r w:rsidRPr="000E3B9F">
        <w:rPr>
          <w:rFonts w:ascii="Times New Roman" w:eastAsia="Times New Roman" w:hAnsi="Times New Roman" w:cs="Times New Roman"/>
          <w:bCs/>
          <w:sz w:val="28"/>
          <w:szCs w:val="28"/>
          <w:vertAlign w:val="subscript"/>
        </w:rPr>
        <w:t xml:space="preserve">2 </w:t>
      </w:r>
      <w:r w:rsidRPr="000E3B9F">
        <w:rPr>
          <w:rFonts w:ascii="Times New Roman" w:eastAsia="Times New Roman" w:hAnsi="Times New Roman" w:cs="Times New Roman"/>
          <w:bCs/>
          <w:sz w:val="28"/>
          <w:szCs w:val="28"/>
        </w:rPr>
        <w:t>&lt; … &lt; х</w:t>
      </w:r>
      <w:r w:rsidRPr="000E3B9F">
        <w:rPr>
          <w:rFonts w:ascii="Times New Roman" w:eastAsia="Times New Roman" w:hAnsi="Times New Roman" w:cs="Times New Roman"/>
          <w:bCs/>
          <w:sz w:val="28"/>
          <w:szCs w:val="28"/>
          <w:vertAlign w:val="subscript"/>
        </w:rPr>
        <w:t>n</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b</w:t>
      </w:r>
      <w:r w:rsidRPr="000E3B9F">
        <w:rPr>
          <w:rFonts w:ascii="Times New Roman" w:eastAsia="Times New Roman" w:hAnsi="Times New Roman" w:cs="Times New Roman"/>
          <w:bCs/>
          <w:sz w:val="28"/>
          <w:szCs w:val="28"/>
        </w:rPr>
        <w:t xml:space="preserve"> и составим интегральную сумму.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object w:dxaOrig="1320" w:dyaOrig="700">
          <v:shape id="_x0000_i1517" type="#_x0000_t75" style="width:68pt;height:36.65pt" o:ole="" fillcolor="window">
            <v:imagedata r:id="rId979" o:title=""/>
          </v:shape>
          <o:OLEObject Type="Embed" ProgID="Equation.3" ShapeID="_x0000_i1517" DrawAspect="Content" ObjectID="_1552071327" r:id="rId980"/>
        </w:object>
      </w:r>
      <w:r w:rsidRPr="000E3B9F">
        <w:rPr>
          <w:rFonts w:ascii="Times New Roman" w:eastAsia="Times New Roman" w:hAnsi="Times New Roman" w:cs="Times New Roman"/>
          <w:bCs/>
          <w:sz w:val="28"/>
          <w:szCs w:val="28"/>
          <w:lang w:val="en-US"/>
        </w:rPr>
        <w:t>= f(</w:t>
      </w:r>
      <w:r w:rsidRPr="000E3B9F">
        <w:rPr>
          <w:rFonts w:ascii="Times New Roman" w:eastAsia="Times New Roman" w:hAnsi="Times New Roman" w:cs="Times New Roman"/>
          <w:bCs/>
          <w:sz w:val="28"/>
          <w:szCs w:val="28"/>
        </w:rPr>
        <w:sym w:font="Symbol" w:char="F078"/>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 xml:space="preserve">1 </w:t>
      </w:r>
      <w:r w:rsidRPr="000E3B9F">
        <w:rPr>
          <w:rFonts w:ascii="Times New Roman" w:eastAsia="Times New Roman" w:hAnsi="Times New Roman" w:cs="Times New Roman"/>
          <w:bCs/>
          <w:sz w:val="28"/>
          <w:szCs w:val="28"/>
          <w:lang w:val="en-US"/>
        </w:rPr>
        <w:t>+ f(</w:t>
      </w:r>
      <w:r w:rsidRPr="000E3B9F">
        <w:rPr>
          <w:rFonts w:ascii="Times New Roman" w:eastAsia="Times New Roman" w:hAnsi="Times New Roman" w:cs="Times New Roman"/>
          <w:bCs/>
          <w:sz w:val="28"/>
          <w:szCs w:val="28"/>
        </w:rPr>
        <w:sym w:font="Symbol" w:char="F078"/>
      </w:r>
      <w:r w:rsidRPr="000E3B9F">
        <w:rPr>
          <w:rFonts w:ascii="Times New Roman" w:eastAsia="Times New Roman" w:hAnsi="Times New Roman" w:cs="Times New Roman"/>
          <w:bCs/>
          <w:sz w:val="28"/>
          <w:szCs w:val="28"/>
          <w:vertAlign w:val="subscript"/>
          <w:lang w:val="en-US"/>
        </w:rPr>
        <w:t>2</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2</w:t>
      </w:r>
      <w:r w:rsidRPr="000E3B9F">
        <w:rPr>
          <w:rFonts w:ascii="Times New Roman" w:eastAsia="Times New Roman" w:hAnsi="Times New Roman" w:cs="Times New Roman"/>
          <w:bCs/>
          <w:sz w:val="28"/>
          <w:szCs w:val="28"/>
          <w:lang w:val="en-US"/>
        </w:rPr>
        <w:t xml:space="preserve"> + … + f(</w:t>
      </w:r>
      <w:r w:rsidRPr="000E3B9F">
        <w:rPr>
          <w:rFonts w:ascii="Times New Roman" w:eastAsia="Times New Roman" w:hAnsi="Times New Roman" w:cs="Times New Roman"/>
          <w:bCs/>
          <w:sz w:val="28"/>
          <w:szCs w:val="28"/>
        </w:rPr>
        <w:sym w:font="Symbol" w:char="F078"/>
      </w:r>
      <w:r w:rsidRPr="000E3B9F">
        <w:rPr>
          <w:rFonts w:ascii="Times New Roman" w:eastAsia="Times New Roman" w:hAnsi="Times New Roman" w:cs="Times New Roman"/>
          <w:bCs/>
          <w:sz w:val="28"/>
          <w:szCs w:val="28"/>
          <w:vertAlign w:val="subscript"/>
          <w:lang w:val="en-US"/>
        </w:rPr>
        <w:t>n</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n</w:t>
      </w:r>
      <w:r w:rsidRPr="000E3B9F">
        <w:rPr>
          <w:rFonts w:ascii="Times New Roman" w:eastAsia="Times New Roman" w:hAnsi="Times New Roman" w:cs="Times New Roman"/>
          <w:bCs/>
          <w:sz w:val="28"/>
          <w:szCs w:val="28"/>
          <w:lang w:val="en-US"/>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 = C</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xml:space="preserve"> + C</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 xml:space="preserve">2 </w:t>
      </w:r>
      <w:r w:rsidRPr="000E3B9F">
        <w:rPr>
          <w:rFonts w:ascii="Times New Roman" w:eastAsia="Times New Roman" w:hAnsi="Times New Roman" w:cs="Times New Roman"/>
          <w:bCs/>
          <w:sz w:val="28"/>
          <w:szCs w:val="28"/>
          <w:lang w:val="en-US"/>
        </w:rPr>
        <w:t>+ … + C</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lang w:val="en-US"/>
        </w:rPr>
        <w:t xml:space="preserve"> x</w:t>
      </w:r>
      <w:r w:rsidRPr="000E3B9F">
        <w:rPr>
          <w:rFonts w:ascii="Times New Roman" w:eastAsia="Times New Roman" w:hAnsi="Times New Roman" w:cs="Times New Roman"/>
          <w:bCs/>
          <w:sz w:val="28"/>
          <w:szCs w:val="28"/>
          <w:vertAlign w:val="subscript"/>
          <w:lang w:val="en-US"/>
        </w:rPr>
        <w:t>n</w:t>
      </w:r>
      <w:r w:rsidRPr="000E3B9F">
        <w:rPr>
          <w:rFonts w:ascii="Times New Roman" w:eastAsia="Times New Roman" w:hAnsi="Times New Roman" w:cs="Times New Roman"/>
          <w:bCs/>
          <w:sz w:val="28"/>
          <w:szCs w:val="28"/>
          <w:lang w:val="en-US"/>
        </w:rPr>
        <w:t xml:space="preserve">  =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 = C[(x</w:t>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xml:space="preserve"> – a) + ( x</w:t>
      </w:r>
      <w:r w:rsidRPr="000E3B9F">
        <w:rPr>
          <w:rFonts w:ascii="Times New Roman" w:eastAsia="Times New Roman" w:hAnsi="Times New Roman" w:cs="Times New Roman"/>
          <w:bCs/>
          <w:sz w:val="28"/>
          <w:szCs w:val="28"/>
          <w:vertAlign w:val="subscript"/>
          <w:lang w:val="en-US"/>
        </w:rPr>
        <w:t xml:space="preserve">2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 … + (b – x</w:t>
      </w:r>
      <w:r w:rsidRPr="000E3B9F">
        <w:rPr>
          <w:rFonts w:ascii="Times New Roman" w:eastAsia="Times New Roman" w:hAnsi="Times New Roman" w:cs="Times New Roman"/>
          <w:bCs/>
          <w:sz w:val="28"/>
          <w:szCs w:val="28"/>
          <w:vertAlign w:val="subscript"/>
          <w:lang w:val="en-US"/>
        </w:rPr>
        <w:t>n-1</w:t>
      </w:r>
      <w:r w:rsidRPr="000E3B9F">
        <w:rPr>
          <w:rFonts w:ascii="Times New Roman" w:eastAsia="Times New Roman" w:hAnsi="Times New Roman" w:cs="Times New Roman"/>
          <w:bCs/>
          <w:sz w:val="28"/>
          <w:szCs w:val="28"/>
          <w:lang w:val="en-US"/>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 = C[x</w:t>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xml:space="preserve"> – a + x</w:t>
      </w:r>
      <w:r w:rsidRPr="000E3B9F">
        <w:rPr>
          <w:rFonts w:ascii="Times New Roman" w:eastAsia="Times New Roman" w:hAnsi="Times New Roman" w:cs="Times New Roman"/>
          <w:bCs/>
          <w:sz w:val="28"/>
          <w:szCs w:val="28"/>
          <w:vertAlign w:val="subscript"/>
          <w:lang w:val="en-US"/>
        </w:rPr>
        <w:t>2</w:t>
      </w:r>
      <w:r w:rsidRPr="000E3B9F">
        <w:rPr>
          <w:rFonts w:ascii="Times New Roman" w:eastAsia="Times New Roman" w:hAnsi="Times New Roman" w:cs="Times New Roman"/>
          <w:bCs/>
          <w:sz w:val="28"/>
          <w:szCs w:val="28"/>
          <w:lang w:val="en-US"/>
        </w:rPr>
        <w:t xml:space="preserve"> – x</w:t>
      </w:r>
      <w:r w:rsidRPr="000E3B9F">
        <w:rPr>
          <w:rFonts w:ascii="Times New Roman" w:eastAsia="Times New Roman" w:hAnsi="Times New Roman" w:cs="Times New Roman"/>
          <w:bCs/>
          <w:sz w:val="28"/>
          <w:szCs w:val="28"/>
          <w:vertAlign w:val="subscript"/>
          <w:lang w:val="en-US"/>
        </w:rPr>
        <w:t>1</w:t>
      </w:r>
      <w:r w:rsidRPr="000E3B9F">
        <w:rPr>
          <w:rFonts w:ascii="Times New Roman" w:eastAsia="Times New Roman" w:hAnsi="Times New Roman" w:cs="Times New Roman"/>
          <w:bCs/>
          <w:sz w:val="28"/>
          <w:szCs w:val="28"/>
          <w:lang w:val="en-US"/>
        </w:rPr>
        <w:t xml:space="preserve"> + … + x</w:t>
      </w:r>
      <w:r w:rsidRPr="000E3B9F">
        <w:rPr>
          <w:rFonts w:ascii="Times New Roman" w:eastAsia="Times New Roman" w:hAnsi="Times New Roman" w:cs="Times New Roman"/>
          <w:bCs/>
          <w:sz w:val="28"/>
          <w:szCs w:val="28"/>
          <w:vertAlign w:val="subscript"/>
          <w:lang w:val="en-US"/>
        </w:rPr>
        <w:t>n-1</w:t>
      </w:r>
      <w:r w:rsidRPr="000E3B9F">
        <w:rPr>
          <w:rFonts w:ascii="Times New Roman" w:eastAsia="Times New Roman" w:hAnsi="Times New Roman" w:cs="Times New Roman"/>
          <w:bCs/>
          <w:sz w:val="28"/>
          <w:szCs w:val="28"/>
          <w:lang w:val="en-US"/>
        </w:rPr>
        <w:t xml:space="preserve"> – x</w:t>
      </w:r>
      <w:r w:rsidRPr="000E3B9F">
        <w:rPr>
          <w:rFonts w:ascii="Times New Roman" w:eastAsia="Times New Roman" w:hAnsi="Times New Roman" w:cs="Times New Roman"/>
          <w:bCs/>
          <w:sz w:val="28"/>
          <w:szCs w:val="28"/>
          <w:vertAlign w:val="subscript"/>
          <w:lang w:val="en-US"/>
        </w:rPr>
        <w:t>n-2</w:t>
      </w:r>
      <w:r w:rsidRPr="000E3B9F">
        <w:rPr>
          <w:rFonts w:ascii="Times New Roman" w:eastAsia="Times New Roman" w:hAnsi="Times New Roman" w:cs="Times New Roman"/>
          <w:bCs/>
          <w:sz w:val="28"/>
          <w:szCs w:val="28"/>
          <w:lang w:val="en-US"/>
        </w:rPr>
        <w:t xml:space="preserve"> + b – x</w:t>
      </w:r>
      <w:r w:rsidRPr="000E3B9F">
        <w:rPr>
          <w:rFonts w:ascii="Times New Roman" w:eastAsia="Times New Roman" w:hAnsi="Times New Roman" w:cs="Times New Roman"/>
          <w:bCs/>
          <w:sz w:val="28"/>
          <w:szCs w:val="28"/>
          <w:vertAlign w:val="subscript"/>
          <w:lang w:val="en-US"/>
        </w:rPr>
        <w:t>n-1</w:t>
      </w:r>
      <w:r w:rsidRPr="000E3B9F">
        <w:rPr>
          <w:rFonts w:ascii="Times New Roman" w:eastAsia="Times New Roman" w:hAnsi="Times New Roman" w:cs="Times New Roman"/>
          <w:bCs/>
          <w:sz w:val="28"/>
          <w:szCs w:val="28"/>
          <w:lang w:val="en-US"/>
        </w:rPr>
        <w:t>] =  C(b – a).</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Интегральная сумма не зависит ни от разбиения, ни от выбора точек  </w:t>
      </w:r>
      <w:r w:rsidRPr="000E3B9F">
        <w:rPr>
          <w:rFonts w:ascii="Times New Roman" w:eastAsia="Times New Roman" w:hAnsi="Times New Roman" w:cs="Times New Roman"/>
          <w:bCs/>
          <w:sz w:val="28"/>
          <w:szCs w:val="28"/>
        </w:rPr>
        <w:sym w:font="Symbol" w:char="F078"/>
      </w:r>
      <w:r w:rsidRPr="000E3B9F">
        <w:rPr>
          <w:rFonts w:ascii="Times New Roman" w:eastAsia="Times New Roman" w:hAnsi="Times New Roman" w:cs="Times New Roman"/>
          <w:bCs/>
          <w:sz w:val="28"/>
          <w:szCs w:val="28"/>
        </w:rPr>
        <w:t xml:space="preserve"> и  равна C(b – a). Следовательно ее предел при   mах{</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х</w:t>
      </w:r>
      <w:r w:rsidRPr="000E3B9F">
        <w:rPr>
          <w:rFonts w:ascii="Times New Roman" w:eastAsia="Times New Roman" w:hAnsi="Times New Roman" w:cs="Times New Roman"/>
          <w:bCs/>
          <w:sz w:val="28"/>
          <w:szCs w:val="28"/>
          <w:vertAlign w:val="subscript"/>
        </w:rPr>
        <w:t>i</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E"/>
      </w:r>
      <w:r w:rsidRPr="000E3B9F">
        <w:rPr>
          <w:rFonts w:ascii="Times New Roman" w:eastAsia="Times New Roman" w:hAnsi="Times New Roman" w:cs="Times New Roman"/>
          <w:bCs/>
          <w:sz w:val="28"/>
          <w:szCs w:val="28"/>
        </w:rPr>
        <w:t xml:space="preserve"> 0  равен той же величине.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 определению</w:t>
      </w:r>
      <w:r w:rsidRPr="000E3B9F">
        <w:rPr>
          <w:rFonts w:ascii="Times New Roman" w:eastAsia="Times New Roman" w:hAnsi="Times New Roman" w:cs="Times New Roman"/>
          <w:bCs/>
          <w:sz w:val="28"/>
          <w:szCs w:val="28"/>
        </w:rPr>
        <w:tab/>
      </w:r>
      <w:r w:rsidRPr="000E3B9F">
        <w:rPr>
          <w:rFonts w:ascii="Times New Roman" w:eastAsia="Times New Roman" w:hAnsi="Times New Roman" w:cs="Times New Roman"/>
          <w:bCs/>
          <w:sz w:val="28"/>
          <w:szCs w:val="28"/>
        </w:rPr>
        <w:object w:dxaOrig="3519" w:dyaOrig="880">
          <v:shape id="_x0000_i1518" type="#_x0000_t75" style="width:203.35pt;height:54.65pt" o:ole="" fillcolor="window">
            <v:imagedata r:id="rId981" o:title=""/>
          </v:shape>
          <o:OLEObject Type="Embed" ProgID="Equation.3" ShapeID="_x0000_i1518" DrawAspect="Content" ObjectID="_1552071328" r:id="rId98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интеграл </w:t>
      </w:r>
      <w:r w:rsidRPr="000E3B9F">
        <w:rPr>
          <w:rFonts w:ascii="Times New Roman" w:eastAsia="Times New Roman" w:hAnsi="Times New Roman" w:cs="Times New Roman"/>
          <w:bCs/>
          <w:sz w:val="28"/>
          <w:szCs w:val="28"/>
        </w:rPr>
        <w:object w:dxaOrig="900" w:dyaOrig="820">
          <v:shape id="_x0000_i1519" type="#_x0000_t75" style="width:46pt;height:41.35pt" o:ole="" fillcolor="window">
            <v:imagedata r:id="rId983" o:title=""/>
          </v:shape>
          <o:OLEObject Type="Embed" ProgID="Equation.3" ShapeID="_x0000_i1519" DrawAspect="Content" ObjectID="_1552071329" r:id="rId984"/>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1"/>
        </w:numPr>
        <w:tabs>
          <w:tab w:val="left" w:pos="0"/>
          <w:tab w:val="left" w:pos="1418"/>
          <w:tab w:val="left" w:pos="1843"/>
        </w:tabs>
        <w:spacing w:after="0" w:line="360" w:lineRule="auto"/>
        <w:outlineLvl w:val="1"/>
        <w:rPr>
          <w:rFonts w:ascii="Times New Roman" w:eastAsia="Times New Roman" w:hAnsi="Times New Roman" w:cs="Times New Roman"/>
          <w:bCs/>
          <w:sz w:val="28"/>
          <w:szCs w:val="28"/>
          <w:u w:val="single"/>
        </w:rPr>
      </w:pPr>
      <w:r w:rsidRPr="000E3B9F">
        <w:rPr>
          <w:rFonts w:ascii="Times New Roman" w:eastAsia="Times New Roman" w:hAnsi="Times New Roman" w:cs="Times New Roman"/>
          <w:bCs/>
          <w:sz w:val="28"/>
          <w:szCs w:val="28"/>
        </w:rPr>
        <w:lastRenderedPageBreak/>
        <w:t xml:space="preserve">Решение. По формуле Ньютона – Лейбница находим </w:t>
      </w:r>
      <w:r w:rsidRPr="000E3B9F">
        <w:rPr>
          <w:rFonts w:ascii="Times New Roman" w:eastAsia="Times New Roman" w:hAnsi="Times New Roman" w:cs="Times New Roman"/>
          <w:bCs/>
          <w:sz w:val="28"/>
          <w:szCs w:val="28"/>
        </w:rPr>
        <w:object w:dxaOrig="3720" w:dyaOrig="760">
          <v:shape id="_x0000_i1520" type="#_x0000_t75" style="width:226.65pt;height:46.65pt" o:ole="" fillcolor="window">
            <v:imagedata r:id="rId985" o:title=""/>
          </v:shape>
          <o:OLEObject Type="Embed" ProgID="Equation.3" ShapeID="_x0000_i1520" DrawAspect="Content" ObjectID="_1552071330" r:id="rId98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Вычислите интеграл </w:t>
      </w:r>
      <w:r w:rsidRPr="000E3B9F">
        <w:rPr>
          <w:rFonts w:ascii="Times New Roman" w:eastAsia="Times New Roman" w:hAnsi="Times New Roman" w:cs="Times New Roman"/>
          <w:bCs/>
          <w:sz w:val="28"/>
          <w:szCs w:val="28"/>
        </w:rPr>
        <w:object w:dxaOrig="1700" w:dyaOrig="820">
          <v:shape id="_x0000_i1521" type="#_x0000_t75" style="width:85.35pt;height:41.35pt" o:ole="" fillcolor="window">
            <v:imagedata r:id="rId987" o:title=""/>
          </v:shape>
          <o:OLEObject Type="Embed" ProgID="Equation.3" ShapeID="_x0000_i1521" DrawAspect="Content" ObjectID="_1552071331" r:id="rId988"/>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1"/>
        </w:numPr>
        <w:tabs>
          <w:tab w:val="left" w:pos="0"/>
          <w:tab w:val="num" w:pos="284"/>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Воспользуемся методом замены переменной, заменив выражение,  стоящее  в скобках новой переменной.</w:t>
      </w:r>
      <w:r w:rsidRPr="000E3B9F">
        <w:rPr>
          <w:rFonts w:ascii="Times New Roman" w:eastAsia="Times New Roman" w:hAnsi="Times New Roman" w:cs="Times New Roman"/>
          <w:bCs/>
          <w:sz w:val="28"/>
          <w:szCs w:val="28"/>
          <w:u w:val="single"/>
        </w:rPr>
        <w:t xml:space="preserve">              </w:t>
      </w:r>
      <w:r w:rsidRPr="000E3B9F">
        <w:rPr>
          <w:rFonts w:ascii="Times New Roman" w:eastAsia="Times New Roman" w:hAnsi="Times New Roman" w:cs="Times New Roman"/>
          <w:bCs/>
          <w:sz w:val="28"/>
          <w:szCs w:val="28"/>
        </w:rPr>
        <w:object w:dxaOrig="8080" w:dyaOrig="1800">
          <v:shape id="_x0000_i1522" type="#_x0000_t75" style="width:452pt;height:96.65pt" o:ole="" fillcolor="window">
            <v:imagedata r:id="rId989" o:title=""/>
          </v:shape>
          <o:OLEObject Type="Embed" ProgID="Equation.3" ShapeID="_x0000_i1522" DrawAspect="Content" ObjectID="_1552071332" r:id="rId99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Вычислите интеграл </w:t>
      </w:r>
      <w:r w:rsidRPr="000E3B9F">
        <w:rPr>
          <w:rFonts w:ascii="Times New Roman" w:eastAsia="Times New Roman" w:hAnsi="Times New Roman" w:cs="Times New Roman"/>
          <w:bCs/>
          <w:sz w:val="28"/>
          <w:szCs w:val="28"/>
        </w:rPr>
        <w:object w:dxaOrig="1240" w:dyaOrig="820">
          <v:shape id="_x0000_i1523" type="#_x0000_t75" style="width:61.35pt;height:41.35pt" o:ole="" fillcolor="window">
            <v:imagedata r:id="rId991" o:title=""/>
          </v:shape>
          <o:OLEObject Type="Embed" ProgID="Equation.3" ShapeID="_x0000_i1523" DrawAspect="Content" ObjectID="_1552071333" r:id="rId992"/>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2"/>
        </w:numPr>
        <w:tabs>
          <w:tab w:val="left" w:pos="0"/>
          <w:tab w:val="left" w:pos="1418"/>
          <w:tab w:val="left" w:pos="1843"/>
        </w:tabs>
        <w:spacing w:after="0" w:line="360" w:lineRule="auto"/>
        <w:outlineLvl w:val="1"/>
        <w:rPr>
          <w:rFonts w:ascii="Times New Roman" w:eastAsia="Times New Roman" w:hAnsi="Times New Roman" w:cs="Times New Roman"/>
          <w:bCs/>
          <w:sz w:val="28"/>
          <w:szCs w:val="28"/>
          <w:u w:val="single"/>
        </w:rPr>
      </w:pPr>
      <w:r w:rsidRPr="000E3B9F">
        <w:rPr>
          <w:rFonts w:ascii="Times New Roman" w:eastAsia="Times New Roman" w:hAnsi="Times New Roman" w:cs="Times New Roman"/>
          <w:bCs/>
          <w:sz w:val="28"/>
          <w:szCs w:val="28"/>
        </w:rPr>
        <w:t>Решение. Воспользуемся формулой интегрирования по частям: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u w:val="single"/>
        </w:rPr>
      </w:pPr>
      <w:r w:rsidRPr="000E3B9F">
        <w:rPr>
          <w:rFonts w:ascii="Times New Roman" w:eastAsia="Times New Roman" w:hAnsi="Times New Roman" w:cs="Times New Roman"/>
          <w:bCs/>
          <w:sz w:val="28"/>
          <w:szCs w:val="28"/>
          <w:lang w:val="en-US"/>
        </w:rPr>
        <w:object w:dxaOrig="6540" w:dyaOrig="1240">
          <v:shape id="_x0000_i1524" type="#_x0000_t75" style="width:454pt;height:73.35pt" o:ole="" fillcolor="window">
            <v:imagedata r:id="rId993" o:title=""/>
          </v:shape>
          <o:OLEObject Type="Embed" ProgID="Equation.3" ShapeID="_x0000_i1524" DrawAspect="Content" ObjectID="_1552071334" r:id="rId994"/>
        </w:object>
      </w:r>
      <w:r w:rsidRPr="000E3B9F">
        <w:rPr>
          <w:rFonts w:ascii="Times New Roman" w:eastAsia="Times New Roman" w:hAnsi="Times New Roman" w:cs="Times New Roman"/>
          <w:bCs/>
          <w:sz w:val="28"/>
          <w:szCs w:val="28"/>
        </w:rPr>
        <w:t>.►</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16.1.  Вычислите определенные интегралы.</w:t>
      </w: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410"/>
        <w:gridCol w:w="2410"/>
        <w:gridCol w:w="2409"/>
        <w:gridCol w:w="2941"/>
      </w:tblGrid>
      <w:tr w:rsidR="000E3B9F" w:rsidRPr="000E3B9F" w:rsidTr="000E3B9F">
        <w:tc>
          <w:tcPr>
            <w:tcW w:w="2410"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280" w:dyaOrig="840">
                <v:shape id="_x0000_i1525" type="#_x0000_t75" style="width:76.65pt;height:50pt" o:ole="">
                  <v:imagedata r:id="rId995" o:title=""/>
                </v:shape>
                <o:OLEObject Type="Embed" ProgID="Equation.3" ShapeID="_x0000_i1525" DrawAspect="Content" ObjectID="_1552071335" r:id="rId996"/>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280" w:dyaOrig="840">
                <v:shape id="_x0000_i1526" type="#_x0000_t75" style="width:77.35pt;height:50pt" o:ole="">
                  <v:imagedata r:id="rId997" o:title=""/>
                </v:shape>
                <o:OLEObject Type="Embed" ProgID="Equation.3" ShapeID="_x0000_i1526" DrawAspect="Content" ObjectID="_1552071336" r:id="rId998"/>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480" w:dyaOrig="820">
                <v:shape id="_x0000_i1527" type="#_x0000_t75" style="width:28.65pt;height:48.65pt" o:ole="">
                  <v:imagedata r:id="rId999" o:title=""/>
                </v:shape>
                <o:OLEObject Type="Embed" ProgID="Equation.3" ShapeID="_x0000_i1527" DrawAspect="Content" ObjectID="_1552071337" r:id="rId1000"/>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rPr>
              <w:object w:dxaOrig="1800" w:dyaOrig="840">
                <v:shape id="_x0000_i1528" type="#_x0000_t75" style="width:108pt;height:50pt" o:ole="">
                  <v:imagedata r:id="rId1001" o:title=""/>
                </v:shape>
                <o:OLEObject Type="Embed" ProgID="Equation.3" ShapeID="_x0000_i1528" DrawAspect="Content" ObjectID="_1552071338" r:id="rId1002"/>
              </w:object>
            </w:r>
            <w:r w:rsidRPr="000E3B9F">
              <w:rPr>
                <w:rFonts w:ascii="Times New Roman" w:eastAsia="Times New Roman" w:hAnsi="Times New Roman" w:cs="Times New Roman"/>
                <w:bCs/>
                <w:sz w:val="28"/>
                <w:szCs w:val="28"/>
              </w:rPr>
              <w:t>;</w:t>
            </w:r>
          </w:p>
        </w:tc>
      </w:tr>
      <w:tr w:rsidR="000E3B9F" w:rsidRPr="000E3B9F" w:rsidTr="000E3B9F">
        <w:tc>
          <w:tcPr>
            <w:tcW w:w="2410"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040" w:dyaOrig="820">
                <v:shape id="_x0000_i1529" type="#_x0000_t75" style="width:61.35pt;height:49.35pt" o:ole="">
                  <v:imagedata r:id="rId1003" o:title=""/>
                </v:shape>
                <o:OLEObject Type="Embed" ProgID="Equation.3" ShapeID="_x0000_i1529" DrawAspect="Content" ObjectID="_1552071339" r:id="rId1004"/>
              </w:object>
            </w:r>
            <w:r w:rsidRPr="000E3B9F">
              <w:rPr>
                <w:rFonts w:ascii="Times New Roman" w:eastAsia="Times New Roman" w:hAnsi="Times New Roman" w:cs="Times New Roman"/>
                <w:bCs/>
                <w:sz w:val="28"/>
                <w:szCs w:val="28"/>
              </w:rPr>
              <w:t>;</w:t>
            </w:r>
          </w:p>
        </w:tc>
        <w:tc>
          <w:tcPr>
            <w:tcW w:w="2410"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1240" w:dyaOrig="840">
                <v:shape id="_x0000_i1530" type="#_x0000_t75" style="width:1in;height:48.65pt" o:ole="" fillcolor="window">
                  <v:imagedata r:id="rId1005" o:title=""/>
                </v:shape>
                <o:OLEObject Type="Embed" ProgID="Equation.3" ShapeID="_x0000_i1530" DrawAspect="Content" ObjectID="_1552071340" r:id="rId1006"/>
              </w:object>
            </w:r>
            <w:r w:rsidRPr="000E3B9F">
              <w:rPr>
                <w:rFonts w:ascii="Times New Roman" w:eastAsia="Times New Roman" w:hAnsi="Times New Roman" w:cs="Times New Roman"/>
                <w:bCs/>
                <w:sz w:val="28"/>
                <w:szCs w:val="28"/>
              </w:rPr>
              <w:t>;</w:t>
            </w:r>
          </w:p>
        </w:tc>
        <w:tc>
          <w:tcPr>
            <w:tcW w:w="2409"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020" w:dyaOrig="840">
                <v:shape id="_x0000_i1531" type="#_x0000_t75" style="width:61.35pt;height:52pt" o:ole="">
                  <v:imagedata r:id="rId1007" o:title=""/>
                </v:shape>
                <o:OLEObject Type="Embed" ProgID="Equation.3" ShapeID="_x0000_i1531" DrawAspect="Content" ObjectID="_1552071341" r:id="rId1008"/>
              </w:object>
            </w:r>
            <w:r w:rsidRPr="000E3B9F">
              <w:rPr>
                <w:rFonts w:ascii="Times New Roman" w:eastAsia="Times New Roman" w:hAnsi="Times New Roman" w:cs="Times New Roman"/>
                <w:bCs/>
                <w:sz w:val="28"/>
                <w:szCs w:val="28"/>
              </w:rPr>
              <w:t>;</w:t>
            </w:r>
          </w:p>
        </w:tc>
        <w:tc>
          <w:tcPr>
            <w:tcW w:w="2941"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sz w:val="28"/>
                <w:szCs w:val="28"/>
              </w:rPr>
              <w:object w:dxaOrig="1120" w:dyaOrig="840">
                <v:shape id="_x0000_i1532" type="#_x0000_t75" style="width:66.65pt;height:49.35pt" o:ole="" fillcolor="window">
                  <v:imagedata r:id="rId1009" o:title=""/>
                </v:shape>
                <o:OLEObject Type="Embed" ProgID="Equation.3" ShapeID="_x0000_i1532" DrawAspect="Content" ObjectID="_1552071342" r:id="rId101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16.2. Вычислите определенные интегралы  с помощью замены переменной.</w:t>
      </w: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693"/>
        <w:gridCol w:w="2552"/>
        <w:gridCol w:w="2268"/>
        <w:gridCol w:w="2657"/>
      </w:tblGrid>
      <w:tr w:rsidR="000E3B9F" w:rsidRPr="000E3B9F" w:rsidTr="000E3B9F">
        <w:tc>
          <w:tcPr>
            <w:tcW w:w="269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400" w:dyaOrig="840">
                <v:shape id="_x0000_i1533" type="#_x0000_t75" style="width:84pt;height:50pt" o:ole="">
                  <v:imagedata r:id="rId1011" o:title=""/>
                </v:shape>
                <o:OLEObject Type="Embed" ProgID="Equation.3" ShapeID="_x0000_i1533" DrawAspect="Content" ObjectID="_1552071343" r:id="rId1012"/>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1280" w:dyaOrig="820">
                <v:shape id="_x0000_i1534" type="#_x0000_t75" style="width:77.35pt;height:49.35pt" o:ole="">
                  <v:imagedata r:id="rId1013" o:title=""/>
                </v:shape>
                <o:OLEObject Type="Embed" ProgID="Equation.3" ShapeID="_x0000_i1534" DrawAspect="Content" ObjectID="_1552071344" r:id="rId1014"/>
              </w:object>
            </w:r>
            <w:r w:rsidRPr="000E3B9F">
              <w:rPr>
                <w:rFonts w:ascii="Times New Roman" w:eastAsia="Times New Roman" w:hAnsi="Times New Roman" w:cs="Times New Roman"/>
                <w:bCs/>
                <w:sz w:val="28"/>
                <w:szCs w:val="28"/>
              </w:rPr>
              <w:t>;</w:t>
            </w:r>
          </w:p>
        </w:tc>
        <w:tc>
          <w:tcPr>
            <w:tcW w:w="2268"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rPr>
              <w:object w:dxaOrig="1100" w:dyaOrig="840">
                <v:shape id="_x0000_i1535" type="#_x0000_t75" style="width:64.65pt;height:49.35pt" o:ole="">
                  <v:imagedata r:id="rId1015" o:title=""/>
                </v:shape>
                <o:OLEObject Type="Embed" ProgID="Equation.3" ShapeID="_x0000_i1535" DrawAspect="Content" ObjectID="_1552071345" r:id="rId1016"/>
              </w:object>
            </w:r>
            <w:r w:rsidRPr="000E3B9F">
              <w:rPr>
                <w:rFonts w:ascii="Times New Roman" w:eastAsia="Times New Roman" w:hAnsi="Times New Roman" w:cs="Times New Roman"/>
                <w:bCs/>
                <w:sz w:val="28"/>
                <w:szCs w:val="28"/>
              </w:rPr>
              <w:t>;</w:t>
            </w:r>
          </w:p>
        </w:tc>
        <w:tc>
          <w:tcPr>
            <w:tcW w:w="2657" w:type="dxa"/>
            <w:shd w:val="clear" w:color="auto" w:fill="auto"/>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к) </w:t>
            </w:r>
            <w:r w:rsidRPr="000E3B9F">
              <w:rPr>
                <w:rFonts w:ascii="Times New Roman" w:eastAsia="Times New Roman" w:hAnsi="Times New Roman" w:cs="Times New Roman"/>
                <w:bCs/>
                <w:sz w:val="28"/>
                <w:szCs w:val="28"/>
              </w:rPr>
              <w:object w:dxaOrig="1500" w:dyaOrig="840">
                <v:shape id="_x0000_i1536" type="#_x0000_t75" style="width:90pt;height:50pt" o:ole="">
                  <v:imagedata r:id="rId1017" o:title=""/>
                </v:shape>
                <o:OLEObject Type="Embed" ProgID="Equation.3" ShapeID="_x0000_i1536" DrawAspect="Content" ObjectID="_1552071346" r:id="rId1018"/>
              </w:object>
            </w:r>
            <w:r w:rsidRPr="000E3B9F">
              <w:rPr>
                <w:rFonts w:ascii="Times New Roman" w:eastAsia="Times New Roman" w:hAnsi="Times New Roman" w:cs="Times New Roman"/>
                <w:bCs/>
                <w:sz w:val="28"/>
                <w:szCs w:val="28"/>
              </w:rPr>
              <w:t>;</w:t>
            </w:r>
          </w:p>
        </w:tc>
      </w:tr>
      <w:tr w:rsidR="000E3B9F" w:rsidRPr="000E3B9F" w:rsidTr="000E3B9F">
        <w:tc>
          <w:tcPr>
            <w:tcW w:w="269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б) </w:t>
            </w:r>
            <w:r w:rsidRPr="000E3B9F">
              <w:rPr>
                <w:rFonts w:ascii="Times New Roman" w:eastAsia="Times New Roman" w:hAnsi="Times New Roman" w:cs="Times New Roman"/>
                <w:bCs/>
                <w:sz w:val="28"/>
                <w:szCs w:val="28"/>
              </w:rPr>
              <w:object w:dxaOrig="1440" w:dyaOrig="880">
                <v:shape id="_x0000_i1537" type="#_x0000_t75" style="width:84pt;height:52.65pt" o:ole="">
                  <v:imagedata r:id="rId1019" o:title=""/>
                </v:shape>
                <o:OLEObject Type="Embed" ProgID="Equation.3" ShapeID="_x0000_i1537" DrawAspect="Content" ObjectID="_1552071347" r:id="rId1020"/>
              </w:object>
            </w:r>
            <w:r w:rsidRPr="000E3B9F">
              <w:rPr>
                <w:rFonts w:ascii="Times New Roman" w:eastAsia="Times New Roman" w:hAnsi="Times New Roman" w:cs="Times New Roman"/>
                <w:bCs/>
                <w:sz w:val="28"/>
                <w:szCs w:val="28"/>
              </w:rPr>
              <w:t>;</w:t>
            </w:r>
          </w:p>
        </w:tc>
        <w:tc>
          <w:tcPr>
            <w:tcW w:w="2552"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1560" w:dyaOrig="840">
                <v:shape id="_x0000_i1538" type="#_x0000_t75" style="width:90pt;height:48.65pt" o:ole="" fillcolor="window">
                  <v:imagedata r:id="rId1021" o:title=""/>
                </v:shape>
                <o:OLEObject Type="Embed" ProgID="Equation.3" ShapeID="_x0000_i1538" DrawAspect="Content" ObjectID="_1552071348" r:id="rId1022"/>
              </w:object>
            </w:r>
            <w:r w:rsidRPr="000E3B9F">
              <w:rPr>
                <w:rFonts w:ascii="Times New Roman" w:eastAsia="Times New Roman" w:hAnsi="Times New Roman" w:cs="Times New Roman"/>
                <w:bCs/>
                <w:sz w:val="28"/>
                <w:szCs w:val="28"/>
              </w:rPr>
              <w:t>;</w:t>
            </w:r>
          </w:p>
        </w:tc>
        <w:tc>
          <w:tcPr>
            <w:tcW w:w="2268"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rPr>
              <w:object w:dxaOrig="1340" w:dyaOrig="880">
                <v:shape id="_x0000_i1539" type="#_x0000_t75" style="width:82pt;height:53.35pt" o:ole="">
                  <v:imagedata r:id="rId1023" o:title=""/>
                </v:shape>
                <o:OLEObject Type="Embed" ProgID="Equation.3" ShapeID="_x0000_i1539" DrawAspect="Content" ObjectID="_1552071349" r:id="rId1024"/>
              </w:object>
            </w:r>
            <w:r w:rsidRPr="000E3B9F">
              <w:rPr>
                <w:rFonts w:ascii="Times New Roman" w:eastAsia="Times New Roman" w:hAnsi="Times New Roman" w:cs="Times New Roman"/>
                <w:bCs/>
                <w:sz w:val="28"/>
                <w:szCs w:val="28"/>
              </w:rPr>
              <w:t>;</w:t>
            </w:r>
          </w:p>
        </w:tc>
        <w:tc>
          <w:tcPr>
            <w:tcW w:w="2657" w:type="dxa"/>
            <w:shd w:val="clear" w:color="auto" w:fill="auto"/>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л) </w:t>
            </w:r>
            <w:r w:rsidRPr="000E3B9F">
              <w:rPr>
                <w:rFonts w:ascii="Times New Roman" w:eastAsia="Times New Roman" w:hAnsi="Times New Roman" w:cs="Times New Roman"/>
                <w:bCs/>
                <w:sz w:val="28"/>
                <w:szCs w:val="28"/>
              </w:rPr>
              <w:object w:dxaOrig="1100" w:dyaOrig="840">
                <v:shape id="_x0000_i1540" type="#_x0000_t75" style="width:65.35pt;height:49.35pt" o:ole="" fillcolor="window">
                  <v:imagedata r:id="rId1025" o:title=""/>
                </v:shape>
                <o:OLEObject Type="Embed" ProgID="Equation.3" ShapeID="_x0000_i1540" DrawAspect="Content" ObjectID="_1552071350" r:id="rId1026"/>
              </w:object>
            </w:r>
            <w:r w:rsidRPr="000E3B9F">
              <w:rPr>
                <w:rFonts w:ascii="Times New Roman" w:eastAsia="Times New Roman" w:hAnsi="Times New Roman" w:cs="Times New Roman"/>
                <w:bCs/>
                <w:sz w:val="28"/>
                <w:szCs w:val="28"/>
              </w:rPr>
              <w:t>;</w:t>
            </w:r>
          </w:p>
        </w:tc>
      </w:tr>
      <w:tr w:rsidR="000E3B9F" w:rsidRPr="000E3B9F" w:rsidTr="000E3B9F">
        <w:tc>
          <w:tcPr>
            <w:tcW w:w="2693" w:type="dxa"/>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719" w:dyaOrig="840">
                <v:shape id="_x0000_i1541" type="#_x0000_t75" style="width:100.65pt;height:49.35pt" o:ole="">
                  <v:imagedata r:id="rId1027" o:title=""/>
                </v:shape>
                <o:OLEObject Type="Embed" ProgID="Equation.3" ShapeID="_x0000_i1541" DrawAspect="Content" ObjectID="_1552071351" r:id="rId1028"/>
              </w:object>
            </w:r>
            <w:r w:rsidRPr="000E3B9F">
              <w:rPr>
                <w:rFonts w:ascii="Times New Roman" w:eastAsia="Times New Roman" w:hAnsi="Times New Roman" w:cs="Times New Roman"/>
                <w:bCs/>
                <w:sz w:val="28"/>
                <w:szCs w:val="28"/>
              </w:rPr>
              <w:t>;</w:t>
            </w:r>
          </w:p>
        </w:tc>
        <w:tc>
          <w:tcPr>
            <w:tcW w:w="2552" w:type="dxa"/>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240" w:dyaOrig="820">
                <v:shape id="_x0000_i1542" type="#_x0000_t75" style="width:1in;height:48pt" o:ole="" fillcolor="window">
                  <v:imagedata r:id="rId1029" o:title=""/>
                </v:shape>
                <o:OLEObject Type="Embed" ProgID="Equation.3" ShapeID="_x0000_i1542" DrawAspect="Content" ObjectID="_1552071352" r:id="rId1030"/>
              </w:object>
            </w:r>
            <w:r w:rsidRPr="000E3B9F">
              <w:rPr>
                <w:rFonts w:ascii="Times New Roman" w:eastAsia="Times New Roman" w:hAnsi="Times New Roman" w:cs="Times New Roman"/>
                <w:bCs/>
                <w:sz w:val="28"/>
                <w:szCs w:val="28"/>
              </w:rPr>
              <w:t>;</w:t>
            </w:r>
          </w:p>
        </w:tc>
        <w:tc>
          <w:tcPr>
            <w:tcW w:w="2268" w:type="dxa"/>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object w:dxaOrig="1140" w:dyaOrig="880">
                <v:shape id="_x0000_i1543" type="#_x0000_t75" style="width:70pt;height:53.35pt" o:ole="">
                  <v:imagedata r:id="rId1031" o:title=""/>
                </v:shape>
                <o:OLEObject Type="Embed" ProgID="Equation.3" ShapeID="_x0000_i1543" DrawAspect="Content" ObjectID="_1552071353" r:id="rId1032"/>
              </w:object>
            </w:r>
            <w:r w:rsidRPr="000E3B9F">
              <w:rPr>
                <w:rFonts w:ascii="Times New Roman" w:eastAsia="Times New Roman" w:hAnsi="Times New Roman" w:cs="Times New Roman"/>
                <w:bCs/>
                <w:sz w:val="28"/>
                <w:szCs w:val="28"/>
              </w:rPr>
              <w:t>;</w:t>
            </w:r>
          </w:p>
        </w:tc>
        <w:tc>
          <w:tcPr>
            <w:tcW w:w="2657" w:type="dxa"/>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м) </w:t>
            </w:r>
            <w:r w:rsidRPr="000E3B9F">
              <w:rPr>
                <w:rFonts w:ascii="Times New Roman" w:eastAsia="Times New Roman" w:hAnsi="Times New Roman" w:cs="Times New Roman"/>
                <w:bCs/>
                <w:sz w:val="28"/>
                <w:szCs w:val="28"/>
              </w:rPr>
              <w:object w:dxaOrig="1320" w:dyaOrig="859">
                <v:shape id="_x0000_i1544" type="#_x0000_t75" style="width:78.65pt;height:49.35pt" o:ole="" fillcolor="window">
                  <v:imagedata r:id="rId1033" o:title=""/>
                </v:shape>
                <o:OLEObject Type="Embed" ProgID="Equation.3" ShapeID="_x0000_i1544" DrawAspect="Content" ObjectID="_1552071354" r:id="rId103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16.3. При помощи интегрирования по частям вычислите интегралы</w:t>
      </w: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552"/>
        <w:gridCol w:w="2551"/>
        <w:gridCol w:w="2268"/>
        <w:gridCol w:w="2799"/>
      </w:tblGrid>
      <w:tr w:rsidR="000E3B9F" w:rsidRPr="000E3B9F" w:rsidTr="000E3B9F">
        <w:tc>
          <w:tcPr>
            <w:tcW w:w="2552"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object w:dxaOrig="1060" w:dyaOrig="840">
                <v:shape id="_x0000_i1545" type="#_x0000_t75" style="width:64.65pt;height:50pt" o:ole="">
                  <v:imagedata r:id="rId1035" o:title=""/>
                </v:shape>
                <o:OLEObject Type="Embed" ProgID="Equation.3" ShapeID="_x0000_i1545" DrawAspect="Content" ObjectID="_1552071355" r:id="rId1036"/>
              </w:object>
            </w:r>
            <w:r w:rsidRPr="000E3B9F">
              <w:rPr>
                <w:rFonts w:ascii="Times New Roman" w:eastAsia="Times New Roman" w:hAnsi="Times New Roman" w:cs="Times New Roman"/>
                <w:bCs/>
                <w:sz w:val="28"/>
                <w:szCs w:val="28"/>
              </w:rPr>
              <w:t>;</w:t>
            </w:r>
          </w:p>
        </w:tc>
        <w:tc>
          <w:tcPr>
            <w:tcW w:w="2551"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120" w:dyaOrig="820">
                <v:shape id="_x0000_i1546" type="#_x0000_t75" style="width:67.35pt;height:49.35pt" o:ole="">
                  <v:imagedata r:id="rId1037" o:title=""/>
                </v:shape>
                <o:OLEObject Type="Embed" ProgID="Equation.3" ShapeID="_x0000_i1546" DrawAspect="Content" ObjectID="_1552071356" r:id="rId1038"/>
              </w:object>
            </w:r>
            <w:r w:rsidRPr="000E3B9F">
              <w:rPr>
                <w:rFonts w:ascii="Times New Roman" w:eastAsia="Times New Roman" w:hAnsi="Times New Roman" w:cs="Times New Roman"/>
                <w:bCs/>
                <w:sz w:val="28"/>
                <w:szCs w:val="28"/>
              </w:rPr>
              <w:t>;</w:t>
            </w:r>
          </w:p>
        </w:tc>
        <w:tc>
          <w:tcPr>
            <w:tcW w:w="2268"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rPr>
              <w:object w:dxaOrig="820" w:dyaOrig="840">
                <v:shape id="_x0000_i1547" type="#_x0000_t75" style="width:48pt;height:49.35pt" o:ole="">
                  <v:imagedata r:id="rId1039" o:title=""/>
                </v:shape>
                <o:OLEObject Type="Embed" ProgID="Equation.3" ShapeID="_x0000_i1547" DrawAspect="Content" ObjectID="_1552071357" r:id="rId1040"/>
              </w:object>
            </w:r>
            <w:r w:rsidRPr="000E3B9F">
              <w:rPr>
                <w:rFonts w:ascii="Times New Roman" w:eastAsia="Times New Roman" w:hAnsi="Times New Roman" w:cs="Times New Roman"/>
                <w:bCs/>
                <w:sz w:val="28"/>
                <w:szCs w:val="28"/>
              </w:rPr>
              <w:t>;</w:t>
            </w:r>
          </w:p>
        </w:tc>
        <w:tc>
          <w:tcPr>
            <w:tcW w:w="2799" w:type="dxa"/>
            <w:shd w:val="clear" w:color="auto" w:fill="auto"/>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rPr>
              <w:object w:dxaOrig="1640" w:dyaOrig="840">
                <v:shape id="_x0000_i1548" type="#_x0000_t75" style="width:98pt;height:50pt" o:ole="">
                  <v:imagedata r:id="rId1041" o:title=""/>
                </v:shape>
                <o:OLEObject Type="Embed" ProgID="Equation.3" ShapeID="_x0000_i1548" DrawAspect="Content" ObjectID="_1552071358" r:id="rId1042"/>
              </w:object>
            </w:r>
            <w:r w:rsidRPr="000E3B9F">
              <w:rPr>
                <w:rFonts w:ascii="Times New Roman" w:eastAsia="Times New Roman" w:hAnsi="Times New Roman" w:cs="Times New Roman"/>
                <w:bCs/>
                <w:sz w:val="28"/>
                <w:szCs w:val="28"/>
              </w:rPr>
              <w:t>;</w:t>
            </w:r>
          </w:p>
        </w:tc>
      </w:tr>
      <w:tr w:rsidR="000E3B9F" w:rsidRPr="000E3B9F" w:rsidTr="000E3B9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552"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object w:dxaOrig="960" w:dyaOrig="820">
                <v:shape id="_x0000_i1549" type="#_x0000_t75" style="width:58.65pt;height:49.35pt" o:ole="">
                  <v:imagedata r:id="rId1043" o:title=""/>
                </v:shape>
                <o:OLEObject Type="Embed" ProgID="Equation.3" ShapeID="_x0000_i1549" DrawAspect="Content" ObjectID="_1552071359" r:id="rId1044"/>
              </w:object>
            </w:r>
            <w:r w:rsidRPr="000E3B9F">
              <w:rPr>
                <w:rFonts w:ascii="Times New Roman" w:eastAsia="Times New Roman" w:hAnsi="Times New Roman" w:cs="Times New Roman"/>
                <w:bCs/>
                <w:sz w:val="28"/>
                <w:szCs w:val="28"/>
              </w:rPr>
              <w:t>;</w:t>
            </w:r>
          </w:p>
        </w:tc>
        <w:tc>
          <w:tcPr>
            <w:tcW w:w="2551"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rPr>
              <w:object w:dxaOrig="1260" w:dyaOrig="840">
                <v:shape id="_x0000_i1550" type="#_x0000_t75" style="width:76.65pt;height:52pt" o:ole="">
                  <v:imagedata r:id="rId1045" o:title=""/>
                </v:shape>
                <o:OLEObject Type="Embed" ProgID="Equation.3" ShapeID="_x0000_i1550" DrawAspect="Content" ObjectID="_1552071360" r:id="rId1046"/>
              </w:object>
            </w:r>
          </w:p>
        </w:tc>
        <w:tc>
          <w:tcPr>
            <w:tcW w:w="2268"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object w:dxaOrig="1160" w:dyaOrig="840">
                <v:shape id="_x0000_i1551" type="#_x0000_t75" style="width:67.35pt;height:49.35pt" o:ole="">
                  <v:imagedata r:id="rId1047" o:title=""/>
                </v:shape>
                <o:OLEObject Type="Embed" ProgID="Equation.3" ShapeID="_x0000_i1551" DrawAspect="Content" ObjectID="_1552071361" r:id="rId1048"/>
              </w:object>
            </w:r>
            <w:r w:rsidRPr="000E3B9F">
              <w:rPr>
                <w:rFonts w:ascii="Times New Roman" w:eastAsia="Times New Roman" w:hAnsi="Times New Roman" w:cs="Times New Roman"/>
                <w:bCs/>
                <w:sz w:val="28"/>
                <w:szCs w:val="28"/>
              </w:rPr>
              <w:t>;</w:t>
            </w:r>
          </w:p>
        </w:tc>
        <w:tc>
          <w:tcPr>
            <w:tcW w:w="2799" w:type="dxa"/>
            <w:tcBorders>
              <w:top w:val="nil"/>
              <w:left w:val="nil"/>
              <w:bottom w:val="nil"/>
              <w:right w:val="nil"/>
            </w:tcBorders>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sz w:val="28"/>
                <w:szCs w:val="28"/>
              </w:rPr>
              <w:object w:dxaOrig="1600" w:dyaOrig="820">
                <v:shape id="_x0000_i1552" type="#_x0000_t75" style="width:94.65pt;height:48pt" o:ole="">
                  <v:imagedata r:id="rId1049" o:title=""/>
                </v:shape>
                <o:OLEObject Type="Embed" ProgID="Equation.3" ShapeID="_x0000_i1552" DrawAspect="Content" ObjectID="_1552071362" r:id="rId105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17. «ГЕОМЕТРИЧЕСКИЕ  ПРИЛОЖЕНИЯ</w:t>
      </w: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ОПРЕДЕЛЕННОГО ИНТЕГРАЛА»</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Найдите площадь фигуры, ограниченной линиями  у = </w:t>
      </w:r>
      <w:r w:rsidRPr="000E3B9F">
        <w:rPr>
          <w:rFonts w:ascii="Times New Roman" w:eastAsia="Times New Roman" w:hAnsi="Times New Roman" w:cs="Times New Roman"/>
          <w:bCs/>
          <w:sz w:val="28"/>
          <w:szCs w:val="28"/>
        </w:rPr>
        <w:sym w:font="Symbol" w:char="F0D6"/>
      </w:r>
      <w:r w:rsidRPr="000E3B9F">
        <w:rPr>
          <w:rFonts w:ascii="Times New Roman" w:eastAsia="Times New Roman" w:hAnsi="Times New Roman" w:cs="Times New Roman"/>
          <w:bCs/>
          <w:sz w:val="28"/>
          <w:szCs w:val="28"/>
        </w:rPr>
        <w:t xml:space="preserve"> х, у = 2, х = 0.</w:t>
      </w:r>
    </w:p>
    <w:tbl>
      <w:tblPr>
        <w:tblW w:w="0" w:type="auto"/>
        <w:tblLayout w:type="fixed"/>
        <w:tblCellMar>
          <w:left w:w="70" w:type="dxa"/>
          <w:right w:w="70" w:type="dxa"/>
        </w:tblCellMar>
        <w:tblLook w:val="0000"/>
      </w:tblPr>
      <w:tblGrid>
        <w:gridCol w:w="4181"/>
        <w:gridCol w:w="6163"/>
      </w:tblGrid>
      <w:tr w:rsidR="000E3B9F" w:rsidRPr="000E3B9F" w:rsidTr="000E3B9F">
        <w:tc>
          <w:tcPr>
            <w:tcW w:w="4181"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734" style="position:absolute;left:0;text-align:left;margin-left:29.4pt;margin-top:18.05pt;width:172.85pt;height:136.8pt;z-index:251673600" coordorigin="-62" coordsize="20742,20000" o:allowincell="f">
                  <v:line id="_x0000_s47735" style="position:absolute" from="1666,0" to="1672,18955">
                    <v:stroke startarrow="block" startarrowwidth="narrow" startarrowlength="short"/>
                  </v:line>
                  <v:line id="_x0000_s47736" style="position:absolute;flip:x" from="-62,15790" to="18952,15797">
                    <v:stroke startarrow="block" startarrowwidth="narrow" startarrowlength="short"/>
                  </v:line>
                  <v:line id="_x0000_s47737" style="position:absolute;flip:x" from="802,11579" to="1672,11586" strokeweight="1pt"/>
                  <v:line id="_x0000_s47738" style="position:absolute" from="802,7369" to="1672,7376" strokeweight="1pt"/>
                  <v:line id="_x0000_s47739" style="position:absolute" from="4258,15790" to="4264,16850" strokeweight="1pt"/>
                  <v:line id="_x0000_s47740" style="position:absolute" from="6850,15790" to="6856,16850" strokeweight="1pt"/>
                  <v:line id="_x0000_s47741" style="position:absolute" from="9442,15790" to="9448,16850" strokeweight="1pt"/>
                  <v:line id="_x0000_s47742" style="position:absolute" from="12034,15790" to="12040,16850" strokeweight="1pt"/>
                  <v:shape id="_x0000_s47743" type="#_x0000_t19" style="position:absolute;left:1666;top:7369;width:10374;height:8428;flip:x" strokeweight="1pt"/>
                  <v:line id="_x0000_s47744" style="position:absolute" from="1666,7369" to="12040,7376" strokeweight=".5pt">
                    <v:stroke dashstyle="1 1"/>
                  </v:line>
                  <v:line id="_x0000_s47745" style="position:absolute" from="12034,7369" to="12040,15797" strokeweight=".5pt">
                    <v:stroke dashstyle="1 1"/>
                  </v:line>
                  <v:rect id="_x0000_s47746" style="position:absolute;left:-62;top:6316;width:1734;height:2113" filled="f" stroked="f" strokeweight=".5pt">
                    <v:textbox style="mso-next-textbox:#_x0000_s47746" inset="1pt,1pt,1pt,1pt">
                      <w:txbxContent>
                        <w:p w:rsidR="009B4D2F" w:rsidRDefault="009B4D2F" w:rsidP="000E3B9F">
                          <w:pPr>
                            <w:rPr>
                              <w:sz w:val="20"/>
                            </w:rPr>
                          </w:pPr>
                          <w:r>
                            <w:rPr>
                              <w:sz w:val="20"/>
                            </w:rPr>
                            <w:t>2</w:t>
                          </w:r>
                        </w:p>
                      </w:txbxContent>
                    </v:textbox>
                  </v:rect>
                  <v:rect id="_x0000_s47747" style="position:absolute;left:-62;top:10526;width:1734;height:2113" filled="f" stroked="f" strokeweight=".5pt">
                    <v:textbox style="mso-next-textbox:#_x0000_s47747" inset="1pt,1pt,1pt,1pt">
                      <w:txbxContent>
                        <w:p w:rsidR="009B4D2F" w:rsidRDefault="009B4D2F" w:rsidP="000E3B9F">
                          <w:pPr>
                            <w:rPr>
                              <w:sz w:val="20"/>
                            </w:rPr>
                          </w:pPr>
                          <w:r>
                            <w:rPr>
                              <w:sz w:val="20"/>
                            </w:rPr>
                            <w:t>1</w:t>
                          </w:r>
                        </w:p>
                      </w:txbxContent>
                    </v:textbox>
                  </v:rect>
                  <v:rect id="_x0000_s47748" style="position:absolute;left:-62;top:15782;width:1734;height:2113" filled="f" stroked="f" strokeweight=".5pt">
                    <v:textbox style="mso-next-textbox:#_x0000_s47748" inset="1pt,1pt,1pt,1pt">
                      <w:txbxContent>
                        <w:p w:rsidR="009B4D2F" w:rsidRDefault="009B4D2F" w:rsidP="000E3B9F">
                          <w:pPr>
                            <w:rPr>
                              <w:sz w:val="20"/>
                            </w:rPr>
                          </w:pPr>
                          <w:r>
                            <w:rPr>
                              <w:sz w:val="20"/>
                            </w:rPr>
                            <w:t xml:space="preserve">  0 0</w:t>
                          </w:r>
                        </w:p>
                      </w:txbxContent>
                    </v:textbox>
                  </v:rect>
                  <v:rect id="_x0000_s47749" style="position:absolute;left:3394;top:16835;width:1734;height:3165" filled="f" stroked="f" strokeweight=".5pt">
                    <v:textbox style="mso-next-textbox:#_x0000_s47749" inset="1pt,1pt,1pt,1pt">
                      <w:txbxContent>
                        <w:p w:rsidR="009B4D2F" w:rsidRDefault="009B4D2F" w:rsidP="000E3B9F">
                          <w:pPr>
                            <w:rPr>
                              <w:sz w:val="20"/>
                            </w:rPr>
                          </w:pPr>
                          <w:r>
                            <w:rPr>
                              <w:sz w:val="20"/>
                            </w:rPr>
                            <w:t xml:space="preserve"> 1</w:t>
                          </w:r>
                        </w:p>
                      </w:txbxContent>
                    </v:textbox>
                  </v:rect>
                  <v:rect id="_x0000_s47750" style="position:absolute;left:5986;top:16842;width:1734;height:2113" filled="f" stroked="f" strokeweight=".5pt">
                    <v:textbox style="mso-next-textbox:#_x0000_s47750" inset="1pt,1pt,1pt,1pt">
                      <w:txbxContent>
                        <w:p w:rsidR="009B4D2F" w:rsidRDefault="009B4D2F" w:rsidP="000E3B9F">
                          <w:pPr>
                            <w:rPr>
                              <w:sz w:val="20"/>
                            </w:rPr>
                          </w:pPr>
                          <w:r>
                            <w:rPr>
                              <w:sz w:val="20"/>
                            </w:rPr>
                            <w:t xml:space="preserve"> 2</w:t>
                          </w:r>
                        </w:p>
                      </w:txbxContent>
                    </v:textbox>
                  </v:rect>
                  <v:rect id="_x0000_s47751" style="position:absolute;left:8578;top:16842;width:1734;height:2113" filled="f" stroked="f" strokeweight=".5pt">
                    <v:textbox style="mso-next-textbox:#_x0000_s47751" inset="1pt,1pt,1pt,1pt">
                      <w:txbxContent>
                        <w:p w:rsidR="009B4D2F" w:rsidRDefault="009B4D2F" w:rsidP="000E3B9F">
                          <w:pPr>
                            <w:rPr>
                              <w:sz w:val="20"/>
                            </w:rPr>
                          </w:pPr>
                          <w:r>
                            <w:rPr>
                              <w:sz w:val="20"/>
                            </w:rPr>
                            <w:t xml:space="preserve"> 3</w:t>
                          </w:r>
                        </w:p>
                      </w:txbxContent>
                    </v:textbox>
                  </v:rect>
                  <v:rect id="_x0000_s47752" style="position:absolute;left:11170;top:16842;width:1734;height:2113" filled="f" stroked="f" strokeweight=".5pt">
                    <v:textbox style="mso-next-textbox:#_x0000_s47752" inset="1pt,1pt,1pt,1pt">
                      <w:txbxContent>
                        <w:p w:rsidR="009B4D2F" w:rsidRDefault="009B4D2F" w:rsidP="000E3B9F">
                          <w:pPr>
                            <w:rPr>
                              <w:sz w:val="20"/>
                            </w:rPr>
                          </w:pPr>
                          <w:r>
                            <w:rPr>
                              <w:sz w:val="20"/>
                            </w:rPr>
                            <w:t>4</w:t>
                          </w:r>
                        </w:p>
                      </w:txbxContent>
                    </v:textbox>
                  </v:rect>
                  <v:rect id="_x0000_s47753" style="position:absolute;left:18946;top:16842;width:1734;height:2113" filled="f" stroked="f" strokeweight=".5pt">
                    <v:textbox style="mso-next-textbox:#_x0000_s47753" inset="1pt,1pt,1pt,1pt">
                      <w:txbxContent>
                        <w:p w:rsidR="009B4D2F" w:rsidRDefault="009B4D2F" w:rsidP="000E3B9F">
                          <w:pPr>
                            <w:rPr>
                              <w:sz w:val="20"/>
                            </w:rPr>
                          </w:pPr>
                          <w:r>
                            <w:rPr>
                              <w:sz w:val="20"/>
                            </w:rPr>
                            <w:t>х</w:t>
                          </w:r>
                        </w:p>
                      </w:txbxContent>
                    </v:textbox>
                  </v:rect>
                  <v:rect id="_x0000_s47754" style="position:absolute;left:5122;top:4211;width:8646;height:3172" filled="f" stroked="f" strokeweight=".5pt">
                    <v:textbox style="mso-next-textbox:#_x0000_s47754" inset="1pt,1pt,1pt,1pt">
                      <w:txbxContent>
                        <w:p w:rsidR="009B4D2F" w:rsidRDefault="009B4D2F" w:rsidP="000E3B9F">
                          <w:pPr>
                            <w:rPr>
                              <w:sz w:val="20"/>
                            </w:rPr>
                          </w:pPr>
                          <w:r>
                            <w:rPr>
                              <w:sz w:val="20"/>
                            </w:rPr>
                            <w:t xml:space="preserve">     у = </w:t>
                          </w:r>
                          <w:r>
                            <w:sym w:font="Symbol" w:char="F0D6"/>
                          </w:r>
                          <w:r>
                            <w:t xml:space="preserve"> х</w:t>
                          </w:r>
                        </w:p>
                      </w:txbxContent>
                    </v:textbox>
                  </v:rect>
                  <v:rect id="_x0000_s47755" style="position:absolute;left:1666;top:5263;width:1734;height:2113" filled="f" stroked="f" strokeweight=".5pt">
                    <v:textbox style="mso-next-textbox:#_x0000_s47755" inset="1pt,1pt,1pt,1pt">
                      <w:txbxContent>
                        <w:p w:rsidR="009B4D2F" w:rsidRDefault="009B4D2F" w:rsidP="000E3B9F">
                          <w:pPr>
                            <w:rPr>
                              <w:sz w:val="20"/>
                            </w:rPr>
                          </w:pPr>
                          <w:r>
                            <w:rPr>
                              <w:sz w:val="20"/>
                            </w:rPr>
                            <w:t>А</w:t>
                          </w:r>
                        </w:p>
                      </w:txbxContent>
                    </v:textbox>
                  </v:rect>
                  <v:rect id="_x0000_s47756" style="position:absolute;left:12034;top:6316;width:1734;height:2112" filled="f" stroked="f" strokeweight=".5pt">
                    <v:textbox style="mso-next-textbox:#_x0000_s47756" inset="1pt,1pt,1pt,1pt">
                      <w:txbxContent>
                        <w:p w:rsidR="009B4D2F" w:rsidRDefault="009B4D2F" w:rsidP="000E3B9F">
                          <w:pPr>
                            <w:rPr>
                              <w:sz w:val="20"/>
                            </w:rPr>
                          </w:pPr>
                          <w:r>
                            <w:rPr>
                              <w:sz w:val="20"/>
                            </w:rPr>
                            <w:t xml:space="preserve"> В</w:t>
                          </w:r>
                        </w:p>
                      </w:txbxContent>
                    </v:textbox>
                  </v:rect>
                  <v:rect id="_x0000_s47757" style="position:absolute;left:12034;top:13684;width:1734;height:2113" filled="f" stroked="f" strokeweight=".5pt">
                    <v:textbox style="mso-next-textbox:#_x0000_s47757" inset="1pt,1pt,1pt,1pt">
                      <w:txbxContent>
                        <w:p w:rsidR="009B4D2F" w:rsidRDefault="009B4D2F" w:rsidP="000E3B9F">
                          <w:pPr>
                            <w:rPr>
                              <w:sz w:val="20"/>
                            </w:rPr>
                          </w:pPr>
                          <w:r>
                            <w:rPr>
                              <w:sz w:val="20"/>
                            </w:rPr>
                            <w:t xml:space="preserve"> С</w:t>
                          </w:r>
                        </w:p>
                      </w:txbxContent>
                    </v:textbox>
                  </v:rect>
                </v:group>
              </w:pict>
            </w:r>
            <w:r>
              <w:rPr>
                <w:rFonts w:ascii="Times New Roman" w:eastAsia="Times New Roman" w:hAnsi="Times New Roman" w:cs="Times New Roman"/>
                <w:bCs/>
                <w:sz w:val="28"/>
                <w:szCs w:val="28"/>
              </w:rPr>
              <w:pict>
                <v:rect id="_x0000_s47733" style="position:absolute;left:0;text-align:left;margin-left:22.2pt;margin-top:3.65pt;width:21.65pt;height:21.65pt;z-index:251672576" o:allowincell="f" filled="f" stroked="f" strokeweight=".5pt">
                  <v:textbox style="mso-next-textbox:#_x0000_s47733" inset="1pt,1pt,1pt,1pt">
                    <w:txbxContent>
                      <w:p w:rsidR="009B4D2F" w:rsidRDefault="009B4D2F" w:rsidP="000E3B9F">
                        <w:pPr>
                          <w:rPr>
                            <w:sz w:val="20"/>
                          </w:rPr>
                        </w:pPr>
                        <w:r>
                          <w:rPr>
                            <w:sz w:val="20"/>
                          </w:rPr>
                          <w:t xml:space="preserve">   </w:t>
                        </w:r>
                        <w:r>
                          <w:t>у</w:t>
                        </w:r>
                      </w:p>
                    </w:txbxContent>
                  </v:textbox>
                </v:rect>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c>
          <w:tcPr>
            <w:tcW w:w="6163" w:type="dxa"/>
            <w:tcBorders>
              <w:top w:val="nil"/>
              <w:left w:val="nil"/>
              <w:bottom w:val="nil"/>
              <w:right w:val="nil"/>
            </w:tcBorders>
          </w:tcPr>
          <w:p w:rsidR="000E3B9F" w:rsidRPr="000E3B9F" w:rsidRDefault="000E3B9F" w:rsidP="00044DEB">
            <w:pPr>
              <w:numPr>
                <w:ilvl w:val="0"/>
                <w:numId w:val="3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Из рисунка видно, что площадь криволине</w:t>
            </w:r>
            <w:r w:rsidRPr="000E3B9F">
              <w:rPr>
                <w:rFonts w:ascii="Times New Roman" w:eastAsia="Times New Roman" w:hAnsi="Times New Roman" w:cs="Times New Roman"/>
                <w:bCs/>
                <w:sz w:val="28"/>
                <w:szCs w:val="28"/>
              </w:rPr>
              <w:t>й</w:t>
            </w:r>
            <w:r w:rsidRPr="000E3B9F">
              <w:rPr>
                <w:rFonts w:ascii="Times New Roman" w:eastAsia="Times New Roman" w:hAnsi="Times New Roman" w:cs="Times New Roman"/>
                <w:bCs/>
                <w:sz w:val="28"/>
                <w:szCs w:val="28"/>
              </w:rPr>
              <w:t>ной фигуры  ОАВ равна разности площади пр</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t>моугольника ОАВС и площади фигуры ОВС.</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OAB</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OABC</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vertAlign w:val="subscript"/>
                <w:lang w:val="en-US"/>
              </w:rPr>
              <w:t>OBC</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 одним из пределов интегрирования являе</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 xml:space="preserve">ся абсцисса точки пересечения графиков функции   у = </w:t>
            </w:r>
            <w:r w:rsidRPr="000E3B9F">
              <w:rPr>
                <w:rFonts w:ascii="Times New Roman" w:eastAsia="Times New Roman" w:hAnsi="Times New Roman" w:cs="Times New Roman"/>
                <w:bCs/>
                <w:sz w:val="28"/>
                <w:szCs w:val="28"/>
              </w:rPr>
              <w:sym w:font="Symbol" w:char="F0D6"/>
            </w:r>
            <w:r w:rsidRPr="000E3B9F">
              <w:rPr>
                <w:rFonts w:ascii="Times New Roman" w:eastAsia="Times New Roman" w:hAnsi="Times New Roman" w:cs="Times New Roman"/>
                <w:bCs/>
                <w:sz w:val="28"/>
                <w:szCs w:val="28"/>
              </w:rPr>
              <w:t xml:space="preserve"> х и у = 2. Найдем этот предел интегриров</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ния, решив систему уравнений     </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758" type="#_x0000_t87" style="position:absolute;left:0;text-align:left;margin-left:20.8pt;margin-top:2.15pt;width:7.2pt;height:36pt;z-index:251674624"/>
              </w:pict>
            </w:r>
            <w:r w:rsidR="000E3B9F" w:rsidRPr="000E3B9F">
              <w:rPr>
                <w:rFonts w:ascii="Times New Roman" w:eastAsia="Times New Roman" w:hAnsi="Times New Roman" w:cs="Times New Roman"/>
                <w:bCs/>
                <w:sz w:val="28"/>
                <w:szCs w:val="28"/>
              </w:rPr>
              <w:t>у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у = </w:t>
            </w:r>
            <w:r w:rsidRPr="000E3B9F">
              <w:rPr>
                <w:rFonts w:ascii="Times New Roman" w:eastAsia="Times New Roman" w:hAnsi="Times New Roman" w:cs="Times New Roman"/>
                <w:bCs/>
                <w:sz w:val="28"/>
                <w:szCs w:val="28"/>
              </w:rPr>
              <w:sym w:font="Symbol" w:char="F0D6"/>
            </w:r>
            <w:r w:rsidRPr="000E3B9F">
              <w:rPr>
                <w:rFonts w:ascii="Times New Roman" w:eastAsia="Times New Roman" w:hAnsi="Times New Roman" w:cs="Times New Roman"/>
                <w:bCs/>
                <w:sz w:val="28"/>
                <w:szCs w:val="28"/>
              </w:rPr>
              <w:t>х</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результате получаем х = 4, у = 2. Площадь каждой фигуры находим по пл</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щади криволинейной трапеции.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6180" w:dyaOrig="800">
          <v:shape id="_x0000_i1553" type="#_x0000_t75" style="width:354pt;height:46.65pt" o:ole="" fillcolor="window">
            <v:imagedata r:id="rId1051" o:title=""/>
          </v:shape>
          <o:OLEObject Type="Embed" ProgID="Equation.3" ShapeID="_x0000_i1553" DrawAspect="Content" ObjectID="_1552071363" r:id="rId105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Такое решение – пример использования свойства аддитивности площади: да</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ная фигура представляется как «разность» двух более простых фигур.</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Cs/>
          <w:sz w:val="28"/>
          <w:szCs w:val="28"/>
        </w:rPr>
        <w:t xml:space="preserve"> Найдите площадь фигуры ограниченной графиками функций  у</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х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у</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2 – 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tbl>
      <w:tblPr>
        <w:tblW w:w="0" w:type="auto"/>
        <w:tblLayout w:type="fixed"/>
        <w:tblCellMar>
          <w:left w:w="70" w:type="dxa"/>
          <w:right w:w="70" w:type="dxa"/>
        </w:tblCellMar>
        <w:tblLook w:val="0000"/>
      </w:tblPr>
      <w:tblGrid>
        <w:gridCol w:w="4039"/>
        <w:gridCol w:w="6305"/>
      </w:tblGrid>
      <w:tr w:rsidR="000E3B9F" w:rsidRPr="000E3B9F" w:rsidTr="000E3B9F">
        <w:tc>
          <w:tcPr>
            <w:tcW w:w="4039"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759" style="position:absolute;left:0;text-align:left;margin-left:30.5pt;margin-top:8.9pt;width:165.65pt;height:136.9pt;z-index:251675648" coordorigin="1439,6233" coordsize="3313,2738" o:allowincell="f">
                  <v:line id="_x0000_s47760" style="position:absolute" from="2735,6234" to="2736,8971" o:allowincell="f">
                    <v:stroke startarrow="block" startarrowwidth="narrow" startarrowlength="short"/>
                  </v:line>
                  <v:line id="_x0000_s47761" style="position:absolute" from="1439,7386" to="4320,7387" o:allowincell="f">
                    <v:stroke endarrow="block" endarrowwidth="narrow" endarrowlength="short"/>
                  </v:line>
                  <v:shape id="_x0000_s47762" type="#_x0000_t19" style="position:absolute;left:2735;top:6522;width:865;height:2161" o:allowincell="f"/>
                  <v:shape id="_x0000_s47763" type="#_x0000_t19" style="position:absolute;left:2735;top:6522;width:865;height:2161" o:allowincell="f"/>
                  <v:shape id="_x0000_s47764" type="#_x0000_t19" style="position:absolute;left:1871;top:6522;width:865;height:2161;flip:x" o:allowincell="f"/>
                  <v:line id="_x0000_s47765" style="position:absolute" from="3167,7242" to="3168,7531" o:allowincell="f" strokeweight="1pt"/>
                  <v:line id="_x0000_s47766" style="position:absolute" from="2303,7242" to="2304,7531" o:allowincell="f" strokeweight="1pt"/>
                  <v:line id="_x0000_s47767" style="position:absolute" from="1871,7242" to="1872,7531" o:allowincell="f" strokeweight="1pt"/>
                  <v:line id="_x0000_s47768" style="position:absolute" from="3599,7242" to="3600,7531" o:allowincell="f" strokeweight="1pt"/>
                  <v:line id="_x0000_s47769" style="position:absolute" from="2591,6954" to="2880,6955" o:allowincell="f" strokeweight="1pt"/>
                  <v:line id="_x0000_s47770" style="position:absolute" from="2591,7818" to="2880,7819" o:allowincell="f" strokeweight="1pt"/>
                  <v:line id="_x0000_s47771" style="position:absolute" from="2591,8250" to="2880,8251" o:allowincell="f" strokeweight="1pt"/>
                  <v:line id="_x0000_s47772" style="position:absolute" from="1871,7386" to="1872,8251" o:allowincell="f" strokeweight=".5pt">
                    <v:stroke dashstyle="1 1"/>
                  </v:line>
                  <v:line id="_x0000_s47773" style="position:absolute" from="1871,8250" to="2736,8251" o:allowincell="f" strokeweight=".5pt">
                    <v:stroke dashstyle="1 1"/>
                  </v:line>
                  <v:line id="_x0000_s47774" style="position:absolute;flip:y" from="3167,6810" to="3168,7387" o:allowincell="f" strokeweight=".5pt">
                    <v:stroke dashstyle="1 1"/>
                  </v:line>
                  <v:line id="_x0000_s47775" style="position:absolute;flip:y" from="1583,6522" to="3456,8539" o:allowincell="f" strokeweight="2pt"/>
                  <v:rect id="_x0000_s47776" style="position:absolute;left:2879;top:6234;width:289;height:289" o:allowincell="f" filled="f" stroked="f" strokeweight="2pt">
                    <v:textbox style="mso-next-textbox:#_x0000_s47776" inset="1pt,1pt,1pt,1pt">
                      <w:txbxContent>
                        <w:p w:rsidR="009B4D2F" w:rsidRDefault="009B4D2F" w:rsidP="000E3B9F">
                          <w:pPr>
                            <w:rPr>
                              <w:sz w:val="20"/>
                            </w:rPr>
                          </w:pPr>
                          <w:r>
                            <w:rPr>
                              <w:sz w:val="20"/>
                            </w:rPr>
                            <w:t>у</w:t>
                          </w:r>
                        </w:p>
                      </w:txbxContent>
                    </v:textbox>
                  </v:rect>
                  <v:rect id="_x0000_s47777" style="position:absolute;left:2447;top:6233;width:289;height:289" o:allowincell="f" filled="f" stroked="f" strokeweight="2pt">
                    <v:textbox style="mso-next-textbox:#_x0000_s47777" inset="1pt,1pt,1pt,1pt">
                      <w:txbxContent>
                        <w:p w:rsidR="009B4D2F" w:rsidRDefault="009B4D2F" w:rsidP="000E3B9F">
                          <w:pPr>
                            <w:rPr>
                              <w:sz w:val="20"/>
                            </w:rPr>
                          </w:pPr>
                          <w:r>
                            <w:rPr>
                              <w:sz w:val="20"/>
                            </w:rPr>
                            <w:t xml:space="preserve">  2</w:t>
                          </w:r>
                        </w:p>
                      </w:txbxContent>
                    </v:textbox>
                  </v:rect>
                  <v:rect id="_x0000_s47778" style="position:absolute;left:1727;top:6954;width:433;height:289" o:allowincell="f" filled="f" stroked="f" strokeweight="2pt">
                    <v:textbox style="mso-next-textbox:#_x0000_s47778" inset="1pt,1pt,1pt,1pt">
                      <w:txbxContent>
                        <w:p w:rsidR="009B4D2F" w:rsidRDefault="009B4D2F" w:rsidP="000E3B9F">
                          <w:pPr>
                            <w:rPr>
                              <w:sz w:val="20"/>
                            </w:rPr>
                          </w:pPr>
                          <w:r>
                            <w:rPr>
                              <w:sz w:val="20"/>
                            </w:rPr>
                            <w:t>- 2</w:t>
                          </w:r>
                        </w:p>
                      </w:txbxContent>
                    </v:textbox>
                  </v:rect>
                  <v:rect id="_x0000_s47779" style="position:absolute;left:3023;top:7530;width:289;height:289" o:allowincell="f" filled="f" stroked="f" strokeweight="2pt">
                    <v:textbox style="mso-next-textbox:#_x0000_s47779" inset="1pt,1pt,1pt,1pt">
                      <w:txbxContent>
                        <w:p w:rsidR="009B4D2F" w:rsidRDefault="009B4D2F" w:rsidP="000E3B9F">
                          <w:pPr>
                            <w:rPr>
                              <w:sz w:val="20"/>
                            </w:rPr>
                          </w:pPr>
                          <w:r>
                            <w:rPr>
                              <w:sz w:val="20"/>
                            </w:rPr>
                            <w:t xml:space="preserve"> 1</w:t>
                          </w:r>
                        </w:p>
                      </w:txbxContent>
                    </v:textbox>
                  </v:rect>
                  <v:rect id="_x0000_s47780" style="position:absolute;left:2879;top:7818;width:289;height:289" o:allowincell="f" stroked="f" strokeweight="2pt">
                    <v:textbox style="mso-next-textbox:#_x0000_s47780" inset="1pt,1pt,1pt,1pt">
                      <w:txbxContent>
                        <w:p w:rsidR="009B4D2F" w:rsidRDefault="009B4D2F" w:rsidP="000E3B9F">
                          <w:pPr>
                            <w:rPr>
                              <w:sz w:val="20"/>
                            </w:rPr>
                          </w:pPr>
                          <w:r>
                            <w:rPr>
                              <w:sz w:val="20"/>
                            </w:rPr>
                            <w:t>- 1</w:t>
                          </w:r>
                        </w:p>
                      </w:txbxContent>
                    </v:textbox>
                  </v:rect>
                  <v:rect id="_x0000_s47781" style="position:absolute;left:4175;top:7385;width:289;height:289" o:allowincell="f" filled="f" stroked="f" strokeweight="2pt">
                    <v:textbox style="mso-next-textbox:#_x0000_s47781" inset="1pt,1pt,1pt,1pt">
                      <w:txbxContent>
                        <w:p w:rsidR="009B4D2F" w:rsidRDefault="009B4D2F" w:rsidP="000E3B9F">
                          <w:pPr>
                            <w:rPr>
                              <w:sz w:val="20"/>
                            </w:rPr>
                          </w:pPr>
                          <w:r>
                            <w:rPr>
                              <w:sz w:val="20"/>
                            </w:rPr>
                            <w:t xml:space="preserve">  х</w:t>
                          </w:r>
                        </w:p>
                      </w:txbxContent>
                    </v:textbox>
                  </v:rect>
                  <v:rect id="_x0000_s47782" style="position:absolute;left:3455;top:6666;width:1153;height:289" o:allowincell="f" filled="f" stroked="f" strokeweight="2pt">
                    <v:textbox style="mso-next-textbox:#_x0000_s47782" inset="1pt,1pt,1pt,1pt">
                      <w:txbxContent>
                        <w:p w:rsidR="009B4D2F" w:rsidRDefault="009B4D2F" w:rsidP="000E3B9F">
                          <w:pPr>
                            <w:rPr>
                              <w:sz w:val="20"/>
                            </w:rPr>
                          </w:pPr>
                        </w:p>
                      </w:txbxContent>
                    </v:textbox>
                  </v:rect>
                  <v:rect id="_x0000_s47783" style="position:absolute;left:3599;top:6378;width:1009;height:289" o:allowincell="f" filled="f" stroked="f" strokeweight="2pt">
                    <v:textbox style="mso-next-textbox:#_x0000_s47783" inset="1pt,1pt,1pt,1pt">
                      <w:txbxContent>
                        <w:p w:rsidR="009B4D2F" w:rsidRDefault="009B4D2F" w:rsidP="000E3B9F">
                          <w:pPr>
                            <w:rPr>
                              <w:sz w:val="20"/>
                            </w:rPr>
                          </w:pPr>
                          <w:r>
                            <w:t>у</w:t>
                          </w:r>
                          <w:r>
                            <w:rPr>
                              <w:vertAlign w:val="subscript"/>
                            </w:rPr>
                            <w:t>1</w:t>
                          </w:r>
                          <w:r>
                            <w:t xml:space="preserve"> =  х</w:t>
                          </w:r>
                        </w:p>
                      </w:txbxContent>
                    </v:textbox>
                  </v:rect>
                  <v:rect id="_x0000_s47784" style="position:absolute;left:3599;top:8537;width:1153;height:289" o:allowincell="f" filled="f" stroked="f" strokeweight="2pt">
                    <v:textbox style="mso-next-textbox:#_x0000_s47784" inset="1pt,1pt,1pt,1pt">
                      <w:txbxContent>
                        <w:p w:rsidR="009B4D2F" w:rsidRDefault="009B4D2F" w:rsidP="000E3B9F">
                          <w:pPr>
                            <w:rPr>
                              <w:sz w:val="20"/>
                            </w:rPr>
                          </w:pPr>
                          <w:r>
                            <w:t>у</w:t>
                          </w:r>
                          <w:r>
                            <w:rPr>
                              <w:vertAlign w:val="subscript"/>
                            </w:rPr>
                            <w:t>2</w:t>
                          </w:r>
                          <w:r>
                            <w:t xml:space="preserve"> = 2 - х</w:t>
                          </w:r>
                          <w:r>
                            <w:rPr>
                              <w:vertAlign w:val="superscript"/>
                            </w:rPr>
                            <w:t>2</w:t>
                          </w:r>
                        </w:p>
                      </w:txbxContent>
                    </v:textbox>
                  </v:rect>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c>
          <w:tcPr>
            <w:tcW w:w="6305" w:type="dxa"/>
            <w:tcBorders>
              <w:top w:val="nil"/>
              <w:left w:val="nil"/>
              <w:bottom w:val="nil"/>
              <w:right w:val="nil"/>
            </w:tcBorders>
          </w:tcPr>
          <w:p w:rsidR="000E3B9F" w:rsidRPr="000E3B9F" w:rsidRDefault="000E3B9F" w:rsidP="00044DEB">
            <w:pPr>
              <w:numPr>
                <w:ilvl w:val="0"/>
                <w:numId w:val="3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Из рисунка видно, что пределами интегрир</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вания являются абсциссы точек пересечения гр</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фиков данных функций. Найдем их. Для этого 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шим систему уравнений.          </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shape id="_x0000_s47785" type="#_x0000_t87" style="position:absolute;left:0;text-align:left;margin-left:120.3pt;margin-top:2.45pt;width:7.2pt;height:36pt;z-index:251676672"/>
              </w:pict>
            </w:r>
            <w:r w:rsidR="000E3B9F" w:rsidRPr="000E3B9F">
              <w:rPr>
                <w:rFonts w:ascii="Times New Roman" w:eastAsia="Times New Roman" w:hAnsi="Times New Roman" w:cs="Times New Roman"/>
                <w:bCs/>
                <w:sz w:val="28"/>
                <w:szCs w:val="28"/>
              </w:rPr>
              <w:t xml:space="preserve">                              У = 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у = 2 – 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результате получаем  х</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 xml:space="preserve"> = - 2, х</w:t>
            </w:r>
            <w:r w:rsidRPr="000E3B9F">
              <w:rPr>
                <w:rFonts w:ascii="Times New Roman" w:eastAsia="Times New Roman" w:hAnsi="Times New Roman" w:cs="Times New Roman"/>
                <w:bCs/>
                <w:sz w:val="28"/>
                <w:szCs w:val="28"/>
                <w:vertAlign w:val="subscript"/>
              </w:rPr>
              <w:t>2</w:t>
            </w:r>
            <w:r w:rsidRPr="000E3B9F">
              <w:rPr>
                <w:rFonts w:ascii="Times New Roman" w:eastAsia="Times New Roman" w:hAnsi="Times New Roman" w:cs="Times New Roman"/>
                <w:bCs/>
                <w:sz w:val="28"/>
                <w:szCs w:val="28"/>
              </w:rPr>
              <w:t xml:space="preserve"> = 1. Иск</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мую площадь находим по формуле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0" w:dyaOrig="340">
                <v:shape id="_x0000_i1554" type="#_x0000_t75" style="width:10pt;height:17.35pt" o:ole="" fillcolor="window">
                  <v:imagedata r:id="rId1053" o:title=""/>
                </v:shape>
                <o:OLEObject Type="Embed" ProgID="Equation.3" ShapeID="_x0000_i1554" DrawAspect="Content" ObjectID="_1552071364" r:id="rId1054"/>
              </w:object>
            </w:r>
            <w:r w:rsidRPr="000E3B9F">
              <w:rPr>
                <w:rFonts w:ascii="Times New Roman" w:eastAsia="Times New Roman" w:hAnsi="Times New Roman" w:cs="Times New Roman"/>
                <w:bCs/>
                <w:sz w:val="28"/>
                <w:szCs w:val="28"/>
              </w:rPr>
              <w:object w:dxaOrig="4300" w:dyaOrig="859">
                <v:shape id="_x0000_i1555" type="#_x0000_t75" style="width:248pt;height:49.35pt" o:ole="" fillcolor="window">
                  <v:imagedata r:id="rId1055" o:title=""/>
                </v:shape>
                <o:OLEObject Type="Embed" ProgID="Equation.3" ShapeID="_x0000_i1555" DrawAspect="Content" ObjectID="_1552071365" r:id="rId1056"/>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объем тела, полученного вращением фигуры ограниче</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ной линиями  </w:t>
      </w:r>
      <w:r w:rsidRPr="000E3B9F">
        <w:rPr>
          <w:rFonts w:ascii="Times New Roman" w:eastAsia="Times New Roman" w:hAnsi="Times New Roman" w:cs="Times New Roman"/>
          <w:bCs/>
          <w:i/>
          <w:sz w:val="28"/>
          <w:szCs w:val="28"/>
        </w:rPr>
        <w:t>у = е</w:t>
      </w:r>
      <w:r w:rsidRPr="000E3B9F">
        <w:rPr>
          <w:rFonts w:ascii="Times New Roman" w:eastAsia="Times New Roman" w:hAnsi="Times New Roman" w:cs="Times New Roman"/>
          <w:bCs/>
          <w:i/>
          <w:sz w:val="28"/>
          <w:szCs w:val="28"/>
          <w:vertAlign w:val="superscript"/>
        </w:rPr>
        <w:t xml:space="preserve"> – 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у </w:t>
      </w:r>
      <w:r w:rsidRPr="000E3B9F">
        <w:rPr>
          <w:rFonts w:ascii="Times New Roman" w:eastAsia="Times New Roman" w:hAnsi="Times New Roman" w:cs="Times New Roman"/>
          <w:bCs/>
          <w:sz w:val="28"/>
          <w:szCs w:val="28"/>
        </w:rPr>
        <w:t xml:space="preserve">= 0,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0,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=1 вокруг оси Ох.</w:t>
      </w:r>
    </w:p>
    <w:tbl>
      <w:tblPr>
        <w:tblW w:w="0" w:type="auto"/>
        <w:tblLayout w:type="fixed"/>
        <w:tblCellMar>
          <w:left w:w="70" w:type="dxa"/>
          <w:right w:w="70" w:type="dxa"/>
        </w:tblCellMar>
        <w:tblLook w:val="0000"/>
      </w:tblPr>
      <w:tblGrid>
        <w:gridCol w:w="4039"/>
        <w:gridCol w:w="6305"/>
      </w:tblGrid>
      <w:tr w:rsidR="000E3B9F" w:rsidRPr="000E3B9F" w:rsidTr="000E3B9F">
        <w:tc>
          <w:tcPr>
            <w:tcW w:w="4039"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rect id="_x0000_s47797" style="position:absolute;left:0;text-align:left;margin-left:72.6pt;margin-top:51.25pt;width:57.65pt;height:21.65pt;z-index:251688960" o:allowincell="f" filled="f" stroked="f">
                  <v:textbox style="mso-next-textbox:#_x0000_s47797" inset="1pt,1pt,1pt,1pt">
                    <w:txbxContent>
                      <w:p w:rsidR="009B4D2F" w:rsidRDefault="009B4D2F" w:rsidP="000E3B9F">
                        <w:pPr>
                          <w:rPr>
                            <w:sz w:val="20"/>
                          </w:rPr>
                        </w:pPr>
                        <w:r>
                          <w:rPr>
                            <w:sz w:val="20"/>
                          </w:rPr>
                          <w:t xml:space="preserve"> </w:t>
                        </w:r>
                        <w:r>
                          <w:t>у = е</w:t>
                        </w:r>
                        <w:r>
                          <w:rPr>
                            <w:vertAlign w:val="superscript"/>
                          </w:rPr>
                          <w:t xml:space="preserve"> - х</w:t>
                        </w:r>
                      </w:p>
                    </w:txbxContent>
                  </v:textbox>
                  <w10:anchorlock/>
                </v:rect>
              </w:pict>
            </w:r>
            <w:r>
              <w:rPr>
                <w:rFonts w:ascii="Times New Roman" w:eastAsia="Times New Roman" w:hAnsi="Times New Roman" w:cs="Times New Roman"/>
                <w:bCs/>
                <w:sz w:val="28"/>
                <w:szCs w:val="28"/>
              </w:rPr>
              <w:pict>
                <v:line id="_x0000_s47786" style="position:absolute;left:0;text-align:left;z-index:251677696" from="29.4pt,8.05pt" to="29.45pt,116.1pt" o:allowincell="f">
                  <v:stroke startarrow="block" startarrowwidth="narrow" startarrowlength="short"/>
                  <w10:anchorlock/>
                </v:line>
              </w:pict>
            </w:r>
            <w:r>
              <w:rPr>
                <w:rFonts w:ascii="Times New Roman" w:eastAsia="Times New Roman" w:hAnsi="Times New Roman" w:cs="Times New Roman"/>
                <w:bCs/>
                <w:sz w:val="28"/>
                <w:szCs w:val="28"/>
              </w:rPr>
              <w:pict>
                <v:line id="_x0000_s47787" style="position:absolute;left:0;text-align:left;flip:x;z-index:251678720" from="7.8pt,94.45pt" to="180.65pt,94.5pt" o:allowincell="f">
                  <v:stroke startarrow="block" startarrowwidth="narrow" startarrowlength="short"/>
                  <w10:anchorlock/>
                </v:line>
              </w:pict>
            </w:r>
            <w:r>
              <w:rPr>
                <w:rFonts w:ascii="Times New Roman" w:eastAsia="Times New Roman" w:hAnsi="Times New Roman" w:cs="Times New Roman"/>
                <w:bCs/>
                <w:sz w:val="28"/>
                <w:szCs w:val="28"/>
              </w:rPr>
              <w:pict>
                <v:shape id="_x0000_s47788" type="#_x0000_t19" style="position:absolute;left:0;text-align:left;margin-left:22.2pt;margin-top:29.65pt;width:136.85pt;height:50.45pt;flip:x y;z-index:251679744" o:allowincell="f">
                  <w10:anchorlock/>
                </v:shape>
              </w:pict>
            </w:r>
            <w:r>
              <w:rPr>
                <w:rFonts w:ascii="Times New Roman" w:eastAsia="Times New Roman" w:hAnsi="Times New Roman" w:cs="Times New Roman"/>
                <w:bCs/>
                <w:sz w:val="28"/>
                <w:szCs w:val="28"/>
              </w:rPr>
              <w:pict>
                <v:line id="_x0000_s47789" style="position:absolute;left:0;text-align:left;z-index:251680768" from="94.2pt,72.85pt" to="94.25pt,94.5pt" o:allowincell="f" strokeweight=".5pt">
                  <v:stroke dashstyle="1 1"/>
                  <w10:anchorlock/>
                </v:line>
              </w:pict>
            </w:r>
            <w:r>
              <w:rPr>
                <w:rFonts w:ascii="Times New Roman" w:eastAsia="Times New Roman" w:hAnsi="Times New Roman" w:cs="Times New Roman"/>
                <w:bCs/>
                <w:sz w:val="28"/>
                <w:szCs w:val="28"/>
              </w:rPr>
              <w:pict>
                <v:oval id="_x0000_s47790" style="position:absolute;left:0;text-align:left;margin-left:166.2pt;margin-top:80.05pt;width:7.25pt;height:28.85pt;z-index:251681792" o:allowincell="f" filled="f" strokeweight="1pt">
                  <w10:anchorlock/>
                </v:oval>
              </w:pict>
            </w:r>
            <w:r>
              <w:rPr>
                <w:rFonts w:ascii="Times New Roman" w:eastAsia="Times New Roman" w:hAnsi="Times New Roman" w:cs="Times New Roman"/>
                <w:bCs/>
                <w:sz w:val="28"/>
                <w:szCs w:val="28"/>
              </w:rPr>
              <w:pict>
                <v:line id="_x0000_s47791" style="position:absolute;left:0;text-align:left;flip:y;z-index:251682816" from="166.2pt,87.25pt" to="166.25pt,94.5pt" o:allowincell="f">
                  <v:stroke endarrow="block" endarrowwidth="narrow" endarrowlength="short"/>
                  <w10:anchorlock/>
                </v:line>
              </w:pict>
            </w:r>
            <w:r>
              <w:rPr>
                <w:rFonts w:ascii="Times New Roman" w:eastAsia="Times New Roman" w:hAnsi="Times New Roman" w:cs="Times New Roman"/>
                <w:bCs/>
                <w:sz w:val="28"/>
                <w:szCs w:val="28"/>
              </w:rPr>
              <w:pict>
                <v:rect id="_x0000_s47792" style="position:absolute;left:0;text-align:left;margin-left:15pt;margin-top:8.05pt;width:14.45pt;height:14.45pt;z-index:251683840" o:allowincell="f" filled="f" stroked="f">
                  <v:textbox style="mso-next-textbox:#_x0000_s47792" inset="1pt,1pt,1pt,1pt">
                    <w:txbxContent>
                      <w:p w:rsidR="009B4D2F" w:rsidRDefault="009B4D2F" w:rsidP="000E3B9F">
                        <w:pPr>
                          <w:rPr>
                            <w:sz w:val="20"/>
                          </w:rPr>
                        </w:pPr>
                        <w:r>
                          <w:rPr>
                            <w:sz w:val="20"/>
                          </w:rPr>
                          <w:t xml:space="preserve">  у</w:t>
                        </w:r>
                      </w:p>
                    </w:txbxContent>
                  </v:textbox>
                  <w10:anchorlock/>
                </v:rect>
              </w:pict>
            </w:r>
            <w:r>
              <w:rPr>
                <w:rFonts w:ascii="Times New Roman" w:eastAsia="Times New Roman" w:hAnsi="Times New Roman" w:cs="Times New Roman"/>
                <w:bCs/>
                <w:sz w:val="28"/>
                <w:szCs w:val="28"/>
              </w:rPr>
              <w:pict>
                <v:rect id="_x0000_s47793" style="position:absolute;left:0;text-align:left;margin-left:15pt;margin-top:44.05pt;width:14.45pt;height:14.45pt;z-index:251684864" o:allowincell="f" filled="f" stroked="f">
                  <v:textbox style="mso-next-textbox:#_x0000_s47793" inset="1pt,1pt,1pt,1pt">
                    <w:txbxContent>
                      <w:p w:rsidR="009B4D2F" w:rsidRDefault="009B4D2F" w:rsidP="000E3B9F">
                        <w:pPr>
                          <w:rPr>
                            <w:sz w:val="20"/>
                          </w:rPr>
                        </w:pPr>
                        <w:r>
                          <w:rPr>
                            <w:sz w:val="20"/>
                          </w:rPr>
                          <w:t xml:space="preserve">  1</w:t>
                        </w:r>
                      </w:p>
                    </w:txbxContent>
                  </v:textbox>
                  <w10:anchorlock/>
                </v:rect>
              </w:pict>
            </w:r>
            <w:r>
              <w:rPr>
                <w:rFonts w:ascii="Times New Roman" w:eastAsia="Times New Roman" w:hAnsi="Times New Roman" w:cs="Times New Roman"/>
                <w:bCs/>
                <w:sz w:val="28"/>
                <w:szCs w:val="28"/>
              </w:rPr>
              <w:pict>
                <v:rect id="_x0000_s47794" style="position:absolute;left:0;text-align:left;margin-left:87pt;margin-top:94.4pt;width:14.45pt;height:14.45pt;z-index:251685888" o:allowincell="f" filled="f" stroked="f">
                  <v:textbox style="mso-next-textbox:#_x0000_s47794" inset="1pt,1pt,1pt,1pt">
                    <w:txbxContent>
                      <w:p w:rsidR="009B4D2F" w:rsidRDefault="009B4D2F" w:rsidP="000E3B9F">
                        <w:pPr>
                          <w:rPr>
                            <w:sz w:val="20"/>
                          </w:rPr>
                        </w:pPr>
                        <w:r>
                          <w:rPr>
                            <w:sz w:val="20"/>
                          </w:rPr>
                          <w:t xml:space="preserve"> 1</w:t>
                        </w:r>
                      </w:p>
                    </w:txbxContent>
                  </v:textbox>
                  <w10:anchorlock/>
                </v:rect>
              </w:pict>
            </w:r>
            <w:r>
              <w:rPr>
                <w:rFonts w:ascii="Times New Roman" w:eastAsia="Times New Roman" w:hAnsi="Times New Roman" w:cs="Times New Roman"/>
                <w:bCs/>
                <w:sz w:val="28"/>
                <w:szCs w:val="28"/>
              </w:rPr>
              <w:pict>
                <v:rect id="_x0000_s47795" style="position:absolute;left:0;text-align:left;margin-left:15pt;margin-top:94.45pt;width:14.45pt;height:14.45pt;z-index:251686912" o:allowincell="f" filled="f" stroked="f">
                  <v:textbox style="mso-next-textbox:#_x0000_s47795" inset="1pt,1pt,1pt,1pt">
                    <w:txbxContent>
                      <w:p w:rsidR="009B4D2F" w:rsidRDefault="009B4D2F" w:rsidP="000E3B9F">
                        <w:pPr>
                          <w:rPr>
                            <w:sz w:val="20"/>
                          </w:rPr>
                        </w:pPr>
                        <w:r>
                          <w:rPr>
                            <w:sz w:val="20"/>
                          </w:rPr>
                          <w:t xml:space="preserve">  0</w:t>
                        </w:r>
                      </w:p>
                    </w:txbxContent>
                  </v:textbox>
                  <w10:anchorlock/>
                </v:rect>
              </w:pict>
            </w:r>
            <w:r>
              <w:rPr>
                <w:rFonts w:ascii="Times New Roman" w:eastAsia="Times New Roman" w:hAnsi="Times New Roman" w:cs="Times New Roman"/>
                <w:bCs/>
                <w:sz w:val="28"/>
                <w:szCs w:val="28"/>
              </w:rPr>
              <w:pict>
                <v:rect id="_x0000_s47796" style="position:absolute;left:0;text-align:left;margin-left:173.4pt;margin-top:94.45pt;width:14.45pt;height:14.45pt;z-index:251687936" o:allowincell="f" filled="f" stroked="f">
                  <v:textbox style="mso-next-textbox:#_x0000_s47796" inset="1pt,1pt,1pt,1pt">
                    <w:txbxContent>
                      <w:p w:rsidR="009B4D2F" w:rsidRDefault="009B4D2F" w:rsidP="000E3B9F">
                        <w:pPr>
                          <w:rPr>
                            <w:sz w:val="20"/>
                          </w:rPr>
                        </w:pPr>
                        <w:r>
                          <w:rPr>
                            <w:sz w:val="20"/>
                          </w:rPr>
                          <w:t xml:space="preserve">  х</w:t>
                        </w:r>
                      </w:p>
                    </w:txbxContent>
                  </v:textbox>
                  <w10:anchorlock/>
                </v:rect>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c>
          <w:tcPr>
            <w:tcW w:w="6305" w:type="dxa"/>
            <w:tcBorders>
              <w:top w:val="nil"/>
              <w:left w:val="nil"/>
              <w:bottom w:val="nil"/>
              <w:right w:val="nil"/>
            </w:tcBorders>
          </w:tcPr>
          <w:p w:rsidR="000E3B9F" w:rsidRPr="000E3B9F" w:rsidRDefault="000E3B9F" w:rsidP="00044DEB">
            <w:pPr>
              <w:numPr>
                <w:ilvl w:val="0"/>
                <w:numId w:val="3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 формуле (4) искомый объем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040" w:dyaOrig="800">
                <v:shape id="_x0000_i1556" type="#_x0000_t75" style="width:276.65pt;height:43.35pt" o:ole="" fillcolor="window">
                  <v:imagedata r:id="rId1057" o:title=""/>
                </v:shape>
                <o:OLEObject Type="Embed" ProgID="Equation.3" ShapeID="_x0000_i1556" DrawAspect="Content" ObjectID="_1552071366" r:id="rId1058"/>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lang w:val="en-US"/>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Найдите объем тела, полученного от вращения вокруг оси ординат фигуры ограниченной линиями  у = 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и у = 1.</w:t>
      </w:r>
    </w:p>
    <w:tbl>
      <w:tblPr>
        <w:tblW w:w="0" w:type="auto"/>
        <w:tblLayout w:type="fixed"/>
        <w:tblCellMar>
          <w:left w:w="70" w:type="dxa"/>
          <w:right w:w="70" w:type="dxa"/>
        </w:tblCellMar>
        <w:tblLook w:val="0000"/>
      </w:tblPr>
      <w:tblGrid>
        <w:gridCol w:w="3472"/>
        <w:gridCol w:w="6872"/>
      </w:tblGrid>
      <w:tr w:rsidR="000E3B9F" w:rsidRPr="000E3B9F" w:rsidTr="000E3B9F">
        <w:tc>
          <w:tcPr>
            <w:tcW w:w="3472"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pict>
                <v:group id="_x0000_s47798" style="position:absolute;left:0;text-align:left;margin-left:15pt;margin-top:2.05pt;width:151.25pt;height:122.45pt;z-index:251689984" coordorigin="-168" coordsize="21175,20000" o:allowincell="f">
                  <v:line id="_x0000_s47799" style="position:absolute" from="2856,1176" to="2863,18824">
                    <v:stroke startarrow="block" startarrowwidth="narrow" startarrowlength="short"/>
                  </v:line>
                  <v:line id="_x0000_s47800" style="position:absolute" from="-168,16464" to="17983,16472">
                    <v:stroke endarrow="block" endarrowwidth="narrow" endarrowlength="short"/>
                  </v:line>
                  <v:shape id="_x0000_s47801" type="#_x0000_t19" style="position:absolute;left:2856;width:9583;height:16472;flip:y"/>
                  <v:line id="_x0000_s47802" style="position:absolute" from="11928,15288" to="11935,17648" strokeweight="1pt"/>
                  <v:line id="_x0000_s47803" style="position:absolute" from="1848,5880" to="3871,5888" strokeweight="1pt"/>
                  <v:line id="_x0000_s47804" style="position:absolute" from="2856,5880" to="11935,5888" strokeweight=".5pt">
                    <v:stroke dashstyle="1 1"/>
                  </v:line>
                  <v:line id="_x0000_s47805" style="position:absolute" from="11928,5880" to="11935,16472" strokeweight=".5pt">
                    <v:stroke dashstyle="1 1"/>
                  </v:line>
                  <v:rect id="_x0000_s47806" style="position:absolute;left:840;top:1168;width:2023;height:3536" filled="f" stroked="f" strokeweight=".5pt">
                    <v:textbox style="mso-next-textbox:#_x0000_s47806" inset="1pt,1pt,1pt,1pt">
                      <w:txbxContent>
                        <w:p w:rsidR="009B4D2F" w:rsidRDefault="009B4D2F" w:rsidP="000E3B9F">
                          <w:pPr>
                            <w:rPr>
                              <w:sz w:val="20"/>
                            </w:rPr>
                          </w:pPr>
                          <w:r>
                            <w:t xml:space="preserve"> у</w:t>
                          </w:r>
                        </w:p>
                      </w:txbxContent>
                    </v:textbox>
                  </v:rect>
                  <v:rect id="_x0000_s47807" style="position:absolute;left:840;top:16464;width:2023;height:2360" filled="f" stroked="f" strokeweight=".5pt">
                    <v:textbox style="mso-next-textbox:#_x0000_s47807" inset="1pt,1pt,1pt,1pt">
                      <w:txbxContent>
                        <w:p w:rsidR="009B4D2F" w:rsidRDefault="009B4D2F" w:rsidP="000E3B9F">
                          <w:pPr>
                            <w:rPr>
                              <w:sz w:val="20"/>
                            </w:rPr>
                          </w:pPr>
                          <w:r>
                            <w:rPr>
                              <w:sz w:val="20"/>
                            </w:rPr>
                            <w:t xml:space="preserve">  0</w:t>
                          </w:r>
                        </w:p>
                      </w:txbxContent>
                    </v:textbox>
                  </v:rect>
                  <v:rect id="_x0000_s47808" style="position:absolute;left:-168;top:4704;width:2023;height:2360" filled="f" stroked="f" strokeweight=".5pt">
                    <v:textbox style="mso-next-textbox:#_x0000_s47808" inset="1pt,1pt,1pt,1pt">
                      <w:txbxContent>
                        <w:p w:rsidR="009B4D2F" w:rsidRDefault="009B4D2F" w:rsidP="000E3B9F">
                          <w:pPr>
                            <w:rPr>
                              <w:sz w:val="20"/>
                            </w:rPr>
                          </w:pPr>
                          <w:r>
                            <w:rPr>
                              <w:sz w:val="20"/>
                            </w:rPr>
                            <w:t xml:space="preserve">  1</w:t>
                          </w:r>
                        </w:p>
                      </w:txbxContent>
                    </v:textbox>
                  </v:rect>
                  <v:rect id="_x0000_s47809" style="position:absolute;left:10920;top:17640;width:2023;height:2360" filled="f" stroked="f" strokeweight=".5pt">
                    <v:textbox style="mso-next-textbox:#_x0000_s47809" inset="1pt,1pt,1pt,1pt">
                      <w:txbxContent>
                        <w:p w:rsidR="009B4D2F" w:rsidRDefault="009B4D2F" w:rsidP="000E3B9F">
                          <w:pPr>
                            <w:rPr>
                              <w:sz w:val="20"/>
                            </w:rPr>
                          </w:pPr>
                          <w:r>
                            <w:rPr>
                              <w:sz w:val="20"/>
                            </w:rPr>
                            <w:t xml:space="preserve">  1</w:t>
                          </w:r>
                        </w:p>
                      </w:txbxContent>
                    </v:textbox>
                  </v:rect>
                  <v:rect id="_x0000_s47810" style="position:absolute;left:18984;top:16464;width:2023;height:2360" filled="f" stroked="f" strokeweight=".5pt">
                    <v:textbox style="mso-next-textbox:#_x0000_s47810" inset="1pt,1pt,1pt,1pt">
                      <w:txbxContent>
                        <w:p w:rsidR="009B4D2F" w:rsidRDefault="009B4D2F" w:rsidP="000E3B9F">
                          <w:pPr>
                            <w:rPr>
                              <w:sz w:val="20"/>
                            </w:rPr>
                          </w:pPr>
                          <w:r>
                            <w:rPr>
                              <w:sz w:val="20"/>
                            </w:rPr>
                            <w:t>х</w:t>
                          </w:r>
                        </w:p>
                      </w:txbxContent>
                    </v:textbox>
                  </v:rect>
                  <v:rect id="_x0000_s47811" style="position:absolute;left:5880;top:1176;width:7063;height:3536" filled="f" stroked="f" strokeweight=".5pt">
                    <v:textbox style="mso-next-textbox:#_x0000_s47811" inset="1pt,1pt,1pt,1pt">
                      <w:txbxContent>
                        <w:p w:rsidR="009B4D2F" w:rsidRPr="00700869" w:rsidRDefault="009B4D2F" w:rsidP="000E3B9F">
                          <w:r w:rsidRPr="00700869">
                            <w:t xml:space="preserve">х = </w:t>
                          </w:r>
                          <w:r w:rsidRPr="00700869">
                            <w:rPr>
                              <w:vertAlign w:val="superscript"/>
                            </w:rPr>
                            <w:t>3</w:t>
                          </w:r>
                          <w:r w:rsidRPr="00700869">
                            <w:sym w:font="Symbol" w:char="F0D6"/>
                          </w:r>
                          <w:r w:rsidRPr="00700869">
                            <w:t xml:space="preserve"> у</w:t>
                          </w:r>
                        </w:p>
                      </w:txbxContent>
                    </v:textbox>
                  </v:rect>
                  <w10:anchorlock/>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c>
          <w:tcPr>
            <w:tcW w:w="6872" w:type="dxa"/>
            <w:tcBorders>
              <w:top w:val="nil"/>
              <w:left w:val="nil"/>
              <w:bottom w:val="nil"/>
              <w:right w:val="nil"/>
            </w:tcBorders>
          </w:tcPr>
          <w:p w:rsidR="000E3B9F" w:rsidRPr="000E3B9F" w:rsidRDefault="000E3B9F" w:rsidP="00044DEB">
            <w:pPr>
              <w:numPr>
                <w:ilvl w:val="0"/>
                <w:numId w:val="3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Выражая из формулы у = х</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х получим уравнение кривой в виде  х = </w:t>
            </w:r>
            <w:r w:rsidRPr="000E3B9F">
              <w:rPr>
                <w:rFonts w:ascii="Times New Roman" w:eastAsia="Times New Roman" w:hAnsi="Times New Roman" w:cs="Times New Roman"/>
                <w:bCs/>
                <w:sz w:val="28"/>
                <w:szCs w:val="28"/>
              </w:rPr>
              <w:sym w:font="Symbol" w:char="F06A"/>
            </w:r>
            <w:r w:rsidRPr="000E3B9F">
              <w:rPr>
                <w:rFonts w:ascii="Times New Roman" w:eastAsia="Times New Roman" w:hAnsi="Times New Roman" w:cs="Times New Roman"/>
                <w:bCs/>
                <w:sz w:val="28"/>
                <w:szCs w:val="28"/>
              </w:rPr>
              <w:t xml:space="preserve">(у), в которой предполагается, что у – независимая переменная. Тогда объем полученной фигуры ограничен линиями </w:t>
            </w:r>
            <w:r w:rsidRPr="000E3B9F">
              <w:rPr>
                <w:rFonts w:ascii="Times New Roman" w:eastAsia="Times New Roman" w:hAnsi="Times New Roman" w:cs="Times New Roman"/>
                <w:bCs/>
                <w:sz w:val="28"/>
                <w:szCs w:val="28"/>
              </w:rPr>
              <w:object w:dxaOrig="2260" w:dyaOrig="400">
                <v:shape id="_x0000_i1557" type="#_x0000_t75" style="width:126.65pt;height:22.65pt" o:ole="" fillcolor="window">
                  <v:imagedata r:id="rId1059" o:title=""/>
                </v:shape>
                <o:OLEObject Type="Embed" ProgID="Equation.3" ShapeID="_x0000_i1557" DrawAspect="Content" ObjectID="_1552071367" r:id="rId106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Применяя формулу (5) получаем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360" w:dyaOrig="820">
                <v:shape id="_x0000_i1558" type="#_x0000_t75" style="width:265.35pt;height:49.35pt" o:ole="" fillcolor="window">
                  <v:imagedata r:id="rId1061" o:title=""/>
                </v:shape>
                <o:OLEObject Type="Embed" ProgID="Equation.3" ShapeID="_x0000_i1558" DrawAspect="Content" ObjectID="_1552071368" r:id="rId1062"/>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 .</w:t>
      </w:r>
      <w:r w:rsidRPr="000E3B9F">
        <w:rPr>
          <w:rFonts w:ascii="Times New Roman" w:eastAsia="Times New Roman" w:hAnsi="Times New Roman" w:cs="Times New Roman"/>
          <w:bCs/>
          <w:sz w:val="28"/>
          <w:szCs w:val="28"/>
        </w:rPr>
        <w:t xml:space="preserve"> Вычислите длину дуги верхней ветви кубической параболы </w:t>
      </w:r>
      <w:r w:rsidRPr="000E3B9F">
        <w:rPr>
          <w:rFonts w:ascii="Times New Roman" w:eastAsia="Times New Roman" w:hAnsi="Times New Roman" w:cs="Times New Roman"/>
          <w:bCs/>
          <w:i/>
          <w:sz w:val="28"/>
          <w:szCs w:val="28"/>
        </w:rPr>
        <w:t>у = х</w:t>
      </w:r>
      <w:r w:rsidRPr="000E3B9F">
        <w:rPr>
          <w:rFonts w:ascii="Times New Roman" w:eastAsia="Times New Roman" w:hAnsi="Times New Roman" w:cs="Times New Roman"/>
          <w:bCs/>
          <w:i/>
          <w:sz w:val="28"/>
          <w:szCs w:val="28"/>
          <w:vertAlign w:val="superscript"/>
        </w:rPr>
        <w:t>3/2</w:t>
      </w:r>
      <w:r w:rsidRPr="000E3B9F">
        <w:rPr>
          <w:rFonts w:ascii="Times New Roman" w:eastAsia="Times New Roman" w:hAnsi="Times New Roman" w:cs="Times New Roman"/>
          <w:bCs/>
          <w:sz w:val="28"/>
          <w:szCs w:val="28"/>
        </w:rPr>
        <w:t xml:space="preserve"> от </w:t>
      </w:r>
      <w:r w:rsidRPr="000E3B9F">
        <w:rPr>
          <w:rFonts w:ascii="Times New Roman" w:eastAsia="Times New Roman" w:hAnsi="Times New Roman" w:cs="Times New Roman"/>
          <w:bCs/>
          <w:i/>
          <w:sz w:val="28"/>
          <w:szCs w:val="28"/>
        </w:rPr>
        <w:t>х = 0</w:t>
      </w:r>
      <w:r w:rsidRPr="000E3B9F">
        <w:rPr>
          <w:rFonts w:ascii="Times New Roman" w:eastAsia="Times New Roman" w:hAnsi="Times New Roman" w:cs="Times New Roman"/>
          <w:bCs/>
          <w:sz w:val="28"/>
          <w:szCs w:val="28"/>
        </w:rPr>
        <w:t xml:space="preserve"> до </w:t>
      </w:r>
      <w:r w:rsidRPr="000E3B9F">
        <w:rPr>
          <w:rFonts w:ascii="Times New Roman" w:eastAsia="Times New Roman" w:hAnsi="Times New Roman" w:cs="Times New Roman"/>
          <w:bCs/>
          <w:i/>
          <w:sz w:val="28"/>
          <w:szCs w:val="28"/>
        </w:rPr>
        <w:t>х = 5</w:t>
      </w:r>
      <w:r w:rsidRPr="000E3B9F">
        <w:rPr>
          <w:rFonts w:ascii="Times New Roman" w:eastAsia="Times New Roman" w:hAnsi="Times New Roman" w:cs="Times New Roman"/>
          <w:bCs/>
          <w:sz w:val="28"/>
          <w:szCs w:val="28"/>
        </w:rPr>
        <w:t xml:space="preserve">. </w:t>
      </w:r>
    </w:p>
    <w:tbl>
      <w:tblPr>
        <w:tblW w:w="0" w:type="auto"/>
        <w:tblLayout w:type="fixed"/>
        <w:tblCellMar>
          <w:left w:w="70" w:type="dxa"/>
          <w:right w:w="70" w:type="dxa"/>
        </w:tblCellMar>
        <w:tblLook w:val="0000"/>
      </w:tblPr>
      <w:tblGrid>
        <w:gridCol w:w="3472"/>
        <w:gridCol w:w="6872"/>
      </w:tblGrid>
      <w:tr w:rsidR="000E3B9F" w:rsidRPr="000E3B9F" w:rsidTr="000E3B9F">
        <w:tc>
          <w:tcPr>
            <w:tcW w:w="3472"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812" style="position:absolute;left:0;text-align:left;margin-left:7.8pt;margin-top:1.65pt;width:158.45pt;height:115.25pt;z-index:251691008" coordorigin="1007,7323" coordsize="3169,2305">
                  <v:line id="_x0000_s47813" style="position:absolute" from="1295,7467" to="1296,9628">
                    <v:stroke startarrow="block" startarrowwidth="narrow" startarrowlength="short"/>
                  </v:line>
                  <v:line id="_x0000_s47814" style="position:absolute;flip:x" from="1007,9339" to="3744,9340">
                    <v:stroke startarrow="block" startarrowwidth="narrow" startarrowlength="short"/>
                  </v:line>
                  <v:shape id="_x0000_s47815" type="#_x0000_t19" style="position:absolute;left:1295;top:8043;width:1873;height:1297;flip:y"/>
                  <v:line id="_x0000_s47816" style="position:absolute" from="3167,8043" to="3168,9340" strokeweight=".5pt">
                    <v:stroke dashstyle="1 1"/>
                  </v:line>
                  <v:rect id="_x0000_s47817" style="position:absolute;left:1007;top:7323;width:289;height:433" filled="f" stroked="f" strokeweight=".5pt">
                    <v:textbox style="mso-next-textbox:#_x0000_s47817" inset="1pt,1pt,1pt,1pt">
                      <w:txbxContent>
                        <w:p w:rsidR="009B4D2F" w:rsidRDefault="009B4D2F" w:rsidP="000E3B9F">
                          <w:pPr>
                            <w:rPr>
                              <w:sz w:val="20"/>
                            </w:rPr>
                          </w:pPr>
                          <w:r>
                            <w:t xml:space="preserve"> у</w:t>
                          </w:r>
                        </w:p>
                      </w:txbxContent>
                    </v:textbox>
                  </v:rect>
                  <v:rect id="_x0000_s47818" style="position:absolute;left:1007;top:9339;width:289;height:289" filled="f" stroked="f" strokeweight=".5pt">
                    <v:textbox style="mso-next-textbox:#_x0000_s47818" inset="1pt,1pt,1pt,1pt">
                      <w:txbxContent>
                        <w:p w:rsidR="009B4D2F" w:rsidRDefault="009B4D2F" w:rsidP="000E3B9F">
                          <w:pPr>
                            <w:rPr>
                              <w:sz w:val="20"/>
                            </w:rPr>
                          </w:pPr>
                          <w:r>
                            <w:rPr>
                              <w:sz w:val="20"/>
                            </w:rPr>
                            <w:t xml:space="preserve">  0</w:t>
                          </w:r>
                        </w:p>
                      </w:txbxContent>
                    </v:textbox>
                  </v:rect>
                  <v:rect id="_x0000_s47819" style="position:absolute;left:3023;top:9339;width:289;height:289" filled="f" stroked="f" strokeweight=".5pt">
                    <v:textbox style="mso-next-textbox:#_x0000_s47819" inset="1pt,1pt,1pt,1pt">
                      <w:txbxContent>
                        <w:p w:rsidR="009B4D2F" w:rsidRDefault="009B4D2F" w:rsidP="000E3B9F">
                          <w:pPr>
                            <w:rPr>
                              <w:sz w:val="20"/>
                            </w:rPr>
                          </w:pPr>
                          <w:r>
                            <w:rPr>
                              <w:sz w:val="20"/>
                            </w:rPr>
                            <w:t xml:space="preserve"> 5</w:t>
                          </w:r>
                        </w:p>
                      </w:txbxContent>
                    </v:textbox>
                  </v:rect>
                  <v:rect id="_x0000_s47820" style="position:absolute;left:3887;top:9339;width:289;height:289" filled="f" stroked="f" strokeweight=".5pt">
                    <v:textbox style="mso-next-textbox:#_x0000_s47820" inset="1pt,1pt,1pt,1pt">
                      <w:txbxContent>
                        <w:p w:rsidR="009B4D2F" w:rsidRDefault="009B4D2F" w:rsidP="000E3B9F">
                          <w:pPr>
                            <w:rPr>
                              <w:sz w:val="20"/>
                            </w:rPr>
                          </w:pPr>
                          <w:r>
                            <w:rPr>
                              <w:sz w:val="20"/>
                            </w:rPr>
                            <w:t>х</w:t>
                          </w:r>
                        </w:p>
                      </w:txbxContent>
                    </v:textbox>
                  </v:rect>
                  <v:rect id="_x0000_s47821" style="position:absolute;left:1436;top:8714;width:1297;height:440" filled="f" stroked="f" strokeweight=".5pt">
                    <v:textbox style="mso-next-textbox:#_x0000_s47821" inset="1pt,1pt,1pt,1pt">
                      <w:txbxContent>
                        <w:p w:rsidR="009B4D2F" w:rsidRDefault="009B4D2F" w:rsidP="000E3B9F">
                          <w:pPr>
                            <w:rPr>
                              <w:sz w:val="20"/>
                            </w:rPr>
                          </w:pPr>
                          <w:r>
                            <w:t xml:space="preserve">     у = х </w:t>
                          </w:r>
                          <w:r>
                            <w:rPr>
                              <w:vertAlign w:val="superscript"/>
                            </w:rPr>
                            <w:t>3/2</w:t>
                          </w:r>
                        </w:p>
                      </w:txbxContent>
                    </v:textbox>
                  </v:rect>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c>
          <w:tcPr>
            <w:tcW w:w="6872" w:type="dxa"/>
            <w:tcBorders>
              <w:top w:val="nil"/>
              <w:left w:val="nil"/>
              <w:bottom w:val="nil"/>
              <w:right w:val="nil"/>
            </w:tcBorders>
          </w:tcPr>
          <w:p w:rsidR="000E3B9F" w:rsidRPr="000E3B9F" w:rsidRDefault="000E3B9F" w:rsidP="00044DEB">
            <w:pPr>
              <w:numPr>
                <w:ilvl w:val="0"/>
                <w:numId w:val="3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Из уравнения у = х</w:t>
            </w:r>
            <w:r w:rsidRPr="000E3B9F">
              <w:rPr>
                <w:rFonts w:ascii="Times New Roman" w:eastAsia="Times New Roman" w:hAnsi="Times New Roman" w:cs="Times New Roman"/>
                <w:bCs/>
                <w:sz w:val="28"/>
                <w:szCs w:val="28"/>
                <w:vertAlign w:val="superscript"/>
              </w:rPr>
              <w:t>3/2</w:t>
            </w:r>
            <w:r w:rsidRPr="000E3B9F">
              <w:rPr>
                <w:rFonts w:ascii="Times New Roman" w:eastAsia="Times New Roman" w:hAnsi="Times New Roman" w:cs="Times New Roman"/>
                <w:bCs/>
                <w:sz w:val="28"/>
                <w:szCs w:val="28"/>
              </w:rPr>
              <w:t xml:space="preserve"> находим у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xml:space="preserve"> = 3/2 х</w:t>
            </w:r>
            <w:r w:rsidRPr="000E3B9F">
              <w:rPr>
                <w:rFonts w:ascii="Times New Roman" w:eastAsia="Times New Roman" w:hAnsi="Times New Roman" w:cs="Times New Roman"/>
                <w:bCs/>
                <w:sz w:val="28"/>
                <w:szCs w:val="28"/>
                <w:vertAlign w:val="superscript"/>
              </w:rPr>
              <w:t>1/2</w:t>
            </w:r>
            <w:r w:rsidRPr="000E3B9F">
              <w:rPr>
                <w:rFonts w:ascii="Times New Roman" w:eastAsia="Times New Roman" w:hAnsi="Times New Roman" w:cs="Times New Roman"/>
                <w:bCs/>
                <w:sz w:val="28"/>
                <w:szCs w:val="28"/>
              </w:rPr>
              <w:t>. След</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вательно, по формуле (6)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860" w:dyaOrig="800">
                <v:shape id="_x0000_i1559" type="#_x0000_t75" style="width:322.65pt;height:44pt" o:ole="" fillcolor="window">
                  <v:imagedata r:id="rId1063" o:title=""/>
                </v:shape>
                <o:OLEObject Type="Embed" ProgID="Equation.3" ShapeID="_x0000_i1559" DrawAspect="Content" ObjectID="_1552071369" r:id="rId1064"/>
              </w:object>
            </w:r>
            <w:r w:rsidRPr="000E3B9F">
              <w:rPr>
                <w:rFonts w:ascii="Times New Roman" w:eastAsia="Times New Roman" w:hAnsi="Times New Roman" w:cs="Times New Roman"/>
                <w:bCs/>
                <w:sz w:val="28"/>
                <w:szCs w:val="28"/>
              </w:rPr>
              <w:t>►</w:t>
            </w:r>
          </w:p>
        </w:tc>
      </w:tr>
    </w:tbl>
    <w:p w:rsidR="000E3B9F" w:rsidRPr="00A8101E" w:rsidRDefault="000E3B9F" w:rsidP="00A8101E">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A8101E">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 Найдите площадь фигуры,  ограниченной линиями: </w:t>
      </w:r>
      <w:r w:rsidRPr="000E3B9F">
        <w:rPr>
          <w:rFonts w:ascii="Times New Roman" w:eastAsia="Times New Roman" w:hAnsi="Times New Roman" w:cs="Times New Roman"/>
          <w:bCs/>
          <w:sz w:val="28"/>
          <w:szCs w:val="28"/>
        </w:rPr>
        <w:object w:dxaOrig="2220" w:dyaOrig="440">
          <v:shape id="_x0000_i1560" type="#_x0000_t75" style="width:109.35pt;height:22.65pt" o:ole="" fillcolor="window">
            <v:imagedata r:id="rId1065" o:title=""/>
          </v:shape>
          <o:OLEObject Type="Embed" ProgID="Equation.3" ShapeID="_x0000_i1560" DrawAspect="Content" ObjectID="_1552071370" r:id="rId106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 Найдите площадь фигуры, ограниченной линиями: </w:t>
      </w:r>
      <w:r w:rsidR="005E12CC" w:rsidRPr="000E3B9F">
        <w:rPr>
          <w:rFonts w:ascii="Times New Roman" w:eastAsia="Times New Roman" w:hAnsi="Times New Roman" w:cs="Times New Roman"/>
          <w:bCs/>
          <w:sz w:val="28"/>
          <w:szCs w:val="28"/>
        </w:rPr>
        <w:object w:dxaOrig="2860" w:dyaOrig="440">
          <v:shape id="_x0000_i1561" type="#_x0000_t75" style="width:133.35pt;height:20pt" o:ole="" fillcolor="window">
            <v:imagedata r:id="rId1067" o:title=""/>
          </v:shape>
          <o:OLEObject Type="Embed" ProgID="Equation.3" ShapeID="_x0000_i1561" DrawAspect="Content" ObjectID="_1552071371" r:id="rId1068"/>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17.3. Найдите площадь фигуры, заключенной между кривыми </w:t>
      </w:r>
      <w:r w:rsidRPr="000E3B9F">
        <w:rPr>
          <w:rFonts w:ascii="Times New Roman" w:eastAsia="Times New Roman" w:hAnsi="Times New Roman" w:cs="Times New Roman"/>
          <w:bCs/>
          <w:sz w:val="28"/>
          <w:szCs w:val="28"/>
        </w:rPr>
        <w:object w:dxaOrig="2620" w:dyaOrig="440">
          <v:shape id="_x0000_i1562" type="#_x0000_t75" style="width:130.65pt;height:22.65pt" o:ole="" fillcolor="window">
            <v:imagedata r:id="rId1069" o:title=""/>
          </v:shape>
          <o:OLEObject Type="Embed" ProgID="Equation.3" ShapeID="_x0000_i1562" DrawAspect="Content" ObjectID="_1552071372" r:id="rId107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17.4. Найдите площадь фигуры, заключенную между параболой  </w:t>
      </w:r>
      <w:r w:rsidRPr="000E3B9F">
        <w:rPr>
          <w:rFonts w:ascii="Times New Roman" w:eastAsia="Times New Roman" w:hAnsi="Times New Roman" w:cs="Times New Roman"/>
          <w:bCs/>
          <w:sz w:val="28"/>
          <w:szCs w:val="28"/>
        </w:rPr>
        <w:object w:dxaOrig="1800" w:dyaOrig="440">
          <v:shape id="_x0000_i1563" type="#_x0000_t75" style="width:85.35pt;height:20pt" o:ole="" fillcolor="window">
            <v:imagedata r:id="rId1071" o:title=""/>
          </v:shape>
          <o:OLEObject Type="Embed" ProgID="Equation.3" ShapeID="_x0000_i1563" DrawAspect="Content" ObjectID="_1552071373" r:id="rId1072"/>
        </w:object>
      </w:r>
      <w:r w:rsidRPr="000E3B9F">
        <w:rPr>
          <w:rFonts w:ascii="Times New Roman" w:eastAsia="Times New Roman" w:hAnsi="Times New Roman" w:cs="Times New Roman"/>
          <w:bCs/>
          <w:sz w:val="28"/>
          <w:szCs w:val="28"/>
        </w:rPr>
        <w:t xml:space="preserve">, </w:t>
      </w:r>
      <w:r w:rsidR="005E12CC">
        <w:rPr>
          <w:rFonts w:ascii="Times New Roman" w:eastAsia="Times New Roman" w:hAnsi="Times New Roman" w:cs="Times New Roman"/>
          <w:bCs/>
          <w:sz w:val="28"/>
          <w:szCs w:val="28"/>
        </w:rPr>
        <w:t>ка</w:t>
      </w:r>
      <w:r w:rsidRPr="000E3B9F">
        <w:rPr>
          <w:rFonts w:ascii="Times New Roman" w:eastAsia="Times New Roman" w:hAnsi="Times New Roman" w:cs="Times New Roman"/>
          <w:bCs/>
          <w:sz w:val="28"/>
          <w:szCs w:val="28"/>
        </w:rPr>
        <w:t xml:space="preserve">сательной к ней  в точке (3; 5) и осью </w:t>
      </w:r>
      <w:r w:rsidRPr="000E3B9F">
        <w:rPr>
          <w:rFonts w:ascii="Times New Roman" w:eastAsia="Times New Roman" w:hAnsi="Times New Roman" w:cs="Times New Roman"/>
          <w:bCs/>
          <w:i/>
          <w:sz w:val="28"/>
          <w:szCs w:val="28"/>
        </w:rPr>
        <w:t>Оу.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17.5. Найдите площадь фигур, изображенных на рисунках.</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857" style="position:absolute;left:0;text-align:left;margin-left:6.15pt;margin-top:.85pt;width:493.4pt;height:130.1pt;z-index:251694080" coordorigin="974,4978" coordsize="9868,2886">
            <v:shape id="_x0000_s47858" type="#_x0000_t202" style="position:absolute;left:1731;top:6408;width:425;height:441" stroked="f">
              <v:textbox style="mso-next-textbox:#_x0000_s47858">
                <w:txbxContent>
                  <w:p w:rsidR="009B4D2F" w:rsidRDefault="009B4D2F" w:rsidP="000E3B9F">
                    <w:r>
                      <w:t>0</w:t>
                    </w:r>
                  </w:p>
                </w:txbxContent>
              </v:textbox>
            </v:shape>
            <v:shape id="_x0000_s47859" type="#_x0000_t202" style="position:absolute;left:2465;top:7278;width:1860;height:586" stroked="f">
              <v:textbox style="mso-next-textbox:#_x0000_s47859">
                <w:txbxContent>
                  <w:p w:rsidR="009B4D2F" w:rsidRPr="00EE0D27" w:rsidRDefault="009B4D2F" w:rsidP="000E3B9F">
                    <w:pPr>
                      <w:rPr>
                        <w:i/>
                      </w:rPr>
                    </w:pPr>
                    <w:r w:rsidRPr="00EE0D27">
                      <w:rPr>
                        <w:i/>
                      </w:rPr>
                      <w:t>у = х</w:t>
                    </w:r>
                    <w:r w:rsidRPr="00EE0D27">
                      <w:rPr>
                        <w:i/>
                        <w:vertAlign w:val="superscript"/>
                      </w:rPr>
                      <w:t xml:space="preserve"> 2</w:t>
                    </w:r>
                    <w:r w:rsidRPr="00EE0D27">
                      <w:rPr>
                        <w:i/>
                      </w:rPr>
                      <w:t xml:space="preserve">– х – 2 </w:t>
                    </w:r>
                  </w:p>
                </w:txbxContent>
              </v:textbox>
            </v:shape>
            <v:rect id="_x0000_s47860" style="position:absolute;left:3464;top:6803;width:550;height:499" stroked="f">
              <v:textbox style="mso-next-textbox:#_x0000_s47860">
                <w:txbxContent>
                  <w:p w:rsidR="009B4D2F" w:rsidRDefault="009B4D2F" w:rsidP="000E3B9F">
                    <w:r>
                      <w:t>х</w:t>
                    </w:r>
                  </w:p>
                </w:txbxContent>
              </v:textbox>
            </v:rect>
            <v:rect id="_x0000_s47861" style="position:absolute;left:1603;top:5094;width:549;height:499" stroked="f">
              <v:textbox style="mso-next-textbox:#_x0000_s47861">
                <w:txbxContent>
                  <w:p w:rsidR="009B4D2F" w:rsidRDefault="009B4D2F" w:rsidP="000E3B9F">
                    <w:r>
                      <w:t>у</w:t>
                    </w:r>
                  </w:p>
                </w:txbxContent>
              </v:textbox>
            </v:rect>
            <v:group id="_x0000_s47862" style="position:absolute;left:1539;top:5097;width:2113;height:2747" coordorigin="2223,4161" coordsize="1995,2394">
              <v:shape id="_x0000_s47863" type="#_x0000_t202" style="position:absolute;left:3306;top:5643;width:456;height:456" stroked="f">
                <v:textbox style="mso-next-textbox:#_x0000_s47863">
                  <w:txbxContent>
                    <w:p w:rsidR="009B4D2F" w:rsidRDefault="009B4D2F" w:rsidP="000E3B9F">
                      <w:r>
                        <w:t>3</w:t>
                      </w:r>
                    </w:p>
                  </w:txbxContent>
                </v:textbox>
              </v:shape>
              <v:line id="_x0000_s47864" style="position:absolute;flip:y" from="2736,4161" to="2736,6555">
                <v:stroke endarrow="block"/>
              </v:line>
              <v:line id="_x0000_s47865" style="position:absolute" from="2223,5700" to="4218,5700">
                <v:stroke endarrow="block"/>
              </v:line>
              <v:shape id="_x0000_s47866" type="#_x0000_t19" style="position:absolute;left:2907;top:4218;width:570;height:2280;flip:y"/>
              <v:shape id="_x0000_s47867" type="#_x0000_t19" style="position:absolute;left:2475;top:4218;width:432;height:2280;flip:x y" coordsize="16383,21600" adj=",-2665497" path="wr-21600,,21600,43200,,,16383,7523nfewr-21600,,21600,43200,,,16383,7523l,21600nsxe">
                <v:path o:connectlocs="0,0;16383,7523;0,21600"/>
              </v:shape>
              <v:line id="_x0000_s47868" style="position:absolute" from="3477,4275" to="3477,5700"/>
              <v:line id="_x0000_s47869" style="position:absolute" from="2565,5700" to="2565,6042">
                <v:stroke dashstyle="1 1" endcap="round"/>
              </v:line>
              <v:line id="_x0000_s47870" style="position:absolute" from="2638,5700" to="2638,6156">
                <v:stroke dashstyle="1 1"/>
              </v:line>
              <v:line id="_x0000_s47871" style="position:absolute" from="2813,5693" to="2813,6447">
                <v:stroke dashstyle="1 1"/>
              </v:line>
              <v:line id="_x0000_s47872" style="position:absolute" from="2947,5710" to="2947,6463">
                <v:stroke dashstyle="1 1"/>
              </v:line>
              <v:line id="_x0000_s47873" style="position:absolute" from="3064,5693" to="3064,6396">
                <v:stroke dashstyle="1 1"/>
              </v:line>
              <v:line id="_x0000_s47874" style="position:absolute" from="3181,5693" to="3181,6229">
                <v:stroke dashstyle="1 1"/>
              </v:line>
              <v:line id="_x0000_s47875" style="position:absolute" from="3416,5241" to="3449,5710">
                <v:stroke dashstyle="1 1"/>
              </v:line>
            </v:group>
            <v:rect id="_x0000_s47876" style="position:absolute;left:974;top:5030;width:550;height:499" stroked="f">
              <v:textbox style="mso-next-textbox:#_x0000_s47876">
                <w:txbxContent>
                  <w:p w:rsidR="009B4D2F" w:rsidRDefault="009B4D2F" w:rsidP="000E3B9F">
                    <w:r>
                      <w:t>а)</w:t>
                    </w:r>
                  </w:p>
                </w:txbxContent>
              </v:textbox>
            </v:rect>
            <v:group id="_x0000_s47877" style="position:absolute;left:4385;top:5035;width:3052;height:2742" coordorigin="3839,4157" coordsize="2881,2390">
              <v:shape id="_x0000_s47878" type="#_x0000_t202" style="position:absolute;left:4798;top:5771;width:402;height:385" stroked="f">
                <v:textbox style="mso-next-textbox:#_x0000_s47878">
                  <w:txbxContent>
                    <w:p w:rsidR="009B4D2F" w:rsidRDefault="009B4D2F" w:rsidP="000E3B9F">
                      <w:r>
                        <w:t>0</w:t>
                      </w:r>
                    </w:p>
                  </w:txbxContent>
                </v:textbox>
              </v:shape>
              <v:group id="_x0000_s47879" style="position:absolute;left:4454;top:4208;width:2266;height:2339" coordorigin="4454,4208" coordsize="2266,2339">
                <v:shape id="_x0000_s47880" type="#_x0000_t202" style="position:absolute;left:5095;top:4208;width:385;height:369" stroked="f">
                  <v:textbox style="mso-next-textbox:#_x0000_s47880">
                    <w:txbxContent>
                      <w:p w:rsidR="009B4D2F" w:rsidRDefault="009B4D2F" w:rsidP="000E3B9F">
                        <w:r>
                          <w:sym w:font="Symbol" w:char="F070"/>
                        </w:r>
                      </w:p>
                    </w:txbxContent>
                  </v:textbox>
                </v:shape>
                <v:shape id="_x0000_s47881" type="#_x0000_t202" style="position:absolute;left:6335;top:6083;width:385;height:369" stroked="f">
                  <v:textbox style="mso-next-textbox:#_x0000_s47881">
                    <w:txbxContent>
                      <w:p w:rsidR="009B4D2F" w:rsidRDefault="009B4D2F" w:rsidP="000E3B9F">
                        <w:r>
                          <w:t>х</w:t>
                        </w:r>
                      </w:p>
                    </w:txbxContent>
                  </v:textbox>
                </v:shape>
                <v:shape id="_x0000_s47882" type="#_x0000_t202" style="position:absolute;left:5358;top:6128;width:385;height:369" stroked="f">
                  <v:textbox style="mso-next-textbox:#_x0000_s47882">
                    <w:txbxContent>
                      <w:p w:rsidR="009B4D2F" w:rsidRDefault="009B4D2F" w:rsidP="000E3B9F">
                        <w:r>
                          <w:t>1</w:t>
                        </w:r>
                      </w:p>
                    </w:txbxContent>
                  </v:textbox>
                </v:shape>
                <v:line id="_x0000_s47883" style="position:absolute;flip:y" from="5140,4220" to="5140,6547">
                  <v:stroke endarrow="block"/>
                </v:line>
                <v:line id="_x0000_s47884" style="position:absolute" from="4454,6145" to="6447,6145">
                  <v:stroke endarrow="block"/>
                </v:line>
                <v:line id="_x0000_s47885" style="position:absolute;flip:y" from="5057,5241" to="5208,5258">
                  <v:stroke dashstyle="1 1"/>
                </v:line>
                <v:shape id="_x0000_s47886" type="#_x0000_t19" style="position:absolute;left:5140;top:5258;width:419;height:887"/>
                <v:shape id="_x0000_s47887" type="#_x0000_t19" style="position:absolute;left:4694;top:4359;width:419;height:887;rotation:180" strokeweight="1pt"/>
                <v:line id="_x0000_s47888" style="position:absolute" from="4688,4370" to="5140,4370"/>
                <v:line id="_x0000_s47889" style="position:absolute" from="4789,4370" to="4789,4940">
                  <v:stroke dashstyle="1 1"/>
                </v:line>
                <v:line id="_x0000_s47890" style="position:absolute" from="4906,4370" to="4906,5140">
                  <v:stroke dashstyle="1 1"/>
                </v:line>
                <v:line id="_x0000_s47891" style="position:absolute" from="5023,4370" to="5023,5224">
                  <v:stroke dashstyle="1 1"/>
                </v:line>
                <v:line id="_x0000_s47892" style="position:absolute" from="5224,5291" to="5224,6145">
                  <v:stroke dashstyle="1 1"/>
                </v:line>
                <v:line id="_x0000_s47893" style="position:absolute" from="5341,5375" to="5341,6145">
                  <v:stroke dashstyle="1 1"/>
                </v:line>
                <v:line id="_x0000_s47894" style="position:absolute" from="5459,5609" to="5459,6145">
                  <v:stroke dashstyle="1 1"/>
                </v:line>
              </v:group>
              <v:rect id="_x0000_s47895" style="position:absolute;left:3839;top:4157;width:519;height:435" stroked="f">
                <v:textbox style="mso-next-textbox:#_x0000_s47895">
                  <w:txbxContent>
                    <w:p w:rsidR="009B4D2F" w:rsidRDefault="009B4D2F" w:rsidP="000E3B9F">
                      <w:r>
                        <w:t>б)</w:t>
                      </w:r>
                    </w:p>
                  </w:txbxContent>
                </v:textbox>
              </v:rect>
            </v:group>
            <v:group id="_x0000_s47896" style="position:absolute;left:8276;top:4978;width:2566;height:2780" coordorigin="7394,4124" coordsize="2422,2423">
              <v:shape id="_x0000_s47897" type="#_x0000_t202" style="position:absolute;left:8097;top:6156;width:402;height:385" stroked="f">
                <v:textbox style="mso-next-textbox:#_x0000_s47897">
                  <w:txbxContent>
                    <w:p w:rsidR="009B4D2F" w:rsidRDefault="009B4D2F" w:rsidP="000E3B9F">
                      <w:r>
                        <w:t>0</w:t>
                      </w:r>
                    </w:p>
                  </w:txbxContent>
                </v:textbox>
              </v:shape>
              <v:shape id="_x0000_s47898" type="#_x0000_t202" style="position:absolute;left:9414;top:6134;width:402;height:385" stroked="f">
                <v:textbox style="mso-next-textbox:#_x0000_s47898">
                  <w:txbxContent>
                    <w:p w:rsidR="009B4D2F" w:rsidRDefault="009B4D2F" w:rsidP="000E3B9F">
                      <w:r>
                        <w:t>х</w:t>
                      </w:r>
                    </w:p>
                  </w:txbxContent>
                </v:textbox>
              </v:shape>
              <v:shape id="_x0000_s47899" type="#_x0000_t202" style="position:absolute;left:8679;top:5364;width:938;height:436" stroked="f">
                <v:textbox style="mso-next-textbox:#_x0000_s47899">
                  <w:txbxContent>
                    <w:p w:rsidR="009B4D2F" w:rsidRPr="00EE0D27" w:rsidRDefault="009B4D2F" w:rsidP="000E3B9F">
                      <w:pPr>
                        <w:rPr>
                          <w:i/>
                          <w:sz w:val="28"/>
                          <w:szCs w:val="28"/>
                          <w:vertAlign w:val="superscript"/>
                        </w:rPr>
                      </w:pPr>
                      <w:r w:rsidRPr="00EE0D27">
                        <w:rPr>
                          <w:i/>
                          <w:sz w:val="28"/>
                          <w:szCs w:val="28"/>
                        </w:rPr>
                        <w:t>у = е</w:t>
                      </w:r>
                      <w:r w:rsidRPr="00EE0D27">
                        <w:rPr>
                          <w:i/>
                          <w:sz w:val="28"/>
                          <w:szCs w:val="28"/>
                          <w:vertAlign w:val="superscript"/>
                        </w:rPr>
                        <w:t xml:space="preserve"> х</w:t>
                      </w:r>
                    </w:p>
                  </w:txbxContent>
                </v:textbox>
              </v:shape>
              <v:shape id="_x0000_s47900" type="#_x0000_t202" style="position:absolute;left:8060;top:4409;width:418;height:385" stroked="f">
                <v:textbox style="mso-next-textbox:#_x0000_s47900">
                  <w:txbxContent>
                    <w:p w:rsidR="009B4D2F" w:rsidRDefault="009B4D2F" w:rsidP="000E3B9F">
                      <w:r>
                        <w:t>е</w:t>
                      </w:r>
                    </w:p>
                  </w:txbxContent>
                </v:textbox>
              </v:shape>
              <v:shape id="_x0000_s47901" type="#_x0000_t202" style="position:absolute;left:8428;top:4124;width:586;height:385" stroked="f">
                <v:textbox style="mso-next-textbox:#_x0000_s47901">
                  <w:txbxContent>
                    <w:p w:rsidR="009B4D2F" w:rsidRDefault="009B4D2F" w:rsidP="000E3B9F">
                      <w:r>
                        <w:t>у</w:t>
                      </w:r>
                    </w:p>
                  </w:txbxContent>
                </v:textbox>
              </v:shape>
              <v:shape id="_x0000_s47902" type="#_x0000_t202" style="position:absolute;left:7568;top:6162;width:586;height:385" stroked="f">
                <v:textbox style="mso-next-textbox:#_x0000_s47902">
                  <w:txbxContent>
                    <w:p w:rsidR="009B4D2F" w:rsidRDefault="009B4D2F" w:rsidP="000E3B9F">
                      <w:r>
                        <w:t>– 1</w:t>
                      </w:r>
                    </w:p>
                  </w:txbxContent>
                </v:textbox>
              </v:shape>
              <v:line id="_x0000_s47903" style="position:absolute;flip:y" from="8406,4253" to="8406,6547">
                <v:stroke endarrow="block"/>
              </v:line>
              <v:line id="_x0000_s47904" style="position:absolute" from="7501,6162" to="9628,6162">
                <v:stroke endarrow="block"/>
              </v:line>
              <v:shape id="_x0000_s47905" type="#_x0000_t19" style="position:absolute;left:7953;top:4538;width:1019;height:1390;flip:y" coordsize="21569,21600" adj=",-200621" path="wr-21600,,21600,43200,,,21569,20446nfewr-21600,,21600,43200,,,21569,20446l,21600nsxe">
                <v:path o:connectlocs="0,0;21569,20446;0,21600"/>
              </v:shape>
              <v:line id="_x0000_s47906" style="position:absolute" from="8406,4638" to="8975,4638"/>
              <v:line id="_x0000_s47907" style="position:absolute" from="7970,5927" to="7971,6162"/>
              <v:line id="_x0000_s47908" style="position:absolute" from="8071,5911" to="8071,6162">
                <v:stroke dashstyle="1 1"/>
              </v:line>
              <v:line id="_x0000_s47909" style="position:absolute" from="8171,5894" to="8171,6162">
                <v:stroke dashstyle="1 1"/>
              </v:line>
              <v:line id="_x0000_s47910" style="position:absolute" from="8305,5844" to="8305,6162">
                <v:stroke dashstyle="1 1"/>
              </v:line>
              <v:line id="_x0000_s47911" style="position:absolute" from="8506,4638" to="8506,5710">
                <v:stroke dashstyle="1 1"/>
              </v:line>
              <v:line id="_x0000_s47912" style="position:absolute" from="8640,4638" to="8640,5559">
                <v:stroke dashstyle="1 1"/>
              </v:line>
              <v:line id="_x0000_s47913" style="position:absolute" from="8774,4638" to="8774,5308">
                <v:stroke dashstyle="1 1"/>
              </v:line>
              <v:line id="_x0000_s47914" style="position:absolute" from="8874,4638" to="8874,5057">
                <v:stroke dashstyle="1 1"/>
              </v:line>
              <v:shape id="_x0000_s47915" type="#_x0000_t202" style="position:absolute;left:7394;top:4197;width:619;height:368" stroked="f">
                <v:textbox style="mso-next-textbox:#_x0000_s47915">
                  <w:txbxContent>
                    <w:p w:rsidR="009B4D2F" w:rsidRDefault="009B4D2F" w:rsidP="000E3B9F">
                      <w:r>
                        <w:t>в)</w:t>
                      </w:r>
                    </w:p>
                  </w:txbxContent>
                </v:textbox>
              </v:shape>
            </v:group>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A8101E" w:rsidRDefault="00A8101E"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A8101E" w:rsidRDefault="00A8101E"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17.6. Вычислите площадь фигуры, расположенной в верхней полуплоскости и ограниченной линиями </w:t>
      </w:r>
      <w:r w:rsidRPr="000E3B9F">
        <w:rPr>
          <w:rFonts w:ascii="Times New Roman" w:eastAsia="Times New Roman" w:hAnsi="Times New Roman" w:cs="Times New Roman"/>
          <w:bCs/>
          <w:sz w:val="28"/>
          <w:szCs w:val="28"/>
        </w:rPr>
        <w:object w:dxaOrig="200" w:dyaOrig="400">
          <v:shape id="_x0000_i1564" type="#_x0000_t75" style="width:10.65pt;height:19.35pt" o:ole="" fillcolor="window">
            <v:imagedata r:id="rId1073" o:title=""/>
          </v:shape>
          <o:OLEObject Type="Embed" ProgID="Equation.3" ShapeID="_x0000_i1564" DrawAspect="Content" ObjectID="_1552071374" r:id="rId1074"/>
        </w:object>
      </w:r>
      <w:r w:rsidRPr="000E3B9F">
        <w:rPr>
          <w:rFonts w:ascii="Times New Roman" w:eastAsia="Times New Roman" w:hAnsi="Times New Roman" w:cs="Times New Roman"/>
          <w:bCs/>
          <w:sz w:val="28"/>
          <w:szCs w:val="28"/>
        </w:rPr>
        <w:object w:dxaOrig="4420" w:dyaOrig="440">
          <v:shape id="_x0000_i1565" type="#_x0000_t75" style="width:220pt;height:22.65pt" o:ole="" fillcolor="window">
            <v:imagedata r:id="rId1075" o:title=""/>
          </v:shape>
          <o:OLEObject Type="Embed" ProgID="Equation.3" ShapeID="_x0000_i1565" DrawAspect="Content" ObjectID="_1552071375" r:id="rId107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17.7. Найдите площадь фигуры, ограниченной линиями </w:t>
      </w:r>
      <w:r w:rsidR="005E12CC" w:rsidRPr="000E3B9F">
        <w:rPr>
          <w:rFonts w:ascii="Times New Roman" w:eastAsia="Times New Roman" w:hAnsi="Times New Roman" w:cs="Times New Roman"/>
          <w:bCs/>
          <w:sz w:val="28"/>
          <w:szCs w:val="28"/>
        </w:rPr>
        <w:object w:dxaOrig="3500" w:dyaOrig="740">
          <v:shape id="_x0000_i1566" type="#_x0000_t75" style="width:152pt;height:31.35pt" o:ole="" fillcolor="window">
            <v:imagedata r:id="rId1077" o:title=""/>
          </v:shape>
          <o:OLEObject Type="Embed" ProgID="Equation.3" ShapeID="_x0000_i1566" DrawAspect="Content" ObjectID="_1552071376" r:id="rId1078"/>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17.8. Вычислите площадь фигуры, ограниченной линиями </w:t>
      </w:r>
      <w:r w:rsidR="005E12CC" w:rsidRPr="000E3B9F">
        <w:rPr>
          <w:rFonts w:ascii="Times New Roman" w:eastAsia="Times New Roman" w:hAnsi="Times New Roman" w:cs="Times New Roman"/>
          <w:bCs/>
          <w:sz w:val="28"/>
          <w:szCs w:val="28"/>
        </w:rPr>
        <w:object w:dxaOrig="2460" w:dyaOrig="440">
          <v:shape id="_x0000_i1567" type="#_x0000_t75" style="width:130pt;height:22.65pt" o:ole="" fillcolor="window">
            <v:imagedata r:id="rId1079" o:title=""/>
          </v:shape>
          <o:OLEObject Type="Embed" ProgID="Equation.3" ShapeID="_x0000_i1567" DrawAspect="Content" ObjectID="_1552071377" r:id="rId108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17.9. Вычислите площадь фигуры, ограниченной линиями </w:t>
      </w:r>
      <w:r w:rsidR="005E12CC" w:rsidRPr="000E3B9F">
        <w:rPr>
          <w:rFonts w:ascii="Times New Roman" w:eastAsia="Times New Roman" w:hAnsi="Times New Roman" w:cs="Times New Roman"/>
          <w:bCs/>
          <w:sz w:val="28"/>
          <w:szCs w:val="28"/>
        </w:rPr>
        <w:object w:dxaOrig="2900" w:dyaOrig="440">
          <v:shape id="_x0000_i1568" type="#_x0000_t75" style="width:130pt;height:19.35pt" o:ole="" fillcolor="window">
            <v:imagedata r:id="rId1081" o:title=""/>
          </v:shape>
          <o:OLEObject Type="Embed" ProgID="Equation.3" ShapeID="_x0000_i1568" DrawAspect="Content" ObjectID="_1552071378" r:id="rId1082"/>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17.10. Вычислите площадь фигуры, ограниченной линиями     </w:t>
      </w:r>
      <w:r w:rsidR="005E12CC" w:rsidRPr="000E3B9F">
        <w:rPr>
          <w:rFonts w:ascii="Times New Roman" w:eastAsia="Times New Roman" w:hAnsi="Times New Roman" w:cs="Times New Roman"/>
          <w:bCs/>
          <w:sz w:val="28"/>
          <w:szCs w:val="28"/>
        </w:rPr>
        <w:object w:dxaOrig="3879" w:dyaOrig="760">
          <v:shape id="_x0000_i1569" type="#_x0000_t75" style="width:180pt;height:34.65pt" o:ole="" fillcolor="window">
            <v:imagedata r:id="rId1083" o:title=""/>
          </v:shape>
          <o:OLEObject Type="Embed" ProgID="Equation.3" ShapeID="_x0000_i1569" DrawAspect="Content" ObjectID="_1552071379" r:id="rId1084"/>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17.11. Найдите площадь фигуры, ограниченной линиями   </w:t>
      </w:r>
      <w:r w:rsidRPr="000E3B9F">
        <w:rPr>
          <w:rFonts w:ascii="Times New Roman" w:eastAsia="Times New Roman" w:hAnsi="Times New Roman" w:cs="Times New Roman"/>
          <w:bCs/>
          <w:sz w:val="28"/>
          <w:szCs w:val="28"/>
        </w:rPr>
        <w:object w:dxaOrig="4980" w:dyaOrig="440">
          <v:shape id="_x0000_i1570" type="#_x0000_t75" style="width:249.35pt;height:22.65pt" o:ole="" fillcolor="window">
            <v:imagedata r:id="rId1085" o:title=""/>
          </v:shape>
          <o:OLEObject Type="Embed" ProgID="Equation.3" ShapeID="_x0000_i1570" DrawAspect="Content" ObjectID="_1552071380" r:id="rId108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17.12. Найдите объем тела, образованного вращением фигуры, ограниченной линиями  </w:t>
      </w:r>
      <w:r w:rsidRPr="000E3B9F">
        <w:rPr>
          <w:rFonts w:ascii="Times New Roman" w:eastAsia="Times New Roman" w:hAnsi="Times New Roman" w:cs="Times New Roman"/>
          <w:bCs/>
          <w:sz w:val="28"/>
          <w:szCs w:val="28"/>
        </w:rPr>
        <w:object w:dxaOrig="3159" w:dyaOrig="780">
          <v:shape id="_x0000_i1571" type="#_x0000_t75" style="width:161.35pt;height:40pt" o:ole="" fillcolor="window">
            <v:imagedata r:id="rId1087" o:title=""/>
          </v:shape>
          <o:OLEObject Type="Embed" ProgID="Equation.3" ShapeID="_x0000_i1571" DrawAspect="Content" ObjectID="_1552071381" r:id="rId1088"/>
        </w:object>
      </w:r>
      <w:r w:rsidRPr="000E3B9F">
        <w:rPr>
          <w:rFonts w:ascii="Times New Roman" w:eastAsia="Times New Roman" w:hAnsi="Times New Roman" w:cs="Times New Roman"/>
          <w:bCs/>
          <w:sz w:val="28"/>
          <w:szCs w:val="28"/>
        </w:rPr>
        <w:t xml:space="preserve">   вокруг оси Оу.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17.13. Вычислите объем тела, образованного вращением вокруг оси ординат фигуры, ограниченной линиями </w:t>
      </w:r>
      <w:r w:rsidRPr="000E3B9F">
        <w:rPr>
          <w:rFonts w:ascii="Times New Roman" w:eastAsia="Times New Roman" w:hAnsi="Times New Roman" w:cs="Times New Roman"/>
          <w:bCs/>
          <w:sz w:val="28"/>
          <w:szCs w:val="28"/>
        </w:rPr>
        <w:object w:dxaOrig="2760" w:dyaOrig="440">
          <v:shape id="_x0000_i1572" type="#_x0000_t75" style="width:136.65pt;height:22.65pt" o:ole="" fillcolor="window">
            <v:imagedata r:id="rId1089" o:title=""/>
          </v:shape>
          <o:OLEObject Type="Embed" ProgID="Equation.3" ShapeID="_x0000_i1572" DrawAspect="Content" ObjectID="_1552071382" r:id="rId109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17.14. Вычислите объем тела вращения, образованного вращением вокруг оси ординат фигуры, ограниченной линиями </w:t>
      </w:r>
      <w:r w:rsidRPr="000E3B9F">
        <w:rPr>
          <w:rFonts w:ascii="Times New Roman" w:eastAsia="Times New Roman" w:hAnsi="Times New Roman" w:cs="Times New Roman"/>
          <w:bCs/>
          <w:sz w:val="28"/>
          <w:szCs w:val="28"/>
        </w:rPr>
        <w:object w:dxaOrig="1880" w:dyaOrig="440">
          <v:shape id="_x0000_i1573" type="#_x0000_t75" style="width:100pt;height:23.35pt" o:ole="" fillcolor="window">
            <v:imagedata r:id="rId1091" o:title=""/>
          </v:shape>
          <o:OLEObject Type="Embed" ProgID="Equation.3" ShapeID="_x0000_i1573" DrawAspect="Content" ObjectID="_1552071383" r:id="rId1092"/>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17.15. Вычислите объем тела, образованного вращением вокруг оси абсцисс фигуры, ограниченной линиями </w:t>
      </w:r>
      <w:r w:rsidRPr="000E3B9F">
        <w:rPr>
          <w:rFonts w:ascii="Times New Roman" w:eastAsia="Times New Roman" w:hAnsi="Times New Roman" w:cs="Times New Roman"/>
          <w:bCs/>
          <w:sz w:val="28"/>
          <w:szCs w:val="28"/>
        </w:rPr>
        <w:object w:dxaOrig="2240" w:dyaOrig="440">
          <v:shape id="_x0000_i1574" type="#_x0000_t75" style="width:110pt;height:22.65pt" o:ole="" fillcolor="window">
            <v:imagedata r:id="rId1093" o:title=""/>
          </v:shape>
          <o:OLEObject Type="Embed" ProgID="Equation.3" ShapeID="_x0000_i1574" DrawAspect="Content" ObjectID="_1552071384" r:id="rId1094"/>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17.16. Вычислите объем тела, образованного вращением вокруг оси абсцисс фигуры, ограниченной линиями </w:t>
      </w:r>
      <w:r w:rsidRPr="000E3B9F">
        <w:rPr>
          <w:rFonts w:ascii="Times New Roman" w:eastAsia="Times New Roman" w:hAnsi="Times New Roman" w:cs="Times New Roman"/>
          <w:bCs/>
          <w:sz w:val="28"/>
          <w:szCs w:val="28"/>
        </w:rPr>
        <w:object w:dxaOrig="3140" w:dyaOrig="440">
          <v:shape id="_x0000_i1575" type="#_x0000_t75" style="width:154pt;height:22.65pt" o:ole="" fillcolor="window">
            <v:imagedata r:id="rId1095" o:title=""/>
          </v:shape>
          <o:OLEObject Type="Embed" ProgID="Equation.3" ShapeID="_x0000_i1575" DrawAspect="Content" ObjectID="_1552071385" r:id="rId109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17.17. Криволинейная трапеция, ограниченная </w:t>
      </w:r>
      <w:r w:rsidRPr="000E3B9F">
        <w:rPr>
          <w:rFonts w:ascii="Times New Roman" w:eastAsia="Times New Roman" w:hAnsi="Times New Roman" w:cs="Times New Roman"/>
          <w:bCs/>
          <w:sz w:val="28"/>
          <w:szCs w:val="28"/>
        </w:rPr>
        <w:object w:dxaOrig="3780" w:dyaOrig="440">
          <v:shape id="_x0000_i1576" type="#_x0000_t75" style="width:191.35pt;height:22.65pt" o:ole="" fillcolor="window">
            <v:imagedata r:id="rId1097" o:title=""/>
          </v:shape>
          <o:OLEObject Type="Embed" ProgID="Equation.3" ShapeID="_x0000_i1576" DrawAspect="Content" ObjectID="_1552071386" r:id="rId1098"/>
        </w:object>
      </w:r>
      <w:r w:rsidRPr="000E3B9F">
        <w:rPr>
          <w:rFonts w:ascii="Times New Roman" w:eastAsia="Times New Roman" w:hAnsi="Times New Roman" w:cs="Times New Roman"/>
          <w:bCs/>
          <w:sz w:val="28"/>
          <w:szCs w:val="28"/>
        </w:rPr>
        <w:t>, вращается вокруг оси абсцисс. Вычислите объем тела, которое при этом образуется.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17.18. Найдите объем тела, полученного вращением вокруг оси ординат пл</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ской фигуры, ограниченной линиями  </w:t>
      </w:r>
      <w:r w:rsidRPr="000E3B9F">
        <w:rPr>
          <w:rFonts w:ascii="Times New Roman" w:eastAsia="Times New Roman" w:hAnsi="Times New Roman" w:cs="Times New Roman"/>
          <w:bCs/>
          <w:sz w:val="28"/>
          <w:szCs w:val="28"/>
        </w:rPr>
        <w:object w:dxaOrig="1980" w:dyaOrig="440">
          <v:shape id="_x0000_i1577" type="#_x0000_t75" style="width:98pt;height:22.65pt" o:ole="" fillcolor="window">
            <v:imagedata r:id="rId1099" o:title=""/>
          </v:shape>
          <o:OLEObject Type="Embed" ProgID="Equation.3" ShapeID="_x0000_i1577" DrawAspect="Content" ObjectID="_1552071387" r:id="rId110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17.19. Вычислите объем тела, полученного вращением фигуры </w:t>
      </w:r>
      <w:r w:rsidRPr="000E3B9F">
        <w:rPr>
          <w:rFonts w:ascii="Times New Roman" w:eastAsia="Times New Roman" w:hAnsi="Times New Roman" w:cs="Times New Roman"/>
          <w:bCs/>
          <w:sz w:val="28"/>
          <w:szCs w:val="28"/>
        </w:rPr>
        <w:object w:dxaOrig="1939" w:dyaOrig="440">
          <v:shape id="_x0000_i1578" type="#_x0000_t75" style="width:100pt;height:22.65pt" o:ole="" fillcolor="window">
            <v:imagedata r:id="rId1101" o:title=""/>
          </v:shape>
          <o:OLEObject Type="Embed" ProgID="Equation.3" ShapeID="_x0000_i1578" DrawAspect="Content" ObjectID="_1552071388" r:id="rId1102"/>
        </w:object>
      </w:r>
      <w:r w:rsidRPr="000E3B9F">
        <w:rPr>
          <w:rFonts w:ascii="Times New Roman" w:eastAsia="Times New Roman" w:hAnsi="Times New Roman" w:cs="Times New Roman"/>
          <w:bCs/>
          <w:sz w:val="28"/>
          <w:szCs w:val="28"/>
        </w:rPr>
        <w:t xml:space="preserve"> вокруг оси Оу.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17.20. Определите объем тела, полученного вращением фигуры, ограниченной линиями </w:t>
      </w:r>
      <w:r w:rsidRPr="000E3B9F">
        <w:rPr>
          <w:rFonts w:ascii="Times New Roman" w:eastAsia="Times New Roman" w:hAnsi="Times New Roman" w:cs="Times New Roman"/>
          <w:bCs/>
          <w:sz w:val="28"/>
          <w:szCs w:val="28"/>
        </w:rPr>
        <w:object w:dxaOrig="2880" w:dyaOrig="380">
          <v:shape id="_x0000_i1579" type="#_x0000_t75" style="width:148pt;height:18.65pt" o:ole="" fillcolor="window">
            <v:imagedata r:id="rId1103" o:title=""/>
          </v:shape>
          <o:OLEObject Type="Embed" ProgID="Equation.3" ShapeID="_x0000_i1579" DrawAspect="Content" ObjectID="_1552071389" r:id="rId1104"/>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17.21. Найдите длину дуги кривой </w:t>
      </w:r>
      <w:r w:rsidRPr="000E3B9F">
        <w:rPr>
          <w:rFonts w:ascii="Times New Roman" w:eastAsia="Times New Roman" w:hAnsi="Times New Roman" w:cs="Times New Roman"/>
          <w:bCs/>
          <w:sz w:val="28"/>
          <w:szCs w:val="28"/>
        </w:rPr>
        <w:object w:dxaOrig="880" w:dyaOrig="680">
          <v:shape id="_x0000_i1580" type="#_x0000_t75" style="width:52.65pt;height:40.65pt" o:ole="">
            <v:imagedata r:id="rId1105" o:title=""/>
          </v:shape>
          <o:OLEObject Type="Embed" ProgID="Equation.3" ShapeID="_x0000_i1580" DrawAspect="Content" ObjectID="_1552071390" r:id="rId1106"/>
        </w:object>
      </w:r>
      <w:r w:rsidRPr="000E3B9F">
        <w:rPr>
          <w:rFonts w:ascii="Times New Roman" w:eastAsia="Times New Roman" w:hAnsi="Times New Roman" w:cs="Times New Roman"/>
          <w:bCs/>
          <w:sz w:val="28"/>
          <w:szCs w:val="28"/>
        </w:rPr>
        <w:t xml:space="preserve"> до точки с абсциссой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6.</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17.22. Найдите длину дуги кривой </w:t>
      </w:r>
      <w:r w:rsidRPr="000E3B9F">
        <w:rPr>
          <w:rFonts w:ascii="Times New Roman" w:eastAsia="Times New Roman" w:hAnsi="Times New Roman" w:cs="Times New Roman"/>
          <w:bCs/>
          <w:sz w:val="28"/>
          <w:szCs w:val="28"/>
        </w:rPr>
        <w:object w:dxaOrig="920" w:dyaOrig="380">
          <v:shape id="_x0000_i1581" type="#_x0000_t75" style="width:56pt;height:23.35pt" o:ole="">
            <v:imagedata r:id="rId1107" o:title=""/>
          </v:shape>
          <o:OLEObject Type="Embed" ProgID="Equation.3" ShapeID="_x0000_i1581" DrawAspect="Content" ObjectID="_1552071391" r:id="rId1108"/>
        </w:object>
      </w:r>
      <w:r w:rsidRPr="000E3B9F">
        <w:rPr>
          <w:rFonts w:ascii="Times New Roman" w:eastAsia="Times New Roman" w:hAnsi="Times New Roman" w:cs="Times New Roman"/>
          <w:bCs/>
          <w:sz w:val="28"/>
          <w:szCs w:val="28"/>
        </w:rPr>
        <w:t xml:space="preserve"> от  </w:t>
      </w:r>
      <w:r w:rsidRPr="000E3B9F">
        <w:rPr>
          <w:rFonts w:ascii="Times New Roman" w:eastAsia="Times New Roman" w:hAnsi="Times New Roman" w:cs="Times New Roman"/>
          <w:bCs/>
          <w:sz w:val="28"/>
          <w:szCs w:val="28"/>
        </w:rPr>
        <w:object w:dxaOrig="720" w:dyaOrig="360">
          <v:shape id="_x0000_i1582" type="#_x0000_t75" style="width:40pt;height:19.35pt" o:ole="">
            <v:imagedata r:id="rId1109" o:title=""/>
          </v:shape>
          <o:OLEObject Type="Embed" ProgID="Equation.3" ShapeID="_x0000_i1582" DrawAspect="Content" ObjectID="_1552071392" r:id="rId1110"/>
        </w:object>
      </w:r>
      <w:r w:rsidRPr="000E3B9F">
        <w:rPr>
          <w:rFonts w:ascii="Times New Roman" w:eastAsia="Times New Roman" w:hAnsi="Times New Roman" w:cs="Times New Roman"/>
          <w:bCs/>
          <w:sz w:val="28"/>
          <w:szCs w:val="28"/>
        </w:rPr>
        <w:t xml:space="preserve"> до  </w:t>
      </w:r>
      <w:r w:rsidRPr="000E3B9F">
        <w:rPr>
          <w:rFonts w:ascii="Times New Roman" w:eastAsia="Times New Roman" w:hAnsi="Times New Roman" w:cs="Times New Roman"/>
          <w:bCs/>
          <w:sz w:val="28"/>
          <w:szCs w:val="28"/>
        </w:rPr>
        <w:object w:dxaOrig="840" w:dyaOrig="360">
          <v:shape id="_x0000_i1583" type="#_x0000_t75" style="width:46.65pt;height:19.35pt" o:ole="">
            <v:imagedata r:id="rId1111" o:title=""/>
          </v:shape>
          <o:OLEObject Type="Embed" ProgID="Equation.3" ShapeID="_x0000_i1583" DrawAspect="Content" ObjectID="_1552071393" r:id="rId111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17.23. Найдите длину дуги кривой </w:t>
      </w:r>
      <w:r w:rsidRPr="000E3B9F">
        <w:rPr>
          <w:rFonts w:ascii="Times New Roman" w:eastAsia="Times New Roman" w:hAnsi="Times New Roman" w:cs="Times New Roman"/>
          <w:bCs/>
          <w:sz w:val="28"/>
          <w:szCs w:val="28"/>
        </w:rPr>
        <w:object w:dxaOrig="1860" w:dyaOrig="620">
          <v:shape id="_x0000_i1584" type="#_x0000_t75" style="width:109.35pt;height:36.65pt" o:ole="">
            <v:imagedata r:id="rId1113" o:title=""/>
          </v:shape>
          <o:OLEObject Type="Embed" ProgID="Equation.3" ShapeID="_x0000_i1584" DrawAspect="Content" ObjectID="_1552071394" r:id="rId1114"/>
        </w:object>
      </w:r>
      <w:r w:rsidRPr="000E3B9F">
        <w:rPr>
          <w:rFonts w:ascii="Times New Roman" w:eastAsia="Times New Roman" w:hAnsi="Times New Roman" w:cs="Times New Roman"/>
          <w:bCs/>
          <w:sz w:val="28"/>
          <w:szCs w:val="28"/>
        </w:rPr>
        <w:t xml:space="preserve"> , отсеченной осью </w:t>
      </w:r>
      <w:r w:rsidRPr="000E3B9F">
        <w:rPr>
          <w:rFonts w:ascii="Times New Roman" w:eastAsia="Times New Roman" w:hAnsi="Times New Roman" w:cs="Times New Roman"/>
          <w:bCs/>
          <w:i/>
          <w:sz w:val="28"/>
          <w:szCs w:val="28"/>
        </w:rPr>
        <w:t>Ох</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17.24. Найдите длину дуги кривой </w:t>
      </w:r>
      <w:r w:rsidRPr="000E3B9F">
        <w:rPr>
          <w:rFonts w:ascii="Times New Roman" w:eastAsia="Times New Roman" w:hAnsi="Times New Roman" w:cs="Times New Roman"/>
          <w:bCs/>
          <w:sz w:val="28"/>
          <w:szCs w:val="28"/>
        </w:rPr>
        <w:object w:dxaOrig="920" w:dyaOrig="380">
          <v:shape id="_x0000_i1585" type="#_x0000_t75" style="width:54pt;height:22.65pt" o:ole="">
            <v:imagedata r:id="rId1115" o:title=""/>
          </v:shape>
          <o:OLEObject Type="Embed" ProgID="Equation.3" ShapeID="_x0000_i1585" DrawAspect="Content" ObjectID="_1552071395" r:id="rId1116"/>
        </w:object>
      </w:r>
      <w:r w:rsidRPr="000E3B9F">
        <w:rPr>
          <w:rFonts w:ascii="Times New Roman" w:eastAsia="Times New Roman" w:hAnsi="Times New Roman" w:cs="Times New Roman"/>
          <w:bCs/>
          <w:sz w:val="28"/>
          <w:szCs w:val="28"/>
        </w:rPr>
        <w:t xml:space="preserve">, отсеченной прямой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17.25. Найдите длину дуги кривой </w:t>
      </w:r>
      <w:r w:rsidRPr="000E3B9F">
        <w:rPr>
          <w:rFonts w:ascii="Times New Roman" w:eastAsia="Times New Roman" w:hAnsi="Times New Roman" w:cs="Times New Roman"/>
          <w:bCs/>
          <w:sz w:val="28"/>
          <w:szCs w:val="28"/>
        </w:rPr>
        <w:object w:dxaOrig="1040" w:dyaOrig="380">
          <v:shape id="_x0000_i1586" type="#_x0000_t75" style="width:61.35pt;height:22.65pt" o:ole="">
            <v:imagedata r:id="rId1117" o:title=""/>
          </v:shape>
          <o:OLEObject Type="Embed" ProgID="Equation.3" ShapeID="_x0000_i1586" DrawAspect="Content" ObjectID="_1552071396" r:id="rId1118"/>
        </w:object>
      </w:r>
      <w:r w:rsidRPr="000E3B9F">
        <w:rPr>
          <w:rFonts w:ascii="Times New Roman" w:eastAsia="Times New Roman" w:hAnsi="Times New Roman" w:cs="Times New Roman"/>
          <w:bCs/>
          <w:sz w:val="28"/>
          <w:szCs w:val="28"/>
        </w:rPr>
        <w:t xml:space="preserve"> от у = – 3 до у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18. «</w:t>
      </w:r>
      <w:r w:rsidR="00A8101E">
        <w:rPr>
          <w:rFonts w:ascii="Times New Roman" w:eastAsia="Times New Roman" w:hAnsi="Times New Roman" w:cs="Times New Roman"/>
          <w:b/>
          <w:bCs/>
          <w:sz w:val="28"/>
          <w:szCs w:val="28"/>
        </w:rPr>
        <w:t>Н</w:t>
      </w:r>
      <w:r w:rsidR="00A8101E" w:rsidRPr="000E3B9F">
        <w:rPr>
          <w:rFonts w:ascii="Times New Roman" w:eastAsia="Times New Roman" w:hAnsi="Times New Roman" w:cs="Times New Roman"/>
          <w:b/>
          <w:bCs/>
          <w:sz w:val="28"/>
          <w:szCs w:val="28"/>
        </w:rPr>
        <w:t>есобственные интегралы</w:t>
      </w:r>
      <w:r w:rsidRPr="000E3B9F">
        <w:rPr>
          <w:rFonts w:ascii="Times New Roman" w:eastAsia="Times New Roman" w:hAnsi="Times New Roman" w:cs="Times New Roman"/>
          <w:b/>
          <w:bCs/>
          <w:sz w:val="28"/>
          <w:szCs w:val="28"/>
        </w:rPr>
        <w:t>»</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Исследуйте несобственный интеграл на сходимость</w:t>
      </w:r>
      <w:r w:rsidRPr="000E3B9F">
        <w:rPr>
          <w:rFonts w:ascii="Times New Roman" w:eastAsia="Times New Roman" w:hAnsi="Times New Roman" w:cs="Times New Roman"/>
          <w:bCs/>
          <w:sz w:val="28"/>
          <w:szCs w:val="28"/>
        </w:rPr>
        <w:object w:dxaOrig="880" w:dyaOrig="740">
          <v:shape id="_x0000_i1587" type="#_x0000_t75" style="width:52pt;height:42.65pt" o:ole="" fillcolor="window">
            <v:imagedata r:id="rId1119" o:title=""/>
          </v:shape>
          <o:OLEObject Type="Embed" ProgID="Equation.3" ShapeID="_x0000_i1587" DrawAspect="Content" ObjectID="_1552071397" r:id="rId1120"/>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w:t>
      </w:r>
      <w:r w:rsidRPr="000E3B9F">
        <w:rPr>
          <w:rFonts w:ascii="Times New Roman" w:eastAsia="Times New Roman" w:hAnsi="Times New Roman" w:cs="Times New Roman"/>
          <w:bCs/>
          <w:sz w:val="28"/>
          <w:szCs w:val="28"/>
        </w:rPr>
        <w:object w:dxaOrig="6619" w:dyaOrig="880">
          <v:shape id="_x0000_i1588" type="#_x0000_t75" style="width:356pt;height:47.35pt" o:ole="" fillcolor="window">
            <v:imagedata r:id="rId1121" o:title=""/>
          </v:shape>
          <o:OLEObject Type="Embed" ProgID="Equation.3" ShapeID="_x0000_i1588" DrawAspect="Content" ObjectID="_1552071398" r:id="rId1122"/>
        </w:object>
      </w:r>
      <w:r w:rsidRPr="000E3B9F">
        <w:rPr>
          <w:rFonts w:ascii="Times New Roman" w:eastAsia="Times New Roman" w:hAnsi="Times New Roman" w:cs="Times New Roman"/>
          <w:bCs/>
          <w:sz w:val="28"/>
          <w:szCs w:val="28"/>
        </w:rPr>
        <w:t xml:space="preserve"> т.е. да</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ный интеграл 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Исследуйте несобственный интеграл на сходимость </w:t>
      </w:r>
      <w:r w:rsidRPr="000E3B9F">
        <w:rPr>
          <w:rFonts w:ascii="Times New Roman" w:eastAsia="Times New Roman" w:hAnsi="Times New Roman" w:cs="Times New Roman"/>
          <w:bCs/>
          <w:sz w:val="28"/>
          <w:szCs w:val="28"/>
        </w:rPr>
        <w:object w:dxaOrig="960" w:dyaOrig="760">
          <v:shape id="_x0000_i1589" type="#_x0000_t75" style="width:59.35pt;height:46.65pt" o:ole="" fillcolor="window">
            <v:imagedata r:id="rId1123" o:title=""/>
          </v:shape>
          <o:OLEObject Type="Embed" ProgID="Equation.3" ShapeID="_x0000_i1589" DrawAspect="Content" ObjectID="_1552071399" r:id="rId1124"/>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Решение. </w:t>
      </w:r>
      <w:r w:rsidRPr="000E3B9F">
        <w:rPr>
          <w:rFonts w:ascii="Times New Roman" w:eastAsia="Times New Roman" w:hAnsi="Times New Roman" w:cs="Times New Roman"/>
          <w:bCs/>
          <w:sz w:val="28"/>
          <w:szCs w:val="28"/>
        </w:rPr>
        <w:object w:dxaOrig="4780" w:dyaOrig="760">
          <v:shape id="_x0000_i1590" type="#_x0000_t75" style="width:293.35pt;height:44pt" o:ole="" fillcolor="window">
            <v:imagedata r:id="rId1125" o:title=""/>
          </v:shape>
          <o:OLEObject Type="Embed" ProgID="Equation.3" ShapeID="_x0000_i1590" DrawAspect="Content" ObjectID="_1552071400" r:id="rId1126"/>
        </w:objec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sz w:val="28"/>
          <w:szCs w:val="28"/>
          <w:lang w:val="en-US"/>
        </w:rPr>
        <w:t>b</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E"/>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5"/>
      </w:r>
      <w:r w:rsidRPr="000E3B9F">
        <w:rPr>
          <w:rFonts w:ascii="Times New Roman" w:eastAsia="Times New Roman" w:hAnsi="Times New Roman" w:cs="Times New Roman"/>
          <w:bCs/>
          <w:sz w:val="28"/>
          <w:szCs w:val="28"/>
        </w:rPr>
        <w:t xml:space="preserve"> пр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дел не существует – интеграл расходится.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Сходится ли интеграл </w:t>
      </w:r>
      <w:r w:rsidRPr="000E3B9F">
        <w:rPr>
          <w:rFonts w:ascii="Times New Roman" w:eastAsia="Times New Roman" w:hAnsi="Times New Roman" w:cs="Times New Roman"/>
          <w:bCs/>
          <w:sz w:val="28"/>
          <w:szCs w:val="28"/>
        </w:rPr>
        <w:object w:dxaOrig="1200" w:dyaOrig="740">
          <v:shape id="_x0000_i1591" type="#_x0000_t75" style="width:71.35pt;height:43.35pt" o:ole="" fillcolor="window">
            <v:imagedata r:id="rId1127" o:title=""/>
          </v:shape>
          <o:OLEObject Type="Embed" ProgID="Equation.3" ShapeID="_x0000_i1591" DrawAspect="Content" ObjectID="_1552071401" r:id="rId1128"/>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При х </w:t>
      </w:r>
      <w:r w:rsidRPr="000E3B9F">
        <w:rPr>
          <w:rFonts w:ascii="Times New Roman" w:eastAsia="Times New Roman" w:hAnsi="Times New Roman" w:cs="Times New Roman"/>
          <w:bCs/>
          <w:sz w:val="28"/>
          <w:szCs w:val="28"/>
        </w:rPr>
        <w:sym w:font="Symbol" w:char="F0B3"/>
      </w:r>
      <w:r w:rsidRPr="000E3B9F">
        <w:rPr>
          <w:rFonts w:ascii="Times New Roman" w:eastAsia="Times New Roman" w:hAnsi="Times New Roman" w:cs="Times New Roman"/>
          <w:bCs/>
          <w:sz w:val="28"/>
          <w:szCs w:val="28"/>
        </w:rPr>
        <w:t xml:space="preserve"> 1 имеем </w:t>
      </w:r>
      <w:r w:rsidRPr="000E3B9F">
        <w:rPr>
          <w:rFonts w:ascii="Times New Roman" w:eastAsia="Times New Roman" w:hAnsi="Times New Roman" w:cs="Times New Roman"/>
          <w:bCs/>
          <w:sz w:val="28"/>
          <w:szCs w:val="28"/>
        </w:rPr>
        <w:object w:dxaOrig="1660" w:dyaOrig="680">
          <v:shape id="_x0000_i1592" type="#_x0000_t75" style="width:88.65pt;height:36.65pt" o:ole="" fillcolor="window">
            <v:imagedata r:id="rId1129" o:title=""/>
          </v:shape>
          <o:OLEObject Type="Embed" ProgID="Equation.3" ShapeID="_x0000_i1592" DrawAspect="Content" ObjectID="_1552071402" r:id="rId1130"/>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т.к. интеграл </w:t>
      </w:r>
      <w:r w:rsidRPr="000E3B9F">
        <w:rPr>
          <w:rFonts w:ascii="Times New Roman" w:eastAsia="Times New Roman" w:hAnsi="Times New Roman" w:cs="Times New Roman"/>
          <w:bCs/>
          <w:sz w:val="28"/>
          <w:szCs w:val="28"/>
        </w:rPr>
        <w:object w:dxaOrig="4060" w:dyaOrig="740">
          <v:shape id="_x0000_i1593" type="#_x0000_t75" style="width:240.65pt;height:43.35pt" o:ole="" fillcolor="window">
            <v:imagedata r:id="rId1131" o:title=""/>
          </v:shape>
          <o:OLEObject Type="Embed" ProgID="Equation.3" ShapeID="_x0000_i1593" DrawAspect="Content" ObjectID="_1552071403" r:id="rId1132"/>
        </w:object>
      </w:r>
      <w:r w:rsidRPr="000E3B9F">
        <w:rPr>
          <w:rFonts w:ascii="Times New Roman" w:eastAsia="Times New Roman" w:hAnsi="Times New Roman" w:cs="Times New Roman"/>
          <w:bCs/>
          <w:sz w:val="28"/>
          <w:szCs w:val="28"/>
        </w:rPr>
        <w:t>- сходится. Следов</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тельно, интеграл </w:t>
      </w:r>
      <w:r w:rsidRPr="000E3B9F">
        <w:rPr>
          <w:rFonts w:ascii="Times New Roman" w:eastAsia="Times New Roman" w:hAnsi="Times New Roman" w:cs="Times New Roman"/>
          <w:bCs/>
          <w:sz w:val="28"/>
          <w:szCs w:val="28"/>
        </w:rPr>
        <w:object w:dxaOrig="1200" w:dyaOrig="740">
          <v:shape id="_x0000_i1594" type="#_x0000_t75" style="width:66.65pt;height:40.65pt" o:ole="" fillcolor="window">
            <v:imagedata r:id="rId1127" o:title=""/>
          </v:shape>
          <o:OLEObject Type="Embed" ProgID="Equation.3" ShapeID="_x0000_i1594" DrawAspect="Content" ObjectID="_1552071404" r:id="rId1133"/>
        </w:object>
      </w:r>
      <w:r w:rsidRPr="000E3B9F">
        <w:rPr>
          <w:rFonts w:ascii="Times New Roman" w:eastAsia="Times New Roman" w:hAnsi="Times New Roman" w:cs="Times New Roman"/>
          <w:bCs/>
          <w:sz w:val="28"/>
          <w:szCs w:val="28"/>
        </w:rPr>
        <w:t xml:space="preserve"> также сходится (и его значение меньше 1).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Исследуйте сходимость интеграла </w:t>
      </w:r>
      <w:r w:rsidRPr="000E3B9F">
        <w:rPr>
          <w:rFonts w:ascii="Times New Roman" w:eastAsia="Times New Roman" w:hAnsi="Times New Roman" w:cs="Times New Roman"/>
          <w:bCs/>
          <w:sz w:val="28"/>
          <w:szCs w:val="28"/>
        </w:rPr>
        <w:object w:dxaOrig="1320" w:dyaOrig="740">
          <v:shape id="_x0000_i1595" type="#_x0000_t75" style="width:68pt;height:38pt" o:ole="" fillcolor="window">
            <v:imagedata r:id="rId1134" o:title=""/>
          </v:shape>
          <o:OLEObject Type="Embed" ProgID="Equation.3" ShapeID="_x0000_i1595" DrawAspect="Content" ObjectID="_1552071405" r:id="rId1135"/>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Интеграл </w:t>
      </w:r>
      <w:r w:rsidRPr="000E3B9F">
        <w:rPr>
          <w:rFonts w:ascii="Times New Roman" w:eastAsia="Times New Roman" w:hAnsi="Times New Roman" w:cs="Times New Roman"/>
          <w:bCs/>
          <w:sz w:val="28"/>
          <w:szCs w:val="28"/>
        </w:rPr>
        <w:object w:dxaOrig="1320" w:dyaOrig="740">
          <v:shape id="_x0000_i1596" type="#_x0000_t75" style="width:76.65pt;height:42.65pt" o:ole="" fillcolor="window">
            <v:imagedata r:id="rId1136" o:title=""/>
          </v:shape>
          <o:OLEObject Type="Embed" ProgID="Equation.3" ShapeID="_x0000_i1596" DrawAspect="Content" ObjectID="_1552071406" r:id="rId1137"/>
        </w:object>
      </w:r>
      <w:r w:rsidRPr="000E3B9F">
        <w:rPr>
          <w:rFonts w:ascii="Times New Roman" w:eastAsia="Times New Roman" w:hAnsi="Times New Roman" w:cs="Times New Roman"/>
          <w:bCs/>
          <w:sz w:val="28"/>
          <w:szCs w:val="28"/>
        </w:rPr>
        <w:t xml:space="preserve"> сходится, так как интеграл </w:t>
      </w:r>
      <w:r w:rsidRPr="000E3B9F">
        <w:rPr>
          <w:rFonts w:ascii="Times New Roman" w:eastAsia="Times New Roman" w:hAnsi="Times New Roman" w:cs="Times New Roman"/>
          <w:bCs/>
          <w:sz w:val="28"/>
          <w:szCs w:val="28"/>
        </w:rPr>
        <w:object w:dxaOrig="540" w:dyaOrig="740">
          <v:shape id="_x0000_i1597" type="#_x0000_t75" style="width:32pt;height:44pt" o:ole="" fillcolor="window">
            <v:imagedata r:id="rId1138" o:title=""/>
          </v:shape>
          <o:OLEObject Type="Embed" ProgID="Equation.3" ShapeID="_x0000_i1597" DrawAspect="Content" ObjectID="_1552071407" r:id="rId1139"/>
        </w:object>
      </w:r>
      <w:r w:rsidRPr="000E3B9F">
        <w:rPr>
          <w:rFonts w:ascii="Times New Roman" w:eastAsia="Times New Roman" w:hAnsi="Times New Roman" w:cs="Times New Roman"/>
          <w:bCs/>
          <w:sz w:val="28"/>
          <w:szCs w:val="28"/>
        </w:rPr>
        <w:t xml:space="preserve"> сходится 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020" w:dyaOrig="1260">
          <v:shape id="_x0000_i1598" type="#_x0000_t75" style="width:290pt;height:72.65pt" o:ole="" fillcolor="window">
            <v:imagedata r:id="rId1140" o:title=""/>
          </v:shape>
          <o:OLEObject Type="Embed" ProgID="Equation.3" ShapeID="_x0000_i1598" DrawAspect="Content" ObjectID="_1552071408" r:id="rId114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Cs/>
          <w:sz w:val="28"/>
          <w:szCs w:val="28"/>
        </w:rPr>
        <w:t xml:space="preserve"> Вычислите </w:t>
      </w:r>
      <w:r w:rsidRPr="000E3B9F">
        <w:rPr>
          <w:rFonts w:ascii="Times New Roman" w:eastAsia="Times New Roman" w:hAnsi="Times New Roman" w:cs="Times New Roman"/>
          <w:bCs/>
          <w:sz w:val="28"/>
          <w:szCs w:val="28"/>
        </w:rPr>
        <w:object w:dxaOrig="499" w:dyaOrig="800">
          <v:shape id="_x0000_i1599" type="#_x0000_t75" style="width:31.35pt;height:52.65pt" o:ole="" fillcolor="window">
            <v:imagedata r:id="rId1142" o:title=""/>
          </v:shape>
          <o:OLEObject Type="Embed" ProgID="Equation.3" ShapeID="_x0000_i1599" DrawAspect="Content" ObjectID="_1552071409" r:id="rId1143"/>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Подынтегральная функция имеет бесконечный разрыв при </w:t>
      </w:r>
      <w:r w:rsidRPr="000E3B9F">
        <w:rPr>
          <w:rFonts w:ascii="Times New Roman" w:eastAsia="Times New Roman" w:hAnsi="Times New Roman" w:cs="Times New Roman"/>
          <w:bCs/>
          <w:i/>
          <w:sz w:val="28"/>
          <w:szCs w:val="28"/>
        </w:rPr>
        <w:t>х = 0</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959" w:dyaOrig="800">
          <v:shape id="_x0000_i1600" type="#_x0000_t75" style="width:288.65pt;height:46.65pt" o:ole="" fillcolor="window">
            <v:imagedata r:id="rId1144" o:title=""/>
          </v:shape>
          <o:OLEObject Type="Embed" ProgID="Equation.3" ShapeID="_x0000_i1600" DrawAspect="Content" ObjectID="_1552071410" r:id="rId1145"/>
        </w:object>
      </w:r>
      <w:r w:rsidRPr="000E3B9F">
        <w:rPr>
          <w:rFonts w:ascii="Times New Roman" w:eastAsia="Times New Roman" w:hAnsi="Times New Roman" w:cs="Times New Roman"/>
          <w:bCs/>
          <w:sz w:val="28"/>
          <w:szCs w:val="28"/>
        </w:rPr>
        <w:t>, т.е.  интеграл расходится.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18.1. Найдите значения несобственных интегралов или установите их расход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мость:</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480" w:dyaOrig="880">
          <v:shape id="_x0000_i1601" type="#_x0000_t75" style="width:7in;height:52.65pt" o:ole="">
            <v:imagedata r:id="rId1146" o:title=""/>
          </v:shape>
          <o:OLEObject Type="Embed" ProgID="Equation.3" ShapeID="_x0000_i1601" DrawAspect="Content" ObjectID="_1552071411" r:id="rId1147"/>
        </w:object>
      </w:r>
      <w:r w:rsidRPr="000E3B9F">
        <w:rPr>
          <w:rFonts w:ascii="Times New Roman" w:eastAsia="Times New Roman" w:hAnsi="Times New Roman" w:cs="Times New Roman"/>
          <w:bCs/>
          <w:sz w:val="28"/>
          <w:szCs w:val="28"/>
        </w:rPr>
        <w:object w:dxaOrig="7339" w:dyaOrig="880">
          <v:shape id="_x0000_i1602" type="#_x0000_t75" style="width:441.35pt;height:52.65pt" o:ole="">
            <v:imagedata r:id="rId1148" o:title=""/>
          </v:shape>
          <o:OLEObject Type="Embed" ProgID="Equation.3" ShapeID="_x0000_i1602" DrawAspect="Content" ObjectID="_1552071412" r:id="rId114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18.2. Исследуйте несобственные интегралы на сходимость, используя признаки сравнения.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460" w:dyaOrig="840">
          <v:shape id="_x0000_i1603" type="#_x0000_t75" style="width:503.35pt;height:49.35pt" o:ole="">
            <v:imagedata r:id="rId1150" o:title=""/>
          </v:shape>
          <o:OLEObject Type="Embed" ProgID="Equation.3" ShapeID="_x0000_i1603" DrawAspect="Content" ObjectID="_1552071413" r:id="rId1151"/>
        </w:object>
      </w:r>
      <w:r w:rsidRPr="000E3B9F">
        <w:rPr>
          <w:rFonts w:ascii="Times New Roman" w:eastAsia="Times New Roman" w:hAnsi="Times New Roman" w:cs="Times New Roman"/>
          <w:bCs/>
          <w:sz w:val="28"/>
          <w:szCs w:val="28"/>
        </w:rPr>
        <w:t>18.3. Вычислите несобственные интегралы или установите их расходимость.</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220" w:dyaOrig="940">
          <v:shape id="_x0000_i1604" type="#_x0000_t75" style="width:488pt;height:55.35pt" o:ole="">
            <v:imagedata r:id="rId1152" o:title=""/>
          </v:shape>
          <o:OLEObject Type="Embed" ProgID="Equation.3" ShapeID="_x0000_i1604" DrawAspect="Content" ObjectID="_1552071414" r:id="rId1153"/>
        </w:object>
      </w:r>
      <w:r w:rsidRPr="000E3B9F">
        <w:rPr>
          <w:rFonts w:ascii="Times New Roman" w:eastAsia="Times New Roman" w:hAnsi="Times New Roman" w:cs="Times New Roman"/>
          <w:bCs/>
          <w:sz w:val="28"/>
          <w:szCs w:val="28"/>
        </w:rPr>
        <w:object w:dxaOrig="7260" w:dyaOrig="880">
          <v:shape id="_x0000_i1605" type="#_x0000_t75" style="width:443.35pt;height:52.65pt" o:ole="">
            <v:imagedata r:id="rId1154" o:title=""/>
          </v:shape>
          <o:OLEObject Type="Embed" ProgID="Equation.3" ShapeID="_x0000_i1605" DrawAspect="Content" ObjectID="_1552071415" r:id="rId115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18.4. Исследуйте несобственные интегралы на сходимость, используя признаки сравнения.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960" w:dyaOrig="940">
          <v:shape id="_x0000_i1606" type="#_x0000_t75" style="width:473.35pt;height:55.35pt" o:ole="">
            <v:imagedata r:id="rId1156" o:title=""/>
          </v:shape>
          <o:OLEObject Type="Embed" ProgID="Equation.3" ShapeID="_x0000_i1606" DrawAspect="Content" ObjectID="_1552071416" r:id="rId115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Раздел </w:t>
      </w:r>
      <w:r w:rsidRPr="000E3B9F">
        <w:rPr>
          <w:rFonts w:ascii="Times New Roman" w:eastAsia="Times New Roman" w:hAnsi="Times New Roman" w:cs="Times New Roman"/>
          <w:b/>
          <w:bCs/>
          <w:sz w:val="28"/>
          <w:szCs w:val="28"/>
          <w:lang w:val="en-US"/>
        </w:rPr>
        <w:t>V</w:t>
      </w:r>
      <w:r w:rsidR="002F4E14">
        <w:rPr>
          <w:rFonts w:ascii="Times New Roman" w:eastAsia="Times New Roman" w:hAnsi="Times New Roman" w:cs="Times New Roman"/>
          <w:b/>
          <w:bCs/>
          <w:sz w:val="28"/>
          <w:szCs w:val="28"/>
          <w:lang w:val="en-US"/>
        </w:rPr>
        <w:t>I</w:t>
      </w:r>
      <w:r w:rsidRPr="000E3B9F">
        <w:rPr>
          <w:rFonts w:ascii="Times New Roman" w:eastAsia="Times New Roman" w:hAnsi="Times New Roman" w:cs="Times New Roman"/>
          <w:b/>
          <w:bCs/>
          <w:sz w:val="28"/>
          <w:szCs w:val="28"/>
        </w:rPr>
        <w:t xml:space="preserve">. </w:t>
      </w:r>
      <w:r w:rsidR="002F4E14" w:rsidRPr="000E3B9F">
        <w:rPr>
          <w:rFonts w:ascii="Times New Roman" w:eastAsia="Times New Roman" w:hAnsi="Times New Roman" w:cs="Times New Roman"/>
          <w:b/>
          <w:bCs/>
          <w:sz w:val="28"/>
          <w:szCs w:val="28"/>
        </w:rPr>
        <w:t>Дифференциальные уравнения</w:t>
      </w: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19. «</w:t>
      </w:r>
      <w:r w:rsidR="00A8101E">
        <w:rPr>
          <w:rFonts w:ascii="Times New Roman" w:eastAsia="Times New Roman" w:hAnsi="Times New Roman" w:cs="Times New Roman"/>
          <w:b/>
          <w:bCs/>
          <w:sz w:val="28"/>
          <w:szCs w:val="28"/>
        </w:rPr>
        <w:t>Д</w:t>
      </w:r>
      <w:r w:rsidR="00A8101E" w:rsidRPr="000E3B9F">
        <w:rPr>
          <w:rFonts w:ascii="Times New Roman" w:eastAsia="Times New Roman" w:hAnsi="Times New Roman" w:cs="Times New Roman"/>
          <w:b/>
          <w:bCs/>
          <w:sz w:val="28"/>
          <w:szCs w:val="28"/>
        </w:rPr>
        <w:t>ифференциальные уравнения первого порядка</w:t>
      </w:r>
      <w:r w:rsidRPr="000E3B9F">
        <w:rPr>
          <w:rFonts w:ascii="Times New Roman" w:eastAsia="Times New Roman" w:hAnsi="Times New Roman" w:cs="Times New Roman"/>
          <w:b/>
          <w:bCs/>
          <w:sz w:val="28"/>
          <w:szCs w:val="28"/>
        </w:rPr>
        <w:t>»</w:t>
      </w:r>
    </w:p>
    <w:p w:rsidR="000E3B9F" w:rsidRPr="005E12CC"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16"/>
          <w:szCs w:val="16"/>
        </w:rPr>
      </w:pP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 xml:space="preserve">Проверьте, является ли функция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perscript"/>
        </w:rPr>
        <w:t xml:space="preserve"> 2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С  решением диффере</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циального уравнения </w:t>
      </w:r>
      <w:r w:rsidRPr="000E3B9F">
        <w:rPr>
          <w:rFonts w:ascii="Times New Roman" w:eastAsia="Times New Roman" w:hAnsi="Times New Roman" w:cs="Times New Roman"/>
          <w:bCs/>
          <w:i/>
          <w:sz w:val="28"/>
          <w:szCs w:val="28"/>
          <w:lang w:val="en-US"/>
        </w:rPr>
        <w:t>dy</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xml:space="preserve">+ 1)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sz w:val="28"/>
          <w:szCs w:val="28"/>
        </w:rPr>
        <w:t>.</w:t>
      </w:r>
    </w:p>
    <w:p w:rsidR="000E3B9F" w:rsidRPr="000E3B9F" w:rsidRDefault="000E3B9F" w:rsidP="00044DEB">
      <w:pPr>
        <w:numPr>
          <w:ilvl w:val="0"/>
          <w:numId w:val="52"/>
        </w:numPr>
        <w:tabs>
          <w:tab w:val="clear" w:pos="720"/>
          <w:tab w:val="num" w:pos="0"/>
          <w:tab w:val="num" w:pos="284"/>
          <w:tab w:val="left" w:pos="1418"/>
          <w:tab w:val="left" w:pos="1843"/>
        </w:tabs>
        <w:spacing w:after="0" w:line="360" w:lineRule="auto"/>
        <w:ind w:left="0" w:firstLine="360"/>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Найдем производную указанной функции  </w:t>
      </w:r>
      <w:r w:rsidRPr="000E3B9F">
        <w:rPr>
          <w:rFonts w:ascii="Times New Roman" w:eastAsia="Times New Roman" w:hAnsi="Times New Roman" w:cs="Times New Roman"/>
          <w:bCs/>
          <w:sz w:val="28"/>
          <w:szCs w:val="28"/>
        </w:rPr>
        <w:object w:dxaOrig="1080" w:dyaOrig="320">
          <v:shape id="_x0000_i1607" type="#_x0000_t75" style="width:60pt;height:17.35pt" o:ole="">
            <v:imagedata r:id="rId1158" o:title=""/>
          </v:shape>
          <o:OLEObject Type="Embed" ProgID="Equation.3" ShapeID="_x0000_i1607" DrawAspect="Content" ObjectID="_1552071417" r:id="rId1159"/>
        </w:object>
      </w:r>
      <w:r w:rsidRPr="000E3B9F">
        <w:rPr>
          <w:rFonts w:ascii="Times New Roman" w:eastAsia="Times New Roman" w:hAnsi="Times New Roman" w:cs="Times New Roman"/>
          <w:bCs/>
          <w:sz w:val="28"/>
          <w:szCs w:val="28"/>
        </w:rPr>
        <w:t>, предст</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вив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в виде </w:t>
      </w:r>
      <w:r w:rsidRPr="000E3B9F">
        <w:rPr>
          <w:rFonts w:ascii="Times New Roman" w:eastAsia="Times New Roman" w:hAnsi="Times New Roman" w:cs="Times New Roman"/>
          <w:bCs/>
          <w:sz w:val="28"/>
          <w:szCs w:val="28"/>
        </w:rPr>
        <w:object w:dxaOrig="360" w:dyaOrig="620">
          <v:shape id="_x0000_i1608" type="#_x0000_t75" style="width:19.35pt;height:34.65pt" o:ole="" fillcolor="window">
            <v:imagedata r:id="rId1160" o:title=""/>
          </v:shape>
          <o:OLEObject Type="Embed" ProgID="Equation.3" ShapeID="_x0000_i1608" DrawAspect="Content" ObjectID="_1552071418" r:id="rId1161"/>
        </w:object>
      </w:r>
      <w:r w:rsidRPr="000E3B9F">
        <w:rPr>
          <w:rFonts w:ascii="Times New Roman" w:eastAsia="Times New Roman" w:hAnsi="Times New Roman" w:cs="Times New Roman"/>
          <w:bCs/>
          <w:sz w:val="28"/>
          <w:szCs w:val="28"/>
        </w:rPr>
        <w:t xml:space="preserve">, получим </w:t>
      </w:r>
      <w:r w:rsidRPr="000E3B9F">
        <w:rPr>
          <w:rFonts w:ascii="Times New Roman" w:eastAsia="Times New Roman" w:hAnsi="Times New Roman" w:cs="Times New Roman"/>
          <w:bCs/>
          <w:i/>
          <w:sz w:val="28"/>
          <w:szCs w:val="28"/>
          <w:lang w:val="en-US"/>
        </w:rPr>
        <w:t>dy</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xml:space="preserve">+ 1)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Подставим полученное значение </w:t>
      </w:r>
      <w:r w:rsidRPr="000E3B9F">
        <w:rPr>
          <w:rFonts w:ascii="Times New Roman" w:eastAsia="Times New Roman" w:hAnsi="Times New Roman" w:cs="Times New Roman"/>
          <w:bCs/>
          <w:i/>
          <w:sz w:val="28"/>
          <w:szCs w:val="28"/>
          <w:lang w:val="en-US"/>
        </w:rPr>
        <w:t>dy</w:t>
      </w:r>
      <w:r w:rsidRPr="000E3B9F">
        <w:rPr>
          <w:rFonts w:ascii="Times New Roman" w:eastAsia="Times New Roman" w:hAnsi="Times New Roman" w:cs="Times New Roman"/>
          <w:bCs/>
          <w:sz w:val="28"/>
          <w:szCs w:val="28"/>
        </w:rPr>
        <w:t xml:space="preserve"> в л</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вую часть заданного уравнения, имеем (2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xml:space="preserve">+ 1)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xml:space="preserve">+ 1)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sz w:val="28"/>
          <w:szCs w:val="28"/>
        </w:rPr>
        <w:t>, т.е. данная функция есть решение этого уравнения.►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lastRenderedPageBreak/>
        <w:t>Пример 2.</w:t>
      </w:r>
      <w:r w:rsidRPr="000E3B9F">
        <w:rPr>
          <w:rFonts w:ascii="Times New Roman" w:eastAsia="Times New Roman" w:hAnsi="Times New Roman" w:cs="Times New Roman"/>
          <w:bCs/>
          <w:sz w:val="28"/>
          <w:szCs w:val="28"/>
        </w:rPr>
        <w:t xml:space="preserve"> Найдите общий интеграл уравнения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rPr>
        <w:sym w:font="Symbol" w:char="F0D7"/>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D7"/>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i/>
          <w:sz w:val="28"/>
          <w:szCs w:val="28"/>
        </w:rPr>
        <w:t>у.</w:t>
      </w:r>
    </w:p>
    <w:p w:rsidR="000E3B9F" w:rsidRPr="005E12CC" w:rsidRDefault="000E3B9F" w:rsidP="00044DEB">
      <w:pPr>
        <w:widowControl w:val="0"/>
        <w:numPr>
          <w:ilvl w:val="0"/>
          <w:numId w:val="36"/>
        </w:numPr>
        <w:tabs>
          <w:tab w:val="left" w:pos="0"/>
          <w:tab w:val="left" w:pos="1418"/>
          <w:tab w:val="left" w:pos="1843"/>
        </w:tabs>
        <w:spacing w:after="0" w:line="360" w:lineRule="auto"/>
        <w:ind w:hanging="1004"/>
        <w:outlineLvl w:val="1"/>
        <w:rPr>
          <w:rFonts w:ascii="Times New Roman" w:eastAsia="Times New Roman" w:hAnsi="Times New Roman" w:cs="Times New Roman"/>
          <w:bCs/>
          <w:sz w:val="28"/>
          <w:szCs w:val="28"/>
        </w:rPr>
      </w:pPr>
      <w:r w:rsidRPr="005E12CC">
        <w:rPr>
          <w:rFonts w:ascii="Times New Roman" w:eastAsia="Times New Roman" w:hAnsi="Times New Roman" w:cs="Times New Roman"/>
          <w:bCs/>
          <w:sz w:val="28"/>
          <w:szCs w:val="28"/>
        </w:rPr>
        <w:t xml:space="preserve">Решение. Запишем уравнение в виде </w:t>
      </w:r>
      <w:r w:rsidR="005E12CC" w:rsidRPr="005E12CC">
        <w:rPr>
          <w:rFonts w:ascii="Times New Roman" w:eastAsia="Times New Roman" w:hAnsi="Times New Roman" w:cs="Times New Roman"/>
          <w:bCs/>
          <w:position w:val="-60"/>
          <w:sz w:val="28"/>
          <w:szCs w:val="28"/>
        </w:rPr>
        <w:object w:dxaOrig="1380" w:dyaOrig="1320">
          <v:shape id="_x0000_i1609" type="#_x0000_t75" style="width:71.35pt;height:68pt" o:ole="" fillcolor="window">
            <v:imagedata r:id="rId1162" o:title=""/>
          </v:shape>
          <o:OLEObject Type="Embed" ProgID="Equation.3" ShapeID="_x0000_i1609" DrawAspect="Content" ObjectID="_1552071419" r:id="rId116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Переменные разделены, проинтегрируем обе части уравнения.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620" w:dyaOrig="1080">
          <v:shape id="_x0000_i1610" type="#_x0000_t75" style="width:416pt;height:64.65pt" o:ole="" fillcolor="window">
            <v:imagedata r:id="rId1164" o:title=""/>
          </v:shape>
          <o:OLEObject Type="Embed" ProgID="Equation.3" ShapeID="_x0000_i1610" DrawAspect="Content" ObjectID="_1552071420" r:id="rId116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общий интеграл уравнения  </w:t>
      </w:r>
      <w:r w:rsidRPr="000E3B9F">
        <w:rPr>
          <w:rFonts w:ascii="Times New Roman" w:eastAsia="Times New Roman" w:hAnsi="Times New Roman" w:cs="Times New Roman"/>
          <w:bCs/>
          <w:sz w:val="28"/>
          <w:szCs w:val="28"/>
        </w:rPr>
        <w:object w:dxaOrig="1180" w:dyaOrig="620">
          <v:shape id="_x0000_i1611" type="#_x0000_t75" style="width:1in;height:37.35pt" o:ole="" fillcolor="window">
            <v:imagedata r:id="rId1166" o:title=""/>
          </v:shape>
          <o:OLEObject Type="Embed" ProgID="Equation.3" ShapeID="_x0000_i1611" DrawAspect="Content" ObjectID="_1552071421" r:id="rId1167"/>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6"/>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Преобразуем </w:t>
      </w:r>
      <w:r w:rsidRPr="000E3B9F">
        <w:rPr>
          <w:rFonts w:ascii="Times New Roman" w:eastAsia="Times New Roman" w:hAnsi="Times New Roman" w:cs="Times New Roman"/>
          <w:bCs/>
          <w:sz w:val="28"/>
          <w:szCs w:val="28"/>
        </w:rPr>
        <w:object w:dxaOrig="1140" w:dyaOrig="620">
          <v:shape id="_x0000_i1612" type="#_x0000_t75" style="width:70.65pt;height:37.35pt" o:ole="" fillcolor="window">
            <v:imagedata r:id="rId1168" o:title=""/>
          </v:shape>
          <o:OLEObject Type="Embed" ProgID="Equation.3" ShapeID="_x0000_i1612" DrawAspect="Content" ObjectID="_1552071422" r:id="rId116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Положим </w:t>
      </w:r>
      <w:r w:rsidRPr="000E3B9F">
        <w:rPr>
          <w:rFonts w:ascii="Times New Roman" w:eastAsia="Times New Roman" w:hAnsi="Times New Roman" w:cs="Times New Roman"/>
          <w:bCs/>
          <w:sz w:val="28"/>
          <w:szCs w:val="28"/>
        </w:rPr>
        <w:object w:dxaOrig="580" w:dyaOrig="620">
          <v:shape id="_x0000_i1613" type="#_x0000_t75" style="width:29.35pt;height:31.35pt" o:ole="" fillcolor="window">
            <v:imagedata r:id="rId1170" o:title=""/>
          </v:shape>
          <o:OLEObject Type="Embed" ProgID="Equation.3" ShapeID="_x0000_i1613" DrawAspect="Content" ObjectID="_1552071423" r:id="rId1171"/>
        </w:object>
      </w:r>
      <w:r w:rsidRPr="000E3B9F">
        <w:rPr>
          <w:rFonts w:ascii="Times New Roman" w:eastAsia="Times New Roman" w:hAnsi="Times New Roman" w:cs="Times New Roman"/>
          <w:bCs/>
          <w:sz w:val="28"/>
          <w:szCs w:val="28"/>
        </w:rPr>
        <w:t xml:space="preserve">, тогда </w:t>
      </w:r>
      <w:r w:rsidRPr="000E3B9F">
        <w:rPr>
          <w:rFonts w:ascii="Times New Roman" w:eastAsia="Times New Roman" w:hAnsi="Times New Roman" w:cs="Times New Roman"/>
          <w:bCs/>
          <w:sz w:val="28"/>
          <w:szCs w:val="28"/>
        </w:rPr>
        <w:object w:dxaOrig="4340" w:dyaOrig="620">
          <v:shape id="_x0000_i1614" type="#_x0000_t75" style="width:238pt;height:34.65pt" o:ole="" fillcolor="window">
            <v:imagedata r:id="rId1172" o:title=""/>
          </v:shape>
          <o:OLEObject Type="Embed" ProgID="Equation.3" ShapeID="_x0000_i1614" DrawAspect="Content" ObjectID="_1552071424" r:id="rId1173"/>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Переходим к уравнению с разделяющимися переменными.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239" w:dyaOrig="1719">
          <v:shape id="_x0000_i1615" type="#_x0000_t75" style="width:246.65pt;height:102pt" o:ole="" fillcolor="window">
            <v:imagedata r:id="rId1174" o:title=""/>
          </v:shape>
          <o:OLEObject Type="Embed" ProgID="Equation.3" ShapeID="_x0000_i1615" DrawAspect="Content" ObjectID="_1552071425" r:id="rId117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Обозначим, </w:t>
      </w:r>
      <w:r w:rsidRPr="000E3B9F">
        <w:rPr>
          <w:rFonts w:ascii="Times New Roman" w:eastAsia="Times New Roman" w:hAnsi="Times New Roman" w:cs="Times New Roman"/>
          <w:bCs/>
          <w:sz w:val="28"/>
          <w:szCs w:val="28"/>
        </w:rPr>
        <w:object w:dxaOrig="1100" w:dyaOrig="440">
          <v:shape id="_x0000_i1616" type="#_x0000_t75" style="width:55.35pt;height:22.65pt" o:ole="" fillcolor="window">
            <v:imagedata r:id="rId1176" o:title=""/>
          </v:shape>
          <o:OLEObject Type="Embed" ProgID="Equation.3" ShapeID="_x0000_i1616" DrawAspect="Content" ObjectID="_1552071426" r:id="rId1177"/>
        </w:object>
      </w:r>
      <w:r w:rsidRPr="000E3B9F">
        <w:rPr>
          <w:rFonts w:ascii="Times New Roman" w:eastAsia="Times New Roman" w:hAnsi="Times New Roman" w:cs="Times New Roman"/>
          <w:bCs/>
          <w:sz w:val="28"/>
          <w:szCs w:val="28"/>
        </w:rPr>
        <w:t xml:space="preserve"> получим 1 +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Cx</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Возвращаясь к переменным х и у, имеем   </w:t>
      </w:r>
      <w:r w:rsidRPr="000E3B9F">
        <w:rPr>
          <w:rFonts w:ascii="Times New Roman" w:eastAsia="Times New Roman" w:hAnsi="Times New Roman" w:cs="Times New Roman"/>
          <w:bCs/>
          <w:sz w:val="28"/>
          <w:szCs w:val="28"/>
        </w:rPr>
        <w:object w:dxaOrig="9080" w:dyaOrig="740">
          <v:shape id="_x0000_i1617" type="#_x0000_t75" style="width:453.35pt;height:36.65pt" o:ole="" fillcolor="window">
            <v:imagedata r:id="rId1178" o:title=""/>
          </v:shape>
          <o:OLEObject Type="Embed" ProgID="Equation.3" ShapeID="_x0000_i1617" DrawAspect="Content" ObjectID="_1552071427" r:id="rId117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Решить уравнение </w:t>
      </w:r>
      <w:r w:rsidRPr="000E3B9F">
        <w:rPr>
          <w:rFonts w:ascii="Times New Roman" w:eastAsia="Times New Roman" w:hAnsi="Times New Roman" w:cs="Times New Roman"/>
          <w:bCs/>
          <w:sz w:val="28"/>
          <w:szCs w:val="28"/>
        </w:rPr>
        <w:object w:dxaOrig="1560" w:dyaOrig="620">
          <v:shape id="_x0000_i1618" type="#_x0000_t75" style="width:91.35pt;height:36.65pt" o:ole="" fillcolor="window">
            <v:imagedata r:id="rId1180" o:title=""/>
          </v:shape>
          <o:OLEObject Type="Embed" ProgID="Equation.3" ShapeID="_x0000_i1618" DrawAspect="Content" ObjectID="_1552071428" r:id="rId118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6"/>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Найдем решение уравнения методом Бернулли. Положим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y = u · v, тогда y </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u</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 v +  u · v</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 подставляя у и y </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в исходное уравнение,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260" w:dyaOrig="620">
          <v:shape id="_x0000_i1619" type="#_x0000_t75" style="width:130.65pt;height:36pt" o:ole="" fillcolor="window">
            <v:imagedata r:id="rId1182" o:title=""/>
          </v:shape>
          <o:OLEObject Type="Embed" ProgID="Equation.3" ShapeID="_x0000_i1619" DrawAspect="Content" ObjectID="_1552071429" r:id="rId1183"/>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Подберем функцию v = v(x) так, чтобы выражение в скобках было равно нулю, т.е. решим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99" w:dyaOrig="620">
          <v:shape id="_x0000_i1620" type="#_x0000_t75" style="width:65.35pt;height:40.65pt" o:ole="" fillcolor="window">
            <v:imagedata r:id="rId1184" o:title=""/>
          </v:shape>
          <o:OLEObject Type="Embed" ProgID="Equation.3" ShapeID="_x0000_i1620" DrawAspect="Content" ObjectID="_1552071430" r:id="rId1185"/>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2240" w:dyaOrig="620">
          <v:shape id="_x0000_i1621" type="#_x0000_t75" style="width:143.35pt;height:40pt" o:ole="" fillcolor="window">
            <v:imagedata r:id="rId1186" o:title=""/>
          </v:shape>
          <o:OLEObject Type="Embed" ProgID="Equation.3" ShapeID="_x0000_i1621" DrawAspect="Content" ObjectID="_1552071431" r:id="rId1187"/>
        </w:object>
      </w:r>
      <w:r w:rsidRPr="000E3B9F">
        <w:rPr>
          <w:rFonts w:ascii="Times New Roman" w:eastAsia="Times New Roman" w:hAnsi="Times New Roman" w:cs="Times New Roman"/>
          <w:bCs/>
          <w:sz w:val="28"/>
          <w:szCs w:val="28"/>
        </w:rPr>
        <w:t>, интегрируя данное выражение, получаем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960" w:dyaOrig="660">
          <v:shape id="_x0000_i1622" type="#_x0000_t75" style="width:244pt;height:40.65pt" o:ole="" fillcolor="window">
            <v:imagedata r:id="rId1188" o:title=""/>
          </v:shape>
          <o:OLEObject Type="Embed" ProgID="Equation.3" ShapeID="_x0000_i1622" DrawAspect="Content" ObjectID="_1552071432" r:id="rId118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Подставляя найденную функцию в уравнение (*), получаем   </w:t>
      </w:r>
      <w:r w:rsidRPr="000E3B9F">
        <w:rPr>
          <w:rFonts w:ascii="Times New Roman" w:eastAsia="Times New Roman" w:hAnsi="Times New Roman" w:cs="Times New Roman"/>
          <w:bCs/>
          <w:sz w:val="28"/>
          <w:szCs w:val="28"/>
        </w:rPr>
        <w:object w:dxaOrig="2420" w:dyaOrig="620">
          <v:shape id="_x0000_i1623" type="#_x0000_t75" style="width:144.65pt;height:37.35pt" o:ole="" fillcolor="window">
            <v:imagedata r:id="rId1190" o:title=""/>
          </v:shape>
          <o:OLEObject Type="Embed" ProgID="Equation.3" ShapeID="_x0000_i1623" DrawAspect="Content" ObjectID="_1552071433" r:id="rId1191"/>
        </w:object>
      </w:r>
      <w:r w:rsidRPr="000E3B9F">
        <w:rPr>
          <w:rFonts w:ascii="Times New Roman" w:eastAsia="Times New Roman" w:hAnsi="Times New Roman" w:cs="Times New Roman"/>
          <w:bCs/>
          <w:sz w:val="28"/>
          <w:szCs w:val="28"/>
        </w:rPr>
        <w:t>, тогда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480" w:dyaOrig="279">
          <v:shape id="_x0000_i1624" type="#_x0000_t75" style="width:95.35pt;height:18.65pt" o:ole="" fillcolor="window">
            <v:imagedata r:id="rId1192" o:title=""/>
          </v:shape>
          <o:OLEObject Type="Embed" ProgID="Equation.3" ShapeID="_x0000_i1624" DrawAspect="Content" ObjectID="_1552071434" r:id="rId1193"/>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Возвращаясь к переменной у, получаем решение   исходного  ДУ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480" w:dyaOrig="620">
          <v:shape id="_x0000_i1625" type="#_x0000_t75" style="width:145.35pt;height:36.65pt" o:ole="" fillcolor="window">
            <v:imagedata r:id="rId1194" o:title=""/>
          </v:shape>
          <o:OLEObject Type="Embed" ProgID="Equation.3" ShapeID="_x0000_i1625" DrawAspect="Content" ObjectID="_1552071435" r:id="rId1195"/>
        </w:objec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Cs/>
          <w:sz w:val="28"/>
          <w:szCs w:val="28"/>
        </w:rPr>
        <w:t xml:space="preserve"> Определите численность населения России через 20 лет, считая, что скорость прироста населения пропорциональна его наличному количеству, и зная, что население России в 2000 году составляло 145 млн. человек, а прирост населения за 2000 год был равен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 xml:space="preserve"> %. (Вычислить при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 xml:space="preserve"> = 2 %,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 xml:space="preserve"> = –1%).</w:t>
      </w:r>
    </w:p>
    <w:p w:rsidR="000E3B9F" w:rsidRPr="000E3B9F" w:rsidRDefault="000E3B9F" w:rsidP="00044DEB">
      <w:pPr>
        <w:numPr>
          <w:ilvl w:val="0"/>
          <w:numId w:val="52"/>
        </w:numPr>
        <w:tabs>
          <w:tab w:val="left" w:pos="0"/>
          <w:tab w:val="left" w:pos="1418"/>
          <w:tab w:val="left" w:pos="1843"/>
        </w:tabs>
        <w:spacing w:after="0" w:line="360" w:lineRule="auto"/>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Решение. Обозначим численность населения России в момент времени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через </w:t>
      </w:r>
      <w:r w:rsidRPr="000E3B9F">
        <w:rPr>
          <w:rFonts w:ascii="Times New Roman" w:eastAsia="Times New Roman" w:hAnsi="Times New Roman" w:cs="Times New Roman"/>
          <w:bCs/>
          <w:i/>
          <w:sz w:val="28"/>
          <w:szCs w:val="28"/>
          <w:lang w:val="en-US"/>
        </w:rPr>
        <w:t>N</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N</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Тогда дифференциальное уравнение процесса изменения численн</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сти населения будет таким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object w:dxaOrig="1020" w:dyaOrig="620">
          <v:shape id="_x0000_i1626" type="#_x0000_t75" style="width:55.35pt;height:34pt" o:ole="">
            <v:imagedata r:id="rId1196" o:title=""/>
          </v:shape>
          <o:OLEObject Type="Embed" ProgID="Equation.3" ShapeID="_x0000_i1626" DrawAspect="Content" ObjectID="_1552071436" r:id="rId1197"/>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 xml:space="preserve">k &gt; 0 – </w:t>
      </w:r>
      <w:r w:rsidRPr="000E3B9F">
        <w:rPr>
          <w:rFonts w:ascii="Times New Roman" w:eastAsia="Times New Roman" w:hAnsi="Times New Roman" w:cs="Times New Roman"/>
          <w:bCs/>
          <w:sz w:val="28"/>
          <w:szCs w:val="28"/>
        </w:rPr>
        <w:t>коэффициент пропорциональности.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Отсюда находим, </w:t>
      </w:r>
      <w:r w:rsidRPr="000E3B9F">
        <w:rPr>
          <w:rFonts w:ascii="Times New Roman" w:eastAsia="Times New Roman" w:hAnsi="Times New Roman" w:cs="Times New Roman"/>
          <w:bCs/>
          <w:i/>
          <w:sz w:val="28"/>
          <w:szCs w:val="28"/>
        </w:rPr>
        <w:object w:dxaOrig="1100" w:dyaOrig="620">
          <v:shape id="_x0000_i1627" type="#_x0000_t75" style="width:66.65pt;height:37.35pt" o:ole="">
            <v:imagedata r:id="rId1198" o:title=""/>
          </v:shape>
          <o:OLEObject Type="Embed" ProgID="Equation.3" ShapeID="_x0000_i1627" DrawAspect="Content" ObjectID="_1552071437" r:id="rId119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откуда </w:t>
      </w:r>
      <w:r w:rsidRPr="000E3B9F">
        <w:rPr>
          <w:rFonts w:ascii="Times New Roman" w:eastAsia="Times New Roman" w:hAnsi="Times New Roman" w:cs="Times New Roman"/>
          <w:bCs/>
          <w:sz w:val="28"/>
          <w:szCs w:val="28"/>
        </w:rPr>
        <w:object w:dxaOrig="1640" w:dyaOrig="400">
          <v:shape id="_x0000_i1628" type="#_x0000_t75" style="width:100pt;height:24pt" o:ole="">
            <v:imagedata r:id="rId1200" o:title=""/>
          </v:shape>
          <o:OLEObject Type="Embed" ProgID="Equation.3" ShapeID="_x0000_i1628" DrawAspect="Content" ObjectID="_1552071438" r:id="rId1201"/>
        </w:object>
      </w:r>
      <w:r w:rsidRPr="000E3B9F">
        <w:rPr>
          <w:rFonts w:ascii="Times New Roman" w:eastAsia="Times New Roman" w:hAnsi="Times New Roman" w:cs="Times New Roman"/>
          <w:bCs/>
          <w:sz w:val="28"/>
          <w:szCs w:val="28"/>
        </w:rPr>
        <w:t xml:space="preserve">, т.е.  </w:t>
      </w:r>
      <w:r w:rsidRPr="000E3B9F">
        <w:rPr>
          <w:rFonts w:ascii="Times New Roman" w:eastAsia="Times New Roman" w:hAnsi="Times New Roman" w:cs="Times New Roman"/>
          <w:bCs/>
          <w:sz w:val="28"/>
          <w:szCs w:val="28"/>
        </w:rPr>
        <w:object w:dxaOrig="1040" w:dyaOrig="680">
          <v:shape id="_x0000_i1629" type="#_x0000_t75" style="width:60pt;height:40.65pt" o:ole="">
            <v:imagedata r:id="rId1202" o:title=""/>
          </v:shape>
          <o:OLEObject Type="Embed" ProgID="Equation.3" ShapeID="_x0000_i1629" DrawAspect="Content" ObjectID="_1552071439" r:id="rId1203"/>
        </w:object>
      </w:r>
      <w:r w:rsidRPr="000E3B9F">
        <w:rPr>
          <w:rFonts w:ascii="Times New Roman" w:eastAsia="Times New Roman" w:hAnsi="Times New Roman" w:cs="Times New Roman"/>
          <w:bCs/>
          <w:sz w:val="28"/>
          <w:szCs w:val="28"/>
        </w:rPr>
        <w:t>, т.е.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учитывая, что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&gt; 0, имеем  </w:t>
      </w:r>
      <w:r w:rsidRPr="000E3B9F">
        <w:rPr>
          <w:rFonts w:ascii="Times New Roman" w:eastAsia="Times New Roman" w:hAnsi="Times New Roman" w:cs="Times New Roman"/>
          <w:bCs/>
          <w:sz w:val="28"/>
          <w:szCs w:val="28"/>
        </w:rPr>
        <w:object w:dxaOrig="1020" w:dyaOrig="400">
          <v:shape id="_x0000_i1630" type="#_x0000_t75" style="width:55.35pt;height:22.65pt" o:ole="">
            <v:imagedata r:id="rId1204" o:title=""/>
          </v:shape>
          <o:OLEObject Type="Embed" ProgID="Equation.3" ShapeID="_x0000_i1630" DrawAspect="Content" ObjectID="_1552071440" r:id="rId1205"/>
        </w:object>
      </w:r>
      <w:r w:rsidRPr="000E3B9F">
        <w:rPr>
          <w:rFonts w:ascii="Times New Roman" w:eastAsia="Times New Roman" w:hAnsi="Times New Roman" w:cs="Times New Roman"/>
          <w:bCs/>
          <w:sz w:val="28"/>
          <w:szCs w:val="28"/>
        </w:rPr>
        <w:t>– общее решение уравнения. Согласно у</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 xml:space="preserve">ловию задачи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 = 145 млн. при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0. Находим частное решение: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145 = </w:t>
      </w:r>
      <w:r w:rsidRPr="000E3B9F">
        <w:rPr>
          <w:rFonts w:ascii="Times New Roman" w:eastAsia="Times New Roman" w:hAnsi="Times New Roman" w:cs="Times New Roman"/>
          <w:bCs/>
          <w:i/>
          <w:sz w:val="28"/>
          <w:szCs w:val="28"/>
        </w:rPr>
        <w:t>С е</w:t>
      </w:r>
      <w:r w:rsidRPr="000E3B9F">
        <w:rPr>
          <w:rFonts w:ascii="Times New Roman" w:eastAsia="Times New Roman" w:hAnsi="Times New Roman" w:cs="Times New Roman"/>
          <w:bCs/>
          <w:i/>
          <w:sz w:val="28"/>
          <w:szCs w:val="28"/>
          <w:vertAlign w:val="superscript"/>
        </w:rPr>
        <w:t xml:space="preserve"> 0</w:t>
      </w:r>
      <w:r w:rsidRPr="000E3B9F">
        <w:rPr>
          <w:rFonts w:ascii="Times New Roman" w:eastAsia="Times New Roman" w:hAnsi="Times New Roman" w:cs="Times New Roman"/>
          <w:bCs/>
          <w:sz w:val="28"/>
          <w:szCs w:val="28"/>
        </w:rPr>
        <w:t xml:space="preserve">, т.е. С = 145,  </w:t>
      </w:r>
      <w:r w:rsidRPr="000E3B9F">
        <w:rPr>
          <w:rFonts w:ascii="Times New Roman" w:eastAsia="Times New Roman" w:hAnsi="Times New Roman" w:cs="Times New Roman"/>
          <w:bCs/>
          <w:sz w:val="28"/>
          <w:szCs w:val="28"/>
        </w:rPr>
        <w:object w:dxaOrig="1180" w:dyaOrig="400">
          <v:shape id="_x0000_i1631" type="#_x0000_t75" style="width:68pt;height:23.35pt" o:ole="">
            <v:imagedata r:id="rId1206" o:title=""/>
          </v:shape>
          <o:OLEObject Type="Embed" ProgID="Equation.3" ShapeID="_x0000_i1631" DrawAspect="Content" ObjectID="_1552071441" r:id="rId1207"/>
        </w:object>
      </w:r>
      <w:r w:rsidRPr="000E3B9F">
        <w:rPr>
          <w:rFonts w:ascii="Times New Roman" w:eastAsia="Times New Roman" w:hAnsi="Times New Roman" w:cs="Times New Roman"/>
          <w:bCs/>
          <w:sz w:val="28"/>
          <w:szCs w:val="28"/>
        </w:rPr>
        <w:t>.</w:t>
      </w:r>
    </w:p>
    <w:p w:rsidR="000E3B9F" w:rsidRPr="000E3B9F" w:rsidRDefault="000E3B9F" w:rsidP="005E12CC">
      <w:pPr>
        <w:widowControl w:val="0"/>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Найдем значение коэффициента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зная, что в конце 2000 года, т.е. при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 1, 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селение равно  </w:t>
      </w:r>
      <w:r w:rsidRPr="000E3B9F">
        <w:rPr>
          <w:rFonts w:ascii="Times New Roman" w:eastAsia="Times New Roman" w:hAnsi="Times New Roman" w:cs="Times New Roman"/>
          <w:bCs/>
          <w:sz w:val="28"/>
          <w:szCs w:val="28"/>
        </w:rPr>
        <w:object w:dxaOrig="1939" w:dyaOrig="620">
          <v:shape id="_x0000_i1632" type="#_x0000_t75" style="width:106pt;height:34pt" o:ole="">
            <v:imagedata r:id="rId1208" o:title=""/>
          </v:shape>
          <o:OLEObject Type="Embed" ProgID="Equation.3" ShapeID="_x0000_i1632" DrawAspect="Content" ObjectID="_1552071442" r:id="rId1209"/>
        </w:object>
      </w:r>
      <w:r w:rsidRPr="000E3B9F">
        <w:rPr>
          <w:rFonts w:ascii="Times New Roman" w:eastAsia="Times New Roman" w:hAnsi="Times New Roman" w:cs="Times New Roman"/>
          <w:bCs/>
          <w:sz w:val="28"/>
          <w:szCs w:val="28"/>
        </w:rPr>
        <w:t xml:space="preserve"> млн. человек:  </w:t>
      </w:r>
      <w:r w:rsidRPr="000E3B9F">
        <w:rPr>
          <w:rFonts w:ascii="Times New Roman" w:eastAsia="Times New Roman" w:hAnsi="Times New Roman" w:cs="Times New Roman"/>
          <w:bCs/>
          <w:sz w:val="28"/>
          <w:szCs w:val="28"/>
        </w:rPr>
        <w:object w:dxaOrig="2320" w:dyaOrig="620">
          <v:shape id="_x0000_i1633" type="#_x0000_t75" style="width:132pt;height:35.35pt" o:ole="">
            <v:imagedata r:id="rId1210" o:title=""/>
          </v:shape>
          <o:OLEObject Type="Embed" ProgID="Equation.3" ShapeID="_x0000_i1633" DrawAspect="Content" ObjectID="_1552071443" r:id="rId121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Отсюда </w:t>
      </w:r>
      <w:r w:rsidRPr="000E3B9F">
        <w:rPr>
          <w:rFonts w:ascii="Times New Roman" w:eastAsia="Times New Roman" w:hAnsi="Times New Roman" w:cs="Times New Roman"/>
          <w:bCs/>
          <w:sz w:val="28"/>
          <w:szCs w:val="28"/>
        </w:rPr>
        <w:object w:dxaOrig="1200" w:dyaOrig="620">
          <v:shape id="_x0000_i1634" type="#_x0000_t75" style="width:67.35pt;height:35.35pt" o:ole="">
            <v:imagedata r:id="rId1212" o:title=""/>
          </v:shape>
          <o:OLEObject Type="Embed" ProgID="Equation.3" ShapeID="_x0000_i1634" DrawAspect="Content" ObjectID="_1552071444" r:id="rId1213"/>
        </w:object>
      </w:r>
      <w:r w:rsidRPr="000E3B9F">
        <w:rPr>
          <w:rFonts w:ascii="Times New Roman" w:eastAsia="Times New Roman" w:hAnsi="Times New Roman" w:cs="Times New Roman"/>
          <w:bCs/>
          <w:sz w:val="28"/>
          <w:szCs w:val="28"/>
        </w:rPr>
        <w:t xml:space="preserve">, т.е. </w:t>
      </w:r>
      <w:r w:rsidRPr="000E3B9F">
        <w:rPr>
          <w:rFonts w:ascii="Times New Roman" w:eastAsia="Times New Roman" w:hAnsi="Times New Roman" w:cs="Times New Roman"/>
          <w:bCs/>
          <w:sz w:val="28"/>
          <w:szCs w:val="28"/>
        </w:rPr>
        <w:object w:dxaOrig="1560" w:dyaOrig="680">
          <v:shape id="_x0000_i1635" type="#_x0000_t75" style="width:88.65pt;height:38pt" o:ole="">
            <v:imagedata r:id="rId1214" o:title=""/>
          </v:shape>
          <o:OLEObject Type="Embed" ProgID="Equation.3" ShapeID="_x0000_i1635" DrawAspect="Content" ObjectID="_1552071445" r:id="rId1215"/>
        </w:object>
      </w:r>
      <w:r w:rsidRPr="000E3B9F">
        <w:rPr>
          <w:rFonts w:ascii="Times New Roman" w:eastAsia="Times New Roman" w:hAnsi="Times New Roman" w:cs="Times New Roman"/>
          <w:bCs/>
          <w:sz w:val="28"/>
          <w:szCs w:val="28"/>
        </w:rPr>
        <w:t xml:space="preserve">. Тогда </w:t>
      </w:r>
      <w:r w:rsidRPr="000E3B9F">
        <w:rPr>
          <w:rFonts w:ascii="Times New Roman" w:eastAsia="Times New Roman" w:hAnsi="Times New Roman" w:cs="Times New Roman"/>
          <w:bCs/>
          <w:sz w:val="28"/>
          <w:szCs w:val="28"/>
        </w:rPr>
        <w:object w:dxaOrig="1860" w:dyaOrig="760">
          <v:shape id="_x0000_i1636" type="#_x0000_t75" style="width:108.65pt;height:43.35pt" o:ole="">
            <v:imagedata r:id="rId1216" o:title=""/>
          </v:shape>
          <o:OLEObject Type="Embed" ProgID="Equation.3" ShapeID="_x0000_i1636" DrawAspect="Content" ObjectID="_1552071446" r:id="rId1217"/>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Таким образом, через 20 лет численность населения составит:</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 xml:space="preserve"> = 2 %: </w:t>
      </w:r>
      <w:r w:rsidRPr="000E3B9F">
        <w:rPr>
          <w:rFonts w:ascii="Times New Roman" w:eastAsia="Times New Roman" w:hAnsi="Times New Roman" w:cs="Times New Roman"/>
          <w:bCs/>
          <w:sz w:val="28"/>
          <w:szCs w:val="28"/>
        </w:rPr>
        <w:object w:dxaOrig="2220" w:dyaOrig="400">
          <v:shape id="_x0000_i1637" type="#_x0000_t75" style="width:126pt;height:22.65pt" o:ole="">
            <v:imagedata r:id="rId1218" o:title=""/>
          </v:shape>
          <o:OLEObject Type="Embed" ProgID="Equation.3" ShapeID="_x0000_i1637" DrawAspect="Content" ObjectID="_1552071447" r:id="rId1219"/>
        </w:object>
      </w:r>
      <w:r w:rsidRPr="000E3B9F">
        <w:rPr>
          <w:rFonts w:ascii="Times New Roman" w:eastAsia="Times New Roman" w:hAnsi="Times New Roman" w:cs="Times New Roman"/>
          <w:bCs/>
          <w:sz w:val="28"/>
          <w:szCs w:val="28"/>
        </w:rPr>
        <w:t xml:space="preserve"> (млн. человек);</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w:t>
      </w:r>
      <w:r w:rsidRPr="000E3B9F">
        <w:rPr>
          <w:rFonts w:ascii="Times New Roman" w:eastAsia="Times New Roman" w:hAnsi="Times New Roman" w:cs="Times New Roman"/>
          <w:bCs/>
          <w:sz w:val="28"/>
          <w:szCs w:val="28"/>
        </w:rPr>
        <w:sym w:font="Symbol" w:char="F061"/>
      </w:r>
      <w:r w:rsidRPr="000E3B9F">
        <w:rPr>
          <w:rFonts w:ascii="Times New Roman" w:eastAsia="Times New Roman" w:hAnsi="Times New Roman" w:cs="Times New Roman"/>
          <w:bCs/>
          <w:sz w:val="28"/>
          <w:szCs w:val="28"/>
        </w:rPr>
        <w:t xml:space="preserve"> = – 1 %: </w:t>
      </w:r>
      <w:r w:rsidRPr="000E3B9F">
        <w:rPr>
          <w:rFonts w:ascii="Times New Roman" w:eastAsia="Times New Roman" w:hAnsi="Times New Roman" w:cs="Times New Roman"/>
          <w:bCs/>
          <w:sz w:val="28"/>
          <w:szCs w:val="28"/>
        </w:rPr>
        <w:object w:dxaOrig="2220" w:dyaOrig="400">
          <v:shape id="_x0000_i1638" type="#_x0000_t75" style="width:124.65pt;height:22.65pt" o:ole="">
            <v:imagedata r:id="rId1220" o:title=""/>
          </v:shape>
          <o:OLEObject Type="Embed" ProgID="Equation.3" ShapeID="_x0000_i1638" DrawAspect="Content" ObjectID="_1552071448" r:id="rId1221"/>
        </w:object>
      </w:r>
      <w:r w:rsidRPr="000E3B9F">
        <w:rPr>
          <w:rFonts w:ascii="Times New Roman" w:eastAsia="Times New Roman" w:hAnsi="Times New Roman" w:cs="Times New Roman"/>
          <w:bCs/>
          <w:sz w:val="28"/>
          <w:szCs w:val="28"/>
        </w:rPr>
        <w:t xml:space="preserve"> (млн. человек). ►</w:t>
      </w:r>
    </w:p>
    <w:p w:rsidR="000E3B9F" w:rsidRPr="005E12CC"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16"/>
          <w:szCs w:val="16"/>
        </w:rPr>
      </w:pP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19.1. Покажите,  что данная функция  является решением данного  диффере</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циального уравнения.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03"/>
        <w:gridCol w:w="5917"/>
      </w:tblGrid>
      <w:tr w:rsidR="000E3B9F" w:rsidRPr="000E3B9F" w:rsidTr="000E3B9F">
        <w:tc>
          <w:tcPr>
            <w:tcW w:w="45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у</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4,   </w:t>
            </w:r>
            <w:r w:rsidRPr="000E3B9F">
              <w:rPr>
                <w:rFonts w:ascii="Times New Roman" w:eastAsia="Times New Roman" w:hAnsi="Times New Roman" w:cs="Times New Roman"/>
                <w:bCs/>
                <w:sz w:val="28"/>
                <w:szCs w:val="28"/>
              </w:rPr>
              <w:object w:dxaOrig="700" w:dyaOrig="680">
                <v:shape id="_x0000_i1639" type="#_x0000_t75" style="width:40pt;height:38pt" o:ole="">
                  <v:imagedata r:id="rId1222" o:title=""/>
                </v:shape>
                <o:OLEObject Type="Embed" ProgID="Equation.3" ShapeID="_x0000_i1639" DrawAspect="Content" ObjectID="_1552071449" r:id="rId1223"/>
              </w:object>
            </w:r>
            <w:r w:rsidRPr="000E3B9F">
              <w:rPr>
                <w:rFonts w:ascii="Times New Roman" w:eastAsia="Times New Roman" w:hAnsi="Times New Roman" w:cs="Times New Roman"/>
                <w:bCs/>
                <w:sz w:val="28"/>
                <w:szCs w:val="28"/>
              </w:rPr>
              <w:t>;</w:t>
            </w:r>
          </w:p>
        </w:tc>
        <w:tc>
          <w:tcPr>
            <w:tcW w:w="5917" w:type="dxa"/>
            <w:vAlign w:val="center"/>
          </w:tcPr>
          <w:p w:rsidR="000E3B9F" w:rsidRPr="000E3B9F" w:rsidRDefault="000E3B9F" w:rsidP="005E12CC">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object w:dxaOrig="180" w:dyaOrig="340">
                <v:shape id="_x0000_i1640" type="#_x0000_t75" style="width:10pt;height:17.35pt" o:ole="">
                  <v:imagedata r:id="rId622" o:title=""/>
                </v:shape>
                <o:OLEObject Type="Embed" ProgID="Equation.3" ShapeID="_x0000_i1640" DrawAspect="Content" ObjectID="_1552071450" r:id="rId1224"/>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2720" w:dyaOrig="400">
                <v:shape id="_x0000_i1641" type="#_x0000_t75" style="width:172.65pt;height:25.35pt" o:ole="">
                  <v:imagedata r:id="rId1225" o:title=""/>
                </v:shape>
                <o:OLEObject Type="Embed" ProgID="Equation.3" ShapeID="_x0000_i1641" DrawAspect="Content" ObjectID="_1552071451" r:id="rId1226"/>
              </w:object>
            </w:r>
            <w:r w:rsidRPr="000E3B9F">
              <w:rPr>
                <w:rFonts w:ascii="Times New Roman" w:eastAsia="Times New Roman" w:hAnsi="Times New Roman" w:cs="Times New Roman"/>
                <w:bCs/>
                <w:sz w:val="28"/>
                <w:szCs w:val="28"/>
              </w:rPr>
              <w:t>;</w:t>
            </w:r>
          </w:p>
        </w:tc>
      </w:tr>
      <w:tr w:rsidR="000E3B9F" w:rsidRPr="000E3B9F" w:rsidTr="000E3B9F">
        <w:tc>
          <w:tcPr>
            <w:tcW w:w="45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object w:dxaOrig="2760" w:dyaOrig="660">
                <v:shape id="_x0000_i1642" type="#_x0000_t75" style="width:184.65pt;height:40.65pt" o:ole="">
                  <v:imagedata r:id="rId1227" o:title=""/>
                </v:shape>
                <o:OLEObject Type="Embed" ProgID="Equation.3" ShapeID="_x0000_i1642" DrawAspect="Content" ObjectID="_1552071452" r:id="rId1228"/>
              </w:object>
            </w:r>
            <w:r w:rsidRPr="000E3B9F">
              <w:rPr>
                <w:rFonts w:ascii="Times New Roman" w:eastAsia="Times New Roman" w:hAnsi="Times New Roman" w:cs="Times New Roman"/>
                <w:bCs/>
                <w:sz w:val="28"/>
                <w:szCs w:val="28"/>
              </w:rPr>
              <w:t>;</w:t>
            </w:r>
          </w:p>
        </w:tc>
        <w:tc>
          <w:tcPr>
            <w:tcW w:w="5917" w:type="dxa"/>
            <w:vAlign w:val="center"/>
          </w:tcPr>
          <w:p w:rsidR="000E3B9F" w:rsidRPr="000E3B9F" w:rsidRDefault="000E3B9F" w:rsidP="005E12CC">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4120" w:dyaOrig="400">
                <v:shape id="_x0000_i1643" type="#_x0000_t75" style="width:253.35pt;height:24.65pt" o:ole="">
                  <v:imagedata r:id="rId1229" o:title=""/>
                </v:shape>
                <o:OLEObject Type="Embed" ProgID="Equation.3" ShapeID="_x0000_i1643" DrawAspect="Content" ObjectID="_1552071453" r:id="rId123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19.2. Выясните, являются ли решениями дифференциального уравнения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2у</w:t>
      </w:r>
      <w:r w:rsidRPr="000E3B9F">
        <w:rPr>
          <w:rFonts w:ascii="Times New Roman" w:eastAsia="Times New Roman" w:hAnsi="Times New Roman" w:cs="Times New Roman"/>
          <w:bCs/>
          <w:sz w:val="28"/>
          <w:szCs w:val="28"/>
        </w:rPr>
        <w:t xml:space="preserve"> следующие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900" w:dyaOrig="620">
          <v:shape id="_x0000_i1644" type="#_x0000_t75" style="width:283.35pt;height:36pt" o:ole="">
            <v:imagedata r:id="rId1231" o:title=""/>
          </v:shape>
          <o:OLEObject Type="Embed" ProgID="Equation.3" ShapeID="_x0000_i1644" DrawAspect="Content" ObjectID="_1552071454" r:id="rId1232"/>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 3.  Выясните, являются ли решением ДУ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+ 4</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+ 4у =0 </w:t>
      </w:r>
      <w:r w:rsidRPr="000E3B9F">
        <w:rPr>
          <w:rFonts w:ascii="Times New Roman" w:eastAsia="Times New Roman" w:hAnsi="Times New Roman" w:cs="Times New Roman"/>
          <w:bCs/>
          <w:sz w:val="28"/>
          <w:szCs w:val="28"/>
        </w:rPr>
        <w:t xml:space="preserve"> следующие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659" w:dyaOrig="400">
          <v:shape id="_x0000_i1645" type="#_x0000_t75" style="width:151.35pt;height:24pt" o:ole="">
            <v:imagedata r:id="rId1233" o:title=""/>
          </v:shape>
          <o:OLEObject Type="Embed" ProgID="Equation.3" ShapeID="_x0000_i1645" DrawAspect="Content" ObjectID="_1552071455" r:id="rId1234"/>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19.4. Общее решение ДУ </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3у =0 </w:t>
      </w:r>
      <w:r w:rsidRPr="000E3B9F">
        <w:rPr>
          <w:rFonts w:ascii="Times New Roman" w:eastAsia="Times New Roman" w:hAnsi="Times New Roman" w:cs="Times New Roman"/>
          <w:bCs/>
          <w:sz w:val="28"/>
          <w:szCs w:val="28"/>
        </w:rPr>
        <w:t>имеет вид</w:t>
      </w:r>
      <w:r w:rsidRPr="000E3B9F">
        <w:rPr>
          <w:rFonts w:ascii="Times New Roman" w:eastAsia="Times New Roman" w:hAnsi="Times New Roman" w:cs="Times New Roman"/>
          <w:bCs/>
          <w:i/>
          <w:sz w:val="28"/>
          <w:szCs w:val="28"/>
        </w:rPr>
        <w:t xml:space="preserve">  у = С е</w:t>
      </w:r>
      <w:r w:rsidRPr="000E3B9F">
        <w:rPr>
          <w:rFonts w:ascii="Times New Roman" w:eastAsia="Times New Roman" w:hAnsi="Times New Roman" w:cs="Times New Roman"/>
          <w:bCs/>
          <w:i/>
          <w:sz w:val="28"/>
          <w:szCs w:val="28"/>
          <w:vertAlign w:val="superscript"/>
        </w:rPr>
        <w:t>3х</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Найдите его частное решение, удовлетворяющее начальным условиям </w:t>
      </w:r>
      <w:r w:rsidRPr="000E3B9F">
        <w:rPr>
          <w:rFonts w:ascii="Times New Roman" w:eastAsia="Times New Roman" w:hAnsi="Times New Roman" w:cs="Times New Roman"/>
          <w:bCs/>
          <w:i/>
          <w:sz w:val="28"/>
          <w:szCs w:val="28"/>
        </w:rPr>
        <w:t xml:space="preserve">у(1) = е </w:t>
      </w:r>
      <w:r w:rsidRPr="000E3B9F">
        <w:rPr>
          <w:rFonts w:ascii="Times New Roman" w:eastAsia="Times New Roman" w:hAnsi="Times New Roman" w:cs="Times New Roman"/>
          <w:bCs/>
          <w:i/>
          <w:sz w:val="28"/>
          <w:szCs w:val="28"/>
          <w:vertAlign w:val="superscript"/>
        </w:rPr>
        <w:t>3</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19.5.  Зная общее решение   </w:t>
      </w:r>
      <w:r w:rsidRPr="000E3B9F">
        <w:rPr>
          <w:rFonts w:ascii="Times New Roman" w:eastAsia="Times New Roman" w:hAnsi="Times New Roman" w:cs="Times New Roman"/>
          <w:bCs/>
          <w:i/>
          <w:sz w:val="28"/>
          <w:szCs w:val="28"/>
        </w:rPr>
        <w:t>у = х</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С</w:t>
      </w:r>
      <w:r w:rsidRPr="000E3B9F">
        <w:rPr>
          <w:rFonts w:ascii="Times New Roman" w:eastAsia="Times New Roman" w:hAnsi="Times New Roman" w:cs="Times New Roman"/>
          <w:bCs/>
          <w:sz w:val="28"/>
          <w:szCs w:val="28"/>
        </w:rPr>
        <w:t xml:space="preserve">   дифференциального уравнения  </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2х, </w:t>
      </w:r>
      <w:r w:rsidRPr="000E3B9F">
        <w:rPr>
          <w:rFonts w:ascii="Times New Roman" w:eastAsia="Times New Roman" w:hAnsi="Times New Roman" w:cs="Times New Roman"/>
          <w:bCs/>
          <w:sz w:val="28"/>
          <w:szCs w:val="28"/>
        </w:rPr>
        <w:t xml:space="preserve">найдите и постройте интегральные кривые, проходящие через точки А (0; 0),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 (–1; 2),  С (2;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19.6.  Решите уравнение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у = 0. </w:t>
      </w:r>
      <w:r w:rsidRPr="000E3B9F">
        <w:rPr>
          <w:rFonts w:ascii="Times New Roman" w:eastAsia="Times New Roman" w:hAnsi="Times New Roman" w:cs="Times New Roman"/>
          <w:bCs/>
          <w:sz w:val="28"/>
          <w:szCs w:val="28"/>
        </w:rPr>
        <w:t>Найдите частное решение этого уравн</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ния, удовлетворяющее начальному условию </w:t>
      </w:r>
      <w:r w:rsidRPr="000E3B9F">
        <w:rPr>
          <w:rFonts w:ascii="Times New Roman" w:eastAsia="Times New Roman" w:hAnsi="Times New Roman" w:cs="Times New Roman"/>
          <w:bCs/>
          <w:i/>
          <w:sz w:val="28"/>
          <w:szCs w:val="28"/>
        </w:rPr>
        <w:t>у =1</w: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i/>
          <w:sz w:val="28"/>
          <w:szCs w:val="28"/>
        </w:rPr>
        <w:t>х = 4</w: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19.7. Найдите частный интеграл уравнения </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 у =0, </w:t>
      </w:r>
      <w:r w:rsidRPr="000E3B9F">
        <w:rPr>
          <w:rFonts w:ascii="Times New Roman" w:eastAsia="Times New Roman" w:hAnsi="Times New Roman" w:cs="Times New Roman"/>
          <w:bCs/>
          <w:sz w:val="28"/>
          <w:szCs w:val="28"/>
        </w:rPr>
        <w:t>удовлетворя</w:t>
      </w:r>
      <w:r w:rsidRPr="000E3B9F">
        <w:rPr>
          <w:rFonts w:ascii="Times New Roman" w:eastAsia="Times New Roman" w:hAnsi="Times New Roman" w:cs="Times New Roman"/>
          <w:bCs/>
          <w:sz w:val="28"/>
          <w:szCs w:val="28"/>
        </w:rPr>
        <w:t>ю</w:t>
      </w:r>
      <w:r w:rsidRPr="000E3B9F">
        <w:rPr>
          <w:rFonts w:ascii="Times New Roman" w:eastAsia="Times New Roman" w:hAnsi="Times New Roman" w:cs="Times New Roman"/>
          <w:bCs/>
          <w:sz w:val="28"/>
          <w:szCs w:val="28"/>
        </w:rPr>
        <w:t>щий условиям у (</w:t>
      </w:r>
      <w:r w:rsidRPr="000E3B9F">
        <w:rPr>
          <w:rFonts w:ascii="Times New Roman" w:eastAsia="Times New Roman" w:hAnsi="Times New Roman" w:cs="Times New Roman"/>
          <w:bCs/>
          <w:sz w:val="28"/>
          <w:szCs w:val="28"/>
        </w:rPr>
        <w:sym w:font="Symbol" w:char="F070"/>
      </w:r>
      <w:r w:rsidRPr="000E3B9F">
        <w:rPr>
          <w:rFonts w:ascii="Times New Roman" w:eastAsia="Times New Roman" w:hAnsi="Times New Roman" w:cs="Times New Roman"/>
          <w:bCs/>
          <w:sz w:val="28"/>
          <w:szCs w:val="28"/>
        </w:rPr>
        <w:t xml:space="preserve"> /4)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19.8. Найдите общий интеграл следующих дифференциальных уравнений:</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03"/>
        <w:gridCol w:w="4500"/>
      </w:tblGrid>
      <w:tr w:rsidR="000E3B9F" w:rsidRPr="000E3B9F" w:rsidTr="000E3B9F">
        <w:tc>
          <w:tcPr>
            <w:tcW w:w="51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a)</w:t>
            </w:r>
            <w:r w:rsidRPr="000E3B9F">
              <w:rPr>
                <w:rFonts w:ascii="Times New Roman" w:eastAsia="Times New Roman" w:hAnsi="Times New Roman" w:cs="Times New Roman"/>
                <w:bCs/>
                <w:sz w:val="28"/>
                <w:szCs w:val="28"/>
                <w:lang w:val="en-US"/>
              </w:rPr>
              <w:object w:dxaOrig="1960" w:dyaOrig="460">
                <v:shape id="_x0000_i1646" type="#_x0000_t75" style="width:118.65pt;height:28pt" o:ole="">
                  <v:imagedata r:id="rId1235" o:title=""/>
                </v:shape>
                <o:OLEObject Type="Embed" ProgID="Equation.3" ShapeID="_x0000_i1646" DrawAspect="Content" ObjectID="_1552071456" r:id="rId1236"/>
              </w:object>
            </w:r>
            <w:r w:rsidRPr="000E3B9F">
              <w:rPr>
                <w:rFonts w:ascii="Times New Roman" w:eastAsia="Times New Roman" w:hAnsi="Times New Roman" w:cs="Times New Roman"/>
                <w:bCs/>
                <w:sz w:val="28"/>
                <w:szCs w:val="28"/>
                <w:lang w:val="en-US"/>
              </w:rPr>
              <w:t xml:space="preserve">    </w:t>
            </w:r>
          </w:p>
        </w:tc>
        <w:tc>
          <w:tcPr>
            <w:tcW w:w="450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i/>
                <w:sz w:val="28"/>
                <w:szCs w:val="28"/>
                <w:lang w:val="en-US"/>
              </w:rPr>
              <w:t xml:space="preserve">  (1 + x) y dx + (1 – y) x dy = 0;</w:t>
            </w:r>
          </w:p>
        </w:tc>
      </w:tr>
      <w:tr w:rsidR="000E3B9F" w:rsidRPr="000E3B9F" w:rsidTr="000E3B9F">
        <w:tc>
          <w:tcPr>
            <w:tcW w:w="51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lang w:val="en-US"/>
              </w:rPr>
              <w:object w:dxaOrig="3140" w:dyaOrig="460">
                <v:shape id="_x0000_i1647" type="#_x0000_t75" style="width:187.35pt;height:26pt" o:ole="">
                  <v:imagedata r:id="rId1237" o:title=""/>
                </v:shape>
                <o:OLEObject Type="Embed" ProgID="Equation.3" ShapeID="_x0000_i1647" DrawAspect="Content" ObjectID="_1552071457" r:id="rId1238"/>
              </w:object>
            </w:r>
            <w:r w:rsidRPr="000E3B9F">
              <w:rPr>
                <w:rFonts w:ascii="Times New Roman" w:eastAsia="Times New Roman" w:hAnsi="Times New Roman" w:cs="Times New Roman"/>
                <w:bCs/>
                <w:i/>
                <w:sz w:val="28"/>
                <w:szCs w:val="28"/>
                <w:lang w:val="en-US"/>
              </w:rPr>
              <w:t>;</w:t>
            </w:r>
            <w:r w:rsidRPr="000E3B9F">
              <w:rPr>
                <w:rFonts w:ascii="Times New Roman" w:eastAsia="Times New Roman" w:hAnsi="Times New Roman" w:cs="Times New Roman"/>
                <w:bCs/>
                <w:sz w:val="28"/>
                <w:szCs w:val="28"/>
                <w:lang w:val="en-US"/>
              </w:rPr>
              <w:t xml:space="preserve">     </w:t>
            </w:r>
          </w:p>
        </w:tc>
        <w:tc>
          <w:tcPr>
            <w:tcW w:w="450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e)</w:t>
            </w:r>
            <w:r w:rsidRPr="000E3B9F">
              <w:rPr>
                <w:rFonts w:ascii="Times New Roman" w:eastAsia="Times New Roman" w:hAnsi="Times New Roman" w:cs="Times New Roman"/>
                <w:bCs/>
                <w:i/>
                <w:sz w:val="28"/>
                <w:szCs w:val="28"/>
                <w:lang w:val="en-US"/>
              </w:rPr>
              <w:t xml:space="preserve">  (1 + x) d</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(1 – y) d</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i/>
                <w:sz w:val="28"/>
                <w:szCs w:val="28"/>
                <w:lang w:val="en-US"/>
              </w:rPr>
              <w:t xml:space="preserve"> = 0;</w:t>
            </w:r>
          </w:p>
        </w:tc>
      </w:tr>
      <w:tr w:rsidR="000E3B9F" w:rsidRPr="000E3B9F" w:rsidTr="000E3B9F">
        <w:tc>
          <w:tcPr>
            <w:tcW w:w="51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dx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dy</w:t>
            </w:r>
            <w:r w:rsidRPr="000E3B9F">
              <w:rPr>
                <w:rFonts w:ascii="Times New Roman" w:eastAsia="Times New Roman" w:hAnsi="Times New Roman" w:cs="Times New Roman"/>
                <w:bCs/>
                <w:i/>
                <w:sz w:val="28"/>
                <w:szCs w:val="28"/>
              </w:rPr>
              <w:t xml:space="preserve"> = 0;</w:t>
            </w:r>
          </w:p>
        </w:tc>
        <w:tc>
          <w:tcPr>
            <w:tcW w:w="450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ж</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i/>
                <w:sz w:val="28"/>
                <w:szCs w:val="28"/>
                <w:lang w:val="en-US"/>
              </w:rPr>
              <w:t xml:space="preserve">  x</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lang w:val="en-US"/>
              </w:rPr>
              <w:t xml:space="preserve"> y</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 xml:space="preserve">= 1– х </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lang w:val="en-US"/>
              </w:rPr>
              <w:t>;</w:t>
            </w:r>
          </w:p>
        </w:tc>
      </w:tr>
      <w:tr w:rsidR="000E3B9F" w:rsidRPr="000E3B9F" w:rsidTr="000E3B9F">
        <w:tc>
          <w:tcPr>
            <w:tcW w:w="5103"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lang w:val="en-US"/>
              </w:rPr>
              <w:t xml:space="preserve">cos </w:t>
            </w:r>
            <w:r w:rsidRPr="000E3B9F">
              <w:rPr>
                <w:rFonts w:ascii="Times New Roman" w:eastAsia="Times New Roman" w:hAnsi="Times New Roman" w:cs="Times New Roman"/>
                <w:bCs/>
                <w:i/>
                <w:sz w:val="28"/>
                <w:szCs w:val="28"/>
                <w:vertAlign w:val="superscript"/>
                <w:lang w:val="en-US"/>
              </w:rPr>
              <w:t xml:space="preserve">2 </w:t>
            </w:r>
            <w:r w:rsidRPr="000E3B9F">
              <w:rPr>
                <w:rFonts w:ascii="Times New Roman" w:eastAsia="Times New Roman" w:hAnsi="Times New Roman" w:cs="Times New Roman"/>
                <w:bCs/>
                <w:i/>
                <w:sz w:val="28"/>
                <w:szCs w:val="28"/>
                <w:lang w:val="en-US"/>
              </w:rPr>
              <w:t xml:space="preserve">y </w:t>
            </w:r>
            <w:r w:rsidRPr="000E3B9F">
              <w:rPr>
                <w:rFonts w:ascii="Times New Roman" w:eastAsia="Times New Roman" w:hAnsi="Times New Roman" w:cs="Times New Roman"/>
                <w:bCs/>
                <w:sz w:val="28"/>
                <w:szCs w:val="28"/>
                <w:lang w:val="en-US"/>
              </w:rPr>
              <w:t>ctg</w:t>
            </w:r>
            <w:r w:rsidRPr="000E3B9F">
              <w:rPr>
                <w:rFonts w:ascii="Times New Roman" w:eastAsia="Times New Roman" w:hAnsi="Times New Roman" w:cs="Times New Roman"/>
                <w:bCs/>
                <w:i/>
                <w:sz w:val="28"/>
                <w:szCs w:val="28"/>
                <w:lang w:val="en-US"/>
              </w:rPr>
              <w:t xml:space="preserve"> x dx + </w:t>
            </w:r>
            <w:r w:rsidRPr="000E3B9F">
              <w:rPr>
                <w:rFonts w:ascii="Times New Roman" w:eastAsia="Times New Roman" w:hAnsi="Times New Roman" w:cs="Times New Roman"/>
                <w:bCs/>
                <w:sz w:val="28"/>
                <w:szCs w:val="28"/>
                <w:lang w:val="en-US"/>
              </w:rPr>
              <w:t xml:space="preserve">sin </w:t>
            </w:r>
            <w:r w:rsidRPr="000E3B9F">
              <w:rPr>
                <w:rFonts w:ascii="Times New Roman" w:eastAsia="Times New Roman" w:hAnsi="Times New Roman" w:cs="Times New Roman"/>
                <w:bCs/>
                <w:i/>
                <w:sz w:val="28"/>
                <w:szCs w:val="28"/>
                <w:vertAlign w:val="superscript"/>
                <w:lang w:val="en-US"/>
              </w:rPr>
              <w:t xml:space="preserve">2 </w:t>
            </w:r>
            <w:r w:rsidRPr="000E3B9F">
              <w:rPr>
                <w:rFonts w:ascii="Times New Roman" w:eastAsia="Times New Roman" w:hAnsi="Times New Roman" w:cs="Times New Roman"/>
                <w:bCs/>
                <w:i/>
                <w:sz w:val="28"/>
                <w:szCs w:val="28"/>
                <w:lang w:val="en-US"/>
              </w:rPr>
              <w:t xml:space="preserve">x </w:t>
            </w:r>
            <w:r w:rsidRPr="000E3B9F">
              <w:rPr>
                <w:rFonts w:ascii="Times New Roman" w:eastAsia="Times New Roman" w:hAnsi="Times New Roman" w:cs="Times New Roman"/>
                <w:bCs/>
                <w:sz w:val="28"/>
                <w:szCs w:val="28"/>
                <w:lang w:val="en-US"/>
              </w:rPr>
              <w:t>tg</w:t>
            </w:r>
            <w:r w:rsidRPr="000E3B9F">
              <w:rPr>
                <w:rFonts w:ascii="Times New Roman" w:eastAsia="Times New Roman" w:hAnsi="Times New Roman" w:cs="Times New Roman"/>
                <w:bCs/>
                <w:i/>
                <w:sz w:val="28"/>
                <w:szCs w:val="28"/>
                <w:lang w:val="en-US"/>
              </w:rPr>
              <w:t xml:space="preserve"> y dy = 0;</w:t>
            </w:r>
          </w:p>
        </w:tc>
        <w:tc>
          <w:tcPr>
            <w:tcW w:w="4500" w:type="dxa"/>
            <w:vAlign w:val="center"/>
          </w:tcPr>
          <w:p w:rsidR="000E3B9F" w:rsidRPr="000E3B9F" w:rsidRDefault="000E3B9F" w:rsidP="005E12CC">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з</w:t>
            </w:r>
            <w:r w:rsidRPr="000E3B9F">
              <w:rPr>
                <w:rFonts w:ascii="Times New Roman" w:eastAsia="Times New Roman" w:hAnsi="Times New Roman" w:cs="Times New Roman"/>
                <w:bCs/>
                <w:sz w:val="28"/>
                <w:szCs w:val="28"/>
                <w:lang w:val="en-US"/>
              </w:rPr>
              <w:t>)</w:t>
            </w:r>
            <w:r w:rsidRPr="000E3B9F">
              <w:rPr>
                <w:rFonts w:ascii="Times New Roman" w:eastAsia="Times New Roman" w:hAnsi="Times New Roman" w:cs="Times New Roman"/>
                <w:bCs/>
                <w:i/>
                <w:sz w:val="28"/>
                <w:szCs w:val="28"/>
                <w:lang w:val="en-US"/>
              </w:rPr>
              <w:t xml:space="preserve">  y</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(1+ у)</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 xml:space="preserve">=  х у </w:t>
            </w:r>
            <w:r w:rsidRPr="000E3B9F">
              <w:rPr>
                <w:rFonts w:ascii="Times New Roman" w:eastAsia="Times New Roman" w:hAnsi="Times New Roman" w:cs="Times New Roman"/>
                <w:bCs/>
                <w:i/>
                <w:sz w:val="28"/>
                <w:szCs w:val="28"/>
                <w:lang w:val="en-US"/>
              </w:rPr>
              <w:t>sin x.</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19</w:t>
      </w:r>
      <w:r w:rsidRPr="000E3B9F">
        <w:rPr>
          <w:rFonts w:ascii="Times New Roman" w:eastAsia="Times New Roman" w:hAnsi="Times New Roman" w:cs="Times New Roman"/>
          <w:bCs/>
          <w:sz w:val="28"/>
          <w:szCs w:val="28"/>
        </w:rPr>
        <w:t>.9. Найдите общий интеграл уравнений:</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03"/>
        <w:gridCol w:w="4500"/>
      </w:tblGrid>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 xml:space="preserve">a) </w:t>
            </w:r>
            <w:r w:rsidRPr="000E3B9F">
              <w:rPr>
                <w:rFonts w:ascii="Times New Roman" w:eastAsia="Times New Roman" w:hAnsi="Times New Roman" w:cs="Times New Roman"/>
                <w:bCs/>
                <w:i/>
                <w:sz w:val="28"/>
                <w:szCs w:val="28"/>
                <w:lang w:val="en-US"/>
              </w:rPr>
              <w:t xml:space="preserve">x 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3y – x</w:t>
            </w:r>
            <w:r w:rsidRPr="000E3B9F">
              <w:rPr>
                <w:rFonts w:ascii="Times New Roman" w:eastAsia="Times New Roman" w:hAnsi="Times New Roman" w:cs="Times New Roman"/>
                <w:bCs/>
                <w:sz w:val="28"/>
                <w:szCs w:val="28"/>
                <w:lang w:val="en-US"/>
              </w:rPr>
              <w:t>;</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(x </w:t>
            </w:r>
            <w:r w:rsidRPr="000E3B9F">
              <w:rPr>
                <w:rFonts w:ascii="Times New Roman" w:eastAsia="Times New Roman" w:hAnsi="Times New Roman" w:cs="Times New Roman"/>
                <w:bCs/>
                <w:i/>
                <w:sz w:val="28"/>
                <w:szCs w:val="28"/>
                <w:vertAlign w:val="superscript"/>
                <w:lang w:val="en-US"/>
              </w:rPr>
              <w:t>2</w:t>
            </w:r>
            <w:r w:rsidRPr="000E3B9F">
              <w:rPr>
                <w:rFonts w:ascii="Times New Roman" w:eastAsia="Times New Roman" w:hAnsi="Times New Roman" w:cs="Times New Roman"/>
                <w:bCs/>
                <w:i/>
                <w:sz w:val="28"/>
                <w:szCs w:val="28"/>
                <w:lang w:val="en-US"/>
              </w:rPr>
              <w:t xml:space="preserve"> + y </w:t>
            </w:r>
            <w:r w:rsidRPr="000E3B9F">
              <w:rPr>
                <w:rFonts w:ascii="Times New Roman" w:eastAsia="Times New Roman" w:hAnsi="Times New Roman" w:cs="Times New Roman"/>
                <w:bCs/>
                <w:i/>
                <w:sz w:val="28"/>
                <w:szCs w:val="28"/>
                <w:vertAlign w:val="superscript"/>
                <w:lang w:val="en-US"/>
              </w:rPr>
              <w:t>2</w:t>
            </w:r>
            <w:r w:rsidRPr="000E3B9F">
              <w:rPr>
                <w:rFonts w:ascii="Times New Roman" w:eastAsia="Times New Roman" w:hAnsi="Times New Roman" w:cs="Times New Roman"/>
                <w:bCs/>
                <w:i/>
                <w:sz w:val="28"/>
                <w:szCs w:val="28"/>
                <w:lang w:val="en-US"/>
              </w:rPr>
              <w:t>) dx – x y dy = 0</w:t>
            </w:r>
            <w:r w:rsidRPr="000E3B9F">
              <w:rPr>
                <w:rFonts w:ascii="Times New Roman" w:eastAsia="Times New Roman" w:hAnsi="Times New Roman" w:cs="Times New Roman"/>
                <w:bCs/>
                <w:sz w:val="28"/>
                <w:szCs w:val="28"/>
                <w:lang w:val="en-US"/>
              </w:rPr>
              <w:t>;</w:t>
            </w:r>
          </w:p>
        </w:tc>
      </w:tr>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rPr>
              <w:t xml:space="preserve"> = 1 + </w:t>
            </w:r>
            <w:r w:rsidRPr="000E3B9F">
              <w:rPr>
                <w:rFonts w:ascii="Times New Roman" w:eastAsia="Times New Roman" w:hAnsi="Times New Roman" w:cs="Times New Roman"/>
                <w:bCs/>
                <w:i/>
                <w:sz w:val="28"/>
                <w:szCs w:val="28"/>
                <w:lang w:val="en-US"/>
              </w:rPr>
              <w:object w:dxaOrig="260" w:dyaOrig="620">
                <v:shape id="_x0000_i1648" type="#_x0000_t75" style="width:13.35pt;height:34.65pt" o:ole="">
                  <v:imagedata r:id="rId1239" o:title=""/>
                </v:shape>
                <o:OLEObject Type="Embed" ProgID="Equation.3" ShapeID="_x0000_i1648" DrawAspect="Content" ObjectID="_1552071458" r:id="rId1240"/>
              </w:object>
            </w:r>
            <w:r w:rsidRPr="000E3B9F">
              <w:rPr>
                <w:rFonts w:ascii="Times New Roman" w:eastAsia="Times New Roman" w:hAnsi="Times New Roman" w:cs="Times New Roman"/>
                <w:bCs/>
                <w:sz w:val="28"/>
                <w:szCs w:val="28"/>
              </w:rPr>
              <w:t>;</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680" w:dyaOrig="740">
                <v:shape id="_x0000_i1649" type="#_x0000_t75" style="width:91.35pt;height:40.65pt" o:ole="">
                  <v:imagedata r:id="rId1241" o:title=""/>
                </v:shape>
                <o:OLEObject Type="Embed" ProgID="Equation.3" ShapeID="_x0000_i1649" DrawAspect="Content" ObjectID="_1552071459" r:id="rId1242"/>
              </w:object>
            </w:r>
            <w:r w:rsidRPr="000E3B9F">
              <w:rPr>
                <w:rFonts w:ascii="Times New Roman" w:eastAsia="Times New Roman" w:hAnsi="Times New Roman" w:cs="Times New Roman"/>
                <w:bCs/>
                <w:sz w:val="28"/>
                <w:szCs w:val="28"/>
              </w:rPr>
              <w:t>;</w:t>
            </w:r>
          </w:p>
        </w:tc>
      </w:tr>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2 x </w:t>
            </w:r>
            <w:r w:rsidRPr="000E3B9F">
              <w:rPr>
                <w:rFonts w:ascii="Times New Roman" w:eastAsia="Times New Roman" w:hAnsi="Times New Roman" w:cs="Times New Roman"/>
                <w:bCs/>
                <w:i/>
                <w:sz w:val="28"/>
                <w:szCs w:val="28"/>
                <w:vertAlign w:val="superscript"/>
                <w:lang w:val="en-US"/>
              </w:rPr>
              <w:t>3</w:t>
            </w:r>
            <w:r w:rsidRPr="000E3B9F">
              <w:rPr>
                <w:rFonts w:ascii="Times New Roman" w:eastAsia="Times New Roman" w:hAnsi="Times New Roman" w:cs="Times New Roman"/>
                <w:bCs/>
                <w:i/>
                <w:sz w:val="28"/>
                <w:szCs w:val="28"/>
                <w:lang w:val="en-US"/>
              </w:rPr>
              <w:t xml:space="preserve"> 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2 x </w:t>
            </w:r>
            <w:r w:rsidRPr="000E3B9F">
              <w:rPr>
                <w:rFonts w:ascii="Times New Roman" w:eastAsia="Times New Roman" w:hAnsi="Times New Roman" w:cs="Times New Roman"/>
                <w:bCs/>
                <w:i/>
                <w:sz w:val="28"/>
                <w:szCs w:val="28"/>
                <w:vertAlign w:val="superscript"/>
                <w:lang w:val="en-US"/>
              </w:rPr>
              <w:t xml:space="preserve">2 </w:t>
            </w:r>
            <w:r w:rsidRPr="000E3B9F">
              <w:rPr>
                <w:rFonts w:ascii="Times New Roman" w:eastAsia="Times New Roman" w:hAnsi="Times New Roman" w:cs="Times New Roman"/>
                <w:bCs/>
                <w:i/>
                <w:sz w:val="28"/>
                <w:szCs w:val="28"/>
                <w:lang w:val="en-US"/>
              </w:rPr>
              <w:t xml:space="preserve">y – y </w:t>
            </w:r>
            <w:r w:rsidRPr="000E3B9F">
              <w:rPr>
                <w:rFonts w:ascii="Times New Roman" w:eastAsia="Times New Roman" w:hAnsi="Times New Roman" w:cs="Times New Roman"/>
                <w:bCs/>
                <w:i/>
                <w:sz w:val="28"/>
                <w:szCs w:val="28"/>
                <w:vertAlign w:val="superscript"/>
                <w:lang w:val="en-US"/>
              </w:rPr>
              <w:t>3</w:t>
            </w:r>
            <w:r w:rsidRPr="000E3B9F">
              <w:rPr>
                <w:rFonts w:ascii="Times New Roman" w:eastAsia="Times New Roman" w:hAnsi="Times New Roman" w:cs="Times New Roman"/>
                <w:bCs/>
                <w:i/>
                <w:sz w:val="28"/>
                <w:szCs w:val="28"/>
                <w:lang w:val="en-US"/>
              </w:rPr>
              <w:t>;</w:t>
            </w:r>
            <w:r w:rsidRPr="000E3B9F">
              <w:rPr>
                <w:rFonts w:ascii="Times New Roman" w:eastAsia="Times New Roman" w:hAnsi="Times New Roman" w:cs="Times New Roman"/>
                <w:bCs/>
                <w:sz w:val="28"/>
                <w:szCs w:val="28"/>
                <w:lang w:val="en-US"/>
              </w:rPr>
              <w:t xml:space="preserve">     </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1920" w:dyaOrig="620">
                <v:shape id="_x0000_i1650" type="#_x0000_t75" style="width:118.65pt;height:37.35pt" o:ole="">
                  <v:imagedata r:id="rId1243" o:title=""/>
                </v:shape>
                <o:OLEObject Type="Embed" ProgID="Equation.3" ShapeID="_x0000_i1650" DrawAspect="Content" ObjectID="_1552071460" r:id="rId1244"/>
              </w:obje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19.10. Найдите общее решение дифференциальных уравнений.</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03"/>
        <w:gridCol w:w="4500"/>
      </w:tblGrid>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 xml:space="preserve">a) </w:t>
            </w:r>
            <w:r w:rsidRPr="000E3B9F">
              <w:rPr>
                <w:rFonts w:ascii="Times New Roman" w:eastAsia="Times New Roman" w:hAnsi="Times New Roman" w:cs="Times New Roman"/>
                <w:bCs/>
                <w:sz w:val="28"/>
                <w:szCs w:val="28"/>
                <w:lang w:val="en-US"/>
              </w:rPr>
              <w:object w:dxaOrig="1359" w:dyaOrig="620">
                <v:shape id="_x0000_i1651" type="#_x0000_t75" style="width:79.35pt;height:36pt" o:ole="">
                  <v:imagedata r:id="rId1245" o:title=""/>
                </v:shape>
                <o:OLEObject Type="Embed" ProgID="Equation.3" ShapeID="_x0000_i1651" DrawAspect="Content" ObjectID="_1552071461" r:id="rId1246"/>
              </w:objec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sz w:val="28"/>
                <w:szCs w:val="28"/>
                <w:lang w:val="en-US"/>
              </w:rPr>
              <w:object w:dxaOrig="1380" w:dyaOrig="620">
                <v:shape id="_x0000_i1652" type="#_x0000_t75" style="width:82.65pt;height:37.35pt" o:ole="">
                  <v:imagedata r:id="rId1247" o:title=""/>
                </v:shape>
                <o:OLEObject Type="Embed" ProgID="Equation.3" ShapeID="_x0000_i1652" DrawAspect="Content" ObjectID="_1552071462" r:id="rId1248"/>
              </w:object>
            </w:r>
            <w:r w:rsidRPr="000E3B9F">
              <w:rPr>
                <w:rFonts w:ascii="Times New Roman" w:eastAsia="Times New Roman" w:hAnsi="Times New Roman" w:cs="Times New Roman"/>
                <w:bCs/>
                <w:sz w:val="28"/>
                <w:szCs w:val="28"/>
                <w:lang w:val="en-US"/>
              </w:rPr>
              <w:t xml:space="preserve">     </w:t>
            </w:r>
          </w:p>
        </w:tc>
      </w:tr>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x 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- 2 y = 2 x </w:t>
            </w:r>
            <w:r w:rsidRPr="000E3B9F">
              <w:rPr>
                <w:rFonts w:ascii="Times New Roman" w:eastAsia="Times New Roman" w:hAnsi="Times New Roman" w:cs="Times New Roman"/>
                <w:bCs/>
                <w:i/>
                <w:sz w:val="28"/>
                <w:szCs w:val="28"/>
                <w:vertAlign w:val="superscript"/>
                <w:lang w:val="en-US"/>
              </w:rPr>
              <w:t>4</w:t>
            </w:r>
            <w:r w:rsidRPr="000E3B9F">
              <w:rPr>
                <w:rFonts w:ascii="Times New Roman" w:eastAsia="Times New Roman" w:hAnsi="Times New Roman" w:cs="Times New Roman"/>
                <w:bCs/>
                <w:sz w:val="28"/>
                <w:szCs w:val="28"/>
                <w:lang w:val="en-US"/>
              </w:rPr>
              <w:t>;</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+ 2 x y = 2 x</w:t>
            </w:r>
            <w:r w:rsidRPr="000E3B9F">
              <w:rPr>
                <w:rFonts w:ascii="Times New Roman" w:eastAsia="Times New Roman" w:hAnsi="Times New Roman" w:cs="Times New Roman"/>
                <w:bCs/>
                <w:sz w:val="28"/>
                <w:szCs w:val="28"/>
              </w:rPr>
              <w:t>;</w:t>
            </w:r>
          </w:p>
        </w:tc>
      </w:tr>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+ 2 x y = </w:t>
            </w:r>
            <w:r w:rsidRPr="000E3B9F">
              <w:rPr>
                <w:rFonts w:ascii="Times New Roman" w:eastAsia="Times New Roman" w:hAnsi="Times New Roman" w:cs="Times New Roman"/>
                <w:bCs/>
                <w:i/>
                <w:sz w:val="28"/>
                <w:szCs w:val="28"/>
                <w:lang w:val="en-US"/>
              </w:rPr>
              <w:object w:dxaOrig="499" w:dyaOrig="400">
                <v:shape id="_x0000_i1653" type="#_x0000_t75" style="width:28.65pt;height:22.65pt" o:ole="">
                  <v:imagedata r:id="rId1249" o:title=""/>
                </v:shape>
                <o:OLEObject Type="Embed" ProgID="Equation.3" ShapeID="_x0000_i1653" DrawAspect="Content" ObjectID="_1552071463" r:id="rId1250"/>
              </w:object>
            </w:r>
            <w:r w:rsidRPr="000E3B9F">
              <w:rPr>
                <w:rFonts w:ascii="Times New Roman" w:eastAsia="Times New Roman" w:hAnsi="Times New Roman" w:cs="Times New Roman"/>
                <w:bCs/>
                <w:i/>
                <w:sz w:val="28"/>
                <w:szCs w:val="28"/>
                <w:lang w:val="en-US"/>
              </w:rPr>
              <w:t>;</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 xml:space="preserve">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y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3</w:t>
            </w:r>
            <w:r w:rsidRPr="000E3B9F">
              <w:rPr>
                <w:rFonts w:ascii="Times New Roman" w:eastAsia="Times New Roman" w:hAnsi="Times New Roman" w:cs="Times New Roman"/>
                <w:bCs/>
                <w:i/>
                <w:sz w:val="28"/>
                <w:szCs w:val="28"/>
                <w:lang w:val="en-US"/>
              </w:rPr>
              <w:t xml:space="preserve"> x</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0</w:t>
            </w:r>
            <w:r w:rsidRPr="000E3B9F">
              <w:rPr>
                <w:rFonts w:ascii="Times New Roman" w:eastAsia="Times New Roman" w:hAnsi="Times New Roman" w:cs="Times New Roman"/>
                <w:bCs/>
                <w:sz w:val="28"/>
                <w:szCs w:val="28"/>
              </w:rPr>
              <w:t>;</w:t>
            </w:r>
          </w:p>
        </w:tc>
      </w:tr>
      <w:tr w:rsidR="000E3B9F" w:rsidRPr="000E3B9F" w:rsidTr="000E3B9F">
        <w:tc>
          <w:tcPr>
            <w:tcW w:w="510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rPr>
              <w:t>г</w:t>
            </w:r>
            <w:r w:rsidRPr="000E3B9F">
              <w:rPr>
                <w:rFonts w:ascii="Times New Roman" w:eastAsia="Times New Roman" w:hAnsi="Times New Roman" w:cs="Times New Roman"/>
                <w:bCs/>
                <w:sz w:val="28"/>
                <w:szCs w:val="28"/>
                <w:lang w:val="en-US"/>
              </w:rPr>
              <w:t xml:space="preserve">) </w:t>
            </w:r>
            <w:r w:rsidRPr="000E3B9F">
              <w:rPr>
                <w:rFonts w:ascii="Times New Roman" w:eastAsia="Times New Roman" w:hAnsi="Times New Roman" w:cs="Times New Roman"/>
                <w:bCs/>
                <w:i/>
                <w:sz w:val="28"/>
                <w:szCs w:val="28"/>
                <w:lang w:val="en-US"/>
              </w:rPr>
              <w:t xml:space="preserve">y </w:t>
            </w:r>
            <w:r w:rsidRPr="000E3B9F">
              <w:rPr>
                <w:rFonts w:ascii="Times New Roman" w:eastAsia="Times New Roman" w:hAnsi="Times New Roman" w:cs="Times New Roman"/>
                <w:bCs/>
                <w:i/>
                <w:sz w:val="28"/>
                <w:szCs w:val="28"/>
                <w:lang w:val="en-US"/>
              </w:rPr>
              <w:sym w:font="Symbol" w:char="F0A2"/>
            </w:r>
            <w:r w:rsidRPr="000E3B9F">
              <w:rPr>
                <w:rFonts w:ascii="Times New Roman" w:eastAsia="Times New Roman" w:hAnsi="Times New Roman" w:cs="Times New Roman"/>
                <w:bCs/>
                <w:i/>
                <w:sz w:val="28"/>
                <w:szCs w:val="28"/>
                <w:lang w:val="en-US"/>
              </w:rPr>
              <w:t xml:space="preserve"> – y tg x = sin x</w:t>
            </w:r>
            <w:r w:rsidRPr="000E3B9F">
              <w:rPr>
                <w:rFonts w:ascii="Times New Roman" w:eastAsia="Times New Roman" w:hAnsi="Times New Roman" w:cs="Times New Roman"/>
                <w:bCs/>
                <w:sz w:val="28"/>
                <w:szCs w:val="28"/>
                <w:lang w:val="en-US"/>
              </w:rPr>
              <w:t xml:space="preserve">;    </w:t>
            </w:r>
          </w:p>
        </w:tc>
        <w:tc>
          <w:tcPr>
            <w:tcW w:w="4500"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sz w:val="28"/>
                <w:szCs w:val="28"/>
              </w:rPr>
              <w:object w:dxaOrig="1920" w:dyaOrig="680">
                <v:shape id="_x0000_i1654" type="#_x0000_t75" style="width:109.35pt;height:40pt" o:ole="">
                  <v:imagedata r:id="rId1251" o:title=""/>
                </v:shape>
                <o:OLEObject Type="Embed" ProgID="Equation.3" ShapeID="_x0000_i1654" DrawAspect="Content" ObjectID="_1552071464" r:id="rId1252"/>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19.11. Скорость распада радия пропорциональна его имеющемуся количеству </w:t>
      </w:r>
      <w:r w:rsidRPr="000E3B9F">
        <w:rPr>
          <w:rFonts w:ascii="Times New Roman" w:eastAsia="Times New Roman" w:hAnsi="Times New Roman" w:cs="Times New Roman"/>
          <w:bCs/>
          <w:sz w:val="28"/>
          <w:szCs w:val="28"/>
          <w:lang w:val="en-US"/>
        </w:rPr>
        <w:t>R</w:t>
      </w:r>
      <w:r w:rsidRPr="000E3B9F">
        <w:rPr>
          <w:rFonts w:ascii="Times New Roman" w:eastAsia="Times New Roman" w:hAnsi="Times New Roman" w:cs="Times New Roman"/>
          <w:bCs/>
          <w:sz w:val="28"/>
          <w:szCs w:val="28"/>
        </w:rPr>
        <w:t>. Найдите закон распада радия, если известно, что через 1600 лет останется пол</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вина первоначального количества. Какой процент радия окажется распавшимся ч</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рез 100 лет?</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19.12. Скорость падающего тела в момент времени </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sz w:val="28"/>
          <w:szCs w:val="28"/>
        </w:rPr>
        <w:t xml:space="preserve">  равна  </w:t>
      </w:r>
      <w:r w:rsidRPr="000E3B9F">
        <w:rPr>
          <w:rFonts w:ascii="Times New Roman" w:eastAsia="Times New Roman" w:hAnsi="Times New Roman" w:cs="Times New Roman"/>
          <w:bCs/>
          <w:i/>
          <w:sz w:val="28"/>
          <w:szCs w:val="28"/>
          <w:lang w:val="en-US"/>
        </w:rPr>
        <w:t>v</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g</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rPr>
        <w:t xml:space="preserve"> = </w:t>
      </w:r>
      <w:smartTag w:uri="urn:schemas-microsoft-com:office:smarttags" w:element="metricconverter">
        <w:smartTagPr>
          <w:attr w:name="ProductID" w:val="9,8 м"/>
        </w:smartTagPr>
        <w:r w:rsidRPr="000E3B9F">
          <w:rPr>
            <w:rFonts w:ascii="Times New Roman" w:eastAsia="Times New Roman" w:hAnsi="Times New Roman" w:cs="Times New Roman"/>
            <w:bCs/>
            <w:sz w:val="28"/>
            <w:szCs w:val="28"/>
          </w:rPr>
          <w:t>9,8 м</w:t>
        </w:r>
      </w:smartTag>
      <w:r w:rsidRPr="000E3B9F">
        <w:rPr>
          <w:rFonts w:ascii="Times New Roman" w:eastAsia="Times New Roman" w:hAnsi="Times New Roman" w:cs="Times New Roman"/>
          <w:bCs/>
          <w:sz w:val="28"/>
          <w:szCs w:val="28"/>
        </w:rPr>
        <w:t xml:space="preserve"> / с</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На каком расстоянии от земли находится тело в момент времени </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sz w:val="28"/>
          <w:szCs w:val="28"/>
        </w:rPr>
        <w:t xml:space="preserve">, если оно начало падать с высоты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vertAlign w:val="subscript"/>
        </w:rPr>
        <w:t>0</w:t>
      </w:r>
      <w:r w:rsidRPr="000E3B9F">
        <w:rPr>
          <w:rFonts w:ascii="Times New Roman" w:eastAsia="Times New Roman" w:hAnsi="Times New Roman" w:cs="Times New Roman"/>
          <w:bCs/>
          <w:sz w:val="28"/>
          <w:szCs w:val="28"/>
        </w:rPr>
        <w:t>?</w:t>
      </w:r>
    </w:p>
    <w:p w:rsidR="000E3B9F" w:rsidRPr="000E3B9F" w:rsidRDefault="000E3B9F" w:rsidP="005E12CC">
      <w:pPr>
        <w:widowControl w:val="0"/>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19.13. Известно, что скорость размножения некоторых бактерий пропорци</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нальна количеству бактерий, имеющихся в рассматриваемый момент времени </w:t>
      </w:r>
      <w:r w:rsidRPr="000E3B9F">
        <w:rPr>
          <w:rFonts w:ascii="Times New Roman" w:eastAsia="Times New Roman" w:hAnsi="Times New Roman" w:cs="Times New Roman"/>
          <w:bCs/>
          <w:sz w:val="28"/>
          <w:szCs w:val="28"/>
          <w:lang w:val="en-US"/>
        </w:rPr>
        <w:t>t</w:t>
      </w:r>
      <w:r w:rsidRPr="000E3B9F">
        <w:rPr>
          <w:rFonts w:ascii="Times New Roman" w:eastAsia="Times New Roman" w:hAnsi="Times New Roman" w:cs="Times New Roman"/>
          <w:bCs/>
          <w:sz w:val="28"/>
          <w:szCs w:val="28"/>
        </w:rPr>
        <w:t xml:space="preserve">. Найдите зависимость количества бактерий от времени, если в течение 5 часов их количество утроилось. </w:t>
      </w:r>
    </w:p>
    <w:tbl>
      <w:tblPr>
        <w:tblStyle w:val="a4"/>
        <w:tblW w:w="0" w:type="auto"/>
        <w:tblLook w:val="01E0"/>
      </w:tblPr>
      <w:tblGrid>
        <w:gridCol w:w="5643"/>
        <w:gridCol w:w="4494"/>
      </w:tblGrid>
      <w:tr w:rsidR="000E3B9F" w:rsidRPr="000E3B9F" w:rsidTr="000E3B9F">
        <w:tc>
          <w:tcPr>
            <w:tcW w:w="5643" w:type="dxa"/>
            <w:tcBorders>
              <w:top w:val="nil"/>
              <w:left w:val="nil"/>
              <w:bottom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19.14. Найдите кривую, проходящую через точку А (1; 0) и такую, что отрезок, о</w:t>
            </w:r>
            <w:r w:rsidRPr="000E3B9F">
              <w:rPr>
                <w:rFonts w:ascii="Times New Roman" w:eastAsia="Times New Roman" w:hAnsi="Times New Roman" w:cs="Times New Roman"/>
                <w:bCs/>
                <w:sz w:val="28"/>
                <w:szCs w:val="28"/>
              </w:rPr>
              <w:t>т</w:t>
            </w:r>
            <w:r w:rsidRPr="000E3B9F">
              <w:rPr>
                <w:rFonts w:ascii="Times New Roman" w:eastAsia="Times New Roman" w:hAnsi="Times New Roman" w:cs="Times New Roman"/>
                <w:bCs/>
                <w:sz w:val="28"/>
                <w:szCs w:val="28"/>
              </w:rPr>
              <w:t xml:space="preserve">секаемый касательной на оси ординат, равен  абсциссе точки касания. </w:t>
            </w:r>
          </w:p>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p>
        </w:tc>
        <w:tc>
          <w:tcPr>
            <w:tcW w:w="4494" w:type="dxa"/>
            <w:tcBorders>
              <w:top w:val="nil"/>
              <w:left w:val="nil"/>
              <w:bottom w:val="nil"/>
              <w:right w:val="nil"/>
            </w:tcBorders>
          </w:tcPr>
          <w:p w:rsidR="000E3B9F" w:rsidRPr="000E3B9F" w:rsidRDefault="008F04B2"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916" style="position:absolute;left:0;text-align:left;margin-left:9.3pt;margin-top:-.65pt;width:213.55pt;height:142.8pt;z-index:251695104;mso-position-horizontal-relative:text;mso-position-vertical-relative:text" coordorigin="6815,12004" coordsize="4271,2856">
                  <v:shape id="_x0000_s47917" type="#_x0000_t202" style="position:absolute;left:6832;top:14305;width:419;height:485" stroked="f">
                    <v:textbox style="mso-next-textbox:#_x0000_s47917">
                      <w:txbxContent>
                        <w:p w:rsidR="009B4D2F" w:rsidRDefault="009B4D2F" w:rsidP="000E3B9F">
                          <w:r>
                            <w:t>О</w:t>
                          </w:r>
                        </w:p>
                      </w:txbxContent>
                    </v:textbox>
                  </v:shape>
                  <v:shape id="_x0000_s47918" type="#_x0000_t202" style="position:absolute;left:10667;top:14339;width:419;height:485" stroked="f">
                    <v:textbox style="mso-next-textbox:#_x0000_s47918">
                      <w:txbxContent>
                        <w:p w:rsidR="009B4D2F" w:rsidRDefault="009B4D2F" w:rsidP="000E3B9F">
                          <w:r>
                            <w:t>х</w:t>
                          </w:r>
                        </w:p>
                      </w:txbxContent>
                    </v:textbox>
                  </v:shape>
                  <v:shape id="_x0000_s47919" type="#_x0000_t202" style="position:absolute;left:8428;top:13093;width:469;height:485" stroked="f">
                    <v:textbox style="mso-next-textbox:#_x0000_s47919">
                      <w:txbxContent>
                        <w:p w:rsidR="009B4D2F" w:rsidRDefault="009B4D2F" w:rsidP="000E3B9F">
                          <w:r>
                            <w:t>М</w:t>
                          </w:r>
                        </w:p>
                      </w:txbxContent>
                    </v:textbox>
                  </v:shape>
                  <v:shape id="_x0000_s47920" type="#_x0000_t202" style="position:absolute;left:9735;top:13907;width:419;height:485" stroked="f">
                    <v:textbox style="mso-next-textbox:#_x0000_s47920">
                      <w:txbxContent>
                        <w:p w:rsidR="009B4D2F" w:rsidRDefault="009B4D2F" w:rsidP="000E3B9F">
                          <w:r>
                            <w:t>С</w:t>
                          </w:r>
                        </w:p>
                      </w:txbxContent>
                    </v:textbox>
                  </v:shape>
                  <v:shape id="_x0000_s47921" type="#_x0000_t202" style="position:absolute;left:7151;top:12227;width:419;height:485" stroked="f">
                    <v:textbox style="mso-next-textbox:#_x0000_s47921">
                      <w:txbxContent>
                        <w:p w:rsidR="009B4D2F" w:rsidRDefault="009B4D2F" w:rsidP="000E3B9F">
                          <w:r>
                            <w:t>А</w:t>
                          </w:r>
                        </w:p>
                      </w:txbxContent>
                    </v:textbox>
                  </v:shape>
                  <v:shape id="_x0000_s47922" type="#_x0000_t202" style="position:absolute;left:6827;top:12004;width:419;height:485" stroked="f">
                    <v:textbox style="mso-next-textbox:#_x0000_s47922">
                      <w:txbxContent>
                        <w:p w:rsidR="009B4D2F" w:rsidRDefault="009B4D2F" w:rsidP="000E3B9F">
                          <w:r>
                            <w:t>у</w:t>
                          </w:r>
                        </w:p>
                      </w:txbxContent>
                    </v:textbox>
                  </v:shape>
                  <v:line id="_x0000_s47923" style="position:absolute;flip:y" from="7241,12077" to="7241,14723">
                    <v:stroke endarrow="block"/>
                  </v:line>
                  <v:line id="_x0000_s47924" style="position:absolute" from="6815,14347" to="10900,14347">
                    <v:stroke endarrow="block"/>
                  </v:line>
                  <v:shape id="_x0000_s47925" type="#_x0000_t19" style="position:absolute;left:7681;top:13357;width:1373;height:686;rotation:8447571fd;flip:y"/>
                  <v:line id="_x0000_s47926" style="position:absolute" from="7216,12609" to="9778,14350"/>
                  <v:line id="_x0000_s47927" style="position:absolute" from="8523,13529" to="8523,14333">
                    <v:stroke dashstyle="dash"/>
                  </v:line>
                  <v:shape id="_x0000_s47928" type="#_x0000_t202" style="position:absolute;left:8311;top:14375;width:419;height:485" stroked="f">
                    <v:textbox style="mso-next-textbox:#_x0000_s47928">
                      <w:txbxContent>
                        <w:p w:rsidR="009B4D2F" w:rsidRDefault="009B4D2F" w:rsidP="000E3B9F">
                          <w:r>
                            <w:t>В</w:t>
                          </w:r>
                        </w:p>
                      </w:txbxContent>
                    </v:textbox>
                  </v:shape>
                </v:group>
              </w:pi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20. «</w:t>
      </w:r>
      <w:r w:rsidR="00A8101E">
        <w:rPr>
          <w:rFonts w:ascii="Times New Roman" w:eastAsia="Times New Roman" w:hAnsi="Times New Roman" w:cs="Times New Roman"/>
          <w:b/>
          <w:bCs/>
          <w:sz w:val="28"/>
          <w:szCs w:val="28"/>
        </w:rPr>
        <w:t>Д</w:t>
      </w:r>
      <w:r w:rsidR="00A8101E" w:rsidRPr="000E3B9F">
        <w:rPr>
          <w:rFonts w:ascii="Times New Roman" w:eastAsia="Times New Roman" w:hAnsi="Times New Roman" w:cs="Times New Roman"/>
          <w:b/>
          <w:bCs/>
          <w:sz w:val="28"/>
          <w:szCs w:val="28"/>
        </w:rPr>
        <w:t>ифференциальные уравнения высших порядков»</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sz w:val="28"/>
          <w:szCs w:val="28"/>
        </w:rPr>
        <w:t xml:space="preserve"> Найдите решение уравнения  </w:t>
      </w:r>
      <w:r w:rsidRPr="000E3B9F">
        <w:rPr>
          <w:rFonts w:ascii="Times New Roman" w:eastAsia="Times New Roman" w:hAnsi="Times New Roman" w:cs="Times New Roman"/>
          <w:bCs/>
          <w:i/>
          <w:sz w:val="28"/>
          <w:szCs w:val="28"/>
        </w:rPr>
        <w:t>у ″ = 4х.</w:t>
      </w:r>
    </w:p>
    <w:p w:rsidR="000E3B9F" w:rsidRPr="000E3B9F" w:rsidRDefault="000E3B9F" w:rsidP="00044DEB">
      <w:pPr>
        <w:numPr>
          <w:ilvl w:val="0"/>
          <w:numId w:val="5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Данное уравнение можно решить двукратным интегрированием.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Интегрируя первый раз,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100" w:dyaOrig="440">
          <v:shape id="_x0000_i1655" type="#_x0000_t75" style="width:184.65pt;height:25.35pt" o:ole="">
            <v:imagedata r:id="rId1253" o:title=""/>
          </v:shape>
          <o:OLEObject Type="Embed" ProgID="Equation.3" ShapeID="_x0000_i1655" DrawAspect="Content" ObjectID="_1552071465" r:id="rId1254"/>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Проинтегрировав еще раз,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400" w:dyaOrig="620">
          <v:shape id="_x0000_i1656" type="#_x0000_t75" style="width:332.65pt;height:37.35pt" o:ole="">
            <v:imagedata r:id="rId1255" o:title=""/>
          </v:shape>
          <o:OLEObject Type="Embed" ProgID="Equation.3" ShapeID="_x0000_i1656" DrawAspect="Content" ObjectID="_1552071466" r:id="rId125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Полученный результат проверим дифференцированием: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760" w:dyaOrig="620">
          <v:shape id="_x0000_i1657" type="#_x0000_t75" style="width:162pt;height:36pt" o:ole="">
            <v:imagedata r:id="rId1257" o:title=""/>
          </v:shape>
          <o:OLEObject Type="Embed" ProgID="Equation.3" ShapeID="_x0000_i1657" DrawAspect="Content" ObjectID="_1552071467" r:id="rId1258"/>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у ″ = 4х. </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i/>
          <w:sz w:val="28"/>
          <w:szCs w:val="28"/>
        </w:rPr>
        <w:t>Алгоритм решения линейных однородных дифференциальных уравнений втор</w:t>
      </w:r>
      <w:r w:rsidRPr="000E3B9F">
        <w:rPr>
          <w:rFonts w:ascii="Times New Roman" w:eastAsia="Times New Roman" w:hAnsi="Times New Roman" w:cs="Times New Roman"/>
          <w:bCs/>
          <w:i/>
          <w:sz w:val="28"/>
          <w:szCs w:val="28"/>
        </w:rPr>
        <w:t>о</w:t>
      </w:r>
      <w:r w:rsidRPr="000E3B9F">
        <w:rPr>
          <w:rFonts w:ascii="Times New Roman" w:eastAsia="Times New Roman" w:hAnsi="Times New Roman" w:cs="Times New Roman"/>
          <w:bCs/>
          <w:i/>
          <w:sz w:val="28"/>
          <w:szCs w:val="28"/>
        </w:rPr>
        <w:t>го порядка с постоянными коэффициентами.</w:t>
      </w:r>
    </w:p>
    <w:tbl>
      <w:tblPr>
        <w:tblStyle w:val="a4"/>
        <w:tblW w:w="0" w:type="auto"/>
        <w:tblLayout w:type="fixed"/>
        <w:tblLook w:val="01E0"/>
      </w:tblPr>
      <w:tblGrid>
        <w:gridCol w:w="2988"/>
        <w:gridCol w:w="2477"/>
        <w:gridCol w:w="2477"/>
        <w:gridCol w:w="2478"/>
      </w:tblGrid>
      <w:tr w:rsidR="000E3B9F" w:rsidRPr="000E3B9F" w:rsidTr="000E3B9F">
        <w:tc>
          <w:tcPr>
            <w:tcW w:w="298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Дифференциал</w:t>
            </w:r>
            <w:r w:rsidRPr="000E3B9F">
              <w:rPr>
                <w:rFonts w:ascii="Times New Roman" w:eastAsia="Times New Roman" w:hAnsi="Times New Roman" w:cs="Times New Roman"/>
                <w:bCs/>
                <w:sz w:val="28"/>
                <w:szCs w:val="28"/>
              </w:rPr>
              <w:t>ь</w:t>
            </w:r>
            <w:r w:rsidRPr="000E3B9F">
              <w:rPr>
                <w:rFonts w:ascii="Times New Roman" w:eastAsia="Times New Roman" w:hAnsi="Times New Roman" w:cs="Times New Roman"/>
                <w:bCs/>
                <w:sz w:val="28"/>
                <w:szCs w:val="28"/>
              </w:rPr>
              <w:t>ное уравнение</w:t>
            </w:r>
          </w:p>
        </w:tc>
        <w:tc>
          <w:tcPr>
            <w:tcW w:w="7432" w:type="dxa"/>
            <w:gridSpan w:val="3"/>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40" w:dyaOrig="320">
                <v:shape id="_x0000_i1658" type="#_x0000_t75" style="width:116pt;height:19.35pt" o:ole="">
                  <v:imagedata r:id="rId1259" o:title=""/>
                </v:shape>
                <o:OLEObject Type="Embed" ProgID="Equation.3" ShapeID="_x0000_i1658" DrawAspect="Content" ObjectID="_1552071468" r:id="rId1260"/>
              </w:object>
            </w:r>
          </w:p>
        </w:tc>
      </w:tr>
      <w:tr w:rsidR="000E3B9F" w:rsidRPr="000E3B9F" w:rsidTr="000E3B9F">
        <w:tc>
          <w:tcPr>
            <w:tcW w:w="298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Характеристич</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ское уравнение</w:t>
            </w:r>
          </w:p>
        </w:tc>
        <w:tc>
          <w:tcPr>
            <w:tcW w:w="7432" w:type="dxa"/>
            <w:gridSpan w:val="3"/>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520" w:dyaOrig="360">
                <v:shape id="_x0000_i1659" type="#_x0000_t75" style="width:96pt;height:22.65pt" o:ole="">
                  <v:imagedata r:id="rId1261" o:title=""/>
                </v:shape>
                <o:OLEObject Type="Embed" ProgID="Equation.3" ShapeID="_x0000_i1659" DrawAspect="Content" ObjectID="_1552071469" r:id="rId1262"/>
              </w:object>
            </w:r>
          </w:p>
        </w:tc>
      </w:tr>
      <w:tr w:rsidR="000E3B9F" w:rsidRPr="000E3B9F" w:rsidTr="000E3B9F">
        <w:tc>
          <w:tcPr>
            <w:tcW w:w="298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Дискриминант</w:t>
            </w:r>
          </w:p>
        </w:tc>
        <w:tc>
          <w:tcPr>
            <w:tcW w:w="2477"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object w:dxaOrig="620" w:dyaOrig="279">
                <v:shape id="_x0000_i1660" type="#_x0000_t75" style="width:40pt;height:18pt" o:ole="">
                  <v:imagedata r:id="rId1263" o:title=""/>
                </v:shape>
                <o:OLEObject Type="Embed" ProgID="Equation.3" ShapeID="_x0000_i1660" DrawAspect="Content" ObjectID="_1552071470" r:id="rId1264"/>
              </w:object>
            </w:r>
          </w:p>
        </w:tc>
        <w:tc>
          <w:tcPr>
            <w:tcW w:w="2477"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620" w:dyaOrig="279">
                <v:shape id="_x0000_i1661" type="#_x0000_t75" style="width:40pt;height:18pt" o:ole="">
                  <v:imagedata r:id="rId1265" o:title=""/>
                </v:shape>
                <o:OLEObject Type="Embed" ProgID="Equation.3" ShapeID="_x0000_i1661" DrawAspect="Content" ObjectID="_1552071471" r:id="rId1266"/>
              </w:object>
            </w:r>
          </w:p>
        </w:tc>
        <w:tc>
          <w:tcPr>
            <w:tcW w:w="2478"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object w:dxaOrig="620" w:dyaOrig="279">
                <v:shape id="_x0000_i1662" type="#_x0000_t75" style="width:40pt;height:18pt" o:ole="">
                  <v:imagedata r:id="rId1267" o:title=""/>
                </v:shape>
                <o:OLEObject Type="Embed" ProgID="Equation.3" ShapeID="_x0000_i1662" DrawAspect="Content" ObjectID="_1552071472" r:id="rId1268"/>
              </w:object>
            </w:r>
          </w:p>
        </w:tc>
      </w:tr>
      <w:tr w:rsidR="000E3B9F" w:rsidRPr="000E3B9F" w:rsidTr="000E3B9F">
        <w:tc>
          <w:tcPr>
            <w:tcW w:w="298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Корни характер</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стического уравнения</w:t>
            </w:r>
          </w:p>
        </w:tc>
        <w:tc>
          <w:tcPr>
            <w:tcW w:w="2477"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i/>
                <w:sz w:val="28"/>
                <w:szCs w:val="28"/>
                <w:vertAlign w:val="subscript"/>
                <w:lang w:val="en-US"/>
              </w:rPr>
            </w:pP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lang w:val="en-US"/>
              </w:rPr>
              <w:t xml:space="preserve">1 </w:t>
            </w:r>
            <w:r w:rsidRPr="000E3B9F">
              <w:rPr>
                <w:rFonts w:ascii="Times New Roman" w:eastAsia="Times New Roman" w:hAnsi="Times New Roman" w:cs="Times New Roman"/>
                <w:bCs/>
                <w:i/>
                <w:sz w:val="28"/>
                <w:szCs w:val="28"/>
                <w:lang w:val="en-US"/>
              </w:rPr>
              <w:t>≠ k</w:t>
            </w:r>
            <w:r w:rsidRPr="000E3B9F">
              <w:rPr>
                <w:rFonts w:ascii="Times New Roman" w:eastAsia="Times New Roman" w:hAnsi="Times New Roman" w:cs="Times New Roman"/>
                <w:bCs/>
                <w:i/>
                <w:sz w:val="28"/>
                <w:szCs w:val="28"/>
                <w:vertAlign w:val="subscript"/>
                <w:lang w:val="en-US"/>
              </w:rPr>
              <w:t>2</w:t>
            </w:r>
          </w:p>
        </w:tc>
        <w:tc>
          <w:tcPr>
            <w:tcW w:w="2477"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lang w:val="en-US"/>
              </w:rPr>
              <w:t xml:space="preserve">1 </w:t>
            </w:r>
            <w:r w:rsidRPr="000E3B9F">
              <w:rPr>
                <w:rFonts w:ascii="Times New Roman" w:eastAsia="Times New Roman" w:hAnsi="Times New Roman" w:cs="Times New Roman"/>
                <w:bCs/>
                <w:i/>
                <w:sz w:val="28"/>
                <w:szCs w:val="28"/>
                <w:lang w:val="en-US"/>
              </w:rPr>
              <w:t>= k</w:t>
            </w:r>
            <w:r w:rsidRPr="000E3B9F">
              <w:rPr>
                <w:rFonts w:ascii="Times New Roman" w:eastAsia="Times New Roman" w:hAnsi="Times New Roman" w:cs="Times New Roman"/>
                <w:bCs/>
                <w:i/>
                <w:sz w:val="28"/>
                <w:szCs w:val="28"/>
                <w:vertAlign w:val="subscript"/>
                <w:lang w:val="en-US"/>
              </w:rPr>
              <w:t>2</w:t>
            </w:r>
          </w:p>
        </w:tc>
        <w:tc>
          <w:tcPr>
            <w:tcW w:w="2478"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i/>
                <w:sz w:val="28"/>
                <w:szCs w:val="28"/>
                <w:lang w:val="en-US"/>
              </w:rPr>
            </w:pP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lang w:val="en-US"/>
              </w:rPr>
              <w:t xml:space="preserve">1 </w:t>
            </w:r>
            <w:r w:rsidRPr="000E3B9F">
              <w:rPr>
                <w:rFonts w:ascii="Times New Roman" w:eastAsia="Times New Roman" w:hAnsi="Times New Roman" w:cs="Times New Roman"/>
                <w:bCs/>
                <w:i/>
                <w:sz w:val="28"/>
                <w:szCs w:val="28"/>
                <w:lang w:val="en-US"/>
              </w:rPr>
              <w:t>= a + bi</w:t>
            </w:r>
          </w:p>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lang w:val="en-US"/>
              </w:rPr>
              <w:t>2</w:t>
            </w:r>
            <w:r w:rsidRPr="000E3B9F">
              <w:rPr>
                <w:rFonts w:ascii="Times New Roman" w:eastAsia="Times New Roman" w:hAnsi="Times New Roman" w:cs="Times New Roman"/>
                <w:bCs/>
                <w:i/>
                <w:sz w:val="28"/>
                <w:szCs w:val="28"/>
                <w:lang w:val="en-US"/>
              </w:rPr>
              <w:t xml:space="preserve"> = a – bi</w:t>
            </w:r>
          </w:p>
        </w:tc>
      </w:tr>
      <w:tr w:rsidR="000E3B9F" w:rsidRPr="000E3B9F" w:rsidTr="000E3B9F">
        <w:tc>
          <w:tcPr>
            <w:tcW w:w="2988"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Множества реш</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ний</w:t>
            </w:r>
          </w:p>
        </w:tc>
        <w:tc>
          <w:tcPr>
            <w:tcW w:w="2477"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900" w:dyaOrig="380">
                <v:shape id="_x0000_i1663" type="#_x0000_t75" style="width:108pt;height:22.65pt" o:ole="">
                  <v:imagedata r:id="rId1269" o:title=""/>
                </v:shape>
                <o:OLEObject Type="Embed" ProgID="Equation.3" ShapeID="_x0000_i1663" DrawAspect="Content" ObjectID="_1552071473" r:id="rId1270"/>
              </w:object>
            </w:r>
          </w:p>
        </w:tc>
        <w:tc>
          <w:tcPr>
            <w:tcW w:w="2477"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20" w:dyaOrig="380">
                <v:shape id="_x0000_i1664" type="#_x0000_t75" style="width:114pt;height:22pt" o:ole="">
                  <v:imagedata r:id="rId1271" o:title=""/>
                </v:shape>
                <o:OLEObject Type="Embed" ProgID="Equation.3" ShapeID="_x0000_i1664" DrawAspect="Content" ObjectID="_1552071474" r:id="rId1272"/>
              </w:object>
            </w:r>
          </w:p>
        </w:tc>
        <w:tc>
          <w:tcPr>
            <w:tcW w:w="2478" w:type="dxa"/>
            <w:vAlign w:val="center"/>
          </w:tcPr>
          <w:p w:rsidR="000E3B9F" w:rsidRPr="000E3B9F" w:rsidRDefault="000E3B9F" w:rsidP="005E12CC">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900" w:dyaOrig="760">
                <v:shape id="_x0000_i1665" type="#_x0000_t75" style="width:107.35pt;height:43.35pt" o:ole="">
                  <v:imagedata r:id="rId1273" o:title=""/>
                </v:shape>
                <o:OLEObject Type="Embed" ProgID="Equation.3" ShapeID="_x0000_i1665" DrawAspect="Content" ObjectID="_1552071475" r:id="rId1274"/>
              </w:obje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Cs/>
          <w:sz w:val="28"/>
          <w:szCs w:val="28"/>
        </w:rPr>
        <w:t xml:space="preserve">. Решите уравнение </w:t>
      </w:r>
      <w:r w:rsidRPr="000E3B9F">
        <w:rPr>
          <w:rFonts w:ascii="Times New Roman" w:eastAsia="Times New Roman" w:hAnsi="Times New Roman" w:cs="Times New Roman"/>
          <w:bCs/>
          <w:sz w:val="28"/>
          <w:szCs w:val="28"/>
        </w:rPr>
        <w:object w:dxaOrig="1700" w:dyaOrig="320">
          <v:shape id="_x0000_i1666" type="#_x0000_t75" style="width:101.35pt;height:18.65pt" o:ole="">
            <v:imagedata r:id="rId1275" o:title=""/>
          </v:shape>
          <o:OLEObject Type="Embed" ProgID="Equation.3" ShapeID="_x0000_i1666" DrawAspect="Content" ObjectID="_1552071476" r:id="rId127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Составим характеристическое уравнение </w:t>
      </w:r>
      <w:r w:rsidRPr="000E3B9F">
        <w:rPr>
          <w:rFonts w:ascii="Times New Roman" w:eastAsia="Times New Roman" w:hAnsi="Times New Roman" w:cs="Times New Roman"/>
          <w:bCs/>
          <w:sz w:val="28"/>
          <w:szCs w:val="28"/>
        </w:rPr>
        <w:object w:dxaOrig="1500" w:dyaOrig="380">
          <v:shape id="_x0000_i1667" type="#_x0000_t75" style="width:89.35pt;height:22.65pt" o:ole="">
            <v:imagedata r:id="rId1277" o:title=""/>
          </v:shape>
          <o:OLEObject Type="Embed" ProgID="Equation.3" ShapeID="_x0000_i1667" DrawAspect="Content" ObjectID="_1552071477" r:id="rId1278"/>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Здесь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3800" w:dyaOrig="380">
          <v:shape id="_x0000_i1668" type="#_x0000_t75" style="width:219.35pt;height:22pt" o:ole="">
            <v:imagedata r:id="rId1279" o:title=""/>
          </v:shape>
          <o:OLEObject Type="Embed" ProgID="Equation.3" ShapeID="_x0000_i1668" DrawAspect="Content" ObjectID="_1552071478" r:id="rId1280"/>
        </w:object>
      </w:r>
      <w:r w:rsidRPr="000E3B9F">
        <w:rPr>
          <w:rFonts w:ascii="Times New Roman" w:eastAsia="Times New Roman" w:hAnsi="Times New Roman" w:cs="Times New Roman"/>
          <w:bCs/>
          <w:sz w:val="28"/>
          <w:szCs w:val="28"/>
        </w:rPr>
        <w:t>. Следовательно, характерист</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ческое уравнение имеет два различных действительных корня. Определим их: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rPr>
        <w:t xml:space="preserve">1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4,</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rPr>
        <w:t>2</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Находим частные решения данного дифференциального уравнения: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79" w:dyaOrig="380">
          <v:shape id="_x0000_i1669" type="#_x0000_t75" style="width:136pt;height:25.35pt" o:ole="">
            <v:imagedata r:id="rId1281" o:title=""/>
          </v:shape>
          <o:OLEObject Type="Embed" ProgID="Equation.3" ShapeID="_x0000_i1669" DrawAspect="Content" ObjectID="_1552071479" r:id="rId128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Общее решение данного уравнения имеет вид</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920" w:dyaOrig="380">
          <v:shape id="_x0000_i1670" type="#_x0000_t75" style="width:119.35pt;height:24pt" o:ole="">
            <v:imagedata r:id="rId1283" o:title=""/>
          </v:shape>
          <o:OLEObject Type="Embed" ProgID="Equation.3" ShapeID="_x0000_i1670" DrawAspect="Content" ObjectID="_1552071480" r:id="rId1284"/>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sz w:val="28"/>
          <w:szCs w:val="28"/>
        </w:rPr>
        <w:t xml:space="preserve">. Решите уравнение </w:t>
      </w:r>
      <w:r w:rsidRPr="000E3B9F">
        <w:rPr>
          <w:rFonts w:ascii="Times New Roman" w:eastAsia="Times New Roman" w:hAnsi="Times New Roman" w:cs="Times New Roman"/>
          <w:bCs/>
          <w:sz w:val="28"/>
          <w:szCs w:val="28"/>
        </w:rPr>
        <w:object w:dxaOrig="1820" w:dyaOrig="320">
          <v:shape id="_x0000_i1671" type="#_x0000_t75" style="width:108.65pt;height:18.65pt" o:ole="">
            <v:imagedata r:id="rId1285" o:title=""/>
          </v:shape>
          <o:OLEObject Type="Embed" ProgID="Equation.3" ShapeID="_x0000_i1671" DrawAspect="Content" ObjectID="_1552071481" r:id="rId128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Составим характеристическое уравнение </w:t>
      </w:r>
      <w:r w:rsidRPr="000E3B9F">
        <w:rPr>
          <w:rFonts w:ascii="Times New Roman" w:eastAsia="Times New Roman" w:hAnsi="Times New Roman" w:cs="Times New Roman"/>
          <w:bCs/>
          <w:sz w:val="28"/>
          <w:szCs w:val="28"/>
        </w:rPr>
        <w:object w:dxaOrig="1600" w:dyaOrig="380">
          <v:shape id="_x0000_i1672" type="#_x0000_t75" style="width:95.35pt;height:22.65pt" o:ole="">
            <v:imagedata r:id="rId1287" o:title=""/>
          </v:shape>
          <o:OLEObject Type="Embed" ProgID="Equation.3" ShapeID="_x0000_i1672" DrawAspect="Content" ObjectID="_1552071482" r:id="rId1288"/>
        </w:objec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t xml:space="preserve">Здесь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4099" w:dyaOrig="380">
          <v:shape id="_x0000_i1673" type="#_x0000_t75" style="width:246pt;height:22.65pt" o:ole="">
            <v:imagedata r:id="rId1289" o:title=""/>
          </v:shape>
          <o:OLEObject Type="Embed" ProgID="Equation.3" ShapeID="_x0000_i1673" DrawAspect="Content" ObjectID="_1552071483" r:id="rId1290"/>
        </w:object>
      </w:r>
      <w:r w:rsidRPr="000E3B9F">
        <w:rPr>
          <w:rFonts w:ascii="Times New Roman" w:eastAsia="Times New Roman" w:hAnsi="Times New Roman" w:cs="Times New Roman"/>
          <w:bCs/>
          <w:sz w:val="28"/>
          <w:szCs w:val="28"/>
        </w:rPr>
        <w:t>. Следовательно, корни да</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ного характеристического уравнения </w:t>
      </w: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rPr>
        <w:t xml:space="preserve">1 </w:t>
      </w:r>
      <w:r w:rsidRPr="000E3B9F">
        <w:rPr>
          <w:rFonts w:ascii="Times New Roman" w:eastAsia="Times New Roman" w:hAnsi="Times New Roman" w:cs="Times New Roman"/>
          <w:bCs/>
          <w:i/>
          <w:sz w:val="28"/>
          <w:szCs w:val="28"/>
        </w:rPr>
        <w:t>=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k</w:t>
      </w:r>
      <w:r w:rsidRPr="000E3B9F">
        <w:rPr>
          <w:rFonts w:ascii="Times New Roman" w:eastAsia="Times New Roman" w:hAnsi="Times New Roman" w:cs="Times New Roman"/>
          <w:bCs/>
          <w:i/>
          <w:sz w:val="28"/>
          <w:szCs w:val="28"/>
          <w:vertAlign w:val="subscript"/>
        </w:rPr>
        <w:t>2</w:t>
      </w:r>
      <w:r w:rsidRPr="000E3B9F">
        <w:rPr>
          <w:rFonts w:ascii="Times New Roman" w:eastAsia="Times New Roman" w:hAnsi="Times New Roman" w:cs="Times New Roman"/>
          <w:bCs/>
          <w:i/>
          <w:sz w:val="28"/>
          <w:szCs w:val="28"/>
        </w:rPr>
        <w:t xml:space="preserve"> = 2 – 3</w:t>
      </w:r>
      <w:r w:rsidRPr="000E3B9F">
        <w:rPr>
          <w:rFonts w:ascii="Times New Roman" w:eastAsia="Times New Roman" w:hAnsi="Times New Roman" w:cs="Times New Roman"/>
          <w:bCs/>
          <w:i/>
          <w:sz w:val="28"/>
          <w:szCs w:val="28"/>
          <w:lang w:val="en-US"/>
        </w:rPr>
        <w:t>i</w:t>
      </w:r>
      <w:r w:rsidRPr="000E3B9F">
        <w:rPr>
          <w:rFonts w:ascii="Times New Roman" w:eastAsia="Times New Roman" w:hAnsi="Times New Roman" w:cs="Times New Roman"/>
          <w:bCs/>
          <w:i/>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Тогда общее решение ДУ:  </w:t>
      </w:r>
      <w:r w:rsidR="00475298" w:rsidRPr="005E12CC">
        <w:rPr>
          <w:rFonts w:ascii="Times New Roman" w:eastAsia="Times New Roman" w:hAnsi="Times New Roman" w:cs="Times New Roman"/>
          <w:bCs/>
          <w:position w:val="-10"/>
          <w:sz w:val="28"/>
          <w:szCs w:val="28"/>
        </w:rPr>
        <w:object w:dxaOrig="2820" w:dyaOrig="360">
          <v:shape id="_x0000_i1674" type="#_x0000_t75" style="width:158pt;height:20pt" o:ole="">
            <v:imagedata r:id="rId1291" o:title=""/>
          </v:shape>
          <o:OLEObject Type="Embed" ProgID="Equation.3" ShapeID="_x0000_i1674" DrawAspect="Content" ObjectID="_1552071484" r:id="rId129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20.1. Найдите общие решения уравнений:</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93"/>
        <w:gridCol w:w="4112"/>
      </w:tblGrid>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lang w:val="en-US"/>
              </w:rPr>
              <w:t>1</w:t>
            </w:r>
            <w:r w:rsidRPr="000E3B9F">
              <w:rPr>
                <w:rFonts w:ascii="Times New Roman" w:eastAsia="Times New Roman" w:hAnsi="Times New Roman" w:cs="Times New Roman"/>
                <w:bCs/>
                <w:i/>
                <w:sz w:val="28"/>
                <w:szCs w:val="28"/>
                <w:lang w:val="en-US"/>
              </w:rPr>
              <w:t xml:space="preserve"> – x </w:t>
            </w:r>
            <w:r w:rsidRPr="000E3B9F">
              <w:rPr>
                <w:rFonts w:ascii="Times New Roman" w:eastAsia="Times New Roman" w:hAnsi="Times New Roman" w:cs="Times New Roman"/>
                <w:bCs/>
                <w:i/>
                <w:sz w:val="28"/>
                <w:szCs w:val="28"/>
                <w:vertAlign w:val="superscript"/>
                <w:lang w:val="en-US"/>
              </w:rPr>
              <w:t>2</w:t>
            </w:r>
            <w:r w:rsidRPr="000E3B9F">
              <w:rPr>
                <w:rFonts w:ascii="Times New Roman" w:eastAsia="Times New Roman" w:hAnsi="Times New Roman" w:cs="Times New Roman"/>
                <w:bCs/>
                <w:i/>
                <w:sz w:val="28"/>
                <w:szCs w:val="28"/>
              </w:rPr>
              <w:t>;</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i/>
                <w:sz w:val="28"/>
                <w:szCs w:val="28"/>
              </w:rPr>
              <w:t xml:space="preserve">у ″ = х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i/>
                <w:sz w:val="28"/>
                <w:szCs w:val="28"/>
              </w:rPr>
              <w:t>у ″ = х;</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i/>
                <w:sz w:val="28"/>
                <w:szCs w:val="28"/>
                <w:lang w:val="en-US"/>
              </w:rPr>
              <w:t xml:space="preserve">sin </w:t>
            </w:r>
            <w:r w:rsidRPr="000E3B9F">
              <w:rPr>
                <w:rFonts w:ascii="Times New Roman" w:eastAsia="Times New Roman" w:hAnsi="Times New Roman" w:cs="Times New Roman"/>
                <w:bCs/>
                <w:sz w:val="28"/>
                <w:szCs w:val="28"/>
                <w:lang w:val="en-US"/>
              </w:rPr>
              <w:t>2</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в) </w:t>
            </w:r>
            <w:r w:rsidRPr="000E3B9F">
              <w:rPr>
                <w:rFonts w:ascii="Times New Roman" w:eastAsia="Times New Roman" w:hAnsi="Times New Roman" w:cs="Times New Roman"/>
                <w:bCs/>
                <w:i/>
                <w:sz w:val="28"/>
                <w:szCs w:val="28"/>
              </w:rPr>
              <w:t>у ″ = х</w:t>
            </w:r>
            <w:r w:rsidRPr="000E3B9F">
              <w:rPr>
                <w:rFonts w:ascii="Times New Roman" w:eastAsia="Times New Roman" w:hAnsi="Times New Roman" w:cs="Times New Roman"/>
                <w:bCs/>
                <w:i/>
                <w:sz w:val="28"/>
                <w:szCs w:val="28"/>
                <w:vertAlign w:val="superscript"/>
              </w:rPr>
              <w:t xml:space="preserve"> 3</w:t>
            </w:r>
            <w:r w:rsidRPr="000E3B9F">
              <w:rPr>
                <w:rFonts w:ascii="Times New Roman" w:eastAsia="Times New Roman" w:hAnsi="Times New Roman" w:cs="Times New Roman"/>
                <w:bCs/>
                <w:i/>
                <w:sz w:val="28"/>
                <w:szCs w:val="28"/>
              </w:rPr>
              <w:t>;</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18</w:t>
            </w:r>
            <w:r w:rsidRPr="000E3B9F">
              <w:rPr>
                <w:rFonts w:ascii="Times New Roman" w:eastAsia="Times New Roman" w:hAnsi="Times New Roman" w:cs="Times New Roman"/>
                <w:bCs/>
                <w:i/>
                <w:sz w:val="28"/>
                <w:szCs w:val="28"/>
              </w:rPr>
              <w:t xml:space="preserve"> х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i/>
                <w:sz w:val="28"/>
                <w:szCs w:val="28"/>
              </w:rPr>
              <w:t>;</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i/>
                <w:sz w:val="28"/>
                <w:szCs w:val="28"/>
                <w:lang w:val="en-US"/>
              </w:rPr>
              <w:t>cos x</w:t>
            </w:r>
            <w:r w:rsidRPr="000E3B9F">
              <w:rPr>
                <w:rFonts w:ascii="Times New Roman" w:eastAsia="Times New Roman" w:hAnsi="Times New Roman" w:cs="Times New Roman"/>
                <w:bCs/>
                <w:i/>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20.2. Найдите частное решения уравнения, удовлетворяющее начальным усл</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виям.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а)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  х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х</w:t>
      </w:r>
      <w:r w:rsidRPr="000E3B9F">
        <w:rPr>
          <w:rFonts w:ascii="Times New Roman" w:eastAsia="Times New Roman" w:hAnsi="Times New Roman" w:cs="Times New Roman"/>
          <w:bCs/>
          <w:i/>
          <w:sz w:val="28"/>
          <w:szCs w:val="28"/>
          <w:vertAlign w:val="superscript"/>
        </w:rPr>
        <w:t xml:space="preserve"> 3</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 2 х,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12</w:t>
      </w:r>
      <w:r w:rsidRPr="000E3B9F">
        <w:rPr>
          <w:rFonts w:ascii="Times New Roman" w:eastAsia="Times New Roman" w:hAnsi="Times New Roman" w:cs="Times New Roman"/>
          <w:bCs/>
          <w:sz w:val="28"/>
          <w:szCs w:val="28"/>
        </w:rPr>
        <w:object w:dxaOrig="240" w:dyaOrig="620">
          <v:shape id="_x0000_i1675" type="#_x0000_t75" style="width:12pt;height:31.35pt" o:ole="">
            <v:imagedata r:id="rId1293" o:title=""/>
          </v:shape>
          <o:OLEObject Type="Embed" ProgID="Equation.3" ShapeID="_x0000_i1675" DrawAspect="Content" ObjectID="_1552071485" r:id="rId1294"/>
        </w:objec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2</w:t>
      </w:r>
      <w:r w:rsidRPr="000E3B9F">
        <w:rPr>
          <w:rFonts w:ascii="Times New Roman" w:eastAsia="Times New Roman" w:hAnsi="Times New Roman" w:cs="Times New Roman"/>
          <w:bCs/>
          <w:sz w:val="28"/>
          <w:szCs w:val="28"/>
        </w:rPr>
        <w:object w:dxaOrig="220" w:dyaOrig="620">
          <v:shape id="_x0000_i1676" type="#_x0000_t75" style="width:11.35pt;height:31.35pt" o:ole="">
            <v:imagedata r:id="rId1295" o:title=""/>
          </v:shape>
          <o:OLEObject Type="Embed" ProgID="Equation.3" ShapeID="_x0000_i1676" DrawAspect="Content" ObjectID="_1552071486" r:id="rId129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lang w:val="en-US"/>
        </w:rPr>
        <w:t>sin</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 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г)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 xml:space="preserve">1 – </w:t>
      </w:r>
      <w:r w:rsidRPr="000E3B9F">
        <w:rPr>
          <w:rFonts w:ascii="Times New Roman" w:eastAsia="Times New Roman" w:hAnsi="Times New Roman" w:cs="Times New Roman"/>
          <w:bCs/>
          <w:sz w:val="28"/>
          <w:szCs w:val="28"/>
        </w:rPr>
        <w:object w:dxaOrig="380" w:dyaOrig="660">
          <v:shape id="_x0000_i1677" type="#_x0000_t75" style="width:19.35pt;height:34pt" o:ole="">
            <v:imagedata r:id="rId1297" o:title=""/>
          </v:shape>
          <o:OLEObject Type="Embed" ProgID="Equation.3" ShapeID="_x0000_i1677" DrawAspect="Content" ObjectID="_1552071487" r:id="rId1298"/>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 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20.3. Из семейства интегральных кривых уравнения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  х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sz w:val="28"/>
          <w:szCs w:val="28"/>
        </w:rPr>
        <w:t xml:space="preserve">выделите кривую, проходящую через точку (1; 0) и касающуюся в ней прямой </w:t>
      </w:r>
      <w:r w:rsidRPr="000E3B9F">
        <w:rPr>
          <w:rFonts w:ascii="Times New Roman" w:eastAsia="Times New Roman" w:hAnsi="Times New Roman" w:cs="Times New Roman"/>
          <w:bCs/>
          <w:i/>
          <w:sz w:val="28"/>
          <w:szCs w:val="28"/>
        </w:rPr>
        <w:t xml:space="preserve">у –  х + </w:t>
      </w:r>
      <w:r w:rsidRPr="000E3B9F">
        <w:rPr>
          <w:rFonts w:ascii="Times New Roman" w:eastAsia="Times New Roman" w:hAnsi="Times New Roman" w:cs="Times New Roman"/>
          <w:bCs/>
          <w:sz w:val="28"/>
          <w:szCs w:val="28"/>
        </w:rPr>
        <w:t>1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20.4. В некоторый момент времени движение поезда по горизонтальному уч</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стку пути со скоростью 25 м/с был включен тормоз. Найдите время и расстояние, пройденное поездом после включения тормоза, если сопротивление движению п</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езда равно 0,3 веса поезда.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20.5. Найдите общее решение дифференциального уравнения.</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93"/>
        <w:gridCol w:w="4112"/>
      </w:tblGrid>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5</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 </w:t>
            </w:r>
            <w:r w:rsidRPr="000E3B9F">
              <w:rPr>
                <w:rFonts w:ascii="Times New Roman" w:eastAsia="Times New Roman" w:hAnsi="Times New Roman" w:cs="Times New Roman"/>
                <w:bCs/>
                <w:sz w:val="28"/>
                <w:szCs w:val="28"/>
              </w:rPr>
              <w:t>6</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6</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25</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r>
      <w:tr w:rsidR="000E3B9F" w:rsidRPr="000E3B9F" w:rsidTr="000E3B9F">
        <w:tc>
          <w:tcPr>
            <w:tcW w:w="4393"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6</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sz w:val="28"/>
                <w:szCs w:val="28"/>
              </w:rPr>
              <w:t>9</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p>
        </w:tc>
        <w:tc>
          <w:tcPr>
            <w:tcW w:w="411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з)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9</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lang w:val="en-US"/>
              </w:rPr>
              <w:t xml:space="preserve">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0.</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20.6. Найдите частное решение уравнения, удовлетворяющее заданным начал</w:t>
      </w:r>
      <w:r w:rsidRPr="000E3B9F">
        <w:rPr>
          <w:rFonts w:ascii="Times New Roman" w:eastAsia="Times New Roman" w:hAnsi="Times New Roman" w:cs="Times New Roman"/>
          <w:bCs/>
          <w:sz w:val="28"/>
          <w:szCs w:val="28"/>
        </w:rPr>
        <w:t>ь</w:t>
      </w:r>
      <w:r w:rsidRPr="000E3B9F">
        <w:rPr>
          <w:rFonts w:ascii="Times New Roman" w:eastAsia="Times New Roman" w:hAnsi="Times New Roman" w:cs="Times New Roman"/>
          <w:bCs/>
          <w:sz w:val="28"/>
          <w:szCs w:val="28"/>
        </w:rPr>
        <w:t>ным условиям.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8</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у = </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50</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г)3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7</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 xml:space="preserve"> 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object w:dxaOrig="420" w:dyaOrig="620">
          <v:shape id="_x0000_i1678" type="#_x0000_t75" style="width:22pt;height:31.35pt" o:ole="">
            <v:imagedata r:id="rId1299" o:title=""/>
          </v:shape>
          <o:OLEObject Type="Embed" ProgID="Equation.3" ShapeID="_x0000_i1678" DrawAspect="Content" ObjectID="_1552071488" r:id="rId130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д) </w:t>
      </w: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если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1</w:t>
      </w:r>
      <w:r w:rsidRPr="000E3B9F">
        <w:rPr>
          <w:rFonts w:ascii="Times New Roman" w:eastAsia="Times New Roman" w:hAnsi="Times New Roman" w:cs="Times New Roman"/>
          <w:bCs/>
          <w:i/>
          <w:sz w:val="28"/>
          <w:szCs w:val="28"/>
        </w:rPr>
        <w:t>,  у</w:t>
      </w:r>
      <w:r w:rsidRPr="000E3B9F">
        <w:rPr>
          <w:rFonts w:ascii="Times New Roman" w:eastAsia="Times New Roman" w:hAnsi="Times New Roman" w:cs="Times New Roman"/>
          <w:bCs/>
          <w:sz w:val="28"/>
          <w:szCs w:val="28"/>
        </w:rPr>
        <w:sym w:font="Symbol" w:char="F0A2"/>
      </w:r>
      <w:r w:rsidRPr="000E3B9F">
        <w:rPr>
          <w:rFonts w:ascii="Times New Roman" w:eastAsia="Times New Roman" w:hAnsi="Times New Roman" w:cs="Times New Roman"/>
          <w:bCs/>
          <w:sz w:val="28"/>
          <w:szCs w:val="28"/>
        </w:rPr>
        <w:t>(0)</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20.7. Найдите интегральную кривую дифференциального уравнения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lastRenderedPageBreak/>
        <w:t xml:space="preserve">у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 xml:space="preserve">0, проходящую через точку (0;1) и касающуюся в этой точке прямой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1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20.8. Найдите интегральную кривую дифференциального уравнения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rPr>
        <w:t xml:space="preserve">у ″ – </w:t>
      </w:r>
      <w:r w:rsidRPr="000E3B9F">
        <w:rPr>
          <w:rFonts w:ascii="Times New Roman" w:eastAsia="Times New Roman" w:hAnsi="Times New Roman" w:cs="Times New Roman"/>
          <w:bCs/>
          <w:sz w:val="28"/>
          <w:szCs w:val="28"/>
        </w:rPr>
        <w:t>4</w:t>
      </w:r>
      <w:r w:rsidRPr="000E3B9F">
        <w:rPr>
          <w:rFonts w:ascii="Times New Roman" w:eastAsia="Times New Roman" w:hAnsi="Times New Roman" w:cs="Times New Roman"/>
          <w:bCs/>
          <w:i/>
          <w:sz w:val="28"/>
          <w:szCs w:val="28"/>
        </w:rPr>
        <w:t xml:space="preserve"> у</w:t>
      </w:r>
      <w:r w:rsidRPr="000E3B9F">
        <w:rPr>
          <w:rFonts w:ascii="Times New Roman" w:eastAsia="Times New Roman" w:hAnsi="Times New Roman" w:cs="Times New Roman"/>
          <w:bCs/>
          <w:i/>
          <w:sz w:val="28"/>
          <w:szCs w:val="28"/>
        </w:rPr>
        <w:sym w:font="Symbol" w:char="F0A2"/>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3</w:t>
      </w:r>
      <w:r w:rsidRPr="000E3B9F">
        <w:rPr>
          <w:rFonts w:ascii="Times New Roman" w:eastAsia="Times New Roman" w:hAnsi="Times New Roman" w:cs="Times New Roman"/>
          <w:bCs/>
          <w:i/>
          <w:sz w:val="28"/>
          <w:szCs w:val="28"/>
        </w:rPr>
        <w:t xml:space="preserve">у = </w:t>
      </w:r>
      <w:r w:rsidRPr="000E3B9F">
        <w:rPr>
          <w:rFonts w:ascii="Times New Roman" w:eastAsia="Times New Roman" w:hAnsi="Times New Roman" w:cs="Times New Roman"/>
          <w:bCs/>
          <w:sz w:val="28"/>
          <w:szCs w:val="28"/>
        </w:rPr>
        <w:t xml:space="preserve">0, проходящую через точку (0;2) и касающуюся в этой точке прямой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2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w:t>
      </w:r>
    </w:p>
    <w:p w:rsidR="002F4E14" w:rsidRPr="002F4E14" w:rsidRDefault="002F4E14"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Раздел </w:t>
      </w:r>
      <w:r>
        <w:rPr>
          <w:rFonts w:ascii="Times New Roman" w:eastAsia="Times New Roman" w:hAnsi="Times New Roman" w:cs="Times New Roman"/>
          <w:b/>
          <w:bCs/>
          <w:sz w:val="28"/>
          <w:szCs w:val="28"/>
          <w:lang w:val="en-US"/>
        </w:rPr>
        <w:t>VII</w:t>
      </w:r>
      <w:r>
        <w:rPr>
          <w:rFonts w:ascii="Times New Roman" w:eastAsia="Times New Roman" w:hAnsi="Times New Roman" w:cs="Times New Roman"/>
          <w:b/>
          <w:bCs/>
          <w:sz w:val="28"/>
          <w:szCs w:val="28"/>
        </w:rPr>
        <w:t>. Ряды</w:t>
      </w:r>
    </w:p>
    <w:p w:rsidR="000E3B9F" w:rsidRPr="000E3B9F"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 xml:space="preserve">Тема 21. </w:t>
      </w:r>
      <w:r w:rsidR="00A8101E" w:rsidRPr="000E3B9F">
        <w:rPr>
          <w:rFonts w:ascii="Times New Roman" w:eastAsia="Times New Roman" w:hAnsi="Times New Roman" w:cs="Times New Roman"/>
          <w:b/>
          <w:bCs/>
          <w:sz w:val="28"/>
          <w:szCs w:val="28"/>
        </w:rPr>
        <w:t>«</w:t>
      </w:r>
      <w:r w:rsidR="00A8101E">
        <w:rPr>
          <w:rFonts w:ascii="Times New Roman" w:eastAsia="Times New Roman" w:hAnsi="Times New Roman" w:cs="Times New Roman"/>
          <w:b/>
          <w:bCs/>
          <w:sz w:val="28"/>
          <w:szCs w:val="28"/>
        </w:rPr>
        <w:t>Ч</w:t>
      </w:r>
      <w:r w:rsidR="00A8101E" w:rsidRPr="000E3B9F">
        <w:rPr>
          <w:rFonts w:ascii="Times New Roman" w:eastAsia="Times New Roman" w:hAnsi="Times New Roman" w:cs="Times New Roman"/>
          <w:b/>
          <w:bCs/>
          <w:sz w:val="28"/>
          <w:szCs w:val="28"/>
        </w:rPr>
        <w:t>исловые ряды»</w:t>
      </w:r>
    </w:p>
    <w:p w:rsidR="000E3B9F" w:rsidRPr="005E12CC" w:rsidRDefault="000E3B9F" w:rsidP="005E12CC">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5E12CC">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Выясните, ряд </w:t>
      </w:r>
      <w:r w:rsidRPr="000E3B9F">
        <w:rPr>
          <w:rFonts w:ascii="Times New Roman" w:eastAsia="Times New Roman" w:hAnsi="Times New Roman" w:cs="Times New Roman"/>
          <w:bCs/>
          <w:sz w:val="28"/>
          <w:szCs w:val="28"/>
        </w:rPr>
        <w:object w:dxaOrig="1120" w:dyaOrig="720">
          <v:shape id="_x0000_i1679" type="#_x0000_t75" style="width:64.65pt;height:41.35pt" o:ole="" fillcolor="window">
            <v:imagedata r:id="rId1301" o:title=""/>
          </v:shape>
          <o:OLEObject Type="Embed" ProgID="Equation.3" ShapeID="_x0000_i1679" DrawAspect="Content" ObjectID="_1552071489" r:id="rId1302"/>
        </w:object>
      </w:r>
      <w:r w:rsidRPr="000E3B9F">
        <w:rPr>
          <w:rFonts w:ascii="Times New Roman" w:eastAsia="Times New Roman" w:hAnsi="Times New Roman" w:cs="Times New Roman"/>
          <w:bCs/>
          <w:sz w:val="28"/>
          <w:szCs w:val="28"/>
        </w:rPr>
        <w:t xml:space="preserve">  сходится или нет, и найдите его сумму.</w:t>
      </w:r>
    </w:p>
    <w:p w:rsidR="000E3B9F" w:rsidRPr="000E3B9F" w:rsidRDefault="000E3B9F" w:rsidP="00044DEB">
      <w:pPr>
        <w:numPr>
          <w:ilvl w:val="0"/>
          <w:numId w:val="3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Рассмотрим частичные суммы данного ряда: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719" w:dyaOrig="620">
          <v:shape id="_x0000_i1680" type="#_x0000_t75" style="width:94.65pt;height:34.65pt" o:ole="" fillcolor="window">
            <v:imagedata r:id="rId1303" o:title=""/>
          </v:shape>
          <o:OLEObject Type="Embed" ProgID="Equation.3" ShapeID="_x0000_i1680" DrawAspect="Content" ObjectID="_1552071490" r:id="rId1304"/>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780" w:dyaOrig="620">
          <v:shape id="_x0000_i1681" type="#_x0000_t75" style="width:157.35pt;height:35.35pt" o:ole="" fillcolor="window">
            <v:imagedata r:id="rId1305" o:title=""/>
          </v:shape>
          <o:OLEObject Type="Embed" ProgID="Equation.3" ShapeID="_x0000_i1681" DrawAspect="Content" ObjectID="_1552071491" r:id="rId1306"/>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599" w:dyaOrig="660">
          <v:shape id="_x0000_i1682" type="#_x0000_t75" style="width:264pt;height:36.65pt" o:ole="" fillcolor="window">
            <v:imagedata r:id="rId1307" o:title=""/>
          </v:shape>
          <o:OLEObject Type="Embed" ProgID="Equation.3" ShapeID="_x0000_i1682" DrawAspect="Content" ObjectID="_1552071492" r:id="rId130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w:t>
      </w:r>
      <w:r w:rsidRPr="000E3B9F">
        <w:rPr>
          <w:rFonts w:ascii="Times New Roman" w:eastAsia="Times New Roman" w:hAnsi="Times New Roman" w:cs="Times New Roman"/>
          <w:bCs/>
          <w:sz w:val="28"/>
          <w:szCs w:val="28"/>
        </w:rPr>
        <w:object w:dxaOrig="2760" w:dyaOrig="680">
          <v:shape id="_x0000_i1683" type="#_x0000_t75" style="width:152pt;height:37.35pt" o:ole="" fillcolor="window">
            <v:imagedata r:id="rId1309" o:title=""/>
          </v:shape>
          <o:OLEObject Type="Embed" ProgID="Equation.3" ShapeID="_x0000_i1683" DrawAspect="Content" ObjectID="_1552071493" r:id="rId1310"/>
        </w:object>
      </w:r>
      <w:r w:rsidRPr="000E3B9F">
        <w:rPr>
          <w:rFonts w:ascii="Times New Roman" w:eastAsia="Times New Roman" w:hAnsi="Times New Roman" w:cs="Times New Roman"/>
          <w:bCs/>
          <w:sz w:val="28"/>
          <w:szCs w:val="28"/>
        </w:rPr>
        <w:t>, т.е. ряд сходится, его сумма равна 1.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Cs/>
          <w:sz w:val="28"/>
          <w:szCs w:val="28"/>
        </w:rPr>
        <w:t xml:space="preserve"> Исследуйте сходимость ряда </w:t>
      </w:r>
      <w:r w:rsidRPr="000E3B9F">
        <w:rPr>
          <w:rFonts w:ascii="Times New Roman" w:eastAsia="Times New Roman" w:hAnsi="Times New Roman" w:cs="Times New Roman"/>
          <w:bCs/>
          <w:sz w:val="28"/>
          <w:szCs w:val="28"/>
        </w:rPr>
        <w:object w:dxaOrig="980" w:dyaOrig="760">
          <v:shape id="_x0000_i1684" type="#_x0000_t75" style="width:55.35pt;height:42.65pt" o:ole="" fillcolor="window">
            <v:imagedata r:id="rId1311" o:title=""/>
          </v:shape>
          <o:OLEObject Type="Embed" ProgID="Equation.3" ShapeID="_x0000_i1684" DrawAspect="Content" ObjectID="_1552071494" r:id="rId1312"/>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8"/>
        </w:numPr>
        <w:tabs>
          <w:tab w:val="left" w:pos="0"/>
          <w:tab w:val="num" w:pos="90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Найдем предел общего члена ряда    </w:t>
      </w:r>
      <w:r w:rsidRPr="000E3B9F">
        <w:rPr>
          <w:rFonts w:ascii="Times New Roman" w:eastAsia="Times New Roman" w:hAnsi="Times New Roman" w:cs="Times New Roman"/>
          <w:bCs/>
          <w:sz w:val="28"/>
          <w:szCs w:val="28"/>
        </w:rPr>
        <w:object w:dxaOrig="2860" w:dyaOrig="620">
          <v:shape id="_x0000_i1685" type="#_x0000_t75" style="width:163.35pt;height:36pt" o:ole="" fillcolor="window">
            <v:imagedata r:id="rId1313" o:title=""/>
          </v:shape>
          <o:OLEObject Type="Embed" ProgID="Equation.3" ShapeID="_x0000_i1685" DrawAspect="Content" ObjectID="_1552071495" r:id="rId1314"/>
        </w:object>
      </w:r>
      <w:r w:rsidRPr="000E3B9F">
        <w:rPr>
          <w:rFonts w:ascii="Times New Roman" w:eastAsia="Times New Roman" w:hAnsi="Times New Roman" w:cs="Times New Roman"/>
          <w:bCs/>
          <w:sz w:val="28"/>
          <w:szCs w:val="28"/>
        </w:rPr>
        <w:t>, т.е. выполняется достаточное условие расходимости ряда – ряд расходится.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Исследуйте сходимость ряда </w:t>
      </w:r>
      <w:r w:rsidRPr="000E3B9F">
        <w:rPr>
          <w:rFonts w:ascii="Times New Roman" w:eastAsia="Times New Roman" w:hAnsi="Times New Roman" w:cs="Times New Roman"/>
          <w:bCs/>
          <w:sz w:val="28"/>
          <w:szCs w:val="28"/>
        </w:rPr>
        <w:object w:dxaOrig="1100" w:dyaOrig="760">
          <v:shape id="_x0000_i1686" type="#_x0000_t75" style="width:61.35pt;height:42pt" o:ole="" fillcolor="window">
            <v:imagedata r:id="rId1315" o:title=""/>
          </v:shape>
          <o:OLEObject Type="Embed" ProgID="Equation.3" ShapeID="_x0000_i1686" DrawAspect="Content" ObjectID="_1552071496" r:id="rId131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8"/>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Сравним данный ряд с геометрическим сходящимся рядом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480" w:dyaOrig="660">
          <v:shape id="_x0000_i1687" type="#_x0000_t75" style="width:133.35pt;height:35.35pt" o:ole="" fillcolor="window">
            <v:imagedata r:id="rId1317" o:title=""/>
          </v:shape>
          <o:OLEObject Type="Embed" ProgID="Equation.3" ShapeID="_x0000_i1687" DrawAspect="Content" ObjectID="_1552071497" r:id="rId1318"/>
        </w:object>
      </w:r>
      <w:r w:rsidRPr="000E3B9F">
        <w:rPr>
          <w:rFonts w:ascii="Times New Roman" w:eastAsia="Times New Roman" w:hAnsi="Times New Roman" w:cs="Times New Roman"/>
          <w:bCs/>
          <w:sz w:val="28"/>
          <w:szCs w:val="28"/>
        </w:rPr>
        <w:t xml:space="preserve"> .  Имеем </w:t>
      </w:r>
      <w:r w:rsidRPr="000E3B9F">
        <w:rPr>
          <w:rFonts w:ascii="Times New Roman" w:eastAsia="Times New Roman" w:hAnsi="Times New Roman" w:cs="Times New Roman"/>
          <w:bCs/>
          <w:sz w:val="28"/>
          <w:szCs w:val="28"/>
        </w:rPr>
        <w:object w:dxaOrig="2320" w:dyaOrig="700">
          <v:shape id="_x0000_i1688" type="#_x0000_t75" style="width:134pt;height:40.65pt" o:ole="" fillcolor="window">
            <v:imagedata r:id="rId1319" o:title=""/>
          </v:shape>
          <o:OLEObject Type="Embed" ProgID="Equation.3" ShapeID="_x0000_i1688" DrawAspect="Content" ObjectID="_1552071498" r:id="rId1320"/>
        </w:object>
      </w:r>
      <w:r w:rsidRPr="000E3B9F">
        <w:rPr>
          <w:rFonts w:ascii="Times New Roman" w:eastAsia="Times New Roman" w:hAnsi="Times New Roman" w:cs="Times New Roman"/>
          <w:bCs/>
          <w:sz w:val="28"/>
          <w:szCs w:val="28"/>
        </w:rPr>
        <w:t xml:space="preserve">, т.е. </w:t>
      </w:r>
      <w:r w:rsidRPr="000E3B9F">
        <w:rPr>
          <w:rFonts w:ascii="Times New Roman" w:eastAsia="Times New Roman" w:hAnsi="Times New Roman" w:cs="Times New Roman"/>
          <w:bCs/>
          <w:sz w:val="28"/>
          <w:szCs w:val="28"/>
        </w:rPr>
        <w:object w:dxaOrig="1380" w:dyaOrig="700">
          <v:shape id="_x0000_i1689" type="#_x0000_t75" style="width:79.35pt;height:40.65pt" o:ole="" fillcolor="window">
            <v:imagedata r:id="rId1321" o:title=""/>
          </v:shape>
          <o:OLEObject Type="Embed" ProgID="Equation.3" ShapeID="_x0000_i1689" DrawAspect="Content" ObjectID="_1552071499" r:id="rId1322"/>
        </w:object>
      </w:r>
      <w:r w:rsidRPr="000E3B9F">
        <w:rPr>
          <w:rFonts w:ascii="Times New Roman" w:eastAsia="Times New Roman" w:hAnsi="Times New Roman" w:cs="Times New Roman"/>
          <w:bCs/>
          <w:sz w:val="28"/>
          <w:szCs w:val="28"/>
        </w:rPr>
        <w:t>. Сл</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довательно, по признаку сравнения данный ряд 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Исследуйте на сходимость ряд </w:t>
      </w:r>
      <w:r w:rsidRPr="000E3B9F">
        <w:rPr>
          <w:rFonts w:ascii="Times New Roman" w:eastAsia="Times New Roman" w:hAnsi="Times New Roman" w:cs="Times New Roman"/>
          <w:bCs/>
          <w:sz w:val="28"/>
          <w:szCs w:val="28"/>
          <w:lang w:val="en-US"/>
        </w:rPr>
        <w:object w:dxaOrig="1120" w:dyaOrig="740">
          <v:shape id="_x0000_i1690" type="#_x0000_t75" style="width:64.65pt;height:40.65pt" o:ole="" fillcolor="window">
            <v:imagedata r:id="rId1323" o:title=""/>
          </v:shape>
          <o:OLEObject Type="Embed" ProgID="Equation.3" ShapeID="_x0000_i1690" DrawAspect="Content" ObjectID="_1552071500" r:id="rId1324"/>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9"/>
        </w:numPr>
        <w:tabs>
          <w:tab w:val="left" w:pos="0"/>
          <w:tab w:val="num" w:pos="54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Применим предельный признак сравнения. Сравним да</w:t>
      </w:r>
      <w:r w:rsidRPr="000E3B9F">
        <w:rPr>
          <w:rFonts w:ascii="Times New Roman" w:eastAsia="Times New Roman" w:hAnsi="Times New Roman" w:cs="Times New Roman"/>
          <w:bCs/>
          <w:sz w:val="28"/>
          <w:szCs w:val="28"/>
        </w:rPr>
        <w:t>н</w:t>
      </w:r>
      <w:r w:rsidRPr="000E3B9F">
        <w:rPr>
          <w:rFonts w:ascii="Times New Roman" w:eastAsia="Times New Roman" w:hAnsi="Times New Roman" w:cs="Times New Roman"/>
          <w:bCs/>
          <w:sz w:val="28"/>
          <w:szCs w:val="28"/>
        </w:rPr>
        <w:t xml:space="preserve">ный ряд с расходящимся гармоническим рядом </w:t>
      </w:r>
      <w:r w:rsidRPr="000E3B9F">
        <w:rPr>
          <w:rFonts w:ascii="Times New Roman" w:eastAsia="Times New Roman" w:hAnsi="Times New Roman" w:cs="Times New Roman"/>
          <w:bCs/>
          <w:i/>
          <w:sz w:val="28"/>
          <w:szCs w:val="28"/>
        </w:rPr>
        <w:object w:dxaOrig="520" w:dyaOrig="760">
          <v:shape id="_x0000_i1691" type="#_x0000_t75" style="width:31.35pt;height:46.65pt" o:ole="" fillcolor="window">
            <v:imagedata r:id="rId1325" o:title=""/>
          </v:shape>
          <o:OLEObject Type="Embed" ProgID="Equation.3" ShapeID="_x0000_i1691" DrawAspect="Content" ObjectID="_1552071501" r:id="rId132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Т.к.  </w:t>
      </w:r>
      <w:r w:rsidRPr="000E3B9F">
        <w:rPr>
          <w:rFonts w:ascii="Times New Roman" w:eastAsia="Times New Roman" w:hAnsi="Times New Roman" w:cs="Times New Roman"/>
          <w:bCs/>
          <w:sz w:val="28"/>
          <w:szCs w:val="28"/>
        </w:rPr>
        <w:object w:dxaOrig="5100" w:dyaOrig="840">
          <v:shape id="_x0000_i1692" type="#_x0000_t75" style="width:275.35pt;height:46pt" o:ole="" fillcolor="window">
            <v:imagedata r:id="rId1327" o:title=""/>
          </v:shape>
          <o:OLEObject Type="Embed" ProgID="Equation.3" ShapeID="_x0000_i1692" DrawAspect="Content" ObjectID="_1552071502" r:id="rId132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то по предельному признаку сравнения данный ряд тоже расходится.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5.</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Исследуйте на сходимость ряд</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rPr>
        <w:object w:dxaOrig="680" w:dyaOrig="760">
          <v:shape id="_x0000_i1693" type="#_x0000_t75" style="width:34.65pt;height:37.35pt" o:ole="" fillcolor="window">
            <v:imagedata r:id="rId1329" o:title=""/>
          </v:shape>
          <o:OLEObject Type="Embed" ProgID="Equation.3" ShapeID="_x0000_i1693" DrawAspect="Content" ObjectID="_1552071503" r:id="rId1330"/>
        </w:object>
      </w:r>
      <w:r w:rsidRPr="000E3B9F">
        <w:rPr>
          <w:rFonts w:ascii="Times New Roman" w:eastAsia="Times New Roman" w:hAnsi="Times New Roman" w:cs="Times New Roman"/>
          <w:bCs/>
          <w:i/>
          <w:sz w:val="28"/>
          <w:szCs w:val="28"/>
        </w:rPr>
        <w:t>.</w:t>
      </w:r>
    </w:p>
    <w:p w:rsidR="000E3B9F" w:rsidRPr="000E3B9F" w:rsidRDefault="000E3B9F" w:rsidP="00044DEB">
      <w:pPr>
        <w:numPr>
          <w:ilvl w:val="0"/>
          <w:numId w:val="39"/>
        </w:numPr>
        <w:tabs>
          <w:tab w:val="left" w:pos="0"/>
          <w:tab w:val="num" w:pos="54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Вычислим предел отношения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 xml:space="preserve">-го члена ряда к  </w:t>
      </w:r>
      <w:r w:rsidRPr="000E3B9F">
        <w:rPr>
          <w:rFonts w:ascii="Times New Roman" w:eastAsia="Times New Roman" w:hAnsi="Times New Roman" w:cs="Times New Roman"/>
          <w:bCs/>
          <w:sz w:val="28"/>
          <w:szCs w:val="28"/>
          <w:lang w:val="en-US"/>
        </w:rPr>
        <w:t>n</w:t>
      </w:r>
      <w:r w:rsidRPr="000E3B9F">
        <w:rPr>
          <w:rFonts w:ascii="Times New Roman" w:eastAsia="Times New Roman" w:hAnsi="Times New Roman" w:cs="Times New Roman"/>
          <w:bCs/>
          <w:sz w:val="28"/>
          <w:szCs w:val="28"/>
        </w:rPr>
        <w:t>+1: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0" w:dyaOrig="360">
          <v:shape id="_x0000_i1694" type="#_x0000_t75" style="width:10pt;height:18pt" o:ole="" fillcolor="window">
            <v:imagedata r:id="rId1331" o:title=""/>
          </v:shape>
          <o:OLEObject Type="Embed" ProgID="Equation.3" ShapeID="_x0000_i1694" DrawAspect="Content" ObjectID="_1552071504" r:id="rId1332"/>
        </w:object>
      </w:r>
      <w:r w:rsidRPr="000E3B9F">
        <w:rPr>
          <w:rFonts w:ascii="Times New Roman" w:eastAsia="Times New Roman" w:hAnsi="Times New Roman" w:cs="Times New Roman"/>
          <w:bCs/>
          <w:sz w:val="28"/>
          <w:szCs w:val="28"/>
        </w:rPr>
        <w:object w:dxaOrig="6480" w:dyaOrig="840">
          <v:shape id="_x0000_i1695" type="#_x0000_t75" style="width:346.65pt;height:46pt" o:ole="" fillcolor="window">
            <v:imagedata r:id="rId1333" o:title=""/>
          </v:shape>
          <o:OLEObject Type="Embed" ProgID="Equation.3" ShapeID="_x0000_i1695" DrawAspect="Content" ObjectID="_1552071505" r:id="rId1334"/>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Так как </w:t>
      </w:r>
      <w:r w:rsidRPr="000E3B9F">
        <w:rPr>
          <w:rFonts w:ascii="Times New Roman" w:eastAsia="Times New Roman" w:hAnsi="Times New Roman" w:cs="Times New Roman"/>
          <w:bCs/>
          <w:i/>
          <w:sz w:val="28"/>
          <w:szCs w:val="28"/>
        </w:rPr>
        <w:t>l = 1/2  &lt; 1</w:t>
      </w:r>
      <w:r w:rsidRPr="000E3B9F">
        <w:rPr>
          <w:rFonts w:ascii="Times New Roman" w:eastAsia="Times New Roman" w:hAnsi="Times New Roman" w:cs="Times New Roman"/>
          <w:bCs/>
          <w:sz w:val="28"/>
          <w:szCs w:val="28"/>
        </w:rPr>
        <w:t>, то данный ряд по признаку Даламбера 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6</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Исследуйте на сходимость ряд </w:t>
      </w:r>
      <w:r w:rsidRPr="000E3B9F">
        <w:rPr>
          <w:rFonts w:ascii="Times New Roman" w:eastAsia="Times New Roman" w:hAnsi="Times New Roman" w:cs="Times New Roman"/>
          <w:bCs/>
          <w:sz w:val="28"/>
          <w:szCs w:val="28"/>
        </w:rPr>
        <w:object w:dxaOrig="1400" w:dyaOrig="820">
          <v:shape id="_x0000_i1696" type="#_x0000_t75" style="width:70.65pt;height:41.35pt" o:ole="" fillcolor="window">
            <v:imagedata r:id="rId1335" o:title=""/>
          </v:shape>
          <o:OLEObject Type="Embed" ProgID="Equation.3" ShapeID="_x0000_i1696" DrawAspect="Content" ObjectID="_1552071506" r:id="rId133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39"/>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Вычисляем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4640" w:dyaOrig="859">
          <v:shape id="_x0000_i1697" type="#_x0000_t75" style="width:252.65pt;height:46.65pt" o:ole="" fillcolor="window">
            <v:imagedata r:id="rId1337" o:title=""/>
          </v:shape>
          <o:OLEObject Type="Embed" ProgID="Equation.3" ShapeID="_x0000_i1697" DrawAspect="Content" ObjectID="_1552071507" r:id="rId133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Так как </w:t>
      </w:r>
      <w:r w:rsidRPr="000E3B9F">
        <w:rPr>
          <w:rFonts w:ascii="Times New Roman" w:eastAsia="Times New Roman" w:hAnsi="Times New Roman" w:cs="Times New Roman"/>
          <w:bCs/>
          <w:i/>
          <w:sz w:val="28"/>
          <w:szCs w:val="28"/>
        </w:rPr>
        <w:t>l = 1/2  &lt; 1</w:t>
      </w:r>
      <w:r w:rsidRPr="000E3B9F">
        <w:rPr>
          <w:rFonts w:ascii="Times New Roman" w:eastAsia="Times New Roman" w:hAnsi="Times New Roman" w:cs="Times New Roman"/>
          <w:bCs/>
          <w:sz w:val="28"/>
          <w:szCs w:val="28"/>
        </w:rPr>
        <w:t>, то данный ряд по признаку Коши 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7.</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Исследуйте сходимость ряда </w:t>
      </w:r>
      <w:r w:rsidRPr="000E3B9F">
        <w:rPr>
          <w:rFonts w:ascii="Times New Roman" w:eastAsia="Times New Roman" w:hAnsi="Times New Roman" w:cs="Times New Roman"/>
          <w:bCs/>
          <w:sz w:val="28"/>
          <w:szCs w:val="28"/>
        </w:rPr>
        <w:object w:dxaOrig="1120" w:dyaOrig="780">
          <v:shape id="_x0000_i1698" type="#_x0000_t75" style="width:59.35pt;height:42pt" o:ole="" fillcolor="window">
            <v:imagedata r:id="rId1339" o:title=""/>
          </v:shape>
          <o:OLEObject Type="Embed" ProgID="Equation.3" ShapeID="_x0000_i1698" DrawAspect="Content" ObjectID="_1552071508" r:id="rId1340"/>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59"/>
        </w:numPr>
        <w:tabs>
          <w:tab w:val="left" w:pos="0"/>
          <w:tab w:val="num" w:pos="72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Решение. Так как члены знакочередующегося ряда убывают по абс</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лютной величине </w:t>
      </w:r>
      <w:r w:rsidRPr="000E3B9F">
        <w:rPr>
          <w:rFonts w:ascii="Times New Roman" w:eastAsia="Times New Roman" w:hAnsi="Times New Roman" w:cs="Times New Roman"/>
          <w:bCs/>
          <w:sz w:val="28"/>
          <w:szCs w:val="28"/>
        </w:rPr>
        <w:object w:dxaOrig="2720" w:dyaOrig="700">
          <v:shape id="_x0000_i1699" type="#_x0000_t75" style="width:136.65pt;height:35.35pt" o:ole="" fillcolor="window">
            <v:imagedata r:id="rId1341" o:title=""/>
          </v:shape>
          <o:OLEObject Type="Embed" ProgID="Equation.3" ShapeID="_x0000_i1699" DrawAspect="Content" ObjectID="_1552071509" r:id="rId1342"/>
        </w:object>
      </w:r>
      <w:r w:rsidRPr="000E3B9F">
        <w:rPr>
          <w:rFonts w:ascii="Times New Roman" w:eastAsia="Times New Roman" w:hAnsi="Times New Roman" w:cs="Times New Roman"/>
          <w:bCs/>
          <w:sz w:val="28"/>
          <w:szCs w:val="28"/>
        </w:rPr>
        <w:t>, и предел общего члена р</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t xml:space="preserve">да </w:t>
      </w:r>
      <w:r w:rsidRPr="000E3B9F">
        <w:rPr>
          <w:rFonts w:ascii="Times New Roman" w:eastAsia="Times New Roman" w:hAnsi="Times New Roman" w:cs="Times New Roman"/>
          <w:bCs/>
          <w:sz w:val="28"/>
          <w:szCs w:val="28"/>
        </w:rPr>
        <w:object w:dxaOrig="1219" w:dyaOrig="700">
          <v:shape id="_x0000_i1700" type="#_x0000_t75" style="width:61.35pt;height:35.35pt" o:ole="" fillcolor="window">
            <v:imagedata r:id="rId1343" o:title=""/>
          </v:shape>
          <o:OLEObject Type="Embed" ProgID="Equation.3" ShapeID="_x0000_i1700" DrawAspect="Content" ObjectID="_1552071510" r:id="rId1344"/>
        </w:object>
      </w:r>
      <w:r w:rsidRPr="000E3B9F">
        <w:rPr>
          <w:rFonts w:ascii="Times New Roman" w:eastAsia="Times New Roman" w:hAnsi="Times New Roman" w:cs="Times New Roman"/>
          <w:bCs/>
          <w:sz w:val="28"/>
          <w:szCs w:val="28"/>
        </w:rPr>
        <w:t>, то по признаку Лейбница ряд сходится.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8.</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Исследовать сходимость ряда </w:t>
      </w:r>
      <w:r w:rsidRPr="000E3B9F">
        <w:rPr>
          <w:rFonts w:ascii="Times New Roman" w:eastAsia="Times New Roman" w:hAnsi="Times New Roman" w:cs="Times New Roman"/>
          <w:bCs/>
          <w:sz w:val="28"/>
          <w:szCs w:val="28"/>
        </w:rPr>
        <w:object w:dxaOrig="1480" w:dyaOrig="780">
          <v:shape id="_x0000_i1701" type="#_x0000_t75" style="width:78pt;height:41.35pt" o:ole="" fillcolor="window">
            <v:imagedata r:id="rId1345" o:title=""/>
          </v:shape>
          <o:OLEObject Type="Embed" ProgID="Equation.3" ShapeID="_x0000_i1701" DrawAspect="Content" ObjectID="_1552071511" r:id="rId1346"/>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0"/>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Это знакочередующийся ряд, для которого выполнены условия призн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ка Лейбница. Следовательно, указанный ряд сходится. Однако ряд, составленный из модулей членов данного ряда, т.е. ряд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680" w:dyaOrig="780">
          <v:shape id="_x0000_i1702" type="#_x0000_t75" style="width:133.35pt;height:40pt" o:ole="" fillcolor="window">
            <v:imagedata r:id="rId1347" o:title=""/>
          </v:shape>
          <o:OLEObject Type="Embed" ProgID="Equation.3" ShapeID="_x0000_i1702" DrawAspect="Content" ObjectID="_1552071512" r:id="rId134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расходится (гармонический ряд), следовательно, данный ряд условно сход</w:t>
      </w:r>
      <w:r w:rsidRPr="000E3B9F">
        <w:rPr>
          <w:rFonts w:ascii="Times New Roman" w:eastAsia="Times New Roman" w:hAnsi="Times New Roman" w:cs="Times New Roman"/>
          <w:bCs/>
          <w:sz w:val="28"/>
          <w:szCs w:val="28"/>
        </w:rPr>
        <w:t>я</w:t>
      </w:r>
      <w:r w:rsidRPr="000E3B9F">
        <w:rPr>
          <w:rFonts w:ascii="Times New Roman" w:eastAsia="Times New Roman" w:hAnsi="Times New Roman" w:cs="Times New Roman"/>
          <w:bCs/>
          <w:sz w:val="28"/>
          <w:szCs w:val="28"/>
        </w:rPr>
        <w:t>щийся.►</w:t>
      </w:r>
    </w:p>
    <w:p w:rsidR="000E3B9F" w:rsidRPr="00475298"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75298">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21.1. Найдите четыре первых члена ряда, если общий член ряда выражен фо</w:t>
      </w:r>
      <w:r w:rsidRPr="000E3B9F">
        <w:rPr>
          <w:rFonts w:ascii="Times New Roman" w:eastAsia="Times New Roman" w:hAnsi="Times New Roman" w:cs="Times New Roman"/>
          <w:bCs/>
          <w:sz w:val="28"/>
          <w:szCs w:val="28"/>
        </w:rPr>
        <w:t>р</w:t>
      </w:r>
      <w:r w:rsidRPr="000E3B9F">
        <w:rPr>
          <w:rFonts w:ascii="Times New Roman" w:eastAsia="Times New Roman" w:hAnsi="Times New Roman" w:cs="Times New Roman"/>
          <w:bCs/>
          <w:sz w:val="28"/>
          <w:szCs w:val="28"/>
        </w:rPr>
        <w:t>мулой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6360" w:dyaOrig="740">
          <v:shape id="_x0000_i1703" type="#_x0000_t75" style="width:348pt;height:40.65pt" o:ole="">
            <v:imagedata r:id="rId1349" o:title=""/>
          </v:shape>
          <o:OLEObject Type="Embed" ProgID="Equation.3" ShapeID="_x0000_i1703" DrawAspect="Content" ObjectID="_1552071513" r:id="rId135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80" w:dyaOrig="420">
          <v:shape id="_x0000_i1704" type="#_x0000_t75" style="width:98pt;height:22.65pt" o:ole="">
            <v:imagedata r:id="rId1351" o:title=""/>
          </v:shape>
          <o:OLEObject Type="Embed" ProgID="Equation.3" ShapeID="_x0000_i1704" DrawAspect="Content" ObjectID="_1552071514" r:id="rId1352"/>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960" w:dyaOrig="660">
          <v:shape id="_x0000_i1705" type="#_x0000_t75" style="width:226pt;height:36.65pt" o:ole="">
            <v:imagedata r:id="rId1353" o:title=""/>
          </v:shape>
          <o:OLEObject Type="Embed" ProgID="Equation.3" ShapeID="_x0000_i1705" DrawAspect="Content" ObjectID="_1552071515" r:id="rId1354"/>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21.2.</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Напишите в простейшей форме</w:t>
      </w:r>
      <w:r w:rsidRPr="000E3B9F">
        <w:rPr>
          <w:rFonts w:ascii="Times New Roman" w:eastAsia="Times New Roman" w:hAnsi="Times New Roman" w:cs="Times New Roman"/>
          <w:b/>
          <w:bCs/>
          <w:sz w:val="28"/>
          <w:szCs w:val="28"/>
        </w:rPr>
        <w:t xml:space="preserve"> </w:t>
      </w:r>
      <w:r w:rsidRPr="000E3B9F">
        <w:rPr>
          <w:rFonts w:ascii="Times New Roman" w:eastAsia="Times New Roman" w:hAnsi="Times New Roman" w:cs="Times New Roman"/>
          <w:bCs/>
          <w:sz w:val="28"/>
          <w:szCs w:val="28"/>
        </w:rPr>
        <w:t>общий член ряда.</w:t>
      </w:r>
    </w:p>
    <w:tbl>
      <w:tblPr>
        <w:tblStyle w:val="a4"/>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02"/>
        <w:gridCol w:w="2976"/>
        <w:gridCol w:w="3261"/>
      </w:tblGrid>
      <w:tr w:rsidR="000E3B9F" w:rsidRPr="000E3B9F" w:rsidTr="000E3B9F">
        <w:trPr>
          <w:jc w:val="center"/>
        </w:trPr>
        <w:tc>
          <w:tcPr>
            <w:tcW w:w="2802" w:type="dxa"/>
            <w:tcBorders>
              <w:top w:val="nil"/>
              <w:left w:val="nil"/>
              <w:bottom w:val="nil"/>
              <w:right w:val="nil"/>
            </w:tcBorders>
            <w:vAlign w:val="center"/>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2120" w:dyaOrig="320">
                <v:shape id="_x0000_i1706" type="#_x0000_t75" style="width:106.65pt;height:16.65pt" o:ole="">
                  <v:imagedata r:id="rId1355" o:title=""/>
                </v:shape>
                <o:OLEObject Type="Embed" ProgID="Equation.3" ShapeID="_x0000_i1706" DrawAspect="Content" ObjectID="_1552071516" r:id="rId1356"/>
              </w:object>
            </w:r>
          </w:p>
        </w:tc>
        <w:tc>
          <w:tcPr>
            <w:tcW w:w="2976" w:type="dxa"/>
            <w:tcBorders>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939" w:dyaOrig="620">
                <v:shape id="_x0000_i1707" type="#_x0000_t75" style="width:96.65pt;height:31.35pt" o:ole="">
                  <v:imagedata r:id="rId1357" o:title=""/>
                </v:shape>
                <o:OLEObject Type="Embed" ProgID="Equation.3" ShapeID="_x0000_i1707" DrawAspect="Content" ObjectID="_1552071517" r:id="rId1358"/>
              </w:object>
            </w:r>
          </w:p>
        </w:tc>
        <w:tc>
          <w:tcPr>
            <w:tcW w:w="3261"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rPr>
              <w:object w:dxaOrig="1880" w:dyaOrig="620">
                <v:shape id="_x0000_i1708" type="#_x0000_t75" style="width:94.65pt;height:31.35pt" o:ole="">
                  <v:imagedata r:id="rId1359" o:title=""/>
                </v:shape>
                <o:OLEObject Type="Embed" ProgID="Equation.3" ShapeID="_x0000_i1708" DrawAspect="Content" ObjectID="_1552071518" r:id="rId1360"/>
              </w:object>
            </w:r>
          </w:p>
        </w:tc>
      </w:tr>
      <w:tr w:rsidR="000E3B9F" w:rsidRPr="000E3B9F" w:rsidTr="000E3B9F">
        <w:trPr>
          <w:jc w:val="center"/>
        </w:trPr>
        <w:tc>
          <w:tcPr>
            <w:tcW w:w="2802" w:type="dxa"/>
            <w:tcBorders>
              <w:top w:val="nil"/>
              <w:right w:val="nil"/>
            </w:tcBorders>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2079" w:dyaOrig="620">
                <v:shape id="_x0000_i1709" type="#_x0000_t75" style="width:103.35pt;height:31.35pt" o:ole="">
                  <v:imagedata r:id="rId1361" o:title=""/>
                </v:shape>
                <o:OLEObject Type="Embed" ProgID="Equation.3" ShapeID="_x0000_i1709" DrawAspect="Content" ObjectID="_1552071519" r:id="rId1362"/>
              </w:object>
            </w:r>
          </w:p>
        </w:tc>
        <w:tc>
          <w:tcPr>
            <w:tcW w:w="2976" w:type="dxa"/>
            <w:tcBorders>
              <w:top w:val="nil"/>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860" w:dyaOrig="620">
                <v:shape id="_x0000_i1710" type="#_x0000_t75" style="width:94pt;height:31.35pt" o:ole="">
                  <v:imagedata r:id="rId1363" o:title=""/>
                </v:shape>
                <o:OLEObject Type="Embed" ProgID="Equation.3" ShapeID="_x0000_i1710" DrawAspect="Content" ObjectID="_1552071520" r:id="rId1364"/>
              </w:object>
            </w:r>
          </w:p>
        </w:tc>
        <w:tc>
          <w:tcPr>
            <w:tcW w:w="3261"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rPr>
              <w:object w:dxaOrig="2120" w:dyaOrig="620">
                <v:shape id="_x0000_i1711" type="#_x0000_t75" style="width:106.65pt;height:31.35pt" o:ole="">
                  <v:imagedata r:id="rId1365" o:title=""/>
                </v:shape>
                <o:OLEObject Type="Embed" ProgID="Equation.3" ShapeID="_x0000_i1711" DrawAspect="Content" ObjectID="_1552071521" r:id="rId1366"/>
              </w:obje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21.3. Найдите сумму ряда и ответьте на вопрос о сходимости ряда.</w:t>
      </w:r>
    </w:p>
    <w:tbl>
      <w:tblPr>
        <w:tblStyle w:val="a4"/>
        <w:tblW w:w="0" w:type="auto"/>
        <w:jc w:val="center"/>
        <w:tblInd w:w="126"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98"/>
        <w:gridCol w:w="2977"/>
        <w:gridCol w:w="3321"/>
      </w:tblGrid>
      <w:tr w:rsidR="000E3B9F" w:rsidRPr="000E3B9F" w:rsidTr="000E3B9F">
        <w:trPr>
          <w:jc w:val="center"/>
        </w:trPr>
        <w:tc>
          <w:tcPr>
            <w:tcW w:w="2898" w:type="dxa"/>
            <w:tcBorders>
              <w:top w:val="nil"/>
              <w:left w:val="nil"/>
              <w:bottom w:val="nil"/>
              <w:right w:val="nil"/>
            </w:tcBorders>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1100" w:dyaOrig="760">
                <v:shape id="_x0000_i1712" type="#_x0000_t75" style="width:62pt;height:42pt" o:ole="" fillcolor="window">
                  <v:imagedata r:id="rId1367" o:title=""/>
                </v:shape>
                <o:OLEObject Type="Embed" ProgID="Equation.3" ShapeID="_x0000_i1712" DrawAspect="Content" ObjectID="_1552071522" r:id="rId1368"/>
              </w:object>
            </w:r>
            <w:r w:rsidRPr="000E3B9F">
              <w:rPr>
                <w:rFonts w:ascii="Times New Roman" w:eastAsia="Times New Roman" w:hAnsi="Times New Roman" w:cs="Times New Roman"/>
                <w:bCs/>
                <w:sz w:val="28"/>
                <w:szCs w:val="28"/>
              </w:rPr>
              <w:t>;</w:t>
            </w:r>
          </w:p>
        </w:tc>
        <w:tc>
          <w:tcPr>
            <w:tcW w:w="2977" w:type="dxa"/>
            <w:tcBorders>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480" w:dyaOrig="760">
                <v:shape id="_x0000_i1713" type="#_x0000_t75" style="width:28pt;height:42pt" o:ole="" fillcolor="window">
                  <v:imagedata r:id="rId1369" o:title=""/>
                </v:shape>
                <o:OLEObject Type="Embed" ProgID="Equation.3" ShapeID="_x0000_i1713" DrawAspect="Content" ObjectID="_1552071523" r:id="rId1370"/>
              </w:object>
            </w:r>
            <w:r w:rsidRPr="000E3B9F">
              <w:rPr>
                <w:rFonts w:ascii="Times New Roman" w:eastAsia="Times New Roman" w:hAnsi="Times New Roman" w:cs="Times New Roman"/>
                <w:bCs/>
                <w:sz w:val="28"/>
                <w:szCs w:val="28"/>
              </w:rPr>
              <w:t>;</w:t>
            </w:r>
          </w:p>
        </w:tc>
        <w:tc>
          <w:tcPr>
            <w:tcW w:w="3321"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840" w:dyaOrig="760">
                <v:shape id="_x0000_i1714" type="#_x0000_t75" style="width:104pt;height:42pt" o:ole="" fillcolor="window">
                  <v:imagedata r:id="rId1371" o:title=""/>
                </v:shape>
                <o:OLEObject Type="Embed" ProgID="Equation.3" ShapeID="_x0000_i1714" DrawAspect="Content" ObjectID="_1552071524" r:id="rId1372"/>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98" w:type="dxa"/>
            <w:tcBorders>
              <w:top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б) </w:t>
            </w:r>
            <w:r w:rsidRPr="000E3B9F">
              <w:rPr>
                <w:rFonts w:ascii="Times New Roman" w:eastAsia="Times New Roman" w:hAnsi="Times New Roman" w:cs="Times New Roman"/>
                <w:bCs/>
                <w:sz w:val="28"/>
                <w:szCs w:val="28"/>
                <w:lang w:val="en-US"/>
              </w:rPr>
              <w:object w:dxaOrig="660" w:dyaOrig="760">
                <v:shape id="_x0000_i1715" type="#_x0000_t75" style="width:37.35pt;height:42pt" o:ole="" fillcolor="window">
                  <v:imagedata r:id="rId1373" o:title=""/>
                </v:shape>
                <o:OLEObject Type="Embed" ProgID="Equation.3" ShapeID="_x0000_i1715" DrawAspect="Content" ObjectID="_1552071525" r:id="rId1374"/>
              </w:object>
            </w:r>
            <w:r w:rsidRPr="000E3B9F">
              <w:rPr>
                <w:rFonts w:ascii="Times New Roman" w:eastAsia="Times New Roman" w:hAnsi="Times New Roman" w:cs="Times New Roman"/>
                <w:bCs/>
                <w:sz w:val="28"/>
                <w:szCs w:val="28"/>
              </w:rPr>
              <w:t>;</w:t>
            </w:r>
          </w:p>
        </w:tc>
        <w:tc>
          <w:tcPr>
            <w:tcW w:w="2977"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1400" w:dyaOrig="760">
                <v:shape id="_x0000_i1716" type="#_x0000_t75" style="width:79.35pt;height:42pt" o:ole="" fillcolor="window">
                  <v:imagedata r:id="rId1375" o:title=""/>
                </v:shape>
                <o:OLEObject Type="Embed" ProgID="Equation.3" ShapeID="_x0000_i1716" DrawAspect="Content" ObjectID="_1552071526" r:id="rId1376"/>
              </w:object>
            </w:r>
            <w:r w:rsidRPr="000E3B9F">
              <w:rPr>
                <w:rFonts w:ascii="Times New Roman" w:eastAsia="Times New Roman" w:hAnsi="Times New Roman" w:cs="Times New Roman"/>
                <w:bCs/>
                <w:sz w:val="28"/>
                <w:szCs w:val="28"/>
              </w:rPr>
              <w:t>;</w:t>
            </w:r>
          </w:p>
        </w:tc>
        <w:tc>
          <w:tcPr>
            <w:tcW w:w="3321"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940" w:dyaOrig="760">
                <v:shape id="_x0000_i1717" type="#_x0000_t75" style="width:53.35pt;height:42pt" o:ole="" fillcolor="window">
                  <v:imagedata r:id="rId1377" o:title=""/>
                </v:shape>
                <o:OLEObject Type="Embed" ProgID="Equation.3" ShapeID="_x0000_i1717" DrawAspect="Content" ObjectID="_1552071527" r:id="rId1378"/>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21.4. Исследуйте на сходимость ряды, используя необходимый признак сход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мости.</w:t>
      </w:r>
    </w:p>
    <w:tbl>
      <w:tblPr>
        <w:tblStyle w:val="a4"/>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02"/>
        <w:gridCol w:w="2897"/>
        <w:gridCol w:w="3145"/>
      </w:tblGrid>
      <w:tr w:rsidR="000E3B9F" w:rsidRPr="000E3B9F" w:rsidTr="000E3B9F">
        <w:trPr>
          <w:jc w:val="center"/>
        </w:trPr>
        <w:tc>
          <w:tcPr>
            <w:tcW w:w="2802" w:type="dxa"/>
            <w:tcBorders>
              <w:top w:val="nil"/>
              <w:left w:val="nil"/>
              <w:bottom w:val="nil"/>
              <w:right w:val="nil"/>
            </w:tcBorders>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720" w:dyaOrig="760">
                <v:shape id="_x0000_i1718" type="#_x0000_t75" style="width:40.65pt;height:42pt" o:ole="" fillcolor="window">
                  <v:imagedata r:id="rId1379" o:title=""/>
                </v:shape>
                <o:OLEObject Type="Embed" ProgID="Equation.3" ShapeID="_x0000_i1718" DrawAspect="Content" ObjectID="_1552071528" r:id="rId1380"/>
              </w:object>
            </w:r>
            <w:r w:rsidRPr="000E3B9F">
              <w:rPr>
                <w:rFonts w:ascii="Times New Roman" w:eastAsia="Times New Roman" w:hAnsi="Times New Roman" w:cs="Times New Roman"/>
                <w:bCs/>
                <w:sz w:val="28"/>
                <w:szCs w:val="28"/>
              </w:rPr>
              <w:t>;</w:t>
            </w:r>
          </w:p>
        </w:tc>
        <w:tc>
          <w:tcPr>
            <w:tcW w:w="2897" w:type="dxa"/>
            <w:tcBorders>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960" w:dyaOrig="760">
                <v:shape id="_x0000_i1719" type="#_x0000_t75" style="width:54.65pt;height:42pt" o:ole="" fillcolor="window">
                  <v:imagedata r:id="rId1381" o:title=""/>
                </v:shape>
                <o:OLEObject Type="Embed" ProgID="Equation.3" ShapeID="_x0000_i1719" DrawAspect="Content" ObjectID="_1552071529" r:id="rId1382"/>
              </w:object>
            </w:r>
            <w:r w:rsidRPr="000E3B9F">
              <w:rPr>
                <w:rFonts w:ascii="Times New Roman" w:eastAsia="Times New Roman" w:hAnsi="Times New Roman" w:cs="Times New Roman"/>
                <w:bCs/>
                <w:sz w:val="28"/>
                <w:szCs w:val="28"/>
              </w:rPr>
              <w:t>;</w:t>
            </w:r>
          </w:p>
        </w:tc>
        <w:tc>
          <w:tcPr>
            <w:tcW w:w="3145"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160" w:dyaOrig="760">
                <v:shape id="_x0000_i1720" type="#_x0000_t75" style="width:66pt;height:42pt" o:ole="" fillcolor="window">
                  <v:imagedata r:id="rId1383" o:title=""/>
                </v:shape>
                <o:OLEObject Type="Embed" ProgID="Equation.3" ShapeID="_x0000_i1720" DrawAspect="Content" ObjectID="_1552071530" r:id="rId1384"/>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02" w:type="dxa"/>
            <w:tcBorders>
              <w:top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960" w:dyaOrig="760">
                <v:shape id="_x0000_i1721" type="#_x0000_t75" style="width:54.65pt;height:42pt" o:ole="" fillcolor="window">
                  <v:imagedata r:id="rId1385" o:title=""/>
                </v:shape>
                <o:OLEObject Type="Embed" ProgID="Equation.3" ShapeID="_x0000_i1721" DrawAspect="Content" ObjectID="_1552071531" r:id="rId1386"/>
              </w:object>
            </w:r>
            <w:r w:rsidRPr="000E3B9F">
              <w:rPr>
                <w:rFonts w:ascii="Times New Roman" w:eastAsia="Times New Roman" w:hAnsi="Times New Roman" w:cs="Times New Roman"/>
                <w:bCs/>
                <w:sz w:val="28"/>
                <w:szCs w:val="28"/>
              </w:rPr>
              <w:t>;</w:t>
            </w:r>
          </w:p>
        </w:tc>
        <w:tc>
          <w:tcPr>
            <w:tcW w:w="2897"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940" w:dyaOrig="760">
                <v:shape id="_x0000_i1722" type="#_x0000_t75" style="width:53.35pt;height:42pt" o:ole="" fillcolor="window">
                  <v:imagedata r:id="rId1387" o:title=""/>
                </v:shape>
                <o:OLEObject Type="Embed" ProgID="Equation.3" ShapeID="_x0000_i1722" DrawAspect="Content" ObjectID="_1552071532" r:id="rId1388"/>
              </w:object>
            </w:r>
            <w:r w:rsidRPr="000E3B9F">
              <w:rPr>
                <w:rFonts w:ascii="Times New Roman" w:eastAsia="Times New Roman" w:hAnsi="Times New Roman" w:cs="Times New Roman"/>
                <w:bCs/>
                <w:sz w:val="28"/>
                <w:szCs w:val="28"/>
              </w:rPr>
              <w:t>;</w:t>
            </w:r>
          </w:p>
        </w:tc>
        <w:tc>
          <w:tcPr>
            <w:tcW w:w="3145"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1280" w:dyaOrig="760">
                <v:shape id="_x0000_i1723" type="#_x0000_t75" style="width:72.65pt;height:42pt" o:ole="" fillcolor="window">
                  <v:imagedata r:id="rId1389" o:title=""/>
                </v:shape>
                <o:OLEObject Type="Embed" ProgID="Equation.3" ShapeID="_x0000_i1723" DrawAspect="Content" ObjectID="_1552071533" r:id="rId139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21.5.С помощью 1-го признака сравнения исследуйте данные ряды на сход</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мость.</w:t>
      </w:r>
    </w:p>
    <w:tbl>
      <w:tblPr>
        <w:tblStyle w:val="a4"/>
        <w:tblW w:w="0" w:type="auto"/>
        <w:jc w:val="center"/>
        <w:tblInd w:w="26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27"/>
        <w:gridCol w:w="2835"/>
        <w:gridCol w:w="3392"/>
      </w:tblGrid>
      <w:tr w:rsidR="000E3B9F" w:rsidRPr="000E3B9F" w:rsidTr="000E3B9F">
        <w:trPr>
          <w:jc w:val="center"/>
        </w:trPr>
        <w:tc>
          <w:tcPr>
            <w:tcW w:w="2827" w:type="dxa"/>
            <w:tcBorders>
              <w:top w:val="nil"/>
              <w:left w:val="nil"/>
              <w:bottom w:val="nil"/>
              <w:right w:val="nil"/>
            </w:tcBorders>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720" w:dyaOrig="760">
                <v:shape id="_x0000_i1724" type="#_x0000_t75" style="width:40.65pt;height:42pt" o:ole="" fillcolor="window">
                  <v:imagedata r:id="rId1379" o:title=""/>
                </v:shape>
                <o:OLEObject Type="Embed" ProgID="Equation.3" ShapeID="_x0000_i1724" DrawAspect="Content" ObjectID="_1552071534" r:id="rId1391"/>
              </w:object>
            </w:r>
            <w:r w:rsidRPr="000E3B9F">
              <w:rPr>
                <w:rFonts w:ascii="Times New Roman" w:eastAsia="Times New Roman" w:hAnsi="Times New Roman" w:cs="Times New Roman"/>
                <w:bCs/>
                <w:sz w:val="28"/>
                <w:szCs w:val="28"/>
              </w:rPr>
              <w:t>;</w:t>
            </w:r>
          </w:p>
        </w:tc>
        <w:tc>
          <w:tcPr>
            <w:tcW w:w="2835" w:type="dxa"/>
            <w:tcBorders>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960" w:dyaOrig="760">
                <v:shape id="_x0000_i1725" type="#_x0000_t75" style="width:54.65pt;height:42pt" o:ole="" fillcolor="window">
                  <v:imagedata r:id="rId1392" o:title=""/>
                </v:shape>
                <o:OLEObject Type="Embed" ProgID="Equation.3" ShapeID="_x0000_i1725" DrawAspect="Content" ObjectID="_1552071535" r:id="rId1393"/>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740" w:dyaOrig="760">
                <v:shape id="_x0000_i1726" type="#_x0000_t75" style="width:42pt;height:42pt" o:ole="" fillcolor="window">
                  <v:imagedata r:id="rId1394" o:title=""/>
                </v:shape>
                <o:OLEObject Type="Embed" ProgID="Equation.3" ShapeID="_x0000_i1726" DrawAspect="Content" ObjectID="_1552071536" r:id="rId1395"/>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27" w:type="dxa"/>
            <w:tcBorders>
              <w:top w:val="nil"/>
              <w:bottom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720" w:dyaOrig="760">
                <v:shape id="_x0000_i1727" type="#_x0000_t75" style="width:40.65pt;height:42pt" o:ole="" fillcolor="window">
                  <v:imagedata r:id="rId1396" o:title=""/>
                </v:shape>
                <o:OLEObject Type="Embed" ProgID="Equation.3" ShapeID="_x0000_i1727" DrawAspect="Content" ObjectID="_1552071537" r:id="rId1397"/>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800" w:dyaOrig="760">
                <v:shape id="_x0000_i1728" type="#_x0000_t75" style="width:46pt;height:42pt" o:ole="" fillcolor="window">
                  <v:imagedata r:id="rId1398" o:title=""/>
                </v:shape>
                <o:OLEObject Type="Embed" ProgID="Equation.3" ShapeID="_x0000_i1728" DrawAspect="Content" ObjectID="_1552071538" r:id="rId1399"/>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1240" w:dyaOrig="760">
                <v:shape id="_x0000_i1729" type="#_x0000_t75" style="width:70.65pt;height:42pt" o:ole="" fillcolor="window">
                  <v:imagedata r:id="rId1400" o:title=""/>
                </v:shape>
                <o:OLEObject Type="Embed" ProgID="Equation.3" ShapeID="_x0000_i1729" DrawAspect="Content" ObjectID="_1552071539" r:id="rId1401"/>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21.6. </w:t>
      </w:r>
      <w:r w:rsidR="00A8101E" w:rsidRPr="000E3B9F">
        <w:rPr>
          <w:rFonts w:ascii="Times New Roman" w:eastAsia="Times New Roman" w:hAnsi="Times New Roman" w:cs="Times New Roman"/>
          <w:bCs/>
          <w:sz w:val="28"/>
          <w:szCs w:val="28"/>
        </w:rPr>
        <w:t>Исследуйте</w:t>
      </w:r>
      <w:r w:rsidRPr="000E3B9F">
        <w:rPr>
          <w:rFonts w:ascii="Times New Roman" w:eastAsia="Times New Roman" w:hAnsi="Times New Roman" w:cs="Times New Roman"/>
          <w:bCs/>
          <w:sz w:val="28"/>
          <w:szCs w:val="28"/>
        </w:rPr>
        <w:t xml:space="preserve"> на сходимость ряды с помощью предельного признака сра</w:t>
      </w:r>
      <w:r w:rsidRPr="000E3B9F">
        <w:rPr>
          <w:rFonts w:ascii="Times New Roman" w:eastAsia="Times New Roman" w:hAnsi="Times New Roman" w:cs="Times New Roman"/>
          <w:bCs/>
          <w:sz w:val="28"/>
          <w:szCs w:val="28"/>
        </w:rPr>
        <w:t>в</w:t>
      </w:r>
      <w:r w:rsidRPr="000E3B9F">
        <w:rPr>
          <w:rFonts w:ascii="Times New Roman" w:eastAsia="Times New Roman" w:hAnsi="Times New Roman" w:cs="Times New Roman"/>
          <w:bCs/>
          <w:sz w:val="28"/>
          <w:szCs w:val="28"/>
        </w:rPr>
        <w:t>нения</w:t>
      </w:r>
    </w:p>
    <w:tbl>
      <w:tblPr>
        <w:tblStyle w:val="a4"/>
        <w:tblW w:w="0" w:type="auto"/>
        <w:jc w:val="center"/>
        <w:tblInd w:w="26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27"/>
        <w:gridCol w:w="2835"/>
        <w:gridCol w:w="3392"/>
      </w:tblGrid>
      <w:tr w:rsidR="000E3B9F" w:rsidRPr="000E3B9F" w:rsidTr="000E3B9F">
        <w:trPr>
          <w:jc w:val="center"/>
        </w:trPr>
        <w:tc>
          <w:tcPr>
            <w:tcW w:w="2827" w:type="dxa"/>
            <w:tcBorders>
              <w:top w:val="nil"/>
              <w:left w:val="nil"/>
              <w:bottom w:val="nil"/>
              <w:right w:val="nil"/>
            </w:tcBorders>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840" w:dyaOrig="760">
                <v:shape id="_x0000_i1730" type="#_x0000_t75" style="width:52.65pt;height:46pt" o:ole="" fillcolor="window">
                  <v:imagedata r:id="rId1402" o:title=""/>
                </v:shape>
                <o:OLEObject Type="Embed" ProgID="Equation.3" ShapeID="_x0000_i1730" DrawAspect="Content" ObjectID="_1552071540" r:id="rId1403"/>
              </w:object>
            </w:r>
            <w:r w:rsidRPr="000E3B9F">
              <w:rPr>
                <w:rFonts w:ascii="Times New Roman" w:eastAsia="Times New Roman" w:hAnsi="Times New Roman" w:cs="Times New Roman"/>
                <w:bCs/>
                <w:sz w:val="28"/>
                <w:szCs w:val="28"/>
              </w:rPr>
              <w:t>;</w:t>
            </w:r>
          </w:p>
        </w:tc>
        <w:tc>
          <w:tcPr>
            <w:tcW w:w="2835" w:type="dxa"/>
            <w:tcBorders>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1240" w:dyaOrig="760">
                <v:shape id="_x0000_i1731" type="#_x0000_t75" style="width:70.65pt;height:42pt" o:ole="" fillcolor="window">
                  <v:imagedata r:id="rId1404" o:title=""/>
                </v:shape>
                <o:OLEObject Type="Embed" ProgID="Equation.3" ShapeID="_x0000_i1731" DrawAspect="Content" ObjectID="_1552071541" r:id="rId1405"/>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240" w:dyaOrig="760">
                <v:shape id="_x0000_i1732" type="#_x0000_t75" style="width:70.65pt;height:42pt" o:ole="" fillcolor="window">
                  <v:imagedata r:id="rId1406" o:title=""/>
                </v:shape>
                <o:OLEObject Type="Embed" ProgID="Equation.3" ShapeID="_x0000_i1732" DrawAspect="Content" ObjectID="_1552071542" r:id="rId1407"/>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27" w:type="dxa"/>
            <w:tcBorders>
              <w:top w:val="nil"/>
              <w:bottom w:val="nil"/>
              <w:right w:val="nil"/>
            </w:tcBorders>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1020" w:dyaOrig="760">
                <v:shape id="_x0000_i1733" type="#_x0000_t75" style="width:58.65pt;height:42pt" o:ole="" fillcolor="window">
                  <v:imagedata r:id="rId1408" o:title=""/>
                </v:shape>
                <o:OLEObject Type="Embed" ProgID="Equation.3" ShapeID="_x0000_i1733" DrawAspect="Content" ObjectID="_1552071543" r:id="rId1409"/>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1020" w:dyaOrig="760">
                <v:shape id="_x0000_i1734" type="#_x0000_t75" style="width:58.65pt;height:42pt" o:ole="" fillcolor="window">
                  <v:imagedata r:id="rId1410" o:title=""/>
                </v:shape>
                <o:OLEObject Type="Embed" ProgID="Equation.3" ShapeID="_x0000_i1734" DrawAspect="Content" ObjectID="_1552071544" r:id="rId1411"/>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940" w:dyaOrig="760">
                <v:shape id="_x0000_i1735" type="#_x0000_t75" style="width:53.35pt;height:42pt" o:ole="" fillcolor="window">
                  <v:imagedata r:id="rId1412" o:title=""/>
                </v:shape>
                <o:OLEObject Type="Embed" ProgID="Equation.3" ShapeID="_x0000_i1735" DrawAspect="Content" ObjectID="_1552071545" r:id="rId1413"/>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21.7.Исследуйте на сходимость ряды с помощью признака Даламбера</w:t>
      </w:r>
    </w:p>
    <w:tbl>
      <w:tblPr>
        <w:tblStyle w:val="a4"/>
        <w:tblW w:w="0" w:type="auto"/>
        <w:jc w:val="center"/>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30"/>
        <w:gridCol w:w="2044"/>
        <w:gridCol w:w="1840"/>
        <w:gridCol w:w="1961"/>
        <w:gridCol w:w="2113"/>
      </w:tblGrid>
      <w:tr w:rsidR="000E3B9F" w:rsidRPr="000E3B9F" w:rsidTr="000E3B9F">
        <w:trPr>
          <w:jc w:val="center"/>
        </w:trPr>
        <w:tc>
          <w:tcPr>
            <w:tcW w:w="1630" w:type="dxa"/>
            <w:vAlign w:val="center"/>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660" w:dyaOrig="760">
                <v:shape id="_x0000_i1736" type="#_x0000_t75" style="width:40.65pt;height:46pt" o:ole="" fillcolor="window">
                  <v:imagedata r:id="rId1414" o:title=""/>
                </v:shape>
                <o:OLEObject Type="Embed" ProgID="Equation.3" ShapeID="_x0000_i1736" DrawAspect="Content" ObjectID="_1552071546" r:id="rId1415"/>
              </w:object>
            </w:r>
            <w:r w:rsidRPr="000E3B9F">
              <w:rPr>
                <w:rFonts w:ascii="Times New Roman" w:eastAsia="Times New Roman" w:hAnsi="Times New Roman" w:cs="Times New Roman"/>
                <w:bCs/>
                <w:sz w:val="28"/>
                <w:szCs w:val="28"/>
              </w:rPr>
              <w:t>;</w:t>
            </w:r>
          </w:p>
        </w:tc>
        <w:tc>
          <w:tcPr>
            <w:tcW w:w="2044" w:type="dxa"/>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660" w:dyaOrig="760">
                <v:shape id="_x0000_i1737" type="#_x0000_t75" style="width:40pt;height:43.35pt" o:ole="" fillcolor="window">
                  <v:imagedata r:id="rId1416" o:title=""/>
                </v:shape>
                <o:OLEObject Type="Embed" ProgID="Equation.3" ShapeID="_x0000_i1737" DrawAspect="Content" ObjectID="_1552071547" r:id="rId1417"/>
              </w:object>
            </w:r>
            <w:r w:rsidRPr="000E3B9F">
              <w:rPr>
                <w:rFonts w:ascii="Times New Roman" w:eastAsia="Times New Roman" w:hAnsi="Times New Roman" w:cs="Times New Roman"/>
                <w:bCs/>
                <w:sz w:val="28"/>
                <w:szCs w:val="28"/>
              </w:rPr>
              <w:t>;</w:t>
            </w:r>
          </w:p>
        </w:tc>
        <w:tc>
          <w:tcPr>
            <w:tcW w:w="1840" w:type="dxa"/>
            <w:shd w:val="clear" w:color="auto" w:fill="auto"/>
          </w:tcPr>
          <w:p w:rsidR="000E3B9F" w:rsidRPr="000E3B9F" w:rsidRDefault="000E3B9F" w:rsidP="00475298">
            <w:pPr>
              <w:tabs>
                <w:tab w:val="left" w:pos="0"/>
                <w:tab w:val="left" w:pos="1418"/>
                <w:tab w:val="left" w:pos="1843"/>
              </w:tabs>
              <w:spacing w:line="360" w:lineRule="auto"/>
              <w:ind w:firstLine="21"/>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960" w:dyaOrig="760">
                <v:shape id="_x0000_i1738" type="#_x0000_t75" style="width:59.35pt;height:46pt" o:ole="" fillcolor="window">
                  <v:imagedata r:id="rId1418" o:title=""/>
                </v:shape>
                <o:OLEObject Type="Embed" ProgID="Equation.3" ShapeID="_x0000_i1738" DrawAspect="Content" ObjectID="_1552071548" r:id="rId1419"/>
              </w:object>
            </w:r>
            <w:r w:rsidRPr="000E3B9F">
              <w:rPr>
                <w:rFonts w:ascii="Times New Roman" w:eastAsia="Times New Roman" w:hAnsi="Times New Roman" w:cs="Times New Roman"/>
                <w:bCs/>
                <w:sz w:val="28"/>
                <w:szCs w:val="28"/>
              </w:rPr>
              <w:t>;</w:t>
            </w:r>
          </w:p>
        </w:tc>
        <w:tc>
          <w:tcPr>
            <w:tcW w:w="1961" w:type="dxa"/>
            <w:shd w:val="clear" w:color="auto" w:fill="auto"/>
            <w:vAlign w:val="center"/>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lang w:val="en-US"/>
              </w:rPr>
              <w:object w:dxaOrig="920" w:dyaOrig="760">
                <v:shape id="_x0000_i1739" type="#_x0000_t75" style="width:54.65pt;height:43.35pt" o:ole="" fillcolor="window">
                  <v:imagedata r:id="rId1420" o:title=""/>
                </v:shape>
                <o:OLEObject Type="Embed" ProgID="Equation.3" ShapeID="_x0000_i1739" DrawAspect="Content" ObjectID="_1552071549" r:id="rId1421"/>
              </w:object>
            </w:r>
            <w:r w:rsidRPr="000E3B9F">
              <w:rPr>
                <w:rFonts w:ascii="Times New Roman" w:eastAsia="Times New Roman" w:hAnsi="Times New Roman" w:cs="Times New Roman"/>
                <w:bCs/>
                <w:sz w:val="28"/>
                <w:szCs w:val="28"/>
              </w:rPr>
              <w:t>;</w:t>
            </w:r>
          </w:p>
        </w:tc>
        <w:tc>
          <w:tcPr>
            <w:tcW w:w="2113" w:type="dxa"/>
            <w:shd w:val="clear" w:color="auto" w:fill="auto"/>
            <w:vAlign w:val="center"/>
          </w:tcPr>
          <w:p w:rsidR="000E3B9F" w:rsidRPr="000E3B9F" w:rsidRDefault="000E3B9F" w:rsidP="00475298">
            <w:pPr>
              <w:tabs>
                <w:tab w:val="left" w:pos="0"/>
                <w:tab w:val="left" w:pos="1418"/>
                <w:tab w:val="left" w:pos="1843"/>
              </w:tabs>
              <w:spacing w:line="360" w:lineRule="auto"/>
              <w:ind w:firstLine="4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lang w:val="en-US"/>
              </w:rPr>
              <w:object w:dxaOrig="639" w:dyaOrig="760">
                <v:shape id="_x0000_i1740" type="#_x0000_t75" style="width:37.35pt;height:43.35pt" o:ole="" fillcolor="window">
                  <v:imagedata r:id="rId1422" o:title=""/>
                </v:shape>
                <o:OLEObject Type="Embed" ProgID="Equation.3" ShapeID="_x0000_i1740" DrawAspect="Content" ObjectID="_1552071550" r:id="rId1423"/>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1630" w:type="dxa"/>
            <w:vAlign w:val="center"/>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660" w:dyaOrig="760">
                <v:shape id="_x0000_i1741" type="#_x0000_t75" style="width:40.65pt;height:46pt" o:ole="" fillcolor="window">
                  <v:imagedata r:id="rId1414" o:title=""/>
                </v:shape>
                <o:OLEObject Type="Embed" ProgID="Equation.3" ShapeID="_x0000_i1741" DrawAspect="Content" ObjectID="_1552071551" r:id="rId1424"/>
              </w:object>
            </w:r>
            <w:r w:rsidRPr="000E3B9F">
              <w:rPr>
                <w:rFonts w:ascii="Times New Roman" w:eastAsia="Times New Roman" w:hAnsi="Times New Roman" w:cs="Times New Roman"/>
                <w:bCs/>
                <w:sz w:val="28"/>
                <w:szCs w:val="28"/>
              </w:rPr>
              <w:t>;</w:t>
            </w:r>
          </w:p>
        </w:tc>
        <w:tc>
          <w:tcPr>
            <w:tcW w:w="2044" w:type="dxa"/>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660" w:dyaOrig="760">
                <v:shape id="_x0000_i1742" type="#_x0000_t75" style="width:40pt;height:43.35pt" o:ole="" fillcolor="window">
                  <v:imagedata r:id="rId1416" o:title=""/>
                </v:shape>
                <o:OLEObject Type="Embed" ProgID="Equation.3" ShapeID="_x0000_i1742" DrawAspect="Content" ObjectID="_1552071552" r:id="rId1425"/>
              </w:object>
            </w:r>
            <w:r w:rsidRPr="000E3B9F">
              <w:rPr>
                <w:rFonts w:ascii="Times New Roman" w:eastAsia="Times New Roman" w:hAnsi="Times New Roman" w:cs="Times New Roman"/>
                <w:bCs/>
                <w:sz w:val="28"/>
                <w:szCs w:val="28"/>
              </w:rPr>
              <w:t>;</w:t>
            </w:r>
          </w:p>
        </w:tc>
        <w:tc>
          <w:tcPr>
            <w:tcW w:w="1840" w:type="dxa"/>
            <w:shd w:val="clear" w:color="auto" w:fill="auto"/>
          </w:tcPr>
          <w:p w:rsidR="000E3B9F" w:rsidRPr="000E3B9F" w:rsidRDefault="000E3B9F" w:rsidP="00475298">
            <w:pPr>
              <w:tabs>
                <w:tab w:val="left" w:pos="0"/>
                <w:tab w:val="left" w:pos="1418"/>
                <w:tab w:val="left" w:pos="1843"/>
              </w:tabs>
              <w:spacing w:line="360" w:lineRule="auto"/>
              <w:ind w:firstLine="21"/>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960" w:dyaOrig="760">
                <v:shape id="_x0000_i1743" type="#_x0000_t75" style="width:59.35pt;height:46pt" o:ole="" fillcolor="window">
                  <v:imagedata r:id="rId1418" o:title=""/>
                </v:shape>
                <o:OLEObject Type="Embed" ProgID="Equation.3" ShapeID="_x0000_i1743" DrawAspect="Content" ObjectID="_1552071553" r:id="rId1426"/>
              </w:object>
            </w:r>
            <w:r w:rsidRPr="000E3B9F">
              <w:rPr>
                <w:rFonts w:ascii="Times New Roman" w:eastAsia="Times New Roman" w:hAnsi="Times New Roman" w:cs="Times New Roman"/>
                <w:bCs/>
                <w:sz w:val="28"/>
                <w:szCs w:val="28"/>
              </w:rPr>
              <w:t>;</w:t>
            </w:r>
          </w:p>
        </w:tc>
        <w:tc>
          <w:tcPr>
            <w:tcW w:w="1961" w:type="dxa"/>
            <w:shd w:val="clear" w:color="auto" w:fill="auto"/>
            <w:vAlign w:val="center"/>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ж) </w:t>
            </w:r>
            <w:r w:rsidRPr="000E3B9F">
              <w:rPr>
                <w:rFonts w:ascii="Times New Roman" w:eastAsia="Times New Roman" w:hAnsi="Times New Roman" w:cs="Times New Roman"/>
                <w:bCs/>
                <w:sz w:val="28"/>
                <w:szCs w:val="28"/>
                <w:lang w:val="en-US"/>
              </w:rPr>
              <w:object w:dxaOrig="920" w:dyaOrig="760">
                <v:shape id="_x0000_i1744" type="#_x0000_t75" style="width:54.65pt;height:43.35pt" o:ole="" fillcolor="window">
                  <v:imagedata r:id="rId1420" o:title=""/>
                </v:shape>
                <o:OLEObject Type="Embed" ProgID="Equation.3" ShapeID="_x0000_i1744" DrawAspect="Content" ObjectID="_1552071554" r:id="rId1427"/>
              </w:object>
            </w:r>
            <w:r w:rsidRPr="000E3B9F">
              <w:rPr>
                <w:rFonts w:ascii="Times New Roman" w:eastAsia="Times New Roman" w:hAnsi="Times New Roman" w:cs="Times New Roman"/>
                <w:bCs/>
                <w:sz w:val="28"/>
                <w:szCs w:val="28"/>
              </w:rPr>
              <w:t>;</w:t>
            </w:r>
          </w:p>
        </w:tc>
        <w:tc>
          <w:tcPr>
            <w:tcW w:w="2113" w:type="dxa"/>
            <w:shd w:val="clear" w:color="auto" w:fill="auto"/>
            <w:vAlign w:val="center"/>
          </w:tcPr>
          <w:p w:rsidR="000E3B9F" w:rsidRPr="000E3B9F" w:rsidRDefault="000E3B9F" w:rsidP="00475298">
            <w:pPr>
              <w:tabs>
                <w:tab w:val="left" w:pos="0"/>
                <w:tab w:val="left" w:pos="1418"/>
                <w:tab w:val="left" w:pos="1843"/>
              </w:tabs>
              <w:spacing w:line="360" w:lineRule="auto"/>
              <w:ind w:firstLine="4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и) </w:t>
            </w:r>
            <w:r w:rsidRPr="000E3B9F">
              <w:rPr>
                <w:rFonts w:ascii="Times New Roman" w:eastAsia="Times New Roman" w:hAnsi="Times New Roman" w:cs="Times New Roman"/>
                <w:bCs/>
                <w:sz w:val="28"/>
                <w:szCs w:val="28"/>
                <w:lang w:val="en-US"/>
              </w:rPr>
              <w:object w:dxaOrig="639" w:dyaOrig="760">
                <v:shape id="_x0000_i1745" type="#_x0000_t75" style="width:37.35pt;height:43.35pt" o:ole="" fillcolor="window">
                  <v:imagedata r:id="rId1422" o:title=""/>
                </v:shape>
                <o:OLEObject Type="Embed" ProgID="Equation.3" ShapeID="_x0000_i1745" DrawAspect="Content" ObjectID="_1552071555" r:id="rId1428"/>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21.8. Используя признак Коши, исследуйте знакоположительные ряды.</w:t>
      </w:r>
    </w:p>
    <w:tbl>
      <w:tblPr>
        <w:tblStyle w:val="a4"/>
        <w:tblW w:w="0" w:type="auto"/>
        <w:jc w:val="center"/>
        <w:tblInd w:w="26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27"/>
        <w:gridCol w:w="2835"/>
        <w:gridCol w:w="3392"/>
      </w:tblGrid>
      <w:tr w:rsidR="000E3B9F" w:rsidRPr="000E3B9F" w:rsidTr="000E3B9F">
        <w:trPr>
          <w:jc w:val="center"/>
        </w:trPr>
        <w:tc>
          <w:tcPr>
            <w:tcW w:w="2827" w:type="dxa"/>
            <w:tcBorders>
              <w:top w:val="nil"/>
              <w:left w:val="nil"/>
              <w:bottom w:val="nil"/>
              <w:right w:val="nil"/>
            </w:tcBorders>
            <w:vAlign w:val="center"/>
          </w:tcPr>
          <w:p w:rsidR="000E3B9F" w:rsidRPr="000E3B9F" w:rsidRDefault="000E3B9F" w:rsidP="00475298">
            <w:pPr>
              <w:tabs>
                <w:tab w:val="left" w:pos="0"/>
                <w:tab w:val="left" w:pos="1418"/>
                <w:tab w:val="left" w:pos="1843"/>
              </w:tabs>
              <w:spacing w:line="360" w:lineRule="auto"/>
              <w:ind w:firstLine="26"/>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а) </w:t>
            </w:r>
            <w:r w:rsidRPr="000E3B9F">
              <w:rPr>
                <w:rFonts w:ascii="Times New Roman" w:eastAsia="Times New Roman" w:hAnsi="Times New Roman" w:cs="Times New Roman"/>
                <w:bCs/>
                <w:sz w:val="28"/>
                <w:szCs w:val="28"/>
                <w:lang w:val="en-US"/>
              </w:rPr>
              <w:object w:dxaOrig="1060" w:dyaOrig="760">
                <v:shape id="_x0000_i1746" type="#_x0000_t75" style="width:68pt;height:47.35pt" o:ole="" fillcolor="window">
                  <v:imagedata r:id="rId1429" o:title=""/>
                </v:shape>
                <o:OLEObject Type="Embed" ProgID="Equation.3" ShapeID="_x0000_i1746" DrawAspect="Content" ObjectID="_1552071556" r:id="rId1430"/>
              </w:object>
            </w:r>
            <w:r w:rsidRPr="000E3B9F">
              <w:rPr>
                <w:rFonts w:ascii="Times New Roman" w:eastAsia="Times New Roman" w:hAnsi="Times New Roman" w:cs="Times New Roman"/>
                <w:bCs/>
                <w:sz w:val="28"/>
                <w:szCs w:val="28"/>
              </w:rPr>
              <w:t>;</w:t>
            </w:r>
          </w:p>
        </w:tc>
        <w:tc>
          <w:tcPr>
            <w:tcW w:w="2835" w:type="dxa"/>
            <w:tcBorders>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1420" w:dyaOrig="820">
                <v:shape id="_x0000_i1747" type="#_x0000_t75" style="width:80pt;height:46pt" o:ole="" fillcolor="window">
                  <v:imagedata r:id="rId1431" o:title=""/>
                </v:shape>
                <o:OLEObject Type="Embed" ProgID="Equation.3" ShapeID="_x0000_i1747" DrawAspect="Content" ObjectID="_1552071557" r:id="rId1432"/>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600" w:dyaOrig="800">
                <v:shape id="_x0000_i1748" type="#_x0000_t75" style="width:91.35pt;height:43.35pt" o:ole="" fillcolor="window">
                  <v:imagedata r:id="rId1433" o:title=""/>
                </v:shape>
                <o:OLEObject Type="Embed" ProgID="Equation.3" ShapeID="_x0000_i1748" DrawAspect="Content" ObjectID="_1552071558" r:id="rId1434"/>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27" w:type="dxa"/>
            <w:tcBorders>
              <w:top w:val="nil"/>
              <w:bottom w:val="nil"/>
              <w:right w:val="nil"/>
            </w:tcBorders>
          </w:tcPr>
          <w:p w:rsidR="000E3B9F" w:rsidRPr="000E3B9F" w:rsidRDefault="000E3B9F" w:rsidP="00475298">
            <w:pPr>
              <w:tabs>
                <w:tab w:val="left" w:pos="0"/>
                <w:tab w:val="left" w:pos="1418"/>
                <w:tab w:val="left" w:pos="1843"/>
              </w:tabs>
              <w:spacing w:line="360" w:lineRule="auto"/>
              <w:ind w:firstLine="26"/>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1480" w:dyaOrig="820">
                <v:shape id="_x0000_i1749" type="#_x0000_t75" style="width:88.65pt;height:47.35pt" o:ole="" fillcolor="window">
                  <v:imagedata r:id="rId1435" o:title=""/>
                </v:shape>
                <o:OLEObject Type="Embed" ProgID="Equation.3" ShapeID="_x0000_i1749" DrawAspect="Content" ObjectID="_1552071559" r:id="rId1436"/>
              </w:object>
            </w:r>
            <w:r w:rsidRPr="000E3B9F">
              <w:rPr>
                <w:rFonts w:ascii="Times New Roman" w:eastAsia="Times New Roman" w:hAnsi="Times New Roman" w:cs="Times New Roman"/>
                <w:bCs/>
                <w:sz w:val="28"/>
                <w:szCs w:val="28"/>
              </w:rPr>
              <w:t>;</w:t>
            </w:r>
          </w:p>
        </w:tc>
        <w:tc>
          <w:tcPr>
            <w:tcW w:w="2835" w:type="dxa"/>
            <w:tcBorders>
              <w:top w:val="nil"/>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1560" w:dyaOrig="820">
                <v:shape id="_x0000_i1750" type="#_x0000_t75" style="width:96pt;height:49.35pt" o:ole="" fillcolor="window">
                  <v:imagedata r:id="rId1437" o:title=""/>
                </v:shape>
                <o:OLEObject Type="Embed" ProgID="Equation.3" ShapeID="_x0000_i1750" DrawAspect="Content" ObjectID="_1552071560" r:id="rId1438"/>
              </w:object>
            </w:r>
            <w:r w:rsidRPr="000E3B9F">
              <w:rPr>
                <w:rFonts w:ascii="Times New Roman" w:eastAsia="Times New Roman" w:hAnsi="Times New Roman" w:cs="Times New Roman"/>
                <w:bCs/>
                <w:sz w:val="28"/>
                <w:szCs w:val="28"/>
              </w:rPr>
              <w:t>;</w:t>
            </w:r>
          </w:p>
        </w:tc>
        <w:tc>
          <w:tcPr>
            <w:tcW w:w="3392" w:type="dxa"/>
            <w:tcBorders>
              <w:top w:val="nil"/>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1480" w:dyaOrig="820">
                <v:shape id="_x0000_i1751" type="#_x0000_t75" style="width:91.35pt;height:48.65pt" o:ole="" fillcolor="window">
                  <v:imagedata r:id="rId1439" o:title=""/>
                </v:shape>
                <o:OLEObject Type="Embed" ProgID="Equation.3" ShapeID="_x0000_i1751" DrawAspect="Content" ObjectID="_1552071561" r:id="rId1440"/>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21.9. Исследуйте на сходимость знакочередующиеся ряды с помощью признака Лейбница.</w:t>
      </w:r>
    </w:p>
    <w:tbl>
      <w:tblPr>
        <w:tblStyle w:val="a4"/>
        <w:tblW w:w="0" w:type="auto"/>
        <w:jc w:val="center"/>
        <w:tblInd w:w="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27"/>
        <w:gridCol w:w="2835"/>
        <w:gridCol w:w="3392"/>
      </w:tblGrid>
      <w:tr w:rsidR="000E3B9F" w:rsidRPr="000E3B9F" w:rsidTr="000E3B9F">
        <w:trPr>
          <w:jc w:val="center"/>
        </w:trPr>
        <w:tc>
          <w:tcPr>
            <w:tcW w:w="2827"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1280" w:dyaOrig="760">
                <v:shape id="_x0000_i1752" type="#_x0000_t75" style="width:78pt;height:44pt" o:ole="" fillcolor="window">
                  <v:imagedata r:id="rId1441" o:title=""/>
                </v:shape>
                <o:OLEObject Type="Embed" ProgID="Equation.3" ShapeID="_x0000_i1752" DrawAspect="Content" ObjectID="_1552071562" r:id="rId1442"/>
              </w:object>
            </w:r>
            <w:r w:rsidRPr="000E3B9F">
              <w:rPr>
                <w:rFonts w:ascii="Times New Roman" w:eastAsia="Times New Roman" w:hAnsi="Times New Roman" w:cs="Times New Roman"/>
                <w:bCs/>
                <w:sz w:val="28"/>
                <w:szCs w:val="28"/>
              </w:rPr>
              <w:t>;</w:t>
            </w:r>
          </w:p>
        </w:tc>
        <w:tc>
          <w:tcPr>
            <w:tcW w:w="2835" w:type="dxa"/>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1700" w:dyaOrig="760">
                <v:shape id="_x0000_i1753" type="#_x0000_t75" style="width:103.35pt;height:44pt" o:ole="" fillcolor="window">
                  <v:imagedata r:id="rId1443" o:title=""/>
                </v:shape>
                <o:OLEObject Type="Embed" ProgID="Equation.3" ShapeID="_x0000_i1753" DrawAspect="Content" ObjectID="_1552071563" r:id="rId1444"/>
              </w:object>
            </w:r>
            <w:r w:rsidRPr="000E3B9F">
              <w:rPr>
                <w:rFonts w:ascii="Times New Roman" w:eastAsia="Times New Roman" w:hAnsi="Times New Roman" w:cs="Times New Roman"/>
                <w:bCs/>
                <w:sz w:val="28"/>
                <w:szCs w:val="28"/>
              </w:rPr>
              <w:t>;</w:t>
            </w:r>
          </w:p>
        </w:tc>
        <w:tc>
          <w:tcPr>
            <w:tcW w:w="3392" w:type="dxa"/>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140" w:dyaOrig="760">
                <v:shape id="_x0000_i1754" type="#_x0000_t75" style="width:64.65pt;height:42pt" o:ole="" fillcolor="window">
                  <v:imagedata r:id="rId1445" o:title=""/>
                </v:shape>
                <o:OLEObject Type="Embed" ProgID="Equation.3" ShapeID="_x0000_i1754" DrawAspect="Content" ObjectID="_1552071564" r:id="rId1446"/>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27"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1320" w:dyaOrig="760">
                <v:shape id="_x0000_i1755" type="#_x0000_t75" style="width:76pt;height:42pt" o:ole="" fillcolor="window">
                  <v:imagedata r:id="rId1447" o:title=""/>
                </v:shape>
                <o:OLEObject Type="Embed" ProgID="Equation.3" ShapeID="_x0000_i1755" DrawAspect="Content" ObjectID="_1552071565" r:id="rId1448"/>
              </w:object>
            </w:r>
            <w:r w:rsidRPr="000E3B9F">
              <w:rPr>
                <w:rFonts w:ascii="Times New Roman" w:eastAsia="Times New Roman" w:hAnsi="Times New Roman" w:cs="Times New Roman"/>
                <w:bCs/>
                <w:sz w:val="28"/>
                <w:szCs w:val="28"/>
              </w:rPr>
              <w:t>;</w:t>
            </w:r>
          </w:p>
        </w:tc>
        <w:tc>
          <w:tcPr>
            <w:tcW w:w="2835" w:type="dxa"/>
            <w:shd w:val="clear" w:color="auto" w:fill="auto"/>
          </w:tcPr>
          <w:p w:rsidR="000E3B9F" w:rsidRPr="000E3B9F" w:rsidRDefault="000E3B9F" w:rsidP="00475298">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1060" w:dyaOrig="760">
                <v:shape id="_x0000_i1756" type="#_x0000_t75" style="width:60pt;height:42pt" o:ole="" fillcolor="window">
                  <v:imagedata r:id="rId1449" o:title=""/>
                </v:shape>
                <o:OLEObject Type="Embed" ProgID="Equation.3" ShapeID="_x0000_i1756" DrawAspect="Content" ObjectID="_1552071566" r:id="rId1450"/>
              </w:object>
            </w:r>
            <w:r w:rsidRPr="000E3B9F">
              <w:rPr>
                <w:rFonts w:ascii="Times New Roman" w:eastAsia="Times New Roman" w:hAnsi="Times New Roman" w:cs="Times New Roman"/>
                <w:bCs/>
                <w:sz w:val="28"/>
                <w:szCs w:val="28"/>
              </w:rPr>
              <w:t>;</w:t>
            </w:r>
          </w:p>
        </w:tc>
        <w:tc>
          <w:tcPr>
            <w:tcW w:w="3392" w:type="dxa"/>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1219" w:dyaOrig="760">
                <v:shape id="_x0000_i1757" type="#_x0000_t75" style="width:70pt;height:42pt" o:ole="" fillcolor="window">
                  <v:imagedata r:id="rId1451" o:title=""/>
                </v:shape>
                <o:OLEObject Type="Embed" ProgID="Equation.3" ShapeID="_x0000_i1757" DrawAspect="Content" ObjectID="_1552071567" r:id="rId1452"/>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21.10. Исследуйте на абсолютную и условную сходимость ряды.</w:t>
      </w:r>
    </w:p>
    <w:tbl>
      <w:tblPr>
        <w:tblStyle w:val="a4"/>
        <w:tblW w:w="0" w:type="auto"/>
        <w:jc w:val="center"/>
        <w:tblInd w:w="26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1E0"/>
      </w:tblPr>
      <w:tblGrid>
        <w:gridCol w:w="2827"/>
        <w:gridCol w:w="3114"/>
        <w:gridCol w:w="3113"/>
      </w:tblGrid>
      <w:tr w:rsidR="000E3B9F" w:rsidRPr="000E3B9F" w:rsidTr="000E3B9F">
        <w:trPr>
          <w:jc w:val="center"/>
        </w:trPr>
        <w:tc>
          <w:tcPr>
            <w:tcW w:w="2827" w:type="dxa"/>
            <w:tcBorders>
              <w:top w:val="nil"/>
              <w:left w:val="nil"/>
              <w:bottom w:val="nil"/>
              <w:right w:val="nil"/>
            </w:tcBorders>
            <w:vAlign w:val="center"/>
          </w:tcPr>
          <w:p w:rsidR="000E3B9F" w:rsidRPr="000E3B9F" w:rsidRDefault="000E3B9F" w:rsidP="00475298">
            <w:pPr>
              <w:tabs>
                <w:tab w:val="left" w:pos="0"/>
                <w:tab w:val="left" w:pos="1418"/>
                <w:tab w:val="left" w:pos="1843"/>
              </w:tabs>
              <w:spacing w:line="360" w:lineRule="auto"/>
              <w:ind w:firstLine="26"/>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lang w:val="en-US"/>
              </w:rPr>
              <w:object w:dxaOrig="1400" w:dyaOrig="760">
                <v:shape id="_x0000_i1758" type="#_x0000_t75" style="width:86pt;height:46pt" o:ole="" fillcolor="window">
                  <v:imagedata r:id="rId1453" o:title=""/>
                </v:shape>
                <o:OLEObject Type="Embed" ProgID="Equation.3" ShapeID="_x0000_i1758" DrawAspect="Content" ObjectID="_1552071568" r:id="rId1454"/>
              </w:object>
            </w:r>
            <w:r w:rsidRPr="000E3B9F">
              <w:rPr>
                <w:rFonts w:ascii="Times New Roman" w:eastAsia="Times New Roman" w:hAnsi="Times New Roman" w:cs="Times New Roman"/>
                <w:bCs/>
                <w:sz w:val="28"/>
                <w:szCs w:val="28"/>
              </w:rPr>
              <w:t>;</w:t>
            </w:r>
          </w:p>
        </w:tc>
        <w:tc>
          <w:tcPr>
            <w:tcW w:w="3114" w:type="dxa"/>
            <w:tcBorders>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lang w:val="en-US"/>
              </w:rPr>
              <w:object w:dxaOrig="1600" w:dyaOrig="800">
                <v:shape id="_x0000_i1759" type="#_x0000_t75" style="width:96.65pt;height:46.65pt" o:ole="" fillcolor="window">
                  <v:imagedata r:id="rId1455" o:title=""/>
                </v:shape>
                <o:OLEObject Type="Embed" ProgID="Equation.3" ShapeID="_x0000_i1759" DrawAspect="Content" ObjectID="_1552071569" r:id="rId1456"/>
              </w:object>
            </w:r>
            <w:r w:rsidRPr="000E3B9F">
              <w:rPr>
                <w:rFonts w:ascii="Times New Roman" w:eastAsia="Times New Roman" w:hAnsi="Times New Roman" w:cs="Times New Roman"/>
                <w:bCs/>
                <w:sz w:val="28"/>
                <w:szCs w:val="28"/>
              </w:rPr>
              <w:t>;</w:t>
            </w:r>
          </w:p>
        </w:tc>
        <w:tc>
          <w:tcPr>
            <w:tcW w:w="3113"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д) </w:t>
            </w:r>
            <w:r w:rsidRPr="000E3B9F">
              <w:rPr>
                <w:rFonts w:ascii="Times New Roman" w:eastAsia="Times New Roman" w:hAnsi="Times New Roman" w:cs="Times New Roman"/>
                <w:bCs/>
                <w:sz w:val="28"/>
                <w:szCs w:val="28"/>
                <w:lang w:val="en-US"/>
              </w:rPr>
              <w:object w:dxaOrig="1380" w:dyaOrig="760">
                <v:shape id="_x0000_i1760" type="#_x0000_t75" style="width:78.65pt;height:42pt" o:ole="" fillcolor="window">
                  <v:imagedata r:id="rId1457" o:title=""/>
                </v:shape>
                <o:OLEObject Type="Embed" ProgID="Equation.3" ShapeID="_x0000_i1760" DrawAspect="Content" ObjectID="_1552071570" r:id="rId1458"/>
              </w:object>
            </w:r>
            <w:r w:rsidRPr="000E3B9F">
              <w:rPr>
                <w:rFonts w:ascii="Times New Roman" w:eastAsia="Times New Roman" w:hAnsi="Times New Roman" w:cs="Times New Roman"/>
                <w:bCs/>
                <w:sz w:val="28"/>
                <w:szCs w:val="28"/>
              </w:rPr>
              <w:t>;</w:t>
            </w:r>
          </w:p>
        </w:tc>
      </w:tr>
      <w:tr w:rsidR="000E3B9F" w:rsidRPr="000E3B9F" w:rsidTr="000E3B9F">
        <w:trPr>
          <w:jc w:val="center"/>
        </w:trPr>
        <w:tc>
          <w:tcPr>
            <w:tcW w:w="2827" w:type="dxa"/>
            <w:tcBorders>
              <w:top w:val="nil"/>
              <w:bottom w:val="nil"/>
              <w:right w:val="nil"/>
            </w:tcBorders>
          </w:tcPr>
          <w:p w:rsidR="000E3B9F" w:rsidRPr="000E3B9F" w:rsidRDefault="000E3B9F" w:rsidP="00475298">
            <w:pPr>
              <w:tabs>
                <w:tab w:val="left" w:pos="0"/>
                <w:tab w:val="left" w:pos="1418"/>
                <w:tab w:val="left" w:pos="1843"/>
              </w:tabs>
              <w:spacing w:line="360" w:lineRule="auto"/>
              <w:ind w:firstLine="26"/>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lang w:val="en-US"/>
              </w:rPr>
              <w:object w:dxaOrig="1740" w:dyaOrig="760">
                <v:shape id="_x0000_i1761" type="#_x0000_t75" style="width:100pt;height:42pt" o:ole="" fillcolor="window">
                  <v:imagedata r:id="rId1459" o:title=""/>
                </v:shape>
                <o:OLEObject Type="Embed" ProgID="Equation.3" ShapeID="_x0000_i1761" DrawAspect="Content" ObjectID="_1552071571" r:id="rId1460"/>
              </w:object>
            </w:r>
            <w:r w:rsidRPr="000E3B9F">
              <w:rPr>
                <w:rFonts w:ascii="Times New Roman" w:eastAsia="Times New Roman" w:hAnsi="Times New Roman" w:cs="Times New Roman"/>
                <w:bCs/>
                <w:sz w:val="28"/>
                <w:szCs w:val="28"/>
              </w:rPr>
              <w:t>;</w:t>
            </w:r>
          </w:p>
        </w:tc>
        <w:tc>
          <w:tcPr>
            <w:tcW w:w="3114" w:type="dxa"/>
            <w:tcBorders>
              <w:top w:val="nil"/>
              <w:left w:val="nil"/>
              <w:bottom w:val="nil"/>
              <w:right w:val="nil"/>
            </w:tcBorders>
            <w:shd w:val="clear" w:color="auto" w:fill="auto"/>
          </w:tcPr>
          <w:p w:rsidR="000E3B9F" w:rsidRPr="000E3B9F" w:rsidRDefault="000E3B9F" w:rsidP="00475298">
            <w:pPr>
              <w:tabs>
                <w:tab w:val="left" w:pos="0"/>
                <w:tab w:val="left" w:pos="1418"/>
                <w:tab w:val="left" w:pos="1843"/>
              </w:tabs>
              <w:spacing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lang w:val="en-US"/>
              </w:rPr>
              <w:object w:dxaOrig="2000" w:dyaOrig="800">
                <v:shape id="_x0000_i1762" type="#_x0000_t75" style="width:114pt;height:43.35pt" o:ole="" fillcolor="window">
                  <v:imagedata r:id="rId1461" o:title=""/>
                </v:shape>
                <o:OLEObject Type="Embed" ProgID="Equation.3" ShapeID="_x0000_i1762" DrawAspect="Content" ObjectID="_1552071572" r:id="rId1462"/>
              </w:object>
            </w:r>
            <w:r w:rsidRPr="000E3B9F">
              <w:rPr>
                <w:rFonts w:ascii="Times New Roman" w:eastAsia="Times New Roman" w:hAnsi="Times New Roman" w:cs="Times New Roman"/>
                <w:bCs/>
                <w:sz w:val="28"/>
                <w:szCs w:val="28"/>
              </w:rPr>
              <w:t>;</w:t>
            </w:r>
          </w:p>
        </w:tc>
        <w:tc>
          <w:tcPr>
            <w:tcW w:w="3113" w:type="dxa"/>
            <w:tcBorders>
              <w:top w:val="nil"/>
              <w:left w:val="nil"/>
              <w:bottom w:val="nil"/>
              <w:right w:val="nil"/>
            </w:tcBorders>
            <w:shd w:val="clear" w:color="auto" w:fill="auto"/>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е) </w:t>
            </w:r>
            <w:r w:rsidRPr="000E3B9F">
              <w:rPr>
                <w:rFonts w:ascii="Times New Roman" w:eastAsia="Times New Roman" w:hAnsi="Times New Roman" w:cs="Times New Roman"/>
                <w:bCs/>
                <w:sz w:val="28"/>
                <w:szCs w:val="28"/>
                <w:lang w:val="en-US"/>
              </w:rPr>
              <w:object w:dxaOrig="1219" w:dyaOrig="760">
                <v:shape id="_x0000_i1763" type="#_x0000_t75" style="width:70.65pt;height:42.65pt" o:ole="" fillcolor="window">
                  <v:imagedata r:id="rId1463" o:title=""/>
                </v:shape>
                <o:OLEObject Type="Embed" ProgID="Equation.3" ShapeID="_x0000_i1763" DrawAspect="Content" ObjectID="_1552071573" r:id="rId1464"/>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21.11. Найдите сумму ряда </w:t>
      </w:r>
      <w:r w:rsidRPr="000E3B9F">
        <w:rPr>
          <w:rFonts w:ascii="Times New Roman" w:eastAsia="Times New Roman" w:hAnsi="Times New Roman" w:cs="Times New Roman"/>
          <w:b/>
          <w:bCs/>
          <w:sz w:val="28"/>
          <w:szCs w:val="28"/>
          <w:lang w:val="en-US"/>
        </w:rPr>
        <w:object w:dxaOrig="1460" w:dyaOrig="760">
          <v:shape id="_x0000_i1764" type="#_x0000_t75" style="width:88.65pt;height:44pt" o:ole="" fillcolor="window">
            <v:imagedata r:id="rId1465" o:title=""/>
          </v:shape>
          <o:OLEObject Type="Embed" ProgID="Equation.3" ShapeID="_x0000_i1764" DrawAspect="Content" ObjectID="_1552071574" r:id="rId1466"/>
        </w:object>
      </w:r>
      <w:r w:rsidRPr="000E3B9F">
        <w:rPr>
          <w:rFonts w:ascii="Times New Roman" w:eastAsia="Times New Roman" w:hAnsi="Times New Roman" w:cs="Times New Roman"/>
          <w:bCs/>
          <w:sz w:val="28"/>
          <w:szCs w:val="28"/>
        </w:rPr>
        <w:t>с точностью до 0,0001.</w:t>
      </w:r>
    </w:p>
    <w:p w:rsidR="000E3B9F" w:rsidRPr="000E3B9F"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22. «</w:t>
      </w:r>
      <w:r w:rsidR="00A8101E">
        <w:rPr>
          <w:rFonts w:ascii="Times New Roman" w:eastAsia="Times New Roman" w:hAnsi="Times New Roman" w:cs="Times New Roman"/>
          <w:b/>
          <w:bCs/>
          <w:sz w:val="28"/>
          <w:szCs w:val="28"/>
        </w:rPr>
        <w:t>С</w:t>
      </w:r>
      <w:r w:rsidR="00A8101E" w:rsidRPr="000E3B9F">
        <w:rPr>
          <w:rFonts w:ascii="Times New Roman" w:eastAsia="Times New Roman" w:hAnsi="Times New Roman" w:cs="Times New Roman"/>
          <w:b/>
          <w:bCs/>
          <w:sz w:val="28"/>
          <w:szCs w:val="28"/>
        </w:rPr>
        <w:t>тепенные ряды</w:t>
      </w:r>
      <w:r w:rsidRPr="000E3B9F">
        <w:rPr>
          <w:rFonts w:ascii="Times New Roman" w:eastAsia="Times New Roman" w:hAnsi="Times New Roman" w:cs="Times New Roman"/>
          <w:b/>
          <w:bCs/>
          <w:sz w:val="28"/>
          <w:szCs w:val="28"/>
        </w:rPr>
        <w:t>»</w:t>
      </w:r>
    </w:p>
    <w:p w:rsidR="000E3B9F" w:rsidRPr="00475298"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75298">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Определить интервал сходимости ряда </w:t>
      </w:r>
      <w:r w:rsidRPr="000E3B9F">
        <w:rPr>
          <w:rFonts w:ascii="Times New Roman" w:eastAsia="Times New Roman" w:hAnsi="Times New Roman" w:cs="Times New Roman"/>
          <w:bCs/>
          <w:sz w:val="28"/>
          <w:szCs w:val="28"/>
        </w:rPr>
        <w:object w:dxaOrig="720" w:dyaOrig="820">
          <v:shape id="_x0000_i1765" type="#_x0000_t75" style="width:40pt;height:44pt" o:ole="" fillcolor="window">
            <v:imagedata r:id="rId1467" o:title=""/>
          </v:shape>
          <o:OLEObject Type="Embed" ProgID="Equation.3" ShapeID="_x0000_i1765" DrawAspect="Content" ObjectID="_1552071575" r:id="rId1468"/>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1"/>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Воспользуемся теоремой о структуре области сходимости степенного ряда  </w:t>
      </w:r>
      <w:r w:rsidRPr="000E3B9F">
        <w:rPr>
          <w:rFonts w:ascii="Times New Roman" w:eastAsia="Times New Roman" w:hAnsi="Times New Roman" w:cs="Times New Roman"/>
          <w:bCs/>
          <w:sz w:val="28"/>
          <w:szCs w:val="28"/>
        </w:rPr>
        <w:object w:dxaOrig="7160" w:dyaOrig="1579">
          <v:shape id="_x0000_i1766" type="#_x0000_t75" style="width:358.65pt;height:78.65pt" o:ole="" fillcolor="window">
            <v:imagedata r:id="rId1469" o:title=""/>
          </v:shape>
          <o:OLEObject Type="Embed" ProgID="Equation.3" ShapeID="_x0000_i1766" DrawAspect="Content" ObjectID="_1552071576" r:id="rId147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Следовательно, данный ряд абсолютно сходится на всей числовой оси.►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lastRenderedPageBreak/>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область сходимости ряда  </w:t>
      </w:r>
      <w:r w:rsidRPr="000E3B9F">
        <w:rPr>
          <w:rFonts w:ascii="Times New Roman" w:eastAsia="Times New Roman" w:hAnsi="Times New Roman" w:cs="Times New Roman"/>
          <w:bCs/>
          <w:sz w:val="28"/>
          <w:szCs w:val="28"/>
        </w:rPr>
        <w:object w:dxaOrig="1300" w:dyaOrig="840">
          <v:shape id="_x0000_i1767" type="#_x0000_t75" style="width:65.35pt;height:42pt" o:ole="" fillcolor="window">
            <v:imagedata r:id="rId1471" o:title=""/>
          </v:shape>
          <o:OLEObject Type="Embed" ProgID="Equation.3" ShapeID="_x0000_i1767" DrawAspect="Content" ObjectID="_1552071577" r:id="rId1472"/>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Находим радиус сходимости ряда по теореме о структуре области сходимости степенного ряда.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420" w:dyaOrig="900">
          <v:shape id="_x0000_i1768" type="#_x0000_t75" style="width:271.35pt;height:46pt" o:ole="" fillcolor="window">
            <v:imagedata r:id="rId1473" o:title=""/>
          </v:shape>
          <o:OLEObject Type="Embed" ProgID="Equation.3" ShapeID="_x0000_i1768" DrawAspect="Content" ObjectID="_1552071578" r:id="rId1474"/>
        </w:object>
      </w:r>
      <w:r w:rsidRPr="000E3B9F">
        <w:rPr>
          <w:rFonts w:ascii="Times New Roman" w:eastAsia="Times New Roman" w:hAnsi="Times New Roman" w:cs="Times New Roman"/>
          <w:bCs/>
          <w:sz w:val="28"/>
          <w:szCs w:val="28"/>
        </w:rPr>
        <w:t>.</w:t>
      </w:r>
    </w:p>
    <w:p w:rsidR="000E3B9F" w:rsidRPr="000E3B9F" w:rsidRDefault="000E3B9F" w:rsidP="00475298">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радиус сходимости </w:t>
      </w:r>
      <w:r w:rsidRPr="000E3B9F">
        <w:rPr>
          <w:rFonts w:ascii="Times New Roman" w:eastAsia="Times New Roman" w:hAnsi="Times New Roman" w:cs="Times New Roman"/>
          <w:bCs/>
          <w:i/>
          <w:sz w:val="28"/>
          <w:szCs w:val="28"/>
          <w:lang w:val="en-US"/>
        </w:rPr>
        <w:t>R</w:t>
      </w:r>
      <w:r w:rsidRPr="000E3B9F">
        <w:rPr>
          <w:rFonts w:ascii="Times New Roman" w:eastAsia="Times New Roman" w:hAnsi="Times New Roman" w:cs="Times New Roman"/>
          <w:bCs/>
          <w:i/>
          <w:sz w:val="28"/>
          <w:szCs w:val="28"/>
        </w:rPr>
        <w:t xml:space="preserve"> = 2,</w:t>
      </w:r>
      <w:r w:rsidRPr="000E3B9F">
        <w:rPr>
          <w:rFonts w:ascii="Times New Roman" w:eastAsia="Times New Roman" w:hAnsi="Times New Roman" w:cs="Times New Roman"/>
          <w:bCs/>
          <w:sz w:val="28"/>
          <w:szCs w:val="28"/>
        </w:rPr>
        <w:t xml:space="preserve"> т.е. ряд сходится при  –2 &lt;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+ 2 &lt; 2 </w:t>
      </w:r>
      <w:r w:rsidRPr="000E3B9F">
        <w:rPr>
          <w:rFonts w:ascii="Times New Roman" w:eastAsia="Times New Roman" w:hAnsi="Times New Roman" w:cs="Times New Roman"/>
          <w:bCs/>
          <w:sz w:val="28"/>
          <w:szCs w:val="28"/>
          <w:lang w:val="en-US"/>
        </w:rPr>
        <w:sym w:font="Symbol" w:char="F0DE"/>
      </w:r>
      <w:r w:rsidR="00475298">
        <w:rPr>
          <w:rFonts w:ascii="Times New Roman" w:eastAsia="Times New Roman" w:hAnsi="Times New Roman" w:cs="Times New Roman"/>
          <w:bCs/>
          <w:sz w:val="28"/>
          <w:szCs w:val="28"/>
        </w:rPr>
        <w:t xml:space="preserve"> </w:t>
      </w:r>
      <w:r w:rsidRPr="00475298">
        <w:rPr>
          <w:rFonts w:ascii="Times New Roman" w:eastAsia="Times New Roman" w:hAnsi="Times New Roman" w:cs="Times New Roman"/>
          <w:bCs/>
          <w:sz w:val="28"/>
          <w:szCs w:val="28"/>
        </w:rPr>
        <w:t xml:space="preserve">4 &lt; </w:t>
      </w:r>
      <w:r w:rsidRPr="000E3B9F">
        <w:rPr>
          <w:rFonts w:ascii="Times New Roman" w:eastAsia="Times New Roman" w:hAnsi="Times New Roman" w:cs="Times New Roman"/>
          <w:bCs/>
          <w:sz w:val="28"/>
          <w:szCs w:val="28"/>
          <w:lang w:val="en-US"/>
        </w:rPr>
        <w:t>x</w:t>
      </w:r>
      <w:r w:rsidRPr="00475298">
        <w:rPr>
          <w:rFonts w:ascii="Times New Roman" w:eastAsia="Times New Roman" w:hAnsi="Times New Roman" w:cs="Times New Roman"/>
          <w:bCs/>
          <w:sz w:val="28"/>
          <w:szCs w:val="28"/>
        </w:rPr>
        <w:t xml:space="preserve"> &lt; 0 – </w:t>
      </w:r>
      <w:r w:rsidRPr="000E3B9F">
        <w:rPr>
          <w:rFonts w:ascii="Times New Roman" w:eastAsia="Times New Roman" w:hAnsi="Times New Roman" w:cs="Times New Roman"/>
          <w:bCs/>
          <w:sz w:val="28"/>
          <w:szCs w:val="28"/>
        </w:rPr>
        <w:t>интервал сходимости ряда.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Исследуем сходимость ряда на концах интервала сходимости.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х = – 4 имеем ряд  </w:t>
      </w:r>
      <w:r w:rsidRPr="000E3B9F">
        <w:rPr>
          <w:rFonts w:ascii="Times New Roman" w:eastAsia="Times New Roman" w:hAnsi="Times New Roman" w:cs="Times New Roman"/>
          <w:bCs/>
          <w:sz w:val="28"/>
          <w:szCs w:val="28"/>
        </w:rPr>
        <w:object w:dxaOrig="2760" w:dyaOrig="859">
          <v:shape id="_x0000_i1769" type="#_x0000_t75" style="width:137.35pt;height:42.65pt" o:ole="" fillcolor="window">
            <v:imagedata r:id="rId1475" o:title=""/>
          </v:shape>
          <o:OLEObject Type="Embed" ProgID="Equation.3" ShapeID="_x0000_i1769" DrawAspect="Content" ObjectID="_1552071579" r:id="rId1476"/>
        </w:object>
      </w:r>
      <w:r w:rsidRPr="000E3B9F">
        <w:rPr>
          <w:rFonts w:ascii="Times New Roman" w:eastAsia="Times New Roman" w:hAnsi="Times New Roman" w:cs="Times New Roman"/>
          <w:bCs/>
          <w:sz w:val="28"/>
          <w:szCs w:val="28"/>
        </w:rPr>
        <w:t>, который по признаку Лейбница сходится.</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При х = 0 имеем расходящийся гармонический ряд </w:t>
      </w:r>
      <w:r w:rsidRPr="000E3B9F">
        <w:rPr>
          <w:rFonts w:ascii="Times New Roman" w:eastAsia="Times New Roman" w:hAnsi="Times New Roman" w:cs="Times New Roman"/>
          <w:bCs/>
          <w:sz w:val="28"/>
          <w:szCs w:val="28"/>
        </w:rPr>
        <w:object w:dxaOrig="2060" w:dyaOrig="840">
          <v:shape id="_x0000_i1770" type="#_x0000_t75" style="width:96pt;height:40pt" o:ole="" fillcolor="window">
            <v:imagedata r:id="rId1477" o:title=""/>
          </v:shape>
          <o:OLEObject Type="Embed" ProgID="Equation.3" ShapeID="_x0000_i1770" DrawAspect="Content" ObjectID="_1552071580" r:id="rId147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Следовательно, областью сходимости исходного ряда является полуинтервал     [– 4; 0).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sz w:val="28"/>
          <w:szCs w:val="28"/>
        </w:rPr>
        <w:t xml:space="preserve"> Разложите в ряд Тейлора по степеням </w:t>
      </w:r>
      <w:r w:rsidRPr="000E3B9F">
        <w:rPr>
          <w:rFonts w:ascii="Times New Roman" w:eastAsia="Times New Roman" w:hAnsi="Times New Roman" w:cs="Times New Roman"/>
          <w:bCs/>
          <w:sz w:val="28"/>
          <w:szCs w:val="28"/>
        </w:rPr>
        <w:object w:dxaOrig="499" w:dyaOrig="279">
          <v:shape id="_x0000_i1771" type="#_x0000_t75" style="width:28.65pt;height:16.65pt" o:ole="">
            <v:imagedata r:id="rId1479" o:title=""/>
          </v:shape>
          <o:OLEObject Type="Embed" ProgID="Equation.3" ShapeID="_x0000_i1771" DrawAspect="Content" ObjectID="_1552071581" r:id="rId1480"/>
        </w:object>
      </w:r>
      <w:r w:rsidRPr="000E3B9F">
        <w:rPr>
          <w:rFonts w:ascii="Times New Roman" w:eastAsia="Times New Roman" w:hAnsi="Times New Roman" w:cs="Times New Roman"/>
          <w:bCs/>
          <w:sz w:val="28"/>
          <w:szCs w:val="28"/>
        </w:rPr>
        <w:t xml:space="preserve"> функцию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w:t>
      </w:r>
    </w:p>
    <w:p w:rsidR="000E3B9F" w:rsidRPr="000E3B9F" w:rsidRDefault="000E3B9F" w:rsidP="00044DEB">
      <w:pPr>
        <w:numPr>
          <w:ilvl w:val="0"/>
          <w:numId w:val="42"/>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Найдем коэффициенты разложения при</w:t>
      </w:r>
      <w:r w:rsidRPr="000E3B9F">
        <w:rPr>
          <w:rFonts w:ascii="Times New Roman" w:eastAsia="Times New Roman" w:hAnsi="Times New Roman" w:cs="Times New Roman"/>
          <w:bCs/>
          <w:sz w:val="28"/>
          <w:szCs w:val="28"/>
        </w:rPr>
        <w:object w:dxaOrig="520" w:dyaOrig="279">
          <v:shape id="_x0000_i1772" type="#_x0000_t75" style="width:29.35pt;height:16.65pt" o:ole="">
            <v:imagedata r:id="rId1481" o:title=""/>
          </v:shape>
          <o:OLEObject Type="Embed" ProgID="Equation.3" ShapeID="_x0000_i1772" DrawAspect="Content" ObjectID="_1552071582" r:id="rId1482"/>
        </w:object>
      </w:r>
      <w:r w:rsidRPr="000E3B9F">
        <w:rPr>
          <w:rFonts w:ascii="Times New Roman" w:eastAsia="Times New Roman" w:hAnsi="Times New Roman" w:cs="Times New Roman"/>
          <w:bCs/>
          <w:sz w:val="28"/>
          <w:szCs w:val="28"/>
        </w:rPr>
        <w:t>:</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46"/>
        <w:gridCol w:w="4982"/>
      </w:tblGrid>
      <w:tr w:rsidR="000E3B9F" w:rsidRPr="000E3B9F" w:rsidTr="000E3B9F">
        <w:tc>
          <w:tcPr>
            <w:tcW w:w="5046"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620" w:dyaOrig="320">
                <v:shape id="_x0000_i1773" type="#_x0000_t75" style="width:85.35pt;height:18pt" o:ole="" fillcolor="window">
                  <v:imagedata r:id="rId1483" o:title=""/>
                </v:shape>
                <o:OLEObject Type="Embed" ProgID="Equation.3" ShapeID="_x0000_i1773" DrawAspect="Content" ObjectID="_1552071583" r:id="rId1484"/>
              </w:object>
            </w: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100" w:dyaOrig="320">
                <v:shape id="_x0000_i1774" type="#_x0000_t75" style="width:60pt;height:18.65pt" o:ole="" fillcolor="window">
                  <v:imagedata r:id="rId1485" o:title=""/>
                </v:shape>
                <o:OLEObject Type="Embed" ProgID="Equation.3" ShapeID="_x0000_i1774" DrawAspect="Content" ObjectID="_1552071584" r:id="rId1486"/>
              </w:object>
            </w:r>
            <w:r w:rsidRPr="000E3B9F">
              <w:rPr>
                <w:rFonts w:ascii="Times New Roman" w:eastAsia="Times New Roman" w:hAnsi="Times New Roman" w:cs="Times New Roman"/>
                <w:bCs/>
                <w:sz w:val="28"/>
                <w:szCs w:val="28"/>
              </w:rPr>
              <w:t>;</w:t>
            </w:r>
          </w:p>
        </w:tc>
      </w:tr>
      <w:tr w:rsidR="000E3B9F" w:rsidRPr="000E3B9F" w:rsidTr="000E3B9F">
        <w:tc>
          <w:tcPr>
            <w:tcW w:w="5046"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480" w:dyaOrig="620">
                <v:shape id="_x0000_i1775" type="#_x0000_t75" style="width:133.35pt;height:36.65pt" o:ole="" fillcolor="window">
                  <v:imagedata r:id="rId1487" o:title=""/>
                </v:shape>
                <o:OLEObject Type="Embed" ProgID="Equation.3" ShapeID="_x0000_i1775" DrawAspect="Content" ObjectID="_1552071585" r:id="rId1488"/>
              </w:object>
            </w: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80" w:dyaOrig="620">
                <v:shape id="_x0000_i1776" type="#_x0000_t75" style="width:53.35pt;height:36pt" o:ole="" fillcolor="window">
                  <v:imagedata r:id="rId1489" o:title=""/>
                </v:shape>
                <o:OLEObject Type="Embed" ProgID="Equation.3" ShapeID="_x0000_i1776" DrawAspect="Content" ObjectID="_1552071586" r:id="rId1490"/>
              </w:object>
            </w:r>
            <w:r w:rsidRPr="000E3B9F">
              <w:rPr>
                <w:rFonts w:ascii="Times New Roman" w:eastAsia="Times New Roman" w:hAnsi="Times New Roman" w:cs="Times New Roman"/>
                <w:bCs/>
                <w:sz w:val="28"/>
                <w:szCs w:val="28"/>
              </w:rPr>
              <w:t>;</w:t>
            </w:r>
          </w:p>
        </w:tc>
      </w:tr>
      <w:tr w:rsidR="000E3B9F" w:rsidRPr="000E3B9F" w:rsidTr="00475298">
        <w:trPr>
          <w:trHeight w:val="720"/>
        </w:trPr>
        <w:tc>
          <w:tcPr>
            <w:tcW w:w="5046"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120" w:dyaOrig="400">
                <v:shape id="_x0000_i1777" type="#_x0000_t75" style="width:115.35pt;height:22.65pt" o:ole="" fillcolor="window">
                  <v:imagedata r:id="rId1491" o:title=""/>
                </v:shape>
                <o:OLEObject Type="Embed" ProgID="Equation.3" ShapeID="_x0000_i1777" DrawAspect="Content" ObjectID="_1552071587" r:id="rId1492"/>
              </w:object>
            </w: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320" w:dyaOrig="660">
                <v:shape id="_x0000_i1778" type="#_x0000_t75" style="width:1in;height:37.35pt" o:ole="" fillcolor="window">
                  <v:imagedata r:id="rId1493" o:title=""/>
                </v:shape>
                <o:OLEObject Type="Embed" ProgID="Equation.3" ShapeID="_x0000_i1778" DrawAspect="Content" ObjectID="_1552071588" r:id="rId1494"/>
              </w:object>
            </w:r>
            <w:r w:rsidRPr="000E3B9F">
              <w:rPr>
                <w:rFonts w:ascii="Times New Roman" w:eastAsia="Times New Roman" w:hAnsi="Times New Roman" w:cs="Times New Roman"/>
                <w:bCs/>
                <w:sz w:val="28"/>
                <w:szCs w:val="28"/>
              </w:rPr>
              <w:t>;</w:t>
            </w:r>
          </w:p>
        </w:tc>
      </w:tr>
      <w:tr w:rsidR="000E3B9F" w:rsidRPr="000E3B9F" w:rsidTr="00475298">
        <w:trPr>
          <w:trHeight w:val="876"/>
        </w:trPr>
        <w:tc>
          <w:tcPr>
            <w:tcW w:w="5046"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20" w:dyaOrig="320">
                <v:shape id="_x0000_i1779" type="#_x0000_t75" style="width:49.35pt;height:19.35pt" o:ole="" fillcolor="window">
                  <v:imagedata r:id="rId1495" o:title=""/>
                </v:shape>
                <o:OLEObject Type="Embed" ProgID="Equation.3" ShapeID="_x0000_i1779" DrawAspect="Content" ObjectID="_1552071589" r:id="rId1496"/>
              </w:object>
            </w:r>
            <w:r w:rsidRPr="000E3B9F">
              <w:rPr>
                <w:rFonts w:ascii="Times New Roman" w:eastAsia="Times New Roman" w:hAnsi="Times New Roman" w:cs="Times New Roman"/>
                <w:bCs/>
                <w:sz w:val="28"/>
                <w:szCs w:val="28"/>
              </w:rPr>
              <w:object w:dxaOrig="1420" w:dyaOrig="400">
                <v:shape id="_x0000_i1780" type="#_x0000_t75" style="width:77.35pt;height:22.65pt" o:ole="">
                  <v:imagedata r:id="rId1497" o:title=""/>
                </v:shape>
                <o:OLEObject Type="Embed" ProgID="Equation.3" ShapeID="_x0000_i1780" DrawAspect="Content" ObjectID="_1552071590" r:id="rId1498"/>
              </w:object>
            </w: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200" w:dyaOrig="660">
                <v:shape id="_x0000_i1781" type="#_x0000_t75" style="width:62pt;height:38pt" o:ole="" fillcolor="window">
                  <v:imagedata r:id="rId1499" o:title=""/>
                </v:shape>
                <o:OLEObject Type="Embed" ProgID="Equation.3" ShapeID="_x0000_i1781" DrawAspect="Content" ObjectID="_1552071591" r:id="rId1500"/>
              </w:object>
            </w:r>
            <w:r w:rsidRPr="000E3B9F">
              <w:rPr>
                <w:rFonts w:ascii="Times New Roman" w:eastAsia="Times New Roman" w:hAnsi="Times New Roman" w:cs="Times New Roman"/>
                <w:bCs/>
                <w:sz w:val="28"/>
                <w:szCs w:val="28"/>
              </w:rPr>
              <w:t>;</w:t>
            </w:r>
          </w:p>
        </w:tc>
      </w:tr>
      <w:tr w:rsidR="000E3B9F" w:rsidRPr="000E3B9F" w:rsidTr="000E3B9F">
        <w:tc>
          <w:tcPr>
            <w:tcW w:w="5046" w:type="dxa"/>
            <w:vAlign w:val="center"/>
          </w:tcPr>
          <w:p w:rsidR="000E3B9F" w:rsidRPr="000E3B9F" w:rsidRDefault="000E3B9F" w:rsidP="00475298">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475298">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w:t>
            </w:r>
          </w:p>
        </w:tc>
      </w:tr>
      <w:tr w:rsidR="000E3B9F" w:rsidRPr="000E3B9F" w:rsidTr="00475298">
        <w:trPr>
          <w:trHeight w:val="826"/>
        </w:trPr>
        <w:tc>
          <w:tcPr>
            <w:tcW w:w="5046"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99" w:dyaOrig="400">
                <v:shape id="_x0000_i1782" type="#_x0000_t75" style="width:52.65pt;height:22.65pt" o:ole="" fillcolor="window">
                  <v:imagedata r:id="rId1501" o:title=""/>
                </v:shape>
                <o:OLEObject Type="Embed" ProgID="Equation.3" ShapeID="_x0000_i1782" DrawAspect="Content" ObjectID="_1552071592" r:id="rId1502"/>
              </w:object>
            </w:r>
            <w:r w:rsidRPr="000E3B9F">
              <w:rPr>
                <w:rFonts w:ascii="Times New Roman" w:eastAsia="Times New Roman" w:hAnsi="Times New Roman" w:cs="Times New Roman"/>
                <w:bCs/>
                <w:sz w:val="28"/>
                <w:szCs w:val="28"/>
              </w:rPr>
              <w:object w:dxaOrig="2520" w:dyaOrig="400">
                <v:shape id="_x0000_i1783" type="#_x0000_t75" style="width:134pt;height:20pt" o:ole="">
                  <v:imagedata r:id="rId1503" o:title=""/>
                </v:shape>
                <o:OLEObject Type="Embed" ProgID="Equation.3" ShapeID="_x0000_i1783" DrawAspect="Content" ObjectID="_1552071593" r:id="rId1504"/>
              </w:object>
            </w:r>
            <w:r w:rsidRPr="000E3B9F">
              <w:rPr>
                <w:rFonts w:ascii="Times New Roman" w:eastAsia="Times New Roman" w:hAnsi="Times New Roman" w:cs="Times New Roman"/>
                <w:bCs/>
                <w:sz w:val="28"/>
                <w:szCs w:val="28"/>
              </w:rPr>
              <w:t>;</w:t>
            </w:r>
          </w:p>
        </w:tc>
        <w:tc>
          <w:tcPr>
            <w:tcW w:w="4982"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439" w:dyaOrig="720">
                <v:shape id="_x0000_i1784" type="#_x0000_t75" style="width:130.65pt;height:41.35pt" o:ole="" fillcolor="window">
                  <v:imagedata r:id="rId1505" o:title=""/>
                </v:shape>
                <o:OLEObject Type="Embed" ProgID="Equation.3" ShapeID="_x0000_i1784" DrawAspect="Content" ObjectID="_1552071594" r:id="rId1506"/>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80" w:dyaOrig="340">
          <v:shape id="_x0000_i1785" type="#_x0000_t75" style="width:10pt;height:17.35pt" o:ole="">
            <v:imagedata r:id="rId622" o:title=""/>
          </v:shape>
          <o:OLEObject Type="Embed" ProgID="Equation.3" ShapeID="_x0000_i1785" DrawAspect="Content" ObjectID="_1552071595" r:id="rId1507"/>
        </w:object>
      </w:r>
      <w:r w:rsidRPr="000E3B9F">
        <w:rPr>
          <w:rFonts w:ascii="Times New Roman" w:eastAsia="Times New Roman" w:hAnsi="Times New Roman" w:cs="Times New Roman"/>
          <w:bCs/>
          <w:sz w:val="28"/>
          <w:szCs w:val="28"/>
        </w:rPr>
        <w:t>Подставив найденные значения в общее выражение ряда Тейлора, получим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sz w:val="28"/>
          <w:szCs w:val="28"/>
        </w:rPr>
        <w:t>2) =</w:t>
      </w:r>
      <w:r w:rsidRPr="000E3B9F">
        <w:rPr>
          <w:rFonts w:ascii="Times New Roman" w:eastAsia="Times New Roman" w:hAnsi="Times New Roman" w:cs="Times New Roman"/>
          <w:bCs/>
          <w:sz w:val="28"/>
          <w:szCs w:val="28"/>
        </w:rPr>
        <w:object w:dxaOrig="6840" w:dyaOrig="720">
          <v:shape id="_x0000_i1786" type="#_x0000_t75" style="width:384pt;height:41.35pt" o:ole="" fillcolor="window">
            <v:imagedata r:id="rId1508" o:title=""/>
          </v:shape>
          <o:OLEObject Type="Embed" ProgID="Equation.3" ShapeID="_x0000_i1786" DrawAspect="Content" ObjectID="_1552071596" r:id="rId150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0E3B9F" w:rsidRPr="00475298"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75298">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22.1. Исследуйте сходимость степенного ряда: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879" w:dyaOrig="620">
          <v:shape id="_x0000_i1787" type="#_x0000_t75" style="width:232.65pt;height:36.65pt" o:ole="" fillcolor="window">
            <v:imagedata r:id="rId1510" o:title=""/>
          </v:shape>
          <o:OLEObject Type="Embed" ProgID="Equation.3" ShapeID="_x0000_i1787" DrawAspect="Content" ObjectID="_1552071597" r:id="rId1511"/>
        </w:object>
      </w:r>
      <w:r w:rsidRPr="000E3B9F">
        <w:rPr>
          <w:rFonts w:ascii="Times New Roman" w:eastAsia="Times New Roman" w:hAnsi="Times New Roman" w:cs="Times New Roman"/>
          <w:bCs/>
          <w:sz w:val="28"/>
          <w:szCs w:val="28"/>
        </w:rPr>
        <w:t xml:space="preserve">в точках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900" w:dyaOrig="740">
          <v:shape id="_x0000_i1788" type="#_x0000_t75" style="width:223.35pt;height:42pt" o:ole="" fillcolor="window">
            <v:imagedata r:id="rId1512" o:title=""/>
          </v:shape>
          <o:OLEObject Type="Embed" ProgID="Equation.3" ShapeID="_x0000_i1788" DrawAspect="Content" ObjectID="_1552071598" r:id="rId1513"/>
        </w:object>
      </w:r>
      <w:r w:rsidRPr="000E3B9F">
        <w:rPr>
          <w:rFonts w:ascii="Times New Roman" w:eastAsia="Times New Roman" w:hAnsi="Times New Roman" w:cs="Times New Roman"/>
          <w:bCs/>
          <w:sz w:val="28"/>
          <w:szCs w:val="28"/>
        </w:rPr>
        <w:t xml:space="preserve">  в точках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3,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4;</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5400" w:dyaOrig="400">
          <v:shape id="_x0000_i1789" type="#_x0000_t75" style="width:313.35pt;height:23.35pt" o:ole="" fillcolor="window">
            <v:imagedata r:id="rId1514" o:title=""/>
          </v:shape>
          <o:OLEObject Type="Embed" ProgID="Equation.3" ShapeID="_x0000_i1789" DrawAspect="Content" ObjectID="_1552071599" r:id="rId1515"/>
        </w:object>
      </w:r>
      <w:r w:rsidRPr="000E3B9F">
        <w:rPr>
          <w:rFonts w:ascii="Times New Roman" w:eastAsia="Times New Roman" w:hAnsi="Times New Roman" w:cs="Times New Roman"/>
          <w:bCs/>
          <w:sz w:val="28"/>
          <w:szCs w:val="28"/>
        </w:rPr>
        <w:t xml:space="preserve">в точках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2,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5.</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22.2. Найдите радиус сходимости степенного ряда: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900" w:dyaOrig="1160">
          <v:shape id="_x0000_i1790" type="#_x0000_t75" style="width:469.35pt;height:70pt" o:ole="" fillcolor="window">
            <v:imagedata r:id="rId1516" o:title=""/>
          </v:shape>
          <o:OLEObject Type="Embed" ProgID="Equation.3" ShapeID="_x0000_i1790" DrawAspect="Content" ObjectID="_1552071600" r:id="rId151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000" w:dyaOrig="760">
          <v:shape id="_x0000_i1791" type="#_x0000_t75" style="width:416pt;height:44pt" o:ole="" fillcolor="window">
            <v:imagedata r:id="rId1518" o:title=""/>
          </v:shape>
          <o:OLEObject Type="Embed" ProgID="Equation.3" ShapeID="_x0000_i1791" DrawAspect="Content" ObjectID="_1552071601" r:id="rId1519"/>
        </w:object>
      </w:r>
    </w:p>
    <w:p w:rsidR="000E3B9F" w:rsidRPr="000E3B9F" w:rsidRDefault="000E3B9F" w:rsidP="00475298">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22.3. Найдите область сходимости степенного ряда:                    </w:t>
      </w:r>
      <w:r w:rsidRPr="000E3B9F">
        <w:rPr>
          <w:rFonts w:ascii="Times New Roman" w:eastAsia="Times New Roman" w:hAnsi="Times New Roman" w:cs="Times New Roman"/>
          <w:bCs/>
          <w:sz w:val="28"/>
          <w:szCs w:val="28"/>
        </w:rPr>
        <w:object w:dxaOrig="7780" w:dyaOrig="760">
          <v:shape id="_x0000_i1792" type="#_x0000_t75" style="width:449.35pt;height:44pt" o:ole="" fillcolor="window">
            <v:imagedata r:id="rId1520" o:title=""/>
          </v:shape>
          <o:OLEObject Type="Embed" ProgID="Equation.3" ShapeID="_x0000_i1792" DrawAspect="Content" ObjectID="_1552071602" r:id="rId1521"/>
        </w:object>
      </w:r>
    </w:p>
    <w:p w:rsidR="000E3B9F" w:rsidRPr="000E3B9F"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940" w:dyaOrig="760">
          <v:shape id="_x0000_i1793" type="#_x0000_t75" style="width:496.65pt;height:43.35pt" o:ole="" fillcolor="window">
            <v:imagedata r:id="rId1522" o:title=""/>
          </v:shape>
          <o:OLEObject Type="Embed" ProgID="Equation.3" ShapeID="_x0000_i1793" DrawAspect="Content" ObjectID="_1552071603" r:id="rId1523"/>
        </w:object>
      </w:r>
      <w:r w:rsidRPr="000E3B9F">
        <w:rPr>
          <w:rFonts w:ascii="Times New Roman" w:eastAsia="Times New Roman" w:hAnsi="Times New Roman" w:cs="Times New Roman"/>
          <w:bCs/>
          <w:sz w:val="28"/>
          <w:szCs w:val="28"/>
        </w:rPr>
        <w:t>22.4. Разложите  функцию в ряд Маклорена: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0320" w:dyaOrig="620">
          <v:shape id="_x0000_i1794" type="#_x0000_t75" style="width:516pt;height:36pt" o:ole="" fillcolor="window">
            <v:imagedata r:id="rId1524" o:title=""/>
          </v:shape>
          <o:OLEObject Type="Embed" ProgID="Equation.3" ShapeID="_x0000_i1794" DrawAspect="Content" ObjectID="_1552071604" r:id="rId1525"/>
        </w:object>
      </w:r>
      <w:r w:rsidRPr="000E3B9F">
        <w:rPr>
          <w:rFonts w:ascii="Times New Roman" w:eastAsia="Times New Roman" w:hAnsi="Times New Roman" w:cs="Times New Roman"/>
          <w:bCs/>
          <w:sz w:val="28"/>
          <w:szCs w:val="28"/>
        </w:rPr>
        <w:t>22.5. Вычислите приближенно с точностью до 0,001: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object w:dxaOrig="7400" w:dyaOrig="1760">
          <v:shape id="_x0000_i1795" type="#_x0000_t75" style="width:384pt;height:103.35pt" o:ole="" fillcolor="window">
            <v:imagedata r:id="rId1526" o:title=""/>
          </v:shape>
          <o:OLEObject Type="Embed" ProgID="Equation.3" ShapeID="_x0000_i1795" DrawAspect="Content" ObjectID="_1552071605" r:id="rId1527"/>
        </w:object>
      </w:r>
    </w:p>
    <w:p w:rsid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p>
    <w:p w:rsidR="002F4E14" w:rsidRPr="002F4E14" w:rsidRDefault="002F4E14" w:rsidP="002F4E14">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2F4E14">
        <w:rPr>
          <w:rFonts w:ascii="Times New Roman" w:eastAsia="Times New Roman" w:hAnsi="Times New Roman" w:cs="Times New Roman"/>
          <w:b/>
          <w:bCs/>
          <w:sz w:val="28"/>
          <w:szCs w:val="28"/>
        </w:rPr>
        <w:t xml:space="preserve">Раздел </w:t>
      </w:r>
      <w:r w:rsidRPr="002F4E14">
        <w:rPr>
          <w:rFonts w:ascii="Times New Roman" w:eastAsia="Times New Roman" w:hAnsi="Times New Roman" w:cs="Times New Roman"/>
          <w:b/>
          <w:bCs/>
          <w:sz w:val="28"/>
          <w:szCs w:val="28"/>
          <w:lang w:val="en-US"/>
        </w:rPr>
        <w:t>VIII</w:t>
      </w:r>
      <w:r w:rsidRPr="002F4E14">
        <w:rPr>
          <w:rFonts w:ascii="Times New Roman" w:eastAsia="Times New Roman" w:hAnsi="Times New Roman" w:cs="Times New Roman"/>
          <w:b/>
          <w:bCs/>
          <w:sz w:val="28"/>
          <w:szCs w:val="28"/>
        </w:rPr>
        <w:t>. Функции нескольких переменных</w:t>
      </w:r>
    </w:p>
    <w:p w:rsidR="000E3B9F" w:rsidRPr="000E3B9F"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23. «Ф</w:t>
      </w:r>
      <w:r w:rsidR="00A8101E" w:rsidRPr="000E3B9F">
        <w:rPr>
          <w:rFonts w:ascii="Times New Roman" w:eastAsia="Times New Roman" w:hAnsi="Times New Roman" w:cs="Times New Roman"/>
          <w:b/>
          <w:bCs/>
          <w:sz w:val="28"/>
          <w:szCs w:val="28"/>
        </w:rPr>
        <w:t>ункции двух переменных</w:t>
      </w:r>
      <w:r w:rsidRPr="000E3B9F">
        <w:rPr>
          <w:rFonts w:ascii="Times New Roman" w:eastAsia="Times New Roman" w:hAnsi="Times New Roman" w:cs="Times New Roman"/>
          <w:b/>
          <w:bCs/>
          <w:sz w:val="28"/>
          <w:szCs w:val="28"/>
        </w:rPr>
        <w:t>»</w:t>
      </w:r>
    </w:p>
    <w:p w:rsidR="000E3B9F" w:rsidRPr="00475298" w:rsidRDefault="000E3B9F" w:rsidP="00475298">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75298">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Cs/>
          <w:sz w:val="28"/>
          <w:szCs w:val="28"/>
        </w:rPr>
        <w:t xml:space="preserve"> Найдите область определения функции </w:t>
      </w:r>
      <w:r w:rsidRPr="000E3B9F">
        <w:rPr>
          <w:rFonts w:ascii="Times New Roman" w:eastAsia="Times New Roman" w:hAnsi="Times New Roman" w:cs="Times New Roman"/>
          <w:bCs/>
          <w:sz w:val="28"/>
          <w:szCs w:val="28"/>
        </w:rPr>
        <w:object w:dxaOrig="1120" w:dyaOrig="400">
          <v:shape id="_x0000_i1796" type="#_x0000_t75" style="width:64pt;height:22.65pt" o:ole="">
            <v:imagedata r:id="rId1528" o:title=""/>
          </v:shape>
          <o:OLEObject Type="Embed" ProgID="Equation.3" ShapeID="_x0000_i1796" DrawAspect="Content" ObjectID="_1552071606" r:id="rId1529"/>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Функция принимает действительные значения в тех точках, в кот</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 xml:space="preserve">рых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 xml:space="preserve">у </w:t>
      </w:r>
      <w:r w:rsidRPr="000E3B9F">
        <w:rPr>
          <w:rFonts w:ascii="Times New Roman" w:eastAsia="Times New Roman" w:hAnsi="Times New Roman" w:cs="Times New Roman"/>
          <w:bCs/>
          <w:sz w:val="28"/>
          <w:szCs w:val="28"/>
        </w:rPr>
        <w:sym w:font="Symbol" w:char="F0B3"/>
      </w:r>
      <w:r w:rsidRPr="000E3B9F">
        <w:rPr>
          <w:rFonts w:ascii="Times New Roman" w:eastAsia="Times New Roman" w:hAnsi="Times New Roman" w:cs="Times New Roman"/>
          <w:bCs/>
          <w:sz w:val="28"/>
          <w:szCs w:val="28"/>
        </w:rPr>
        <w:t xml:space="preserve"> 0, т.е.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sym w:font="Symbol" w:char="F0B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у. </w:t>
      </w:r>
      <w:r w:rsidRPr="000E3B9F">
        <w:rPr>
          <w:rFonts w:ascii="Times New Roman" w:eastAsia="Times New Roman" w:hAnsi="Times New Roman" w:cs="Times New Roman"/>
          <w:bCs/>
          <w:sz w:val="28"/>
          <w:szCs w:val="28"/>
        </w:rPr>
        <w:t>( см. рисунок)</w:t>
      </w:r>
    </w:p>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lang w:eastAsia="ru-RU"/>
        </w:rPr>
        <w:pict>
          <v:group id="_x0000_s47987" style="position:absolute;left:0;text-align:left;margin-left:153.85pt;margin-top:9.2pt;width:168.4pt;height:123.5pt;z-index:251697152" coordorigin="3928,2053" coordsize="3620,2832">
            <v:shape id="_x0000_s47730" type="#_x0000_t202" style="position:absolute;left:6281;top:3980;width:905;height:543" stroked="f">
              <v:textbox style="mso-next-textbox:#_x0000_s47730">
                <w:txbxContent>
                  <w:p w:rsidR="009B4D2F" w:rsidRPr="00485067" w:rsidRDefault="009B4D2F" w:rsidP="000E3B9F">
                    <w:r w:rsidRPr="00D2346F">
                      <w:rPr>
                        <w:i/>
                        <w:sz w:val="28"/>
                      </w:rPr>
                      <w:t>х</w:t>
                    </w:r>
                    <w:r>
                      <w:rPr>
                        <w:sz w:val="28"/>
                      </w:rPr>
                      <w:t xml:space="preserve"> </w:t>
                    </w:r>
                    <w:r>
                      <w:rPr>
                        <w:sz w:val="28"/>
                      </w:rPr>
                      <w:sym w:font="Symbol" w:char="F0B3"/>
                    </w:r>
                    <w:r>
                      <w:rPr>
                        <w:sz w:val="28"/>
                      </w:rPr>
                      <w:t xml:space="preserve"> </w:t>
                    </w:r>
                    <w:r w:rsidRPr="00D2346F">
                      <w:rPr>
                        <w:i/>
                        <w:sz w:val="28"/>
                      </w:rPr>
                      <w:t>у</w:t>
                    </w:r>
                  </w:p>
                </w:txbxContent>
              </v:textbox>
            </v:shape>
            <v:shape id="_x0000_s47731" type="#_x0000_t202" style="position:absolute;left:5738;top:2171;width:905;height:543" stroked="f">
              <v:textbox style="mso-next-textbox:#_x0000_s47731">
                <w:txbxContent>
                  <w:p w:rsidR="009B4D2F" w:rsidRPr="00A31BD5" w:rsidRDefault="009B4D2F" w:rsidP="000E3B9F">
                    <w:pPr>
                      <w:rPr>
                        <w:i/>
                      </w:rPr>
                    </w:pPr>
                    <w:r w:rsidRPr="00A31BD5">
                      <w:rPr>
                        <w:i/>
                      </w:rPr>
                      <w:t>у = х</w:t>
                    </w:r>
                  </w:p>
                </w:txbxContent>
              </v:textbox>
            </v:shape>
            <v:line id="_x0000_s47952" style="position:absolute;flip:y" from="5557,2171" to="5557,4523">
              <v:stroke endarrow="block"/>
            </v:line>
            <v:line id="_x0000_s47953" style="position:absolute" from="3928,3437" to="7186,3437">
              <v:stroke endarrow="block"/>
            </v:line>
            <v:line id="_x0000_s47954" style="position:absolute;flip:x" from="4833,2534" to="6462,4162" strokeweight="1.5pt"/>
            <v:shape id="_x0000_s47955" type="#_x0000_t202" style="position:absolute;left:5014;top:2053;width:362;height:543" stroked="f">
              <v:textbox style="mso-next-textbox:#_x0000_s47955">
                <w:txbxContent>
                  <w:p w:rsidR="009B4D2F" w:rsidRDefault="009B4D2F" w:rsidP="000E3B9F">
                    <w:r>
                      <w:t>у</w:t>
                    </w:r>
                  </w:p>
                </w:txbxContent>
              </v:textbox>
            </v:shape>
            <v:shape id="_x0000_s47956" type="#_x0000_t202" style="position:absolute;left:7186;top:3437;width:362;height:543" stroked="f">
              <v:textbox style="mso-next-textbox:#_x0000_s47956">
                <w:txbxContent>
                  <w:p w:rsidR="009B4D2F" w:rsidRDefault="009B4D2F" w:rsidP="000E3B9F">
                    <w:r>
                      <w:t>х</w:t>
                    </w:r>
                  </w:p>
                </w:txbxContent>
              </v:textbox>
            </v:shape>
            <v:line id="_x0000_s47957" style="position:absolute" from="5014,4015" to="5738,4739">
              <v:stroke dashstyle="dash"/>
            </v:line>
            <v:line id="_x0000_s47958" style="position:absolute" from="5919,3076" to="6643,3800">
              <v:stroke dashstyle="dash"/>
            </v:line>
            <v:line id="_x0000_s47959" style="position:absolute" from="5738,3257" to="6462,3981">
              <v:stroke dashstyle="dash"/>
            </v:line>
            <v:line id="_x0000_s47960" style="position:absolute" from="5557,3437" to="6281,4161">
              <v:stroke dashstyle="dash"/>
            </v:line>
            <v:line id="_x0000_s47961" style="position:absolute" from="5376,3618" to="6100,4342">
              <v:stroke dashstyle="dash"/>
            </v:line>
            <v:line id="_x0000_s47962" style="position:absolute" from="5195,3799" to="5919,4523">
              <v:stroke dashstyle="dash"/>
            </v:line>
            <v:line id="_x0000_s47963" style="position:absolute" from="6462,2533" to="7186,3257">
              <v:stroke dashstyle="dash"/>
            </v:line>
            <v:line id="_x0000_s47964" style="position:absolute" from="6281,2714" to="7005,3438">
              <v:stroke dashstyle="dash"/>
            </v:line>
            <v:line id="_x0000_s47965" style="position:absolute" from="6100,2895" to="6824,3619">
              <v:stroke dashstyle="dash"/>
            </v:line>
            <v:line id="_x0000_s47966" style="position:absolute" from="4833,4161" to="5557,4885">
              <v:stroke dashstyle="dash"/>
            </v:line>
          </v:group>
        </w:pi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Cs/>
          <w:sz w:val="28"/>
          <w:szCs w:val="28"/>
        </w:rPr>
        <w:t xml:space="preserve"> Найдите предел </w:t>
      </w:r>
      <w:r w:rsidRPr="000E3B9F">
        <w:rPr>
          <w:rFonts w:ascii="Times New Roman" w:eastAsia="Times New Roman" w:hAnsi="Times New Roman" w:cs="Times New Roman"/>
          <w:bCs/>
          <w:i/>
          <w:sz w:val="28"/>
          <w:szCs w:val="28"/>
        </w:rPr>
        <w:object w:dxaOrig="1320" w:dyaOrig="900">
          <v:shape id="_x0000_i1797" type="#_x0000_t75" style="width:73.35pt;height:50pt" o:ole="" fillcolor="window">
            <v:imagedata r:id="rId1530" o:title=""/>
          </v:shape>
          <o:OLEObject Type="Embed" ProgID="Equation.3" ShapeID="_x0000_i1797" DrawAspect="Content" ObjectID="_1552071607" r:id="rId1531"/>
        </w:object>
      </w:r>
      <w:r w:rsidRPr="000E3B9F">
        <w:rPr>
          <w:rFonts w:ascii="Times New Roman" w:eastAsia="Times New Roman" w:hAnsi="Times New Roman" w:cs="Times New Roman"/>
          <w:bCs/>
          <w:i/>
          <w:sz w:val="28"/>
          <w:szCs w:val="28"/>
        </w:rPr>
        <w:t>.</w:t>
      </w:r>
    </w:p>
    <w:p w:rsidR="000E3B9F" w:rsidRPr="000E3B9F" w:rsidRDefault="000E3B9F" w:rsidP="00044DEB">
      <w:pPr>
        <w:numPr>
          <w:ilvl w:val="0"/>
          <w:numId w:val="4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Будем приближаться к точке О (0; 0) по прямой у = </w:t>
      </w:r>
      <w:r w:rsidRPr="000E3B9F">
        <w:rPr>
          <w:rFonts w:ascii="Times New Roman" w:eastAsia="Times New Roman" w:hAnsi="Times New Roman" w:cs="Times New Roman"/>
          <w:bCs/>
          <w:sz w:val="28"/>
          <w:szCs w:val="28"/>
          <w:lang w:val="en-US"/>
        </w:rPr>
        <w:t>kx</w: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 нек</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торое число. Тогда</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Cs/>
          <w:sz w:val="28"/>
          <w:szCs w:val="28"/>
        </w:rPr>
        <w:object w:dxaOrig="200" w:dyaOrig="380">
          <v:shape id="_x0000_i1798" type="#_x0000_t75" style="width:10.65pt;height:19.35pt" o:ole="" fillcolor="window">
            <v:imagedata r:id="rId1532" o:title=""/>
          </v:shape>
          <o:OLEObject Type="Embed" ProgID="Equation.3" ShapeID="_x0000_i1798" DrawAspect="Content" ObjectID="_1552071608" r:id="rId1533"/>
        </w:object>
      </w:r>
      <w:r w:rsidRPr="000E3B9F">
        <w:rPr>
          <w:rFonts w:ascii="Times New Roman" w:eastAsia="Times New Roman" w:hAnsi="Times New Roman" w:cs="Times New Roman"/>
          <w:bCs/>
          <w:i/>
          <w:sz w:val="28"/>
          <w:szCs w:val="28"/>
        </w:rPr>
        <w:object w:dxaOrig="1380" w:dyaOrig="920">
          <v:shape id="_x0000_i1799" type="#_x0000_t75" style="width:74pt;height:49.35pt" o:ole="" fillcolor="window">
            <v:imagedata r:id="rId1534" o:title=""/>
          </v:shape>
          <o:OLEObject Type="Embed" ProgID="Equation.3" ShapeID="_x0000_i1799" DrawAspect="Content" ObjectID="_1552071609" r:id="rId1535"/>
        </w:objec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rPr>
        <w:object w:dxaOrig="3720" w:dyaOrig="900">
          <v:shape id="_x0000_i1800" type="#_x0000_t75" style="width:215.35pt;height:52.65pt" o:ole="" fillcolor="window">
            <v:imagedata r:id="rId1536" o:title=""/>
          </v:shape>
          <o:OLEObject Type="Embed" ProgID="Equation.3" ShapeID="_x0000_i1800" DrawAspect="Content" ObjectID="_1552071610" r:id="rId1537"/>
        </w:object>
      </w:r>
      <w:r w:rsidRPr="000E3B9F">
        <w:rPr>
          <w:rFonts w:ascii="Times New Roman" w:eastAsia="Times New Roman" w:hAnsi="Times New Roman" w:cs="Times New Roman"/>
          <w:bCs/>
          <w:i/>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Функция </w:t>
      </w:r>
      <w:r w:rsidRPr="000E3B9F">
        <w:rPr>
          <w:rFonts w:ascii="Times New Roman" w:eastAsia="Times New Roman" w:hAnsi="Times New Roman" w:cs="Times New Roman"/>
          <w:bCs/>
          <w:sz w:val="28"/>
          <w:szCs w:val="28"/>
        </w:rPr>
        <w:object w:dxaOrig="1420" w:dyaOrig="820">
          <v:shape id="_x0000_i1801" type="#_x0000_t75" style="width:71.35pt;height:41.35pt" o:ole="" fillcolor="window">
            <v:imagedata r:id="rId1538" o:title=""/>
          </v:shape>
          <o:OLEObject Type="Embed" ProgID="Equation.3" ShapeID="_x0000_i1801" DrawAspect="Content" ObjectID="_1552071611" r:id="rId1539"/>
        </w:object>
      </w:r>
      <w:r w:rsidRPr="000E3B9F">
        <w:rPr>
          <w:rFonts w:ascii="Times New Roman" w:eastAsia="Times New Roman" w:hAnsi="Times New Roman" w:cs="Times New Roman"/>
          <w:bCs/>
          <w:sz w:val="28"/>
          <w:szCs w:val="28"/>
        </w:rPr>
        <w:t xml:space="preserve"> в точке О(0; 0) предела не имеет, т. к. при различных зн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чениях </w:t>
      </w:r>
      <w:r w:rsidRPr="000E3B9F">
        <w:rPr>
          <w:rFonts w:ascii="Times New Roman" w:eastAsia="Times New Roman" w:hAnsi="Times New Roman" w:cs="Times New Roman"/>
          <w:bCs/>
          <w:sz w:val="28"/>
          <w:szCs w:val="28"/>
          <w:lang w:val="en-US"/>
        </w:rPr>
        <w:t>k</w:t>
      </w:r>
      <w:r w:rsidRPr="000E3B9F">
        <w:rPr>
          <w:rFonts w:ascii="Times New Roman" w:eastAsia="Times New Roman" w:hAnsi="Times New Roman" w:cs="Times New Roman"/>
          <w:bCs/>
          <w:sz w:val="28"/>
          <w:szCs w:val="28"/>
        </w:rPr>
        <w:t xml:space="preserve"> предел функции не одинаков.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Cs/>
          <w:sz w:val="28"/>
          <w:szCs w:val="28"/>
        </w:rPr>
        <w:t xml:space="preserve"> Найдите линии уровня функции </w:t>
      </w:r>
      <w:r w:rsidRPr="000E3B9F">
        <w:rPr>
          <w:rFonts w:ascii="Times New Roman" w:eastAsia="Times New Roman" w:hAnsi="Times New Roman" w:cs="Times New Roman"/>
          <w:bCs/>
          <w:sz w:val="28"/>
          <w:szCs w:val="28"/>
        </w:rPr>
        <w:object w:dxaOrig="780" w:dyaOrig="720">
          <v:shape id="_x0000_i1802" type="#_x0000_t75" style="width:46.65pt;height:43.35pt" o:ole="">
            <v:imagedata r:id="rId1540" o:title=""/>
          </v:shape>
          <o:OLEObject Type="Embed" ProgID="Equation.3" ShapeID="_x0000_i1802" DrawAspect="Content" ObjectID="_1552071612" r:id="rId1541"/>
        </w:object>
      </w:r>
      <w:r w:rsidRPr="000E3B9F">
        <w:rPr>
          <w:rFonts w:ascii="Times New Roman" w:eastAsia="Times New Roman" w:hAnsi="Times New Roman" w:cs="Times New Roman"/>
          <w:bCs/>
          <w:sz w:val="28"/>
          <w:szCs w:val="28"/>
        </w:rPr>
        <w:t>.</w:t>
      </w:r>
    </w:p>
    <w:p w:rsidR="000E3B9F" w:rsidRPr="000E3B9F" w:rsidRDefault="000E3B9F" w:rsidP="00044DEB">
      <w:pPr>
        <w:numPr>
          <w:ilvl w:val="0"/>
          <w:numId w:val="4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Решение. Линия уровня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lang w:val="en-US"/>
        </w:rPr>
        <w:t>c</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определяется уравнением </w:t>
      </w:r>
      <w:r w:rsidRPr="000E3B9F">
        <w:rPr>
          <w:rFonts w:ascii="Times New Roman" w:eastAsia="Times New Roman" w:hAnsi="Times New Roman" w:cs="Times New Roman"/>
          <w:bCs/>
          <w:sz w:val="28"/>
          <w:szCs w:val="28"/>
        </w:rPr>
        <w:object w:dxaOrig="859" w:dyaOrig="400">
          <v:shape id="_x0000_i1803" type="#_x0000_t75" style="width:54.65pt;height:25.35pt" o:ole="">
            <v:imagedata r:id="rId1542" o:title=""/>
          </v:shape>
          <o:OLEObject Type="Embed" ProgID="Equation.3" ShapeID="_x0000_i1803" DrawAspect="Content" ObjectID="_1552071613" r:id="rId1543"/>
        </w:object>
      </w:r>
      <w:r w:rsidRPr="000E3B9F">
        <w:rPr>
          <w:rFonts w:ascii="Times New Roman" w:eastAsia="Times New Roman" w:hAnsi="Times New Roman" w:cs="Times New Roman"/>
          <w:bCs/>
          <w:sz w:val="28"/>
          <w:szCs w:val="28"/>
        </w:rPr>
        <w:t>. Это пулуп</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рабола, расположенная в первой четверти при с &gt; 0, во второй четверти пло</w:t>
      </w:r>
      <w:r w:rsidRPr="000E3B9F">
        <w:rPr>
          <w:rFonts w:ascii="Times New Roman" w:eastAsia="Times New Roman" w:hAnsi="Times New Roman" w:cs="Times New Roman"/>
          <w:bCs/>
          <w:sz w:val="28"/>
          <w:szCs w:val="28"/>
        </w:rPr>
        <w:t>с</w:t>
      </w:r>
      <w:r w:rsidRPr="000E3B9F">
        <w:rPr>
          <w:rFonts w:ascii="Times New Roman" w:eastAsia="Times New Roman" w:hAnsi="Times New Roman" w:cs="Times New Roman"/>
          <w:bCs/>
          <w:sz w:val="28"/>
          <w:szCs w:val="28"/>
        </w:rPr>
        <w:t>кости О</w:t>
      </w:r>
      <w:r w:rsidRPr="000E3B9F">
        <w:rPr>
          <w:rFonts w:ascii="Times New Roman" w:eastAsia="Times New Roman" w:hAnsi="Times New Roman" w:cs="Times New Roman"/>
          <w:bCs/>
          <w:i/>
          <w:sz w:val="28"/>
          <w:szCs w:val="28"/>
        </w:rPr>
        <w:t>ху</w:t>
      </w:r>
      <w:r w:rsidRPr="000E3B9F">
        <w:rPr>
          <w:rFonts w:ascii="Times New Roman" w:eastAsia="Times New Roman" w:hAnsi="Times New Roman" w:cs="Times New Roman"/>
          <w:bCs/>
          <w:sz w:val="28"/>
          <w:szCs w:val="28"/>
        </w:rPr>
        <w:t xml:space="preserve">  при </w:t>
      </w:r>
      <w:r w:rsidRPr="000E3B9F">
        <w:rPr>
          <w:rFonts w:ascii="Times New Roman" w:eastAsia="Times New Roman" w:hAnsi="Times New Roman" w:cs="Times New Roman"/>
          <w:bCs/>
          <w:sz w:val="28"/>
          <w:szCs w:val="28"/>
          <w:lang w:val="en-US"/>
        </w:rPr>
        <w:t>c</w:t>
      </w:r>
      <w:r w:rsidRPr="000E3B9F">
        <w:rPr>
          <w:rFonts w:ascii="Times New Roman" w:eastAsia="Times New Roman" w:hAnsi="Times New Roman" w:cs="Times New Roman"/>
          <w:bCs/>
          <w:sz w:val="28"/>
          <w:szCs w:val="28"/>
        </w:rPr>
        <w:t xml:space="preserve"> &lt; 0, и полуось О</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(х = 0, у &gt; 0), если с = 0. ►</w:t>
      </w:r>
    </w:p>
    <w:p w:rsidR="000E3B9F" w:rsidRPr="00400E36"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lang w:val="en-US"/>
        </w:rPr>
      </w:pPr>
      <w:r w:rsidRPr="00400E36">
        <w:rPr>
          <w:rFonts w:ascii="Times New Roman" w:eastAsia="Times New Roman" w:hAnsi="Times New Roman" w:cs="Times New Roman"/>
          <w:b/>
          <w:bCs/>
          <w:sz w:val="28"/>
          <w:szCs w:val="28"/>
          <w:u w:val="single"/>
        </w:rPr>
        <w:t>Задания для самостоятельной работы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92"/>
        <w:gridCol w:w="689"/>
        <w:gridCol w:w="4356"/>
      </w:tblGrid>
      <w:tr w:rsidR="000E3B9F" w:rsidRPr="000E3B9F" w:rsidTr="000E3B9F">
        <w:trPr>
          <w:trHeight w:val="2374"/>
        </w:trPr>
        <w:tc>
          <w:tcPr>
            <w:tcW w:w="5092" w:type="dxa"/>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23.1. Выразите объем кругового конуса как функцию длин его образу</w:t>
            </w:r>
            <w:r w:rsidR="00400E36">
              <w:rPr>
                <w:rFonts w:ascii="Times New Roman" w:eastAsia="Times New Roman" w:hAnsi="Times New Roman" w:cs="Times New Roman"/>
                <w:bCs/>
                <w:sz w:val="28"/>
                <w:szCs w:val="28"/>
              </w:rPr>
              <w:t>ю</w:t>
            </w:r>
            <w:r w:rsidRPr="000E3B9F">
              <w:rPr>
                <w:rFonts w:ascii="Times New Roman" w:eastAsia="Times New Roman" w:hAnsi="Times New Roman" w:cs="Times New Roman"/>
                <w:bCs/>
                <w:sz w:val="28"/>
                <w:szCs w:val="28"/>
              </w:rPr>
              <w:t>щ</w:t>
            </w:r>
            <w:r w:rsidR="00400E36">
              <w:rPr>
                <w:rFonts w:ascii="Times New Roman" w:eastAsia="Times New Roman" w:hAnsi="Times New Roman" w:cs="Times New Roman"/>
                <w:bCs/>
                <w:sz w:val="28"/>
                <w:szCs w:val="28"/>
              </w:rPr>
              <w:t>их</w:t>
            </w:r>
            <w:r w:rsidRPr="000E3B9F">
              <w:rPr>
                <w:rFonts w:ascii="Times New Roman" w:eastAsia="Times New Roman" w:hAnsi="Times New Roman" w:cs="Times New Roman"/>
                <w:bCs/>
                <w:sz w:val="28"/>
                <w:szCs w:val="28"/>
              </w:rPr>
              <w:t xml:space="preserve"> </w:t>
            </w:r>
            <w:r w:rsidRPr="00400E36">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радиуса основания у. </w:t>
            </w:r>
          </w:p>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
                <w:bCs/>
                <w:sz w:val="28"/>
                <w:szCs w:val="28"/>
              </w:rPr>
            </w:pPr>
          </w:p>
        </w:tc>
        <w:tc>
          <w:tcPr>
            <w:tcW w:w="5045" w:type="dxa"/>
            <w:gridSpan w:val="2"/>
          </w:tcPr>
          <w:p w:rsidR="000E3B9F" w:rsidRPr="000E3B9F" w:rsidRDefault="008F04B2" w:rsidP="00EF2696">
            <w:pPr>
              <w:tabs>
                <w:tab w:val="left" w:pos="0"/>
                <w:tab w:val="left" w:pos="1418"/>
                <w:tab w:val="left" w:pos="1843"/>
              </w:tabs>
              <w:spacing w:line="360" w:lineRule="auto"/>
              <w:ind w:firstLine="567"/>
              <w:outlineLvl w:val="1"/>
              <w:rPr>
                <w:rFonts w:ascii="Times New Roman" w:eastAsia="Times New Roman" w:hAnsi="Times New Roman" w:cs="Times New Roman"/>
                <w:b/>
                <w:bCs/>
                <w:sz w:val="28"/>
                <w:szCs w:val="28"/>
              </w:rPr>
            </w:pPr>
            <w:r w:rsidRPr="008F04B2">
              <w:rPr>
                <w:rFonts w:ascii="Times New Roman" w:eastAsia="Times New Roman" w:hAnsi="Times New Roman" w:cs="Times New Roman"/>
                <w:bCs/>
                <w:sz w:val="28"/>
                <w:szCs w:val="28"/>
              </w:rPr>
              <w:pict>
                <v:group id="_x0000_s47967" style="position:absolute;left:0;text-align:left;margin-left:76.75pt;margin-top:9pt;width:75.3pt;height:85.75pt;z-index:251698176;mso-position-horizontal-relative:text;mso-position-vertical-relative:text" coordorigin="7548,12797" coordsize="1506,1715">
                  <v:shape id="_x0000_s47968" type="#_x0000_t202" style="position:absolute;left:7947;top:13211;width:420;height:421" stroked="f">
                    <v:textbox style="mso-next-textbox:#_x0000_s47968">
                      <w:txbxContent>
                        <w:p w:rsidR="009B4D2F" w:rsidRPr="00807E10" w:rsidRDefault="009B4D2F" w:rsidP="000E3B9F">
                          <w:pPr>
                            <w:rPr>
                              <w:i/>
                              <w:sz w:val="28"/>
                              <w:szCs w:val="28"/>
                              <w:lang w:val="en-US"/>
                            </w:rPr>
                          </w:pPr>
                          <w:r>
                            <w:rPr>
                              <w:i/>
                              <w:sz w:val="28"/>
                              <w:szCs w:val="28"/>
                              <w:lang w:val="en-US"/>
                            </w:rPr>
                            <w:t>h</w:t>
                          </w:r>
                        </w:p>
                      </w:txbxContent>
                    </v:textbox>
                  </v:shape>
                  <v:shape id="_x0000_s47969" type="#_x0000_t202" style="position:absolute;left:7917;top:13845;width:420;height:421" stroked="f">
                    <v:textbox style="mso-next-textbox:#_x0000_s47969">
                      <w:txbxContent>
                        <w:p w:rsidR="009B4D2F" w:rsidRPr="00807E10" w:rsidRDefault="009B4D2F" w:rsidP="000E3B9F">
                          <w:pPr>
                            <w:rPr>
                              <w:i/>
                              <w:sz w:val="28"/>
                              <w:szCs w:val="28"/>
                            </w:rPr>
                          </w:pPr>
                          <w:r>
                            <w:rPr>
                              <w:i/>
                              <w:sz w:val="28"/>
                              <w:szCs w:val="28"/>
                            </w:rPr>
                            <w:t>0</w:t>
                          </w:r>
                        </w:p>
                      </w:txbxContent>
                    </v:textbox>
                  </v:shape>
                  <v:shape id="_x0000_s47970" type="#_x0000_t202" style="position:absolute;left:8352;top:13939;width:420;height:502" stroked="f">
                    <v:textbox style="mso-next-textbox:#_x0000_s47970">
                      <w:txbxContent>
                        <w:p w:rsidR="009B4D2F" w:rsidRPr="00807E10" w:rsidRDefault="009B4D2F" w:rsidP="000E3B9F">
                          <w:pPr>
                            <w:rPr>
                              <w:i/>
                              <w:sz w:val="28"/>
                              <w:szCs w:val="28"/>
                            </w:rPr>
                          </w:pPr>
                          <w:r>
                            <w:rPr>
                              <w:i/>
                              <w:sz w:val="28"/>
                              <w:szCs w:val="28"/>
                            </w:rPr>
                            <w:t>у</w:t>
                          </w:r>
                        </w:p>
                      </w:txbxContent>
                    </v:textbox>
                  </v:shape>
                  <v:shape id="_x0000_s47971" type="#_x0000_t202" style="position:absolute;left:8606;top:13070;width:420;height:421" stroked="f">
                    <v:textbox style="mso-next-textbox:#_x0000_s47971">
                      <w:txbxContent>
                        <w:p w:rsidR="009B4D2F" w:rsidRPr="00807E10" w:rsidRDefault="009B4D2F" w:rsidP="000E3B9F">
                          <w:pPr>
                            <w:rPr>
                              <w:i/>
                              <w:sz w:val="28"/>
                              <w:szCs w:val="28"/>
                            </w:rPr>
                          </w:pPr>
                          <w:r w:rsidRPr="00807E10">
                            <w:rPr>
                              <w:i/>
                              <w:sz w:val="28"/>
                              <w:szCs w:val="28"/>
                            </w:rPr>
                            <w:t>х</w:t>
                          </w:r>
                        </w:p>
                      </w:txbxContent>
                    </v:textbox>
                  </v:shape>
                  <v:shape id="_x0000_s47972" type="#_x0000_t19" style="position:absolute;left:8077;top:13535;width:448;height:1506;rotation:270" coordsize="21600,43050" adj="6036432,-6317823,21600,21465" path="wr,-135,43200,43065,20805,43050,19191,nfewr,-135,43200,43065,20805,43050,19191,l21600,21465nsxe" strokeweight="1.5pt">
                    <v:path o:connectlocs="20805,43050;19191,0;21600,21465"/>
                  </v:shape>
                  <v:shape id="_x0000_s47973" type="#_x0000_t19" style="position:absolute;left:8077;top:13173;width:448;height:1506;rotation:90" coordsize="21600,43050" adj="6036432,-6317823,21600,21465" path="wr,-135,43200,43065,20805,43050,19191,nfewr,-135,43200,43065,20805,43050,19191,l21600,21465nsxe">
                    <v:stroke dashstyle="dash"/>
                    <v:path o:connectlocs="20805,43050;19191,0;21600,21465"/>
                  </v:shape>
                  <v:line id="_x0000_s47974" style="position:absolute;flip:x" from="7548,12797" to="8272,14064" strokeweight="1.5pt"/>
                  <v:line id="_x0000_s47975" style="position:absolute" from="8281,12828" to="9053,14060" strokeweight="1.5pt"/>
                  <v:line id="_x0000_s47976" style="position:absolute" from="8273,12809" to="8273,14055"/>
                  <v:line id="_x0000_s47977" style="position:absolute" from="8283,14076" to="9044,14076"/>
                </v:group>
              </w:pict>
            </w:r>
          </w:p>
        </w:tc>
      </w:tr>
      <w:tr w:rsidR="000E3B9F" w:rsidRPr="000E3B9F" w:rsidTr="000E3B9F">
        <w:tc>
          <w:tcPr>
            <w:tcW w:w="5781" w:type="dxa"/>
            <w:gridSpan w:val="2"/>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23.2. Выразите площадь равнобочной трапеции как функцию трех величин: длин оснований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и боковой стороны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p>
        </w:tc>
        <w:tc>
          <w:tcPr>
            <w:tcW w:w="4356" w:type="dxa"/>
          </w:tcPr>
          <w:p w:rsidR="000E3B9F" w:rsidRPr="000E3B9F" w:rsidRDefault="008F04B2"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978" style="position:absolute;left:0;text-align:left;margin-left:48.15pt;margin-top:6.65pt;width:132.65pt;height:89.55pt;z-index:251699200;mso-position-horizontal-relative:text;mso-position-vertical-relative:text" coordorigin="7734,984" coordsize="2653,1791">
                  <v:shape id="_x0000_s47979" type="#_x0000_t202" style="position:absolute;left:9934;top:1618;width:453;height:470" stroked="f">
                    <v:textbox style="mso-next-textbox:#_x0000_s47979">
                      <w:txbxContent>
                        <w:p w:rsidR="009B4D2F" w:rsidRPr="00807E10" w:rsidRDefault="009B4D2F" w:rsidP="000E3B9F">
                          <w:pPr>
                            <w:rPr>
                              <w:i/>
                              <w:sz w:val="28"/>
                              <w:szCs w:val="28"/>
                              <w:lang w:val="en-US"/>
                            </w:rPr>
                          </w:pPr>
                          <w:r>
                            <w:rPr>
                              <w:i/>
                              <w:sz w:val="28"/>
                              <w:szCs w:val="28"/>
                              <w:lang w:val="en-US"/>
                            </w:rPr>
                            <w:t>z</w:t>
                          </w:r>
                        </w:p>
                      </w:txbxContent>
                    </v:textbox>
                  </v:shape>
                  <v:shape id="_x0000_s47980" type="#_x0000_t202" style="position:absolute;left:8756;top:2305;width:453;height:470" stroked="f">
                    <v:textbox style="mso-next-textbox:#_x0000_s47980">
                      <w:txbxContent>
                        <w:p w:rsidR="009B4D2F" w:rsidRPr="00807E10" w:rsidRDefault="009B4D2F" w:rsidP="000E3B9F">
                          <w:pPr>
                            <w:rPr>
                              <w:i/>
                              <w:sz w:val="28"/>
                              <w:szCs w:val="28"/>
                              <w:lang w:val="en-US"/>
                            </w:rPr>
                          </w:pPr>
                          <w:r w:rsidRPr="00807E10">
                            <w:rPr>
                              <w:i/>
                              <w:sz w:val="28"/>
                              <w:szCs w:val="28"/>
                              <w:lang w:val="en-US"/>
                            </w:rPr>
                            <w:t>x</w:t>
                          </w:r>
                        </w:p>
                      </w:txbxContent>
                    </v:textbox>
                  </v:shape>
                  <v:shape id="_x0000_s47981" type="#_x0000_t202" style="position:absolute;left:8686;top:984;width:453;height:470" stroked="f">
                    <v:textbox style="mso-next-textbox:#_x0000_s47981">
                      <w:txbxContent>
                        <w:p w:rsidR="009B4D2F" w:rsidRPr="00807E10" w:rsidRDefault="009B4D2F" w:rsidP="000E3B9F">
                          <w:pPr>
                            <w:rPr>
                              <w:i/>
                              <w:sz w:val="28"/>
                              <w:szCs w:val="28"/>
                              <w:lang w:val="en-US"/>
                            </w:rPr>
                          </w:pPr>
                          <w:r>
                            <w:rPr>
                              <w:i/>
                              <w:sz w:val="28"/>
                              <w:szCs w:val="28"/>
                              <w:lang w:val="en-US"/>
                            </w:rPr>
                            <w:t>y</w:t>
                          </w:r>
                        </w:p>
                      </w:txbxContent>
                    </v:textbox>
                  </v:shape>
                  <v:line id="_x0000_s47982" style="position:absolute" from="7750,2421" to="10177,2422"/>
                  <v:line id="_x0000_s47983" style="position:absolute" from="8106,1456" to="9773,1456"/>
                  <v:line id="_x0000_s47984" style="position:absolute;flip:x" from="7734,1440" to="8090,2411"/>
                  <v:line id="_x0000_s47985" style="position:absolute" from="9773,1440" to="10161,2411"/>
                  <v:line id="_x0000_s47986" style="position:absolute" from="9773,1440" to="9773,2411">
                    <v:stroke dashstyle="dash"/>
                  </v:line>
                </v:group>
              </w:pic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23.3. Выразите площадь </w:t>
      </w:r>
      <w:r w:rsidRPr="000E3B9F">
        <w:rPr>
          <w:rFonts w:ascii="Times New Roman" w:eastAsia="Times New Roman" w:hAnsi="Times New Roman" w:cs="Times New Roman"/>
          <w:bCs/>
          <w:sz w:val="28"/>
          <w:szCs w:val="28"/>
          <w:lang w:val="en-US"/>
        </w:rPr>
        <w:t>S</w:t>
      </w:r>
      <w:r w:rsidRPr="000E3B9F">
        <w:rPr>
          <w:rFonts w:ascii="Times New Roman" w:eastAsia="Times New Roman" w:hAnsi="Times New Roman" w:cs="Times New Roman"/>
          <w:bCs/>
          <w:sz w:val="28"/>
          <w:szCs w:val="28"/>
        </w:rPr>
        <w:t xml:space="preserve"> треугольника как функцию длин двух его сторон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при условии, что известен полупериметр треугольника </w:t>
      </w:r>
      <w:r w:rsidRPr="000E3B9F">
        <w:rPr>
          <w:rFonts w:ascii="Times New Roman" w:eastAsia="Times New Roman" w:hAnsi="Times New Roman" w:cs="Times New Roman"/>
          <w:bCs/>
          <w:i/>
          <w:sz w:val="28"/>
          <w:szCs w:val="28"/>
        </w:rPr>
        <w:t>р</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23.4. Выразите объем конуса как функцию его образуещей и высоты. Укажите область определения этой функции.</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23.5. Найдите значения функции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sz w:val="28"/>
          <w:szCs w:val="28"/>
        </w:rPr>
        <w:t xml:space="preserve">  в указанных точках: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780" w:dyaOrig="720">
          <v:shape id="_x0000_i1804" type="#_x0000_t75" style="width:101.35pt;height:41.35pt" o:ole="">
            <v:imagedata r:id="rId1544" o:title=""/>
          </v:shape>
          <o:OLEObject Type="Embed" ProgID="Equation.3" ShapeID="_x0000_i1804" DrawAspect="Content" ObjectID="_1552071614" r:id="rId1545"/>
        </w:object>
      </w:r>
      <w:r w:rsidRPr="000E3B9F">
        <w:rPr>
          <w:rFonts w:ascii="Times New Roman" w:eastAsia="Times New Roman" w:hAnsi="Times New Roman" w:cs="Times New Roman"/>
          <w:bCs/>
          <w:sz w:val="28"/>
          <w:szCs w:val="28"/>
        </w:rPr>
        <w:t xml:space="preserve"> в точке (3;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780" w:dyaOrig="700">
          <v:shape id="_x0000_i1805" type="#_x0000_t75" style="width:98pt;height:40pt" o:ole="">
            <v:imagedata r:id="rId1546" o:title=""/>
          </v:shape>
          <o:OLEObject Type="Embed" ProgID="Equation.3" ShapeID="_x0000_i1805" DrawAspect="Content" ObjectID="_1552071615" r:id="rId1547"/>
        </w:object>
      </w:r>
      <w:r w:rsidRPr="000E3B9F">
        <w:rPr>
          <w:rFonts w:ascii="Times New Roman" w:eastAsia="Times New Roman" w:hAnsi="Times New Roman" w:cs="Times New Roman"/>
          <w:bCs/>
          <w:sz w:val="28"/>
          <w:szCs w:val="28"/>
        </w:rPr>
        <w:t xml:space="preserve"> в точке (2; –1);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820" w:dyaOrig="720">
          <v:shape id="_x0000_i1806" type="#_x0000_t75" style="width:102pt;height:40.65pt" o:ole="">
            <v:imagedata r:id="rId1548" o:title=""/>
          </v:shape>
          <o:OLEObject Type="Embed" ProgID="Equation.3" ShapeID="_x0000_i1806" DrawAspect="Content" ObjectID="_1552071616" r:id="rId1549"/>
        </w:object>
      </w:r>
      <w:r w:rsidRPr="000E3B9F">
        <w:rPr>
          <w:rFonts w:ascii="Times New Roman" w:eastAsia="Times New Roman" w:hAnsi="Times New Roman" w:cs="Times New Roman"/>
          <w:bCs/>
          <w:sz w:val="28"/>
          <w:szCs w:val="28"/>
        </w:rPr>
        <w:t xml:space="preserve"> в точке (2; 3).</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23.6. Найдите область определения функции </w:t>
      </w:r>
      <w:r w:rsidRPr="000E3B9F">
        <w:rPr>
          <w:rFonts w:ascii="Times New Roman" w:eastAsia="Times New Roman" w:hAnsi="Times New Roman" w:cs="Times New Roman"/>
          <w:bCs/>
          <w:sz w:val="28"/>
          <w:szCs w:val="28"/>
        </w:rPr>
        <w:object w:dxaOrig="2659" w:dyaOrig="780">
          <v:shape id="_x0000_i1807" type="#_x0000_t75" style="width:150pt;height:44pt" o:ole="">
            <v:imagedata r:id="rId1550" o:title=""/>
          </v:shape>
          <o:OLEObject Type="Embed" ProgID="Equation.3" ShapeID="_x0000_i1807" DrawAspect="Content" ObjectID="_1552071617" r:id="rId155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23.7. Найдите область определения функции </w:t>
      </w:r>
      <w:r w:rsidRPr="000E3B9F">
        <w:rPr>
          <w:rFonts w:ascii="Times New Roman" w:eastAsia="Times New Roman" w:hAnsi="Times New Roman" w:cs="Times New Roman"/>
          <w:bCs/>
          <w:sz w:val="28"/>
          <w:szCs w:val="28"/>
        </w:rPr>
        <w:object w:dxaOrig="3040" w:dyaOrig="460">
          <v:shape id="_x0000_i1808" type="#_x0000_t75" style="width:172pt;height:25.35pt" o:ole="">
            <v:imagedata r:id="rId1552" o:title=""/>
          </v:shape>
          <o:OLEObject Type="Embed" ProgID="Equation.3" ShapeID="_x0000_i1808" DrawAspect="Content" ObjectID="_1552071618" r:id="rId155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23.8. Найдите область определения функции </w:t>
      </w:r>
      <w:r w:rsidRPr="000E3B9F">
        <w:rPr>
          <w:rFonts w:ascii="Times New Roman" w:eastAsia="Times New Roman" w:hAnsi="Times New Roman" w:cs="Times New Roman"/>
          <w:bCs/>
          <w:sz w:val="28"/>
          <w:szCs w:val="28"/>
        </w:rPr>
        <w:object w:dxaOrig="2460" w:dyaOrig="400">
          <v:shape id="_x0000_i1809" type="#_x0000_t75" style="width:138.65pt;height:22.65pt" o:ole="">
            <v:imagedata r:id="rId1554" o:title=""/>
          </v:shape>
          <o:OLEObject Type="Embed" ProgID="Equation.3" ShapeID="_x0000_i1809" DrawAspect="Content" ObjectID="_1552071619" r:id="rId155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23.9. Найдите область определения функции </w:t>
      </w:r>
      <w:r w:rsidRPr="000E3B9F">
        <w:rPr>
          <w:rFonts w:ascii="Times New Roman" w:eastAsia="Times New Roman" w:hAnsi="Times New Roman" w:cs="Times New Roman"/>
          <w:bCs/>
          <w:sz w:val="28"/>
          <w:szCs w:val="28"/>
        </w:rPr>
        <w:object w:dxaOrig="3960" w:dyaOrig="460">
          <v:shape id="_x0000_i1810" type="#_x0000_t75" style="width:222.65pt;height:25.35pt" o:ole="">
            <v:imagedata r:id="rId1556" o:title=""/>
          </v:shape>
          <o:OLEObject Type="Embed" ProgID="Equation.3" ShapeID="_x0000_i1810" DrawAspect="Content" ObjectID="_1552071620" r:id="rId155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23.10. Найдите область определения функции </w:t>
      </w:r>
      <w:r w:rsidRPr="000E3B9F">
        <w:rPr>
          <w:rFonts w:ascii="Times New Roman" w:eastAsia="Times New Roman" w:hAnsi="Times New Roman" w:cs="Times New Roman"/>
          <w:bCs/>
          <w:sz w:val="28"/>
          <w:szCs w:val="28"/>
        </w:rPr>
        <w:object w:dxaOrig="2240" w:dyaOrig="460">
          <v:shape id="_x0000_i1811" type="#_x0000_t75" style="width:126pt;height:25.35pt" o:ole="">
            <v:imagedata r:id="rId1558" o:title=""/>
          </v:shape>
          <o:OLEObject Type="Embed" ProgID="Equation.3" ShapeID="_x0000_i1811" DrawAspect="Content" ObjectID="_1552071621" r:id="rId155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23.11. Найдите область определения функции </w:t>
      </w:r>
      <w:r w:rsidRPr="000E3B9F">
        <w:rPr>
          <w:rFonts w:ascii="Times New Roman" w:eastAsia="Times New Roman" w:hAnsi="Times New Roman" w:cs="Times New Roman"/>
          <w:bCs/>
          <w:sz w:val="28"/>
          <w:szCs w:val="28"/>
        </w:rPr>
        <w:object w:dxaOrig="1280" w:dyaOrig="660">
          <v:shape id="_x0000_i1812" type="#_x0000_t75" style="width:1in;height:37.35pt" o:ole="">
            <v:imagedata r:id="rId1560" o:title=""/>
          </v:shape>
          <o:OLEObject Type="Embed" ProgID="Equation.3" ShapeID="_x0000_i1812" DrawAspect="Content" ObjectID="_1552071622" r:id="rId156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23.12. Найдите линии уровня следующих функций:</w:t>
      </w:r>
    </w:p>
    <w:tbl>
      <w:tblPr>
        <w:tblStyle w:val="a4"/>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27"/>
        <w:gridCol w:w="2551"/>
        <w:gridCol w:w="2126"/>
        <w:gridCol w:w="2268"/>
      </w:tblGrid>
      <w:tr w:rsidR="000E3B9F" w:rsidRPr="000E3B9F" w:rsidTr="000E3B9F">
        <w:tc>
          <w:tcPr>
            <w:tcW w:w="2127" w:type="dxa"/>
            <w:vAlign w:val="center"/>
          </w:tcPr>
          <w:p w:rsidR="000E3B9F" w:rsidRPr="000E3B9F" w:rsidRDefault="000E3B9F" w:rsidP="00400E36">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240" w:dyaOrig="320">
                <v:shape id="_x0000_i1813" type="#_x0000_t75" style="width:70.65pt;height:18.65pt" o:ole="">
                  <v:imagedata r:id="rId1562" o:title=""/>
                </v:shape>
                <o:OLEObject Type="Embed" ProgID="Equation.3" ShapeID="_x0000_i1813" DrawAspect="Content" ObjectID="_1552071623" r:id="rId1563"/>
              </w:object>
            </w:r>
            <w:r w:rsidRPr="000E3B9F">
              <w:rPr>
                <w:rFonts w:ascii="Times New Roman" w:eastAsia="Times New Roman" w:hAnsi="Times New Roman" w:cs="Times New Roman"/>
                <w:bCs/>
                <w:sz w:val="28"/>
                <w:szCs w:val="28"/>
              </w:rPr>
              <w:t xml:space="preserve">;    </w:t>
            </w:r>
          </w:p>
        </w:tc>
        <w:tc>
          <w:tcPr>
            <w:tcW w:w="2551" w:type="dxa"/>
            <w:vAlign w:val="center"/>
          </w:tcPr>
          <w:p w:rsidR="000E3B9F" w:rsidRPr="000E3B9F" w:rsidRDefault="000E3B9F" w:rsidP="00400E36">
            <w:pPr>
              <w:tabs>
                <w:tab w:val="left" w:pos="0"/>
                <w:tab w:val="left" w:pos="1418"/>
                <w:tab w:val="left" w:pos="1843"/>
              </w:tabs>
              <w:spacing w:line="360" w:lineRule="auto"/>
              <w:ind w:firstLine="33"/>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1640" w:dyaOrig="320">
                <v:shape id="_x0000_i1814" type="#_x0000_t75" style="width:90.65pt;height:18pt" o:ole="">
                  <v:imagedata r:id="rId1564" o:title=""/>
                </v:shape>
                <o:OLEObject Type="Embed" ProgID="Equation.3" ShapeID="_x0000_i1814" DrawAspect="Content" ObjectID="_1552071624" r:id="rId1565"/>
              </w:object>
            </w:r>
            <w:r w:rsidRPr="000E3B9F">
              <w:rPr>
                <w:rFonts w:ascii="Times New Roman" w:eastAsia="Times New Roman" w:hAnsi="Times New Roman" w:cs="Times New Roman"/>
                <w:bCs/>
                <w:sz w:val="28"/>
                <w:szCs w:val="28"/>
              </w:rPr>
              <w:t xml:space="preserve">; </w:t>
            </w:r>
          </w:p>
        </w:tc>
        <w:tc>
          <w:tcPr>
            <w:tcW w:w="2126" w:type="dxa"/>
            <w:vAlign w:val="center"/>
          </w:tcPr>
          <w:p w:rsidR="000E3B9F" w:rsidRPr="000E3B9F" w:rsidRDefault="000E3B9F" w:rsidP="00400E36">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180" w:dyaOrig="660">
                <v:shape id="_x0000_i1815" type="#_x0000_t75" style="width:66pt;height:37.35pt" o:ole="">
                  <v:imagedata r:id="rId1566" o:title=""/>
                </v:shape>
                <o:OLEObject Type="Embed" ProgID="Equation.3" ShapeID="_x0000_i1815" DrawAspect="Content" ObjectID="_1552071625" r:id="rId1567"/>
              </w:object>
            </w:r>
            <w:r w:rsidRPr="000E3B9F">
              <w:rPr>
                <w:rFonts w:ascii="Times New Roman" w:eastAsia="Times New Roman" w:hAnsi="Times New Roman" w:cs="Times New Roman"/>
                <w:bCs/>
                <w:sz w:val="28"/>
                <w:szCs w:val="28"/>
              </w:rPr>
              <w:t xml:space="preserve">;  </w:t>
            </w:r>
          </w:p>
        </w:tc>
        <w:tc>
          <w:tcPr>
            <w:tcW w:w="2268" w:type="dxa"/>
            <w:vAlign w:val="center"/>
          </w:tcPr>
          <w:p w:rsidR="000E3B9F" w:rsidRPr="000E3B9F" w:rsidRDefault="000E3B9F" w:rsidP="00400E36">
            <w:pPr>
              <w:tabs>
                <w:tab w:val="left" w:pos="0"/>
                <w:tab w:val="left" w:pos="1418"/>
                <w:tab w:val="left" w:pos="1843"/>
              </w:tabs>
              <w:spacing w:line="360" w:lineRule="auto"/>
              <w:ind w:firstLine="34"/>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1420" w:dyaOrig="400">
                <v:shape id="_x0000_i1816" type="#_x0000_t75" style="width:80pt;height:23.35pt" o:ole="">
                  <v:imagedata r:id="rId1568" o:title=""/>
                </v:shape>
                <o:OLEObject Type="Embed" ProgID="Equation.3" ShapeID="_x0000_i1816" DrawAspect="Content" ObjectID="_1552071626" r:id="rId1569"/>
              </w:object>
            </w:r>
            <w:r w:rsidRPr="000E3B9F">
              <w:rPr>
                <w:rFonts w:ascii="Times New Roman" w:eastAsia="Times New Roman" w:hAnsi="Times New Roman" w:cs="Times New Roman"/>
                <w:bCs/>
                <w:sz w:val="28"/>
                <w:szCs w:val="28"/>
              </w:rPr>
              <w:t>.</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23.13. Найдите пределы функций двух переменных</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660" w:dyaOrig="920">
          <v:shape id="_x0000_i1817" type="#_x0000_t75" style="width:413.35pt;height:49.35pt" o:ole="" fillcolor="window">
            <v:imagedata r:id="rId1570" o:title=""/>
          </v:shape>
          <o:OLEObject Type="Embed" ProgID="Equation.3" ShapeID="_x0000_i1817" DrawAspect="Content" ObjectID="_1552071627" r:id="rId1571"/>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600" w:dyaOrig="920">
          <v:shape id="_x0000_i1818" type="#_x0000_t75" style="width:408.65pt;height:49.35pt" o:ole="" fillcolor="window">
            <v:imagedata r:id="rId1572" o:title=""/>
          </v:shape>
          <o:OLEObject Type="Embed" ProgID="Equation.3" ShapeID="_x0000_i1818" DrawAspect="Content" ObjectID="_1552071628" r:id="rId157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23.14. Найдите точки разрыва следующих функций и исследуйте поведение функций в окрестностях этих точек:</w:t>
      </w:r>
    </w:p>
    <w:tbl>
      <w:tblPr>
        <w:tblStyle w:val="a4"/>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9"/>
        <w:gridCol w:w="3795"/>
        <w:gridCol w:w="3068"/>
      </w:tblGrid>
      <w:tr w:rsidR="000E3B9F" w:rsidRPr="000E3B9F" w:rsidTr="000E3B9F">
        <w:tc>
          <w:tcPr>
            <w:tcW w:w="3069" w:type="dxa"/>
            <w:tcMar>
              <w:left w:w="28" w:type="dxa"/>
              <w:right w:w="28" w:type="dxa"/>
            </w:tcMar>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1820" w:dyaOrig="700">
                <v:shape id="_x0000_i1819" type="#_x0000_t75" style="width:103.35pt;height:40.65pt" o:ole="">
                  <v:imagedata r:id="rId1574" o:title=""/>
                </v:shape>
                <o:OLEObject Type="Embed" ProgID="Equation.3" ShapeID="_x0000_i1819" DrawAspect="Content" ObjectID="_1552071629" r:id="rId1575"/>
              </w:object>
            </w:r>
            <w:r w:rsidRPr="000E3B9F">
              <w:rPr>
                <w:rFonts w:ascii="Times New Roman" w:eastAsia="Times New Roman" w:hAnsi="Times New Roman" w:cs="Times New Roman"/>
                <w:bCs/>
                <w:sz w:val="28"/>
                <w:szCs w:val="28"/>
              </w:rPr>
              <w:t xml:space="preserve">;    </w:t>
            </w:r>
          </w:p>
        </w:tc>
        <w:tc>
          <w:tcPr>
            <w:tcW w:w="3795"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2120" w:dyaOrig="760">
                <v:shape id="_x0000_i1820" type="#_x0000_t75" style="width:118pt;height:43.35pt" o:ole="">
                  <v:imagedata r:id="rId1576" o:title=""/>
                </v:shape>
                <o:OLEObject Type="Embed" ProgID="Equation.3" ShapeID="_x0000_i1820" DrawAspect="Content" ObjectID="_1552071630" r:id="rId1577"/>
              </w:object>
            </w:r>
            <w:r w:rsidRPr="000E3B9F">
              <w:rPr>
                <w:rFonts w:ascii="Times New Roman" w:eastAsia="Times New Roman" w:hAnsi="Times New Roman" w:cs="Times New Roman"/>
                <w:bCs/>
                <w:sz w:val="28"/>
                <w:szCs w:val="28"/>
              </w:rPr>
              <w:t xml:space="preserve">; </w:t>
            </w:r>
          </w:p>
        </w:tc>
        <w:tc>
          <w:tcPr>
            <w:tcW w:w="3068" w:type="dxa"/>
            <w:vAlign w:val="center"/>
          </w:tcPr>
          <w:p w:rsidR="000E3B9F" w:rsidRPr="000E3B9F" w:rsidRDefault="000E3B9F" w:rsidP="00EF2696">
            <w:pPr>
              <w:tabs>
                <w:tab w:val="left" w:pos="0"/>
                <w:tab w:val="left" w:pos="1418"/>
                <w:tab w:val="left" w:pos="1843"/>
              </w:tabs>
              <w:spacing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1540" w:dyaOrig="660">
                <v:shape id="_x0000_i1821" type="#_x0000_t75" style="width:85.35pt;height:37.35pt" o:ole="">
                  <v:imagedata r:id="rId1578" o:title=""/>
                </v:shape>
                <o:OLEObject Type="Embed" ProgID="Equation.3" ShapeID="_x0000_i1821" DrawAspect="Content" ObjectID="_1552071631" r:id="rId1579"/>
              </w:object>
            </w:r>
            <w:r w:rsidRPr="000E3B9F">
              <w:rPr>
                <w:rFonts w:ascii="Times New Roman" w:eastAsia="Times New Roman" w:hAnsi="Times New Roman" w:cs="Times New Roman"/>
                <w:bCs/>
                <w:sz w:val="28"/>
                <w:szCs w:val="28"/>
              </w:rPr>
              <w:t xml:space="preserve">.  </w:t>
            </w: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24. «П</w:t>
      </w:r>
      <w:r w:rsidR="00A8101E" w:rsidRPr="000E3B9F">
        <w:rPr>
          <w:rFonts w:ascii="Times New Roman" w:eastAsia="Times New Roman" w:hAnsi="Times New Roman" w:cs="Times New Roman"/>
          <w:b/>
          <w:bCs/>
          <w:sz w:val="28"/>
          <w:szCs w:val="28"/>
        </w:rPr>
        <w:t>роизводные и дифференциалы</w:t>
      </w:r>
    </w:p>
    <w:p w:rsidR="000E3B9F" w:rsidRPr="000E3B9F" w:rsidRDefault="00A8101E"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w:t>
      </w:r>
      <w:r w:rsidRPr="000E3B9F">
        <w:rPr>
          <w:rFonts w:ascii="Times New Roman" w:eastAsia="Times New Roman" w:hAnsi="Times New Roman" w:cs="Times New Roman"/>
          <w:b/>
          <w:bCs/>
          <w:sz w:val="28"/>
          <w:szCs w:val="28"/>
        </w:rPr>
        <w:t>ункции нескольких переменных</w:t>
      </w:r>
      <w:r w:rsidR="000E3B9F" w:rsidRPr="000E3B9F">
        <w:rPr>
          <w:rFonts w:ascii="Times New Roman" w:eastAsia="Times New Roman" w:hAnsi="Times New Roman" w:cs="Times New Roman"/>
          <w:b/>
          <w:bCs/>
          <w:sz w:val="28"/>
          <w:szCs w:val="28"/>
        </w:rPr>
        <w:t>»</w:t>
      </w:r>
    </w:p>
    <w:p w:rsidR="000E3B9F" w:rsidRPr="00400E36"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00E36">
        <w:rPr>
          <w:rFonts w:ascii="Times New Roman" w:eastAsia="Times New Roman" w:hAnsi="Times New Roman" w:cs="Times New Roman"/>
          <w:b/>
          <w:bCs/>
          <w:sz w:val="28"/>
          <w:szCs w:val="28"/>
          <w:u w:val="single"/>
        </w:rPr>
        <w:t>Примеры решения задач</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частные производные функции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3</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+ 5</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w:t>
      </w:r>
    </w:p>
    <w:p w:rsidR="000E3B9F" w:rsidRPr="000E3B9F" w:rsidRDefault="000E3B9F" w:rsidP="00044DEB">
      <w:pPr>
        <w:numPr>
          <w:ilvl w:val="0"/>
          <w:numId w:val="4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Рассматривая х и у как постоянные величины, находим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z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x</w:t>
      </w:r>
      <w:r w:rsidRPr="000E3B9F">
        <w:rPr>
          <w:rFonts w:ascii="Times New Roman" w:eastAsia="Times New Roman" w:hAnsi="Times New Roman" w:cs="Times New Roman"/>
          <w:bCs/>
          <w:sz w:val="28"/>
          <w:szCs w:val="28"/>
          <w:lang w:val="en-US"/>
        </w:rPr>
        <w:t xml:space="preserve"> = (x</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y – 3y</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 xml:space="preserve"> + 5x)</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x</w:t>
      </w:r>
      <w:r w:rsidRPr="000E3B9F">
        <w:rPr>
          <w:rFonts w:ascii="Times New Roman" w:eastAsia="Times New Roman" w:hAnsi="Times New Roman" w:cs="Times New Roman"/>
          <w:bCs/>
          <w:sz w:val="28"/>
          <w:szCs w:val="28"/>
          <w:lang w:val="en-US"/>
        </w:rPr>
        <w:t xml:space="preserve"> = 2xy – 0 + 5 = 2xy + 5.</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Z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y</w:t>
      </w:r>
      <w:r w:rsidRPr="000E3B9F">
        <w:rPr>
          <w:rFonts w:ascii="Times New Roman" w:eastAsia="Times New Roman" w:hAnsi="Times New Roman" w:cs="Times New Roman"/>
          <w:bCs/>
          <w:sz w:val="28"/>
          <w:szCs w:val="28"/>
          <w:lang w:val="en-US"/>
        </w:rPr>
        <w:t xml:space="preserve"> = (x</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y – 3y</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 xml:space="preserve"> + 5x)</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y</w:t>
      </w:r>
      <w:r w:rsidRPr="000E3B9F">
        <w:rPr>
          <w:rFonts w:ascii="Times New Roman" w:eastAsia="Times New Roman" w:hAnsi="Times New Roman" w:cs="Times New Roman"/>
          <w:bCs/>
          <w:sz w:val="28"/>
          <w:szCs w:val="28"/>
          <w:lang w:val="en-US"/>
        </w:rPr>
        <w:t xml:space="preserve"> = x</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 xml:space="preserve"> – 6y + 0 = x</w:t>
      </w:r>
      <w:r w:rsidRPr="000E3B9F">
        <w:rPr>
          <w:rFonts w:ascii="Times New Roman" w:eastAsia="Times New Roman" w:hAnsi="Times New Roman" w:cs="Times New Roman"/>
          <w:bCs/>
          <w:sz w:val="28"/>
          <w:szCs w:val="28"/>
          <w:vertAlign w:val="superscript"/>
          <w:lang w:val="en-US"/>
        </w:rPr>
        <w:t>2</w:t>
      </w:r>
      <w:r w:rsidRPr="000E3B9F">
        <w:rPr>
          <w:rFonts w:ascii="Times New Roman" w:eastAsia="Times New Roman" w:hAnsi="Times New Roman" w:cs="Times New Roman"/>
          <w:bCs/>
          <w:sz w:val="28"/>
          <w:szCs w:val="28"/>
          <w:lang w:val="en-US"/>
        </w:rPr>
        <w:t xml:space="preserve"> – 6y.►</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i/>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производную </w:t>
      </w:r>
      <w:r w:rsidRPr="000E3B9F">
        <w:rPr>
          <w:rFonts w:ascii="Times New Roman" w:eastAsia="Times New Roman" w:hAnsi="Times New Roman" w:cs="Times New Roman"/>
          <w:bCs/>
          <w:sz w:val="28"/>
          <w:szCs w:val="28"/>
        </w:rPr>
        <w:object w:dxaOrig="380" w:dyaOrig="720">
          <v:shape id="_x0000_i1822" type="#_x0000_t75" style="width:19.35pt;height:36pt" o:ole="" fillcolor="window">
            <v:imagedata r:id="rId1580" o:title=""/>
          </v:shape>
          <o:OLEObject Type="Embed" ProgID="Equation.3" ShapeID="_x0000_i1822" DrawAspect="Content" ObjectID="_1552071632" r:id="rId1581"/>
        </w:object>
      </w:r>
      <w:r w:rsidRPr="000E3B9F">
        <w:rPr>
          <w:rFonts w:ascii="Times New Roman" w:eastAsia="Times New Roman" w:hAnsi="Times New Roman" w:cs="Times New Roman"/>
          <w:bCs/>
          <w:sz w:val="28"/>
          <w:szCs w:val="28"/>
        </w:rPr>
        <w:t xml:space="preserve">, если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f</w:t>
      </w:r>
      <w:r w:rsidRPr="000E3B9F">
        <w:rPr>
          <w:rFonts w:ascii="Times New Roman" w:eastAsia="Times New Roman" w:hAnsi="Times New Roman" w:cs="Times New Roman"/>
          <w:bCs/>
          <w:i/>
          <w:sz w:val="28"/>
          <w:szCs w:val="28"/>
        </w:rPr>
        <w:t>(</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i/>
          <w:sz w:val="28"/>
          <w:szCs w:val="28"/>
          <w:vertAlign w:val="superscript"/>
        </w:rPr>
        <w:t>3</w:t>
      </w:r>
      <w:r w:rsidRPr="000E3B9F">
        <w:rPr>
          <w:rFonts w:ascii="Times New Roman" w:eastAsia="Times New Roman" w:hAnsi="Times New Roman" w:cs="Times New Roman"/>
          <w:bCs/>
          <w:i/>
          <w:sz w:val="28"/>
          <w:szCs w:val="28"/>
        </w:rPr>
        <w:t xml:space="preserve"> + 2,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 3</w:t>
      </w:r>
      <w:r w:rsidRPr="000E3B9F">
        <w:rPr>
          <w:rFonts w:ascii="Times New Roman" w:eastAsia="Times New Roman" w:hAnsi="Times New Roman" w:cs="Times New Roman"/>
          <w:bCs/>
          <w:i/>
          <w:sz w:val="28"/>
          <w:szCs w:val="28"/>
          <w:lang w:val="en-US"/>
        </w:rPr>
        <w:t>t</w:t>
      </w:r>
      <w:r w:rsidRPr="000E3B9F">
        <w:rPr>
          <w:rFonts w:ascii="Times New Roman" w:eastAsia="Times New Roman" w:hAnsi="Times New Roman" w:cs="Times New Roman"/>
          <w:bCs/>
          <w:i/>
          <w:sz w:val="28"/>
          <w:szCs w:val="28"/>
          <w:vertAlign w:val="superscript"/>
        </w:rPr>
        <w:t>4</w:t>
      </w:r>
      <w:r w:rsidRPr="000E3B9F">
        <w:rPr>
          <w:rFonts w:ascii="Times New Roman" w:eastAsia="Times New Roman" w:hAnsi="Times New Roman" w:cs="Times New Roman"/>
          <w:bCs/>
          <w:i/>
          <w:sz w:val="28"/>
          <w:szCs w:val="28"/>
        </w:rPr>
        <w:t xml:space="preserve"> – 1.</w:t>
      </w:r>
    </w:p>
    <w:p w:rsidR="000E3B9F" w:rsidRPr="000E3B9F" w:rsidRDefault="000E3B9F" w:rsidP="00044DEB">
      <w:pPr>
        <w:numPr>
          <w:ilvl w:val="0"/>
          <w:numId w:val="45"/>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Используя формулу (1),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380" w:dyaOrig="720">
          <v:shape id="_x0000_i1823" type="#_x0000_t75" style="width:19.35pt;height:36pt" o:ole="" fillcolor="window">
            <v:imagedata r:id="rId1580" o:title=""/>
          </v:shape>
          <o:OLEObject Type="Embed" ProgID="Equation.3" ShapeID="_x0000_i1823" DrawAspect="Content" ObjectID="_1552071633" r:id="rId1582"/>
        </w:objec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1820" w:dyaOrig="760">
          <v:shape id="_x0000_i1824" type="#_x0000_t75" style="width:91.35pt;height:37.35pt" o:ole="" fillcolor="window">
            <v:imagedata r:id="rId1583" o:title=""/>
          </v:shape>
          <o:OLEObject Type="Embed" ProgID="Equation.3" ShapeID="_x0000_i1824" DrawAspect="Content" ObjectID="_1552071634" r:id="rId1584"/>
        </w:objec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3</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Найдите дифференциал функции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xy</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p w:rsidR="000E3B9F" w:rsidRPr="000E3B9F" w:rsidRDefault="000E3B9F" w:rsidP="00044DEB">
      <w:pPr>
        <w:numPr>
          <w:ilvl w:val="0"/>
          <w:numId w:val="46"/>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Находим частные производные:</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x</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 у</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f</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y</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 2ху, а затем дифференциал:</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dz</w:t>
      </w:r>
      <w:r w:rsidRPr="000E3B9F">
        <w:rPr>
          <w:rFonts w:ascii="Times New Roman" w:eastAsia="Times New Roman" w:hAnsi="Times New Roman" w:cs="Times New Roman"/>
          <w:bCs/>
          <w:sz w:val="28"/>
          <w:szCs w:val="28"/>
        </w:rPr>
        <w:t xml:space="preserve"> = у</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dx</w:t>
      </w:r>
      <w:r w:rsidRPr="000E3B9F">
        <w:rPr>
          <w:rFonts w:ascii="Times New Roman" w:eastAsia="Times New Roman" w:hAnsi="Times New Roman" w:cs="Times New Roman"/>
          <w:bCs/>
          <w:sz w:val="28"/>
          <w:szCs w:val="28"/>
        </w:rPr>
        <w:t xml:space="preserve"> + 2ху </w:t>
      </w:r>
      <w:r w:rsidRPr="000E3B9F">
        <w:rPr>
          <w:rFonts w:ascii="Times New Roman" w:eastAsia="Times New Roman" w:hAnsi="Times New Roman" w:cs="Times New Roman"/>
          <w:bCs/>
          <w:sz w:val="28"/>
          <w:szCs w:val="28"/>
          <w:lang w:val="en-US"/>
        </w:rPr>
        <w:t>dy</w:t>
      </w:r>
      <w:r w:rsidRPr="000E3B9F">
        <w:rPr>
          <w:rFonts w:ascii="Times New Roman" w:eastAsia="Times New Roman" w:hAnsi="Times New Roman" w:cs="Times New Roman"/>
          <w:bCs/>
          <w:sz w:val="28"/>
          <w:szCs w:val="28"/>
        </w:rPr>
        <w:t>.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4.</w:t>
      </w:r>
      <w:r w:rsidRPr="000E3B9F">
        <w:rPr>
          <w:rFonts w:ascii="Times New Roman" w:eastAsia="Times New Roman" w:hAnsi="Times New Roman" w:cs="Times New Roman"/>
          <w:bCs/>
          <w:sz w:val="28"/>
          <w:szCs w:val="28"/>
        </w:rPr>
        <w:t xml:space="preserve"> Вычислите приближенно 1,02 </w:t>
      </w:r>
      <w:r w:rsidRPr="000E3B9F">
        <w:rPr>
          <w:rFonts w:ascii="Times New Roman" w:eastAsia="Times New Roman" w:hAnsi="Times New Roman" w:cs="Times New Roman"/>
          <w:bCs/>
          <w:sz w:val="28"/>
          <w:szCs w:val="28"/>
          <w:vertAlign w:val="superscript"/>
        </w:rPr>
        <w:t>3,01</w:t>
      </w:r>
      <w:r w:rsidRPr="000E3B9F">
        <w:rPr>
          <w:rFonts w:ascii="Times New Roman" w:eastAsia="Times New Roman" w:hAnsi="Times New Roman" w:cs="Times New Roman"/>
          <w:bCs/>
          <w:sz w:val="28"/>
          <w:szCs w:val="28"/>
        </w:rPr>
        <w:t>.</w:t>
      </w:r>
    </w:p>
    <w:p w:rsidR="000E3B9F" w:rsidRPr="000E3B9F" w:rsidRDefault="000E3B9F" w:rsidP="00044DEB">
      <w:pPr>
        <w:numPr>
          <w:ilvl w:val="0"/>
          <w:numId w:val="47"/>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Рассмотрим функцию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vertAlign w:val="superscript"/>
          <w:lang w:val="en-US"/>
        </w:rPr>
        <w:t>y</w:t>
      </w:r>
      <w:r w:rsidRPr="000E3B9F">
        <w:rPr>
          <w:rFonts w:ascii="Times New Roman" w:eastAsia="Times New Roman" w:hAnsi="Times New Roman" w:cs="Times New Roman"/>
          <w:bCs/>
          <w:sz w:val="28"/>
          <w:szCs w:val="28"/>
        </w:rPr>
        <w:t xml:space="preserve">. Тогда  1,02 </w:t>
      </w:r>
      <w:r w:rsidRPr="000E3B9F">
        <w:rPr>
          <w:rFonts w:ascii="Times New Roman" w:eastAsia="Times New Roman" w:hAnsi="Times New Roman" w:cs="Times New Roman"/>
          <w:bCs/>
          <w:sz w:val="28"/>
          <w:szCs w:val="28"/>
          <w:vertAlign w:val="superscript"/>
        </w:rPr>
        <w:t>3,01</w:t>
      </w:r>
      <w:r w:rsidRPr="000E3B9F">
        <w:rPr>
          <w:rFonts w:ascii="Times New Roman" w:eastAsia="Times New Roman" w:hAnsi="Times New Roman" w:cs="Times New Roman"/>
          <w:bCs/>
          <w:sz w:val="28"/>
          <w:szCs w:val="28"/>
        </w:rPr>
        <w:t xml:space="preserve"> = (х +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vertAlign w:val="superscript"/>
        </w:rPr>
        <w:t xml:space="preserve">у + </w:t>
      </w:r>
      <w:r w:rsidRPr="000E3B9F">
        <w:rPr>
          <w:rFonts w:ascii="Times New Roman" w:eastAsia="Times New Roman" w:hAnsi="Times New Roman" w:cs="Times New Roman"/>
          <w:bCs/>
          <w:sz w:val="28"/>
          <w:szCs w:val="28"/>
          <w:vertAlign w:val="superscript"/>
        </w:rPr>
        <w:sym w:font="Symbol" w:char="F044"/>
      </w:r>
      <w:r w:rsidRPr="000E3B9F">
        <w:rPr>
          <w:rFonts w:ascii="Times New Roman" w:eastAsia="Times New Roman" w:hAnsi="Times New Roman" w:cs="Times New Roman"/>
          <w:bCs/>
          <w:sz w:val="28"/>
          <w:szCs w:val="28"/>
          <w:vertAlign w:val="superscript"/>
        </w:rPr>
        <w:t>у</w:t>
      </w:r>
      <w:r w:rsidRPr="000E3B9F">
        <w:rPr>
          <w:rFonts w:ascii="Times New Roman" w:eastAsia="Times New Roman" w:hAnsi="Times New Roman" w:cs="Times New Roman"/>
          <w:bCs/>
          <w:sz w:val="28"/>
          <w:szCs w:val="28"/>
        </w:rPr>
        <w:t xml:space="preserve">, где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х = 1,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 0,02, у = 3, </w:t>
      </w:r>
      <w:r w:rsidRPr="000E3B9F">
        <w:rPr>
          <w:rFonts w:ascii="Times New Roman" w:eastAsia="Times New Roman" w:hAnsi="Times New Roman" w:cs="Times New Roman"/>
          <w:bCs/>
          <w:sz w:val="28"/>
          <w:szCs w:val="28"/>
          <w:lang w:val="en-US"/>
        </w:rPr>
        <w:sym w:font="Symbol" w:char="F044"/>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0,01. Воспользуемся формулой для приближенных вычислений предварительно найдя частные производные функции </w:t>
      </w:r>
      <w:r w:rsidRPr="000E3B9F">
        <w:rPr>
          <w:rFonts w:ascii="Times New Roman" w:eastAsia="Times New Roman" w:hAnsi="Times New Roman" w:cs="Times New Roman"/>
          <w:bCs/>
          <w:sz w:val="28"/>
          <w:szCs w:val="28"/>
          <w:lang w:val="en-US"/>
        </w:rPr>
        <w:t>z</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vertAlign w:val="superscript"/>
          <w:lang w:val="en-US"/>
        </w:rPr>
        <w:t>y</w:t>
      </w:r>
      <w:r w:rsidRPr="000E3B9F">
        <w:rPr>
          <w:rFonts w:ascii="Times New Roman" w:eastAsia="Times New Roman" w:hAnsi="Times New Roman" w:cs="Times New Roman"/>
          <w:bCs/>
          <w:sz w:val="28"/>
          <w:szCs w:val="28"/>
        </w:rPr>
        <w:t xml:space="preserve"> по х и по 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lang w:val="en-US"/>
        </w:rPr>
      </w:pPr>
      <w:r w:rsidRPr="000E3B9F">
        <w:rPr>
          <w:rFonts w:ascii="Times New Roman" w:eastAsia="Times New Roman" w:hAnsi="Times New Roman" w:cs="Times New Roman"/>
          <w:bCs/>
          <w:sz w:val="28"/>
          <w:szCs w:val="28"/>
          <w:lang w:val="en-US"/>
        </w:rPr>
        <w:t xml:space="preserve">z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x</w:t>
      </w:r>
      <w:r w:rsidRPr="000E3B9F">
        <w:rPr>
          <w:rFonts w:ascii="Times New Roman" w:eastAsia="Times New Roman" w:hAnsi="Times New Roman" w:cs="Times New Roman"/>
          <w:bCs/>
          <w:sz w:val="28"/>
          <w:szCs w:val="28"/>
          <w:lang w:val="en-US"/>
        </w:rPr>
        <w:t xml:space="preserve"> = y </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lang w:val="en-US"/>
        </w:rPr>
        <w:t xml:space="preserve"> x </w:t>
      </w:r>
      <w:r w:rsidRPr="000E3B9F">
        <w:rPr>
          <w:rFonts w:ascii="Times New Roman" w:eastAsia="Times New Roman" w:hAnsi="Times New Roman" w:cs="Times New Roman"/>
          <w:bCs/>
          <w:sz w:val="28"/>
          <w:szCs w:val="28"/>
          <w:vertAlign w:val="superscript"/>
          <w:lang w:val="en-US"/>
        </w:rPr>
        <w:t>y – 1</w:t>
      </w:r>
      <w:r w:rsidRPr="000E3B9F">
        <w:rPr>
          <w:rFonts w:ascii="Times New Roman" w:eastAsia="Times New Roman" w:hAnsi="Times New Roman" w:cs="Times New Roman"/>
          <w:bCs/>
          <w:sz w:val="28"/>
          <w:szCs w:val="28"/>
          <w:lang w:val="en-US"/>
        </w:rPr>
        <w:t xml:space="preserve">,     z </w:t>
      </w:r>
      <w:r w:rsidRPr="000E3B9F">
        <w:rPr>
          <w:rFonts w:ascii="Times New Roman" w:eastAsia="Times New Roman" w:hAnsi="Times New Roman" w:cs="Times New Roman"/>
          <w:bCs/>
          <w:sz w:val="28"/>
          <w:szCs w:val="28"/>
          <w:lang w:val="en-US"/>
        </w:rPr>
        <w:sym w:font="Symbol" w:char="F0A2"/>
      </w:r>
      <w:r w:rsidRPr="000E3B9F">
        <w:rPr>
          <w:rFonts w:ascii="Times New Roman" w:eastAsia="Times New Roman" w:hAnsi="Times New Roman" w:cs="Times New Roman"/>
          <w:bCs/>
          <w:sz w:val="28"/>
          <w:szCs w:val="28"/>
          <w:vertAlign w:val="subscript"/>
          <w:lang w:val="en-US"/>
        </w:rPr>
        <w:t>y</w:t>
      </w:r>
      <w:r w:rsidRPr="000E3B9F">
        <w:rPr>
          <w:rFonts w:ascii="Times New Roman" w:eastAsia="Times New Roman" w:hAnsi="Times New Roman" w:cs="Times New Roman"/>
          <w:bCs/>
          <w:sz w:val="28"/>
          <w:szCs w:val="28"/>
          <w:lang w:val="en-US"/>
        </w:rPr>
        <w:t xml:space="preserve"> = x </w:t>
      </w:r>
      <w:r w:rsidRPr="000E3B9F">
        <w:rPr>
          <w:rFonts w:ascii="Times New Roman" w:eastAsia="Times New Roman" w:hAnsi="Times New Roman" w:cs="Times New Roman"/>
          <w:bCs/>
          <w:sz w:val="28"/>
          <w:szCs w:val="28"/>
          <w:vertAlign w:val="superscript"/>
          <w:lang w:val="en-US"/>
        </w:rPr>
        <w:t xml:space="preserve">y </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lang w:val="en-US"/>
        </w:rPr>
        <w:t xml:space="preserve"> ln x.</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Следовательно, 1,02 </w:t>
      </w:r>
      <w:r w:rsidRPr="000E3B9F">
        <w:rPr>
          <w:rFonts w:ascii="Times New Roman" w:eastAsia="Times New Roman" w:hAnsi="Times New Roman" w:cs="Times New Roman"/>
          <w:bCs/>
          <w:sz w:val="28"/>
          <w:szCs w:val="28"/>
          <w:vertAlign w:val="superscript"/>
        </w:rPr>
        <w:t>3,01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BB"/>
      </w:r>
      <w:r w:rsidRPr="000E3B9F">
        <w:rPr>
          <w:rFonts w:ascii="Times New Roman" w:eastAsia="Times New Roman" w:hAnsi="Times New Roman" w:cs="Times New Roman"/>
          <w:bCs/>
          <w:sz w:val="28"/>
          <w:szCs w:val="28"/>
        </w:rPr>
        <w:t xml:space="preserve"> 1</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+ 3 </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rPr>
        <w:t xml:space="preserve"> 1</w:t>
      </w:r>
      <w:r w:rsidRPr="000E3B9F">
        <w:rPr>
          <w:rFonts w:ascii="Times New Roman" w:eastAsia="Times New Roman" w:hAnsi="Times New Roman" w:cs="Times New Roman"/>
          <w:bCs/>
          <w:sz w:val="28"/>
          <w:szCs w:val="28"/>
          <w:vertAlign w:val="superscript"/>
        </w:rPr>
        <w:t>3 - 1</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rPr>
        <w:t xml:space="preserve"> 0,02 + 1</w:t>
      </w:r>
      <w:r w:rsidRPr="000E3B9F">
        <w:rPr>
          <w:rFonts w:ascii="Times New Roman" w:eastAsia="Times New Roman" w:hAnsi="Times New Roman" w:cs="Times New Roman"/>
          <w:bCs/>
          <w:sz w:val="28"/>
          <w:szCs w:val="28"/>
          <w:vertAlign w:val="superscript"/>
        </w:rPr>
        <w:t>3</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 xml:space="preserve"> 1 </w:t>
      </w:r>
      <w:r w:rsidRPr="000E3B9F">
        <w:rPr>
          <w:rFonts w:ascii="Times New Roman" w:eastAsia="Times New Roman" w:hAnsi="Times New Roman" w:cs="Times New Roman"/>
          <w:bCs/>
          <w:sz w:val="28"/>
          <w:szCs w:val="28"/>
          <w:lang w:val="en-US"/>
        </w:rPr>
        <w:sym w:font="Symbol" w:char="F0D7"/>
      </w:r>
      <w:r w:rsidRPr="000E3B9F">
        <w:rPr>
          <w:rFonts w:ascii="Times New Roman" w:eastAsia="Times New Roman" w:hAnsi="Times New Roman" w:cs="Times New Roman"/>
          <w:bCs/>
          <w:sz w:val="28"/>
          <w:szCs w:val="28"/>
        </w:rPr>
        <w:t xml:space="preserve"> 0,01 </w:t>
      </w:r>
      <w:r w:rsidRPr="000E3B9F">
        <w:rPr>
          <w:rFonts w:ascii="Times New Roman" w:eastAsia="Times New Roman" w:hAnsi="Times New Roman" w:cs="Times New Roman"/>
          <w:bCs/>
          <w:sz w:val="28"/>
          <w:szCs w:val="28"/>
          <w:lang w:val="en-US"/>
        </w:rPr>
        <w:sym w:font="Symbol" w:char="F0BB"/>
      </w:r>
      <w:r w:rsidRPr="000E3B9F">
        <w:rPr>
          <w:rFonts w:ascii="Times New Roman" w:eastAsia="Times New Roman" w:hAnsi="Times New Roman" w:cs="Times New Roman"/>
          <w:bCs/>
          <w:sz w:val="28"/>
          <w:szCs w:val="28"/>
        </w:rPr>
        <w:t xml:space="preserve"> 1,06.</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Для сравнения: используя микрокалькулятор, находим: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1,02 </w:t>
      </w:r>
      <w:r w:rsidRPr="000E3B9F">
        <w:rPr>
          <w:rFonts w:ascii="Times New Roman" w:eastAsia="Times New Roman" w:hAnsi="Times New Roman" w:cs="Times New Roman"/>
          <w:bCs/>
          <w:sz w:val="28"/>
          <w:szCs w:val="28"/>
          <w:vertAlign w:val="superscript"/>
        </w:rPr>
        <w:t>3,01</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BB"/>
      </w:r>
      <w:r w:rsidRPr="000E3B9F">
        <w:rPr>
          <w:rFonts w:ascii="Times New Roman" w:eastAsia="Times New Roman" w:hAnsi="Times New Roman" w:cs="Times New Roman"/>
          <w:bCs/>
          <w:sz w:val="28"/>
          <w:szCs w:val="28"/>
        </w:rPr>
        <w:t xml:space="preserve"> 1,061418168. ►</w:t>
      </w:r>
    </w:p>
    <w:p w:rsidR="000E3B9F" w:rsidRPr="00400E36"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16"/>
          <w:szCs w:val="16"/>
        </w:rPr>
      </w:pPr>
    </w:p>
    <w:p w:rsidR="000E3B9F" w:rsidRPr="00A8101E"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A8101E">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24.1. Найдите частные и полные приращения данных функций в данных точках (или при переходе от точки М</w:t>
      </w:r>
      <w:r w:rsidRPr="000E3B9F">
        <w:rPr>
          <w:rFonts w:ascii="Times New Roman" w:eastAsia="Times New Roman" w:hAnsi="Times New Roman" w:cs="Times New Roman"/>
          <w:bCs/>
          <w:sz w:val="28"/>
          <w:szCs w:val="28"/>
          <w:vertAlign w:val="subscript"/>
        </w:rPr>
        <w:t>0</w:t>
      </w:r>
      <w:r w:rsidRPr="000E3B9F">
        <w:rPr>
          <w:rFonts w:ascii="Times New Roman" w:eastAsia="Times New Roman" w:hAnsi="Times New Roman" w:cs="Times New Roman"/>
          <w:bCs/>
          <w:sz w:val="28"/>
          <w:szCs w:val="28"/>
        </w:rPr>
        <w:t xml:space="preserve"> к точке М</w:t>
      </w:r>
      <w:r w:rsidRPr="000E3B9F">
        <w:rPr>
          <w:rFonts w:ascii="Times New Roman" w:eastAsia="Times New Roman" w:hAnsi="Times New Roman" w:cs="Times New Roman"/>
          <w:bCs/>
          <w:sz w:val="28"/>
          <w:szCs w:val="28"/>
          <w:vertAlign w:val="subscript"/>
        </w:rPr>
        <w:t>1</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а) </w:t>
      </w:r>
      <w:r w:rsidRPr="000E3B9F">
        <w:rPr>
          <w:rFonts w:ascii="Times New Roman" w:eastAsia="Times New Roman" w:hAnsi="Times New Roman" w:cs="Times New Roman"/>
          <w:bCs/>
          <w:sz w:val="28"/>
          <w:szCs w:val="28"/>
        </w:rPr>
        <w:object w:dxaOrig="4220" w:dyaOrig="420">
          <v:shape id="_x0000_i1825" type="#_x0000_t75" style="width:235.35pt;height:23.35pt" o:ole="">
            <v:imagedata r:id="rId1585" o:title=""/>
          </v:shape>
          <o:OLEObject Type="Embed" ProgID="Equation.3" ShapeID="_x0000_i1825" DrawAspect="Content" ObjectID="_1552071635" r:id="rId158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б) </w:t>
      </w:r>
      <w:r w:rsidRPr="000E3B9F">
        <w:rPr>
          <w:rFonts w:ascii="Times New Roman" w:eastAsia="Times New Roman" w:hAnsi="Times New Roman" w:cs="Times New Roman"/>
          <w:bCs/>
          <w:sz w:val="28"/>
          <w:szCs w:val="28"/>
        </w:rPr>
        <w:object w:dxaOrig="4940" w:dyaOrig="660">
          <v:shape id="_x0000_i1826" type="#_x0000_t75" style="width:275.35pt;height:36.65pt" o:ole="">
            <v:imagedata r:id="rId1587" o:title=""/>
          </v:shape>
          <o:OLEObject Type="Embed" ProgID="Equation.3" ShapeID="_x0000_i1826" DrawAspect="Content" ObjectID="_1552071636" r:id="rId1588"/>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в) </w:t>
      </w:r>
      <w:r w:rsidRPr="000E3B9F">
        <w:rPr>
          <w:rFonts w:ascii="Times New Roman" w:eastAsia="Times New Roman" w:hAnsi="Times New Roman" w:cs="Times New Roman"/>
          <w:bCs/>
          <w:sz w:val="28"/>
          <w:szCs w:val="28"/>
        </w:rPr>
        <w:object w:dxaOrig="5300" w:dyaOrig="420">
          <v:shape id="_x0000_i1827" type="#_x0000_t75" style="width:295.35pt;height:23.35pt" o:ole="">
            <v:imagedata r:id="rId1589" o:title=""/>
          </v:shape>
          <o:OLEObject Type="Embed" ProgID="Equation.3" ShapeID="_x0000_i1827" DrawAspect="Content" ObjectID="_1552071637" r:id="rId159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г) </w:t>
      </w:r>
      <w:r w:rsidRPr="000E3B9F">
        <w:rPr>
          <w:rFonts w:ascii="Times New Roman" w:eastAsia="Times New Roman" w:hAnsi="Times New Roman" w:cs="Times New Roman"/>
          <w:bCs/>
          <w:sz w:val="28"/>
          <w:szCs w:val="28"/>
        </w:rPr>
        <w:object w:dxaOrig="4459" w:dyaOrig="420">
          <v:shape id="_x0000_i1828" type="#_x0000_t75" style="width:248pt;height:23.35pt" o:ole="">
            <v:imagedata r:id="rId1591" o:title=""/>
          </v:shape>
          <o:OLEObject Type="Embed" ProgID="Equation.3" ShapeID="_x0000_i1828" DrawAspect="Content" ObjectID="_1552071638" r:id="rId159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24.2. Найдите частные производные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200" w:dyaOrig="400">
          <v:shape id="_x0000_i1829" type="#_x0000_t75" style="width:10.65pt;height:19.35pt" o:ole="" fillcolor="window">
            <v:imagedata r:id="rId1073" o:title=""/>
          </v:shape>
          <o:OLEObject Type="Embed" ProgID="Equation.3" ShapeID="_x0000_i1829" DrawAspect="Content" ObjectID="_1552071639" r:id="rId1593"/>
        </w:object>
      </w:r>
      <w:r w:rsidRPr="000E3B9F">
        <w:rPr>
          <w:rFonts w:ascii="Times New Roman" w:eastAsia="Times New Roman" w:hAnsi="Times New Roman" w:cs="Times New Roman"/>
          <w:bCs/>
          <w:sz w:val="28"/>
          <w:szCs w:val="28"/>
        </w:rPr>
        <w:object w:dxaOrig="8059" w:dyaOrig="680">
          <v:shape id="_x0000_i1830" type="#_x0000_t75" style="width:464pt;height:38pt" o:ole="" fillcolor="window">
            <v:imagedata r:id="rId1594" o:title=""/>
          </v:shape>
          <o:OLEObject Type="Embed" ProgID="Equation.3" ShapeID="_x0000_i1830" DrawAspect="Content" ObjectID="_1552071640" r:id="rId1595"/>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320" w:dyaOrig="620">
          <v:shape id="_x0000_i1831" type="#_x0000_t75" style="width:476pt;height:36pt" o:ole="" fillcolor="window">
            <v:imagedata r:id="rId1596" o:title=""/>
          </v:shape>
          <o:OLEObject Type="Embed" ProgID="Equation.3" ShapeID="_x0000_i1831" DrawAspect="Content" ObjectID="_1552071641" r:id="rId1597"/>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24.3. </w:t>
      </w:r>
      <w:r w:rsidRPr="000E3B9F">
        <w:rPr>
          <w:rFonts w:ascii="Times New Roman" w:eastAsia="Times New Roman" w:hAnsi="Times New Roman" w:cs="Times New Roman"/>
          <w:bCs/>
          <w:sz w:val="28"/>
          <w:szCs w:val="28"/>
        </w:rPr>
        <w:object w:dxaOrig="1579" w:dyaOrig="740">
          <v:shape id="_x0000_i1832" type="#_x0000_t75" style="width:73.35pt;height:34.65pt" o:ole="" fillcolor="window">
            <v:imagedata r:id="rId1598" o:title=""/>
          </v:shape>
          <o:OLEObject Type="Embed" ProgID="Equation.3" ShapeID="_x0000_i1832" DrawAspect="Content" ObjectID="_1552071642" r:id="rId1599"/>
        </w:object>
      </w:r>
      <w:r w:rsidRPr="000E3B9F">
        <w:rPr>
          <w:rFonts w:ascii="Times New Roman" w:eastAsia="Times New Roman" w:hAnsi="Times New Roman" w:cs="Times New Roman"/>
          <w:bCs/>
          <w:sz w:val="28"/>
          <w:szCs w:val="28"/>
        </w:rPr>
        <w:t xml:space="preserve"> докажите, что </w:t>
      </w:r>
      <w:r w:rsidRPr="000E3B9F">
        <w:rPr>
          <w:rFonts w:ascii="Times New Roman" w:eastAsia="Times New Roman" w:hAnsi="Times New Roman" w:cs="Times New Roman"/>
          <w:bCs/>
          <w:sz w:val="28"/>
          <w:szCs w:val="28"/>
        </w:rPr>
        <w:object w:dxaOrig="1820" w:dyaOrig="800">
          <v:shape id="_x0000_i1833" type="#_x0000_t75" style="width:88.65pt;height:38pt" o:ole="" fillcolor="window">
            <v:imagedata r:id="rId1600" o:title=""/>
          </v:shape>
          <o:OLEObject Type="Embed" ProgID="Equation.3" ShapeID="_x0000_i1833" DrawAspect="Content" ObjectID="_1552071643" r:id="rId160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24.4. </w:t>
      </w:r>
      <w:r w:rsidRPr="000E3B9F">
        <w:rPr>
          <w:rFonts w:ascii="Times New Roman" w:eastAsia="Times New Roman" w:hAnsi="Times New Roman" w:cs="Times New Roman"/>
          <w:bCs/>
          <w:sz w:val="28"/>
          <w:szCs w:val="28"/>
        </w:rPr>
        <w:object w:dxaOrig="2020" w:dyaOrig="460">
          <v:shape id="_x0000_i1834" type="#_x0000_t75" style="width:98pt;height:22.65pt" o:ole="" fillcolor="window">
            <v:imagedata r:id="rId1602" o:title=""/>
          </v:shape>
          <o:OLEObject Type="Embed" ProgID="Equation.3" ShapeID="_x0000_i1834" DrawAspect="Content" ObjectID="_1552071644" r:id="rId1603"/>
        </w:object>
      </w:r>
      <w:r w:rsidRPr="000E3B9F">
        <w:rPr>
          <w:rFonts w:ascii="Times New Roman" w:eastAsia="Times New Roman" w:hAnsi="Times New Roman" w:cs="Times New Roman"/>
          <w:bCs/>
          <w:sz w:val="28"/>
          <w:szCs w:val="28"/>
        </w:rPr>
        <w:t xml:space="preserve"> докажите, что </w:t>
      </w:r>
      <w:r w:rsidRPr="000E3B9F">
        <w:rPr>
          <w:rFonts w:ascii="Times New Roman" w:eastAsia="Times New Roman" w:hAnsi="Times New Roman" w:cs="Times New Roman"/>
          <w:bCs/>
          <w:sz w:val="28"/>
          <w:szCs w:val="28"/>
        </w:rPr>
        <w:object w:dxaOrig="1820" w:dyaOrig="800">
          <v:shape id="_x0000_i1835" type="#_x0000_t75" style="width:88pt;height:37.35pt" o:ole="" fillcolor="window">
            <v:imagedata r:id="rId1604" o:title=""/>
          </v:shape>
          <o:OLEObject Type="Embed" ProgID="Equation.3" ShapeID="_x0000_i1835" DrawAspect="Content" ObjectID="_1552071645" r:id="rId1605"/>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24.5. </w:t>
      </w:r>
      <w:r w:rsidRPr="000E3B9F">
        <w:rPr>
          <w:rFonts w:ascii="Times New Roman" w:eastAsia="Times New Roman" w:hAnsi="Times New Roman" w:cs="Times New Roman"/>
          <w:bCs/>
          <w:sz w:val="28"/>
          <w:szCs w:val="28"/>
        </w:rPr>
        <w:object w:dxaOrig="2120" w:dyaOrig="400">
          <v:shape id="_x0000_i1836" type="#_x0000_t75" style="width:125.35pt;height:23.35pt" o:ole="" fillcolor="window">
            <v:imagedata r:id="rId1606" o:title=""/>
          </v:shape>
          <o:OLEObject Type="Embed" ProgID="Equation.3" ShapeID="_x0000_i1836" DrawAspect="Content" ObjectID="_1552071646" r:id="rId1607"/>
        </w:object>
      </w:r>
      <w:r w:rsidRPr="000E3B9F">
        <w:rPr>
          <w:rFonts w:ascii="Times New Roman" w:eastAsia="Times New Roman" w:hAnsi="Times New Roman" w:cs="Times New Roman"/>
          <w:bCs/>
          <w:sz w:val="28"/>
          <w:szCs w:val="28"/>
        </w:rPr>
        <w:t xml:space="preserve"> докажите, что </w:t>
      </w:r>
      <w:r w:rsidRPr="000E3B9F">
        <w:rPr>
          <w:rFonts w:ascii="Times New Roman" w:eastAsia="Times New Roman" w:hAnsi="Times New Roman" w:cs="Times New Roman"/>
          <w:bCs/>
          <w:sz w:val="28"/>
          <w:szCs w:val="28"/>
        </w:rPr>
        <w:object w:dxaOrig="1540" w:dyaOrig="680">
          <v:shape id="_x0000_i1837" type="#_x0000_t75" style="width:88.65pt;height:38pt" o:ole="" fillcolor="window">
            <v:imagedata r:id="rId1608" o:title=""/>
          </v:shape>
          <o:OLEObject Type="Embed" ProgID="Equation.3" ShapeID="_x0000_i1837" DrawAspect="Content" ObjectID="_1552071647" r:id="rId1609"/>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24.6. </w:t>
      </w:r>
      <w:r w:rsidRPr="000E3B9F">
        <w:rPr>
          <w:rFonts w:ascii="Times New Roman" w:eastAsia="Times New Roman" w:hAnsi="Times New Roman" w:cs="Times New Roman"/>
          <w:bCs/>
          <w:sz w:val="28"/>
          <w:szCs w:val="28"/>
        </w:rPr>
        <w:object w:dxaOrig="2220" w:dyaOrig="499">
          <v:shape id="_x0000_i1838" type="#_x0000_t75" style="width:112pt;height:24.65pt" o:ole="" fillcolor="window">
            <v:imagedata r:id="rId1610" o:title=""/>
          </v:shape>
          <o:OLEObject Type="Embed" ProgID="Equation.3" ShapeID="_x0000_i1838" DrawAspect="Content" ObjectID="_1552071648" r:id="rId1611"/>
        </w:object>
      </w:r>
      <w:r w:rsidRPr="000E3B9F">
        <w:rPr>
          <w:rFonts w:ascii="Times New Roman" w:eastAsia="Times New Roman" w:hAnsi="Times New Roman" w:cs="Times New Roman"/>
          <w:bCs/>
          <w:sz w:val="28"/>
          <w:szCs w:val="28"/>
        </w:rPr>
        <w:t xml:space="preserve"> докажите, что </w:t>
      </w:r>
      <w:r w:rsidRPr="000E3B9F">
        <w:rPr>
          <w:rFonts w:ascii="Times New Roman" w:eastAsia="Times New Roman" w:hAnsi="Times New Roman" w:cs="Times New Roman"/>
          <w:bCs/>
          <w:sz w:val="28"/>
          <w:szCs w:val="28"/>
        </w:rPr>
        <w:object w:dxaOrig="3240" w:dyaOrig="920">
          <v:shape id="_x0000_i1839" type="#_x0000_t75" style="width:156.65pt;height:44pt" o:ole="" fillcolor="window">
            <v:imagedata r:id="rId1612" o:title=""/>
          </v:shape>
          <o:OLEObject Type="Embed" ProgID="Equation.3" ShapeID="_x0000_i1839" DrawAspect="Content" ObjectID="_1552071649" r:id="rId1613"/>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24.7. Найдите  производную </w:t>
      </w:r>
      <w:r w:rsidRPr="000E3B9F">
        <w:rPr>
          <w:rFonts w:ascii="Times New Roman" w:eastAsia="Times New Roman" w:hAnsi="Times New Roman" w:cs="Times New Roman"/>
          <w:bCs/>
          <w:sz w:val="28"/>
          <w:szCs w:val="28"/>
        </w:rPr>
        <w:object w:dxaOrig="340" w:dyaOrig="620">
          <v:shape id="_x0000_i1840" type="#_x0000_t75" style="width:19.35pt;height:36.65pt" o:ole="">
            <v:imagedata r:id="rId1614" o:title=""/>
          </v:shape>
          <o:OLEObject Type="Embed" ProgID="Equation.3" ShapeID="_x0000_i1840" DrawAspect="Content" ObjectID="_1552071650" r:id="rId1615"/>
        </w:object>
      </w:r>
      <w:r w:rsidRPr="000E3B9F">
        <w:rPr>
          <w:rFonts w:ascii="Times New Roman" w:eastAsia="Times New Roman" w:hAnsi="Times New Roman" w:cs="Times New Roman"/>
          <w:bCs/>
          <w:sz w:val="28"/>
          <w:szCs w:val="28"/>
        </w:rPr>
        <w:t xml:space="preserve">, если </w:t>
      </w:r>
      <w:r w:rsidRPr="000E3B9F">
        <w:rPr>
          <w:rFonts w:ascii="Times New Roman" w:eastAsia="Times New Roman" w:hAnsi="Times New Roman" w:cs="Times New Roman"/>
          <w:bCs/>
          <w:sz w:val="28"/>
          <w:szCs w:val="28"/>
        </w:rPr>
        <w:object w:dxaOrig="1080" w:dyaOrig="380">
          <v:shape id="_x0000_i1841" type="#_x0000_t75" style="width:73.35pt;height:25.35pt" o:ole="" fillcolor="window">
            <v:imagedata r:id="rId1616" o:title=""/>
          </v:shape>
          <o:OLEObject Type="Embed" ProgID="Equation.3" ShapeID="_x0000_i1841" DrawAspect="Content" ObjectID="_1552071651" r:id="rId1617"/>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rPr>
        <w:object w:dxaOrig="1020" w:dyaOrig="240">
          <v:shape id="_x0000_i1842" type="#_x0000_t75" style="width:60pt;height:14pt" o:ole="" fillcolor="window">
            <v:imagedata r:id="rId1618" o:title=""/>
          </v:shape>
          <o:OLEObject Type="Embed" ProgID="Equation.3" ShapeID="_x0000_i1842" DrawAspect="Content" ObjectID="_1552071652" r:id="rId1619"/>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999" w:dyaOrig="320">
          <v:shape id="_x0000_i1843" type="#_x0000_t75" style="width:55.35pt;height:18pt" o:ole="">
            <v:imagedata r:id="rId1620" o:title=""/>
          </v:shape>
          <o:OLEObject Type="Embed" ProgID="Equation.3" ShapeID="_x0000_i1843" DrawAspect="Content" ObjectID="_1552071653" r:id="rId1621"/>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24.8. Найдите </w:t>
      </w:r>
      <w:r w:rsidRPr="000E3B9F">
        <w:rPr>
          <w:rFonts w:ascii="Times New Roman" w:eastAsia="Times New Roman" w:hAnsi="Times New Roman" w:cs="Times New Roman"/>
          <w:bCs/>
          <w:sz w:val="28"/>
          <w:szCs w:val="28"/>
        </w:rPr>
        <w:object w:dxaOrig="340" w:dyaOrig="620">
          <v:shape id="_x0000_i1844" type="#_x0000_t75" style="width:19.35pt;height:36.65pt" o:ole="">
            <v:imagedata r:id="rId1622" o:title=""/>
          </v:shape>
          <o:OLEObject Type="Embed" ProgID="Equation.3" ShapeID="_x0000_i1844" DrawAspect="Content" ObjectID="_1552071654" r:id="rId1623"/>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40" w:dyaOrig="620">
          <v:shape id="_x0000_i1845" type="#_x0000_t75" style="width:19.35pt;height:36.65pt" o:ole="">
            <v:imagedata r:id="rId1624" o:title=""/>
          </v:shape>
          <o:OLEObject Type="Embed" ProgID="Equation.3" ShapeID="_x0000_i1845" DrawAspect="Content" ObjectID="_1552071655" r:id="rId1625"/>
        </w:object>
      </w:r>
      <w:r w:rsidRPr="000E3B9F">
        <w:rPr>
          <w:rFonts w:ascii="Times New Roman" w:eastAsia="Times New Roman" w:hAnsi="Times New Roman" w:cs="Times New Roman"/>
          <w:bCs/>
          <w:sz w:val="28"/>
          <w:szCs w:val="28"/>
        </w:rPr>
        <w:t xml:space="preserve">, если </w:t>
      </w:r>
      <w:r w:rsidRPr="000E3B9F">
        <w:rPr>
          <w:rFonts w:ascii="Times New Roman" w:eastAsia="Times New Roman" w:hAnsi="Times New Roman" w:cs="Times New Roman"/>
          <w:bCs/>
          <w:sz w:val="28"/>
          <w:szCs w:val="28"/>
        </w:rPr>
        <w:object w:dxaOrig="1480" w:dyaOrig="400">
          <v:shape id="_x0000_i1846" type="#_x0000_t75" style="width:89.35pt;height:23.35pt" o:ole="" fillcolor="window">
            <v:imagedata r:id="rId1626" o:title=""/>
          </v:shape>
          <o:OLEObject Type="Embed" ProgID="Equation.3" ShapeID="_x0000_i1846" DrawAspect="Content" ObjectID="_1552071656" r:id="rId1627"/>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rPr>
        <w:object w:dxaOrig="680" w:dyaOrig="400">
          <v:shape id="_x0000_i1847" type="#_x0000_t75" style="width:46.65pt;height:28pt" o:ole="" fillcolor="window">
            <v:imagedata r:id="rId1628" o:title=""/>
          </v:shape>
          <o:OLEObject Type="Embed" ProgID="Equation.3" ShapeID="_x0000_i1847" DrawAspect="Content" ObjectID="_1552071657" r:id="rId1629"/>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24.9. Найдите </w:t>
      </w:r>
      <w:r w:rsidRPr="000E3B9F">
        <w:rPr>
          <w:rFonts w:ascii="Times New Roman" w:eastAsia="Times New Roman" w:hAnsi="Times New Roman" w:cs="Times New Roman"/>
          <w:bCs/>
          <w:sz w:val="28"/>
          <w:szCs w:val="28"/>
        </w:rPr>
        <w:object w:dxaOrig="340" w:dyaOrig="620">
          <v:shape id="_x0000_i1848" type="#_x0000_t75" style="width:19.35pt;height:36.65pt" o:ole="">
            <v:imagedata r:id="rId1624" o:title=""/>
          </v:shape>
          <o:OLEObject Type="Embed" ProgID="Equation.3" ShapeID="_x0000_i1848" DrawAspect="Content" ObjectID="_1552071658" r:id="rId1630"/>
        </w:object>
      </w:r>
      <w:r w:rsidRPr="000E3B9F">
        <w:rPr>
          <w:rFonts w:ascii="Times New Roman" w:eastAsia="Times New Roman" w:hAnsi="Times New Roman" w:cs="Times New Roman"/>
          <w:bCs/>
          <w:sz w:val="28"/>
          <w:szCs w:val="28"/>
        </w:rPr>
        <w:t xml:space="preserve">, если </w:t>
      </w:r>
      <w:r w:rsidRPr="000E3B9F">
        <w:rPr>
          <w:rFonts w:ascii="Times New Roman" w:eastAsia="Times New Roman" w:hAnsi="Times New Roman" w:cs="Times New Roman"/>
          <w:bCs/>
          <w:sz w:val="28"/>
          <w:szCs w:val="28"/>
        </w:rPr>
        <w:object w:dxaOrig="999" w:dyaOrig="620">
          <v:shape id="_x0000_i1849" type="#_x0000_t75" style="width:58.65pt;height:35.35pt" o:ole="" fillcolor="window">
            <v:imagedata r:id="rId1631" o:title=""/>
          </v:shape>
          <o:OLEObject Type="Embed" ProgID="Equation.3" ShapeID="_x0000_i1849" DrawAspect="Content" ObjectID="_1552071659" r:id="rId1632"/>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rPr>
        <w:object w:dxaOrig="880" w:dyaOrig="400">
          <v:shape id="_x0000_i1850" type="#_x0000_t75" style="width:52.65pt;height:24pt" o:ole="" fillcolor="window">
            <v:imagedata r:id="rId1633" o:title=""/>
          </v:shape>
          <o:OLEObject Type="Embed" ProgID="Equation.3" ShapeID="_x0000_i1850" DrawAspect="Content" ObjectID="_1552071660" r:id="rId1634"/>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980" w:dyaOrig="400">
          <v:shape id="_x0000_i1851" type="#_x0000_t75" style="width:58.65pt;height:24pt" o:ole="" fillcolor="window">
            <v:imagedata r:id="rId1635" o:title=""/>
          </v:shape>
          <o:OLEObject Type="Embed" ProgID="Equation.3" ShapeID="_x0000_i1851" DrawAspect="Content" ObjectID="_1552071661" r:id="rId163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24.10. Найдите полные дифференциалы функций.</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520" w:dyaOrig="840">
          <v:shape id="_x0000_i1852" type="#_x0000_t75" style="width:460pt;height:40.65pt" o:ole="" fillcolor="window">
            <v:imagedata r:id="rId1637" o:title=""/>
          </v:shape>
          <o:OLEObject Type="Embed" ProgID="Equation.3" ShapeID="_x0000_i1852" DrawAspect="Content" ObjectID="_1552071662" r:id="rId1638"/>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24.11. Найдите полный дифференциал функции </w:t>
      </w:r>
      <w:r w:rsidRPr="000E3B9F">
        <w:rPr>
          <w:rFonts w:ascii="Times New Roman" w:eastAsia="Times New Roman" w:hAnsi="Times New Roman" w:cs="Times New Roman"/>
          <w:bCs/>
          <w:sz w:val="28"/>
          <w:szCs w:val="28"/>
        </w:rPr>
        <w:object w:dxaOrig="1920" w:dyaOrig="420">
          <v:shape id="_x0000_i1853" type="#_x0000_t75" style="width:104pt;height:22.65pt" o:ole="" fillcolor="window">
            <v:imagedata r:id="rId1639" o:title=""/>
          </v:shape>
          <o:OLEObject Type="Embed" ProgID="Equation.3" ShapeID="_x0000_i1853" DrawAspect="Content" ObjectID="_1552071663" r:id="rId1640"/>
        </w:object>
      </w:r>
      <w:r w:rsidRPr="000E3B9F">
        <w:rPr>
          <w:rFonts w:ascii="Times New Roman" w:eastAsia="Times New Roman" w:hAnsi="Times New Roman" w:cs="Times New Roman"/>
          <w:bCs/>
          <w:sz w:val="28"/>
          <w:szCs w:val="28"/>
        </w:rPr>
        <w:t xml:space="preserve"> трех пер</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 xml:space="preserve">менных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z</w:t>
      </w:r>
      <w:r w:rsidRPr="000E3B9F">
        <w:rPr>
          <w:rFonts w:ascii="Times New Roman" w:eastAsia="Times New Roman" w:hAnsi="Times New Roman" w:cs="Times New Roman"/>
          <w:bCs/>
          <w:sz w:val="28"/>
          <w:szCs w:val="28"/>
        </w:rPr>
        <w:t xml:space="preserve">.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24.12. Найдите полное приращение и полный дифференциал функции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w:t>
      </w:r>
      <w:r w:rsidRPr="000E3B9F">
        <w:rPr>
          <w:rFonts w:ascii="Times New Roman" w:eastAsia="Times New Roman" w:hAnsi="Times New Roman" w:cs="Times New Roman"/>
          <w:bCs/>
          <w:i/>
          <w:sz w:val="28"/>
          <w:szCs w:val="28"/>
          <w:lang w:val="en-US"/>
        </w:rPr>
        <w:t>xy</w:t>
      </w:r>
      <w:r w:rsidRPr="000E3B9F">
        <w:rPr>
          <w:rFonts w:ascii="Times New Roman" w:eastAsia="Times New Roman" w:hAnsi="Times New Roman" w:cs="Times New Roman"/>
          <w:bCs/>
          <w:sz w:val="28"/>
          <w:szCs w:val="28"/>
        </w:rPr>
        <w:t xml:space="preserve"> в точке   (2; 3) при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0,1,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0,2.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24.13. Найдите полный дифференциал функции </w:t>
      </w:r>
      <w:r w:rsidRPr="000E3B9F">
        <w:rPr>
          <w:rFonts w:ascii="Times New Roman" w:eastAsia="Times New Roman" w:hAnsi="Times New Roman" w:cs="Times New Roman"/>
          <w:bCs/>
          <w:sz w:val="28"/>
          <w:szCs w:val="28"/>
        </w:rPr>
        <w:object w:dxaOrig="1140" w:dyaOrig="740">
          <v:shape id="_x0000_i1854" type="#_x0000_t75" style="width:58pt;height:37.35pt" o:ole="" fillcolor="window">
            <v:imagedata r:id="rId1641" o:title=""/>
          </v:shape>
          <o:OLEObject Type="Embed" ProgID="Equation.3" ShapeID="_x0000_i1854" DrawAspect="Content" ObjectID="_1552071664" r:id="rId1642"/>
        </w:object>
      </w:r>
      <w:r w:rsidRPr="000E3B9F">
        <w:rPr>
          <w:rFonts w:ascii="Times New Roman" w:eastAsia="Times New Roman" w:hAnsi="Times New Roman" w:cs="Times New Roman"/>
          <w:bCs/>
          <w:sz w:val="28"/>
          <w:szCs w:val="28"/>
        </w:rPr>
        <w:t xml:space="preserve"> в точке с координ</w:t>
      </w:r>
      <w:r w:rsidRPr="000E3B9F">
        <w:rPr>
          <w:rFonts w:ascii="Times New Roman" w:eastAsia="Times New Roman" w:hAnsi="Times New Roman" w:cs="Times New Roman"/>
          <w:bCs/>
          <w:sz w:val="28"/>
          <w:szCs w:val="28"/>
        </w:rPr>
        <w:t>а</w:t>
      </w:r>
      <w:r w:rsidRPr="000E3B9F">
        <w:rPr>
          <w:rFonts w:ascii="Times New Roman" w:eastAsia="Times New Roman" w:hAnsi="Times New Roman" w:cs="Times New Roman"/>
          <w:bCs/>
          <w:sz w:val="28"/>
          <w:szCs w:val="28"/>
        </w:rPr>
        <w:t xml:space="preserve">тами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1,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 2, </w:t>
      </w:r>
      <w:r w:rsidRPr="000E3B9F">
        <w:rPr>
          <w:rFonts w:ascii="Times New Roman" w:eastAsia="Times New Roman" w:hAnsi="Times New Roman" w:cs="Times New Roman"/>
          <w:bCs/>
          <w:i/>
          <w:sz w:val="28"/>
          <w:szCs w:val="28"/>
        </w:rPr>
        <w:t>z</w:t>
      </w:r>
      <w:r w:rsidRPr="000E3B9F">
        <w:rPr>
          <w:rFonts w:ascii="Times New Roman" w:eastAsia="Times New Roman" w:hAnsi="Times New Roman" w:cs="Times New Roman"/>
          <w:bCs/>
          <w:sz w:val="28"/>
          <w:szCs w:val="28"/>
        </w:rPr>
        <w:t xml:space="preserve"> = – 1 при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0,1,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0,2, </w:t>
      </w:r>
      <w:r w:rsidRPr="000E3B9F">
        <w:rPr>
          <w:rFonts w:ascii="Times New Roman" w:eastAsia="Times New Roman" w:hAnsi="Times New Roman" w:cs="Times New Roman"/>
          <w:bCs/>
          <w:sz w:val="28"/>
          <w:szCs w:val="28"/>
        </w:rPr>
        <w:sym w:font="Symbol" w:char="F044"/>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z</w:t>
      </w:r>
      <w:r w:rsidRPr="000E3B9F">
        <w:rPr>
          <w:rFonts w:ascii="Times New Roman" w:eastAsia="Times New Roman" w:hAnsi="Times New Roman" w:cs="Times New Roman"/>
          <w:bCs/>
          <w:sz w:val="28"/>
          <w:szCs w:val="28"/>
        </w:rPr>
        <w:t xml:space="preserve"> = 0,5.</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24.14. Вычислите, приближено: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а) 1,04</w:t>
      </w:r>
      <w:r w:rsidRPr="000E3B9F">
        <w:rPr>
          <w:rFonts w:ascii="Times New Roman" w:eastAsia="Times New Roman" w:hAnsi="Times New Roman" w:cs="Times New Roman"/>
          <w:bCs/>
          <w:sz w:val="28"/>
          <w:szCs w:val="28"/>
          <w:vertAlign w:val="superscript"/>
        </w:rPr>
        <w:t xml:space="preserve"> 2,03</w:t>
      </w:r>
      <w:r w:rsidRPr="000E3B9F">
        <w:rPr>
          <w:rFonts w:ascii="Times New Roman" w:eastAsia="Times New Roman" w:hAnsi="Times New Roman" w:cs="Times New Roman"/>
          <w:bCs/>
          <w:sz w:val="28"/>
          <w:szCs w:val="28"/>
        </w:rPr>
        <w:t xml:space="preserve">;      б) </w:t>
      </w:r>
      <w:r w:rsidRPr="000E3B9F">
        <w:rPr>
          <w:rFonts w:ascii="Times New Roman" w:eastAsia="Times New Roman" w:hAnsi="Times New Roman" w:cs="Times New Roman"/>
          <w:bCs/>
          <w:sz w:val="28"/>
          <w:szCs w:val="28"/>
        </w:rPr>
        <w:object w:dxaOrig="1820" w:dyaOrig="480">
          <v:shape id="_x0000_i1855" type="#_x0000_t75" style="width:98pt;height:26pt" o:ole="">
            <v:imagedata r:id="rId1643" o:title=""/>
          </v:shape>
          <o:OLEObject Type="Embed" ProgID="Equation.3" ShapeID="_x0000_i1855" DrawAspect="Content" ObjectID="_1552071665" r:id="rId1644"/>
        </w:object>
      </w:r>
      <w:r w:rsidRPr="000E3B9F">
        <w:rPr>
          <w:rFonts w:ascii="Times New Roman" w:eastAsia="Times New Roman" w:hAnsi="Times New Roman" w:cs="Times New Roman"/>
          <w:bCs/>
          <w:sz w:val="28"/>
          <w:szCs w:val="28"/>
        </w:rPr>
        <w:t xml:space="preserve">;     в) </w:t>
      </w:r>
      <w:r w:rsidRPr="000E3B9F">
        <w:rPr>
          <w:rFonts w:ascii="Times New Roman" w:eastAsia="Times New Roman" w:hAnsi="Times New Roman" w:cs="Times New Roman"/>
          <w:bCs/>
          <w:sz w:val="28"/>
          <w:szCs w:val="28"/>
        </w:rPr>
        <w:object w:dxaOrig="1080" w:dyaOrig="660">
          <v:shape id="_x0000_i1856" type="#_x0000_t75" style="width:60.65pt;height:37.35pt" o:ole="">
            <v:imagedata r:id="rId1645" o:title=""/>
          </v:shape>
          <o:OLEObject Type="Embed" ProgID="Equation.3" ShapeID="_x0000_i1856" DrawAspect="Content" ObjectID="_1552071666" r:id="rId1646"/>
        </w:object>
      </w:r>
      <w:r w:rsidRPr="000E3B9F">
        <w:rPr>
          <w:rFonts w:ascii="Times New Roman" w:eastAsia="Times New Roman" w:hAnsi="Times New Roman" w:cs="Times New Roman"/>
          <w:bCs/>
          <w:sz w:val="28"/>
          <w:szCs w:val="28"/>
        </w:rPr>
        <w:t xml:space="preserve">;      г) </w:t>
      </w:r>
      <w:r w:rsidRPr="000E3B9F">
        <w:rPr>
          <w:rFonts w:ascii="Times New Roman" w:eastAsia="Times New Roman" w:hAnsi="Times New Roman" w:cs="Times New Roman"/>
          <w:bCs/>
          <w:sz w:val="28"/>
          <w:szCs w:val="28"/>
          <w:lang w:val="en-US"/>
        </w:rPr>
        <w:t>ln</w:t>
      </w:r>
      <w:r w:rsidRPr="000E3B9F">
        <w:rPr>
          <w:rFonts w:ascii="Times New Roman" w:eastAsia="Times New Roman" w:hAnsi="Times New Roman" w:cs="Times New Roman"/>
          <w:bCs/>
          <w:sz w:val="28"/>
          <w:szCs w:val="28"/>
        </w:rPr>
        <w:t>(0,09</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 xml:space="preserve"> + 0,99</w:t>
      </w:r>
      <w:r w:rsidRPr="000E3B9F">
        <w:rPr>
          <w:rFonts w:ascii="Times New Roman" w:eastAsia="Times New Roman" w:hAnsi="Times New Roman" w:cs="Times New Roman"/>
          <w:bCs/>
          <w:sz w:val="28"/>
          <w:szCs w:val="28"/>
          <w:vertAlign w:val="superscript"/>
        </w:rPr>
        <w:t xml:space="preserve"> 3</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sz w:val="28"/>
          <w:szCs w:val="28"/>
        </w:rPr>
      </w:pPr>
    </w:p>
    <w:p w:rsidR="000E3B9F" w:rsidRPr="000E3B9F"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rPr>
      </w:pPr>
      <w:r w:rsidRPr="000E3B9F">
        <w:rPr>
          <w:rFonts w:ascii="Times New Roman" w:eastAsia="Times New Roman" w:hAnsi="Times New Roman" w:cs="Times New Roman"/>
          <w:b/>
          <w:bCs/>
          <w:sz w:val="28"/>
          <w:szCs w:val="28"/>
        </w:rPr>
        <w:t>Тема 25. «Д</w:t>
      </w:r>
      <w:r w:rsidR="00A8101E" w:rsidRPr="000E3B9F">
        <w:rPr>
          <w:rFonts w:ascii="Times New Roman" w:eastAsia="Times New Roman" w:hAnsi="Times New Roman" w:cs="Times New Roman"/>
          <w:b/>
          <w:bCs/>
          <w:sz w:val="28"/>
          <w:szCs w:val="28"/>
        </w:rPr>
        <w:t>войные интегралы</w:t>
      </w:r>
      <w:r w:rsidRPr="000E3B9F">
        <w:rPr>
          <w:rFonts w:ascii="Times New Roman" w:eastAsia="Times New Roman" w:hAnsi="Times New Roman" w:cs="Times New Roman"/>
          <w:b/>
          <w:bCs/>
          <w:sz w:val="28"/>
          <w:szCs w:val="28"/>
        </w:rPr>
        <w:t>»</w:t>
      </w:r>
    </w:p>
    <w:p w:rsidR="000E3B9F" w:rsidRPr="00400E36" w:rsidRDefault="000E3B9F" w:rsidP="00400E36">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400E36">
        <w:rPr>
          <w:rFonts w:ascii="Times New Roman" w:eastAsia="Times New Roman" w:hAnsi="Times New Roman" w:cs="Times New Roman"/>
          <w:b/>
          <w:bCs/>
          <w:sz w:val="28"/>
          <w:szCs w:val="28"/>
          <w:u w:val="single"/>
        </w:rPr>
        <w:t>Примеры решения задач</w:t>
      </w:r>
    </w:p>
    <w:p w:rsidR="000E3B9F" w:rsidRPr="000E3B9F" w:rsidRDefault="000E3B9F" w:rsidP="00400E3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lastRenderedPageBreak/>
        <w:t>Пример 1</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двойной интеграл</w:t>
      </w:r>
      <w:r w:rsidRPr="000E3B9F">
        <w:rPr>
          <w:rFonts w:ascii="Times New Roman" w:eastAsia="Times New Roman" w:hAnsi="Times New Roman" w:cs="Times New Roman"/>
          <w:bCs/>
          <w:sz w:val="28"/>
          <w:szCs w:val="28"/>
        </w:rPr>
        <w:object w:dxaOrig="1260" w:dyaOrig="639">
          <v:shape id="_x0000_i1857" type="#_x0000_t75" style="width:64pt;height:31.35pt" o:ole="" fillcolor="window">
            <v:imagedata r:id="rId1647" o:title=""/>
          </v:shape>
          <o:OLEObject Type="Embed" ProgID="Equation.3" ShapeID="_x0000_i1857" DrawAspect="Content" ObjectID="_1552071667" r:id="rId1648"/>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)|1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2;1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2}.</w:t>
      </w:r>
    </w:p>
    <w:p w:rsidR="000E3B9F" w:rsidRPr="000E3B9F" w:rsidRDefault="000E3B9F" w:rsidP="00044DEB">
      <w:pPr>
        <w:numPr>
          <w:ilvl w:val="0"/>
          <w:numId w:val="53"/>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Решение. По формуле (1)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580" w:dyaOrig="999">
          <v:shape id="_x0000_i1858" type="#_x0000_t75" style="width:458pt;height:61.35pt" o:ole="" fillcolor="window">
            <v:imagedata r:id="rId1649" o:title=""/>
          </v:shape>
          <o:OLEObject Type="Embed" ProgID="Equation.3" ShapeID="_x0000_i1858" DrawAspect="Content" ObjectID="_1552071668" r:id="rId165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1280" w:dyaOrig="620">
          <v:shape id="_x0000_i1859" type="#_x0000_t75" style="width:72.65pt;height:35.35pt" o:ole="">
            <v:imagedata r:id="rId1651" o:title=""/>
          </v:shape>
          <o:OLEObject Type="Embed" ProgID="Equation.3" ShapeID="_x0000_i1859" DrawAspect="Content" ObjectID="_1552071669" r:id="rId1652"/>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
          <w:bCs/>
          <w:i/>
          <w:sz w:val="28"/>
          <w:szCs w:val="28"/>
        </w:rPr>
        <w:t>Пример 2</w:t>
      </w:r>
      <w:r w:rsidRPr="000E3B9F">
        <w:rPr>
          <w:rFonts w:ascii="Times New Roman" w:eastAsia="Times New Roman" w:hAnsi="Times New Roman" w:cs="Times New Roman"/>
          <w:b/>
          <w:bCs/>
          <w:sz w:val="28"/>
          <w:szCs w:val="28"/>
        </w:rPr>
        <w:t>.</w:t>
      </w:r>
      <w:r w:rsidRPr="000E3B9F">
        <w:rPr>
          <w:rFonts w:ascii="Times New Roman" w:eastAsia="Times New Roman" w:hAnsi="Times New Roman" w:cs="Times New Roman"/>
          <w:bCs/>
          <w:sz w:val="28"/>
          <w:szCs w:val="28"/>
        </w:rPr>
        <w:t xml:space="preserve"> Вычислите двойной интеграл </w:t>
      </w:r>
      <w:r w:rsidRPr="000E3B9F">
        <w:rPr>
          <w:rFonts w:ascii="Times New Roman" w:eastAsia="Times New Roman" w:hAnsi="Times New Roman" w:cs="Times New Roman"/>
          <w:b/>
          <w:bCs/>
          <w:i/>
          <w:sz w:val="28"/>
          <w:szCs w:val="28"/>
        </w:rPr>
        <w:object w:dxaOrig="1740" w:dyaOrig="639">
          <v:shape id="_x0000_i1860" type="#_x0000_t75" style="width:94.65pt;height:34.65pt" o:ole="" fillcolor="window">
            <v:imagedata r:id="rId1653" o:title=""/>
          </v:shape>
          <o:OLEObject Type="Embed" ProgID="Equation.3" ShapeID="_x0000_i1860" DrawAspect="Content" ObjectID="_1552071670" r:id="rId1654"/>
        </w:object>
      </w:r>
      <w:r w:rsidRPr="000E3B9F">
        <w:rPr>
          <w:rFonts w:ascii="Times New Roman" w:eastAsia="Times New Roman" w:hAnsi="Times New Roman" w:cs="Times New Roman"/>
          <w:bCs/>
          <w:sz w:val="28"/>
          <w:szCs w:val="28"/>
        </w:rPr>
        <w:t xml:space="preserve">, где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 о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1; </w:t>
      </w:r>
      <w:r w:rsidRPr="000E3B9F">
        <w:rPr>
          <w:rFonts w:ascii="Times New Roman" w:eastAsia="Times New Roman" w:hAnsi="Times New Roman" w:cs="Times New Roman"/>
          <w:bCs/>
          <w:sz w:val="28"/>
          <w:szCs w:val="28"/>
          <w:lang w:val="en-US"/>
        </w:rPr>
        <w:t>x</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t>y</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lang w:val="en-US"/>
        </w:rPr>
        <w:sym w:font="Symbol" w:char="F0A3"/>
      </w:r>
      <w:r w:rsidRPr="000E3B9F">
        <w:rPr>
          <w:rFonts w:ascii="Times New Roman" w:eastAsia="Times New Roman" w:hAnsi="Times New Roman" w:cs="Times New Roman"/>
          <w:bCs/>
          <w:sz w:val="28"/>
          <w:szCs w:val="28"/>
        </w:rPr>
        <w:t xml:space="preserve"> 2-х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w:t>
      </w:r>
    </w:p>
    <w:p w:rsidR="000E3B9F" w:rsidRPr="000E3B9F" w:rsidRDefault="000E3B9F" w:rsidP="00044DEB">
      <w:pPr>
        <w:numPr>
          <w:ilvl w:val="0"/>
          <w:numId w:val="54"/>
        </w:num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Решение. Область ограничена слева и справа прямыми х = 0 и х = 1; у =х,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у = 2 – х</w:t>
      </w:r>
      <w:r w:rsidRPr="000E3B9F">
        <w:rPr>
          <w:rFonts w:ascii="Times New Roman" w:eastAsia="Times New Roman" w:hAnsi="Times New Roman" w:cs="Times New Roman"/>
          <w:bCs/>
          <w:sz w:val="28"/>
          <w:szCs w:val="28"/>
          <w:vertAlign w:val="superscript"/>
        </w:rPr>
        <w:t>2</w:t>
      </w:r>
      <w:r w:rsidRPr="000E3B9F">
        <w:rPr>
          <w:rFonts w:ascii="Times New Roman" w:eastAsia="Times New Roman" w:hAnsi="Times New Roman" w:cs="Times New Roman"/>
          <w:bCs/>
          <w:sz w:val="28"/>
          <w:szCs w:val="28"/>
        </w:rPr>
        <w:t xml:space="preserve"> – уравнения линий, ограничивающих эту область снизу и сверху.</w:t>
      </w:r>
    </w:p>
    <w:tbl>
      <w:tblPr>
        <w:tblW w:w="0" w:type="auto"/>
        <w:tblBorders>
          <w:insideH w:val="single" w:sz="4" w:space="0" w:color="auto"/>
          <w:insideV w:val="single" w:sz="4" w:space="0" w:color="auto"/>
        </w:tblBorders>
        <w:tblLayout w:type="fixed"/>
        <w:tblLook w:val="0000"/>
      </w:tblPr>
      <w:tblGrid>
        <w:gridCol w:w="6062"/>
        <w:gridCol w:w="4358"/>
      </w:tblGrid>
      <w:tr w:rsidR="000E3B9F" w:rsidRPr="000E3B9F" w:rsidTr="000E3B9F">
        <w:tc>
          <w:tcPr>
            <w:tcW w:w="6062" w:type="dxa"/>
            <w:tcBorders>
              <w:top w:val="nil"/>
              <w:left w:val="nil"/>
              <w:bottom w:val="nil"/>
              <w:right w:val="nil"/>
            </w:tcBorders>
          </w:tcPr>
          <w:p w:rsidR="000E3B9F" w:rsidRPr="000E3B9F" w:rsidRDefault="008F04B2"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pict>
                <v:group id="_x0000_s47844" style="position:absolute;left:0;text-align:left;margin-left:310.25pt;margin-top:18.2pt;width:194.4pt;height:108pt;z-index:251693056" coordorigin="7200,5760" coordsize="3888,2160" o:allowincell="f">
                  <v:rect id="_x0000_s47845" style="position:absolute;left:9072;top:7056;width:720;height:432" stroked="f">
                    <v:textbox style="mso-next-textbox:#_x0000_s47845">
                      <w:txbxContent>
                        <w:p w:rsidR="009B4D2F" w:rsidRDefault="009B4D2F" w:rsidP="000E3B9F">
                          <w:r>
                            <w:t xml:space="preserve">    1</w:t>
                          </w:r>
                        </w:p>
                      </w:txbxContent>
                    </v:textbox>
                  </v:rect>
                  <v:rect id="_x0000_s47846" style="position:absolute;left:8496;top:6480;width:432;height:432" stroked="f">
                    <v:textbox style="mso-next-textbox:#_x0000_s47846">
                      <w:txbxContent>
                        <w:p w:rsidR="009B4D2F" w:rsidRDefault="009B4D2F" w:rsidP="000E3B9F">
                          <w:r>
                            <w:t>1</w:t>
                          </w:r>
                        </w:p>
                      </w:txbxContent>
                    </v:textbox>
                  </v:rect>
                  <v:rect id="_x0000_s47847" style="position:absolute;left:8352;top:5760;width:432;height:432" stroked="f">
                    <v:textbox style="mso-next-textbox:#_x0000_s47847">
                      <w:txbxContent>
                        <w:p w:rsidR="009B4D2F" w:rsidRDefault="009B4D2F" w:rsidP="000E3B9F">
                          <w:r>
                            <w:t>у</w:t>
                          </w:r>
                        </w:p>
                      </w:txbxContent>
                    </v:textbox>
                  </v:rect>
                  <v:line id="_x0000_s47848" style="position:absolute;flip:y" from="8928,5760" to="8928,7920">
                    <v:stroke endarrow="block"/>
                  </v:line>
                  <v:line id="_x0000_s47849" style="position:absolute" from="7200,7056" to="10800,7056">
                    <v:stroke endarrow="block"/>
                  </v:line>
                  <v:shape id="_x0000_s47850" type="#_x0000_t19" style="position:absolute;left:8928;top:6048;width:720;height:1728"/>
                  <v:shape id="_x0000_s47851" type="#_x0000_t19" style="position:absolute;left:8208;top:6048;width:720;height:1728;flip:x"/>
                  <v:line id="_x0000_s47852" style="position:absolute" from="8352,6912" to="8352,7056"/>
                  <v:line id="_x0000_s47853" style="position:absolute;flip:x" from="8928,6624" to="9072,6624"/>
                  <v:line id="_x0000_s47854" style="position:absolute" from="9504,6912" to="9504,7056"/>
                  <v:line id="_x0000_s47855" style="position:absolute;flip:y" from="8064,5904" to="10224,7776"/>
                  <v:rect id="_x0000_s47856" style="position:absolute;left:10656;top:7200;width:432;height:432" stroked="f">
                    <v:textbox style="mso-next-textbox:#_x0000_s47856">
                      <w:txbxContent>
                        <w:p w:rsidR="009B4D2F" w:rsidRDefault="009B4D2F" w:rsidP="000E3B9F">
                          <w:r>
                            <w:t>х</w:t>
                          </w:r>
                        </w:p>
                      </w:txbxContent>
                    </v:textbox>
                  </v:rect>
                </v:group>
              </w:pict>
            </w:r>
            <w:r w:rsidR="000E3B9F" w:rsidRPr="000E3B9F">
              <w:rPr>
                <w:rFonts w:ascii="Times New Roman" w:eastAsia="Times New Roman" w:hAnsi="Times New Roman" w:cs="Times New Roman"/>
                <w:bCs/>
                <w:sz w:val="28"/>
                <w:szCs w:val="28"/>
              </w:rPr>
              <w:t>По формуле (2) имеем</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
                <w:bCs/>
                <w:i/>
                <w:sz w:val="28"/>
                <w:szCs w:val="28"/>
              </w:rPr>
            </w:pPr>
            <w:r w:rsidRPr="000E3B9F">
              <w:rPr>
                <w:rFonts w:ascii="Times New Roman" w:eastAsia="Times New Roman" w:hAnsi="Times New Roman" w:cs="Times New Roman"/>
                <w:bCs/>
                <w:sz w:val="28"/>
                <w:szCs w:val="28"/>
              </w:rPr>
              <w:object w:dxaOrig="200" w:dyaOrig="380">
                <v:shape id="_x0000_i1861" type="#_x0000_t75" style="width:10.65pt;height:19.35pt" o:ole="" fillcolor="window">
                  <v:imagedata r:id="rId1655" o:title=""/>
                </v:shape>
                <o:OLEObject Type="Embed" ProgID="Equation.3" ShapeID="_x0000_i1861" DrawAspect="Content" ObjectID="_1552071671" r:id="rId1656"/>
              </w:object>
            </w:r>
            <w:r w:rsidRPr="000E3B9F">
              <w:rPr>
                <w:rFonts w:ascii="Times New Roman" w:eastAsia="Times New Roman" w:hAnsi="Times New Roman" w:cs="Times New Roman"/>
                <w:b/>
                <w:bCs/>
                <w:i/>
                <w:sz w:val="28"/>
                <w:szCs w:val="28"/>
              </w:rPr>
              <w:object w:dxaOrig="3800" w:dyaOrig="880">
                <v:shape id="_x0000_i1862" type="#_x0000_t75" style="width:190.65pt;height:43.35pt" o:ole="" fillcolor="window">
                  <v:imagedata r:id="rId1657" o:title=""/>
                </v:shape>
                <o:OLEObject Type="Embed" ProgID="Equation.3" ShapeID="_x0000_i1862" DrawAspect="Content" ObjectID="_1552071672" r:id="rId1658"/>
              </w:object>
            </w:r>
            <w:r w:rsidRPr="000E3B9F">
              <w:rPr>
                <w:rFonts w:ascii="Times New Roman" w:eastAsia="Times New Roman" w:hAnsi="Times New Roman" w:cs="Times New Roman"/>
                <w:b/>
                <w:bCs/>
                <w:i/>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Вычисляем внутренний интеграл, считая х постоянным, а затем вычисляем внешний инт</w:t>
            </w:r>
            <w:r w:rsidRPr="000E3B9F">
              <w:rPr>
                <w:rFonts w:ascii="Times New Roman" w:eastAsia="Times New Roman" w:hAnsi="Times New Roman" w:cs="Times New Roman"/>
                <w:bCs/>
                <w:sz w:val="28"/>
                <w:szCs w:val="28"/>
              </w:rPr>
              <w:t>е</w:t>
            </w:r>
            <w:r w:rsidRPr="000E3B9F">
              <w:rPr>
                <w:rFonts w:ascii="Times New Roman" w:eastAsia="Times New Roman" w:hAnsi="Times New Roman" w:cs="Times New Roman"/>
                <w:bCs/>
                <w:sz w:val="28"/>
                <w:szCs w:val="28"/>
              </w:rPr>
              <w:t>грал по у.</w:t>
            </w:r>
          </w:p>
        </w:tc>
        <w:tc>
          <w:tcPr>
            <w:tcW w:w="4358" w:type="dxa"/>
            <w:tcBorders>
              <w:left w:val="nil"/>
            </w:tcBorders>
          </w:tcPr>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tc>
      </w:tr>
    </w:tbl>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6300" w:dyaOrig="2920">
          <v:shape id="_x0000_i1863" type="#_x0000_t75" style="width:452.65pt;height:155.35pt" o:ole="" fillcolor="window">
            <v:imagedata r:id="rId1659" o:title=""/>
          </v:shape>
          <o:OLEObject Type="Embed" ProgID="Equation.3" ShapeID="_x0000_i1863" DrawAspect="Content" ObjectID="_1552071673" r:id="rId1660"/>
        </w:object>
      </w:r>
    </w:p>
    <w:p w:rsidR="000E3B9F" w:rsidRPr="00A8101E" w:rsidRDefault="000E3B9F" w:rsidP="00A8101E">
      <w:pPr>
        <w:tabs>
          <w:tab w:val="left" w:pos="0"/>
          <w:tab w:val="left" w:pos="1418"/>
          <w:tab w:val="left" w:pos="1843"/>
        </w:tabs>
        <w:spacing w:after="0" w:line="360" w:lineRule="auto"/>
        <w:ind w:firstLine="567"/>
        <w:jc w:val="center"/>
        <w:outlineLvl w:val="1"/>
        <w:rPr>
          <w:rFonts w:ascii="Times New Roman" w:eastAsia="Times New Roman" w:hAnsi="Times New Roman" w:cs="Times New Roman"/>
          <w:b/>
          <w:bCs/>
          <w:sz w:val="28"/>
          <w:szCs w:val="28"/>
          <w:u w:val="single"/>
        </w:rPr>
      </w:pPr>
      <w:r w:rsidRPr="00A8101E">
        <w:rPr>
          <w:rFonts w:ascii="Times New Roman" w:eastAsia="Times New Roman" w:hAnsi="Times New Roman" w:cs="Times New Roman"/>
          <w:b/>
          <w:bCs/>
          <w:sz w:val="28"/>
          <w:szCs w:val="28"/>
          <w:u w:val="single"/>
        </w:rPr>
        <w:t>Задания для самостоятельной работы</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25.1. Вычислите  двойные интегралы по указанным прямоугольникам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w:t>
      </w:r>
    </w:p>
    <w:p w:rsidR="000E3B9F" w:rsidRPr="000E3B9F" w:rsidRDefault="000E3B9F" w:rsidP="00400E3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7400" w:dyaOrig="620">
          <v:shape id="_x0000_i1864" type="#_x0000_t75" style="width:435.35pt;height:36pt" o:ole="">
            <v:imagedata r:id="rId1661" o:title=""/>
          </v:shape>
          <o:OLEObject Type="Embed" ProgID="Equation.3" ShapeID="_x0000_i1864" DrawAspect="Content" ObjectID="_1552071674" r:id="rId1662"/>
        </w:object>
      </w:r>
    </w:p>
    <w:p w:rsidR="000E3B9F" w:rsidRPr="000E3B9F" w:rsidRDefault="000E3B9F" w:rsidP="00400E3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   </w:t>
      </w:r>
      <w:r w:rsidRPr="000E3B9F">
        <w:rPr>
          <w:rFonts w:ascii="Times New Roman" w:eastAsia="Times New Roman" w:hAnsi="Times New Roman" w:cs="Times New Roman"/>
          <w:bCs/>
          <w:sz w:val="28"/>
          <w:szCs w:val="28"/>
        </w:rPr>
        <w:object w:dxaOrig="3340" w:dyaOrig="720">
          <v:shape id="_x0000_i1865" type="#_x0000_t75" style="width:184.65pt;height:40.65pt" o:ole="">
            <v:imagedata r:id="rId1663" o:title=""/>
          </v:shape>
          <o:OLEObject Type="Embed" ProgID="Equation.3" ShapeID="_x0000_i1865" DrawAspect="Content" ObjectID="_1552071675" r:id="rId1664"/>
        </w:objec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5080" w:dyaOrig="639">
          <v:shape id="_x0000_i1866" type="#_x0000_t75" style="width:299.35pt;height:37.35pt" o:ole="">
            <v:imagedata r:id="rId1665" o:title=""/>
          </v:shape>
          <o:OLEObject Type="Embed" ProgID="Equation.3" ShapeID="_x0000_i1866" DrawAspect="Content" ObjectID="_1552071676" r:id="rId1666"/>
        </w:object>
      </w:r>
      <w:r w:rsidRPr="000E3B9F">
        <w:rPr>
          <w:rFonts w:ascii="Times New Roman" w:eastAsia="Times New Roman" w:hAnsi="Times New Roman" w:cs="Times New Roman"/>
          <w:bCs/>
          <w:sz w:val="28"/>
          <w:szCs w:val="28"/>
        </w:rPr>
        <w:t>;</w:t>
      </w:r>
    </w:p>
    <w:p w:rsidR="000E3B9F" w:rsidRPr="000E3B9F" w:rsidRDefault="000E3B9F" w:rsidP="00400E36">
      <w:pPr>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sz w:val="28"/>
          <w:szCs w:val="28"/>
        </w:rPr>
        <w:object w:dxaOrig="3879" w:dyaOrig="620">
          <v:shape id="_x0000_i1867" type="#_x0000_t75" style="width:3in;height:34.65pt" o:ole="">
            <v:imagedata r:id="rId1667" o:title=""/>
          </v:shape>
          <o:OLEObject Type="Embed" ProgID="Equation.3" ShapeID="_x0000_i1867" DrawAspect="Content" ObjectID="_1552071677" r:id="rId1668"/>
        </w:object>
      </w:r>
      <w:r w:rsidRPr="000E3B9F">
        <w:rPr>
          <w:rFonts w:ascii="Times New Roman" w:eastAsia="Times New Roman" w:hAnsi="Times New Roman" w:cs="Times New Roman"/>
          <w:bCs/>
          <w:sz w:val="28"/>
          <w:szCs w:val="28"/>
        </w:rPr>
        <w:object w:dxaOrig="4140" w:dyaOrig="639">
          <v:shape id="_x0000_i1868" type="#_x0000_t75" style="width:226.65pt;height:35.35pt" o:ole="">
            <v:imagedata r:id="rId1669" o:title=""/>
          </v:shape>
          <o:OLEObject Type="Embed" ProgID="Equation.3" ShapeID="_x0000_i1868" DrawAspect="Content" ObjectID="_1552071678" r:id="rId1670"/>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8220" w:dyaOrig="639">
          <v:shape id="_x0000_i1869" type="#_x0000_t75" style="width:478.65pt;height:37.35pt" o:ole="">
            <v:imagedata r:id="rId1671" o:title=""/>
          </v:shape>
          <o:OLEObject Type="Embed" ProgID="Equation.3" ShapeID="_x0000_i1869" DrawAspect="Content" ObjectID="_1552071679" r:id="rId1672"/>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25.2. Вычислите двойные интегралы по областям </w:t>
      </w: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rPr>
        <w:t>, ограниченным указанными линиями.</w:t>
      </w:r>
    </w:p>
    <w:p w:rsidR="000E3B9F" w:rsidRPr="000E3B9F" w:rsidRDefault="000E3B9F" w:rsidP="00400E36">
      <w:pPr>
        <w:widowControl w:val="0"/>
        <w:tabs>
          <w:tab w:val="left" w:pos="0"/>
          <w:tab w:val="left" w:pos="1418"/>
          <w:tab w:val="left" w:pos="1843"/>
        </w:tabs>
        <w:spacing w:after="0" w:line="360" w:lineRule="auto"/>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9480" w:dyaOrig="700">
          <v:shape id="_x0000_i1870" type="#_x0000_t75" style="width:527.35pt;height:38pt" o:ole="">
            <v:imagedata r:id="rId1673" o:title=""/>
          </v:shape>
          <o:OLEObject Type="Embed" ProgID="Equation.3" ShapeID="_x0000_i1870" DrawAspect="Content" ObjectID="_1552071680" r:id="rId1674"/>
        </w:object>
      </w:r>
      <w:r w:rsidRPr="000E3B9F">
        <w:rPr>
          <w:rFonts w:ascii="Times New Roman" w:eastAsia="Times New Roman" w:hAnsi="Times New Roman" w:cs="Times New Roman"/>
          <w:bCs/>
          <w:sz w:val="28"/>
          <w:szCs w:val="28"/>
        </w:rPr>
        <w:object w:dxaOrig="8360" w:dyaOrig="660">
          <v:shape id="_x0000_i1871" type="#_x0000_t75" style="width:488pt;height:40pt" o:ole="">
            <v:imagedata r:id="rId1675" o:title=""/>
          </v:shape>
          <o:OLEObject Type="Embed" ProgID="Equation.3" ShapeID="_x0000_i1871" DrawAspect="Content" ObjectID="_1552071681" r:id="rId1676"/>
        </w:object>
      </w:r>
      <w:r w:rsidRPr="000E3B9F">
        <w:rPr>
          <w:rFonts w:ascii="Times New Roman" w:eastAsia="Times New Roman" w:hAnsi="Times New Roman" w:cs="Times New Roman"/>
          <w:bCs/>
          <w:sz w:val="28"/>
          <w:szCs w:val="28"/>
        </w:rPr>
        <w:object w:dxaOrig="8440" w:dyaOrig="740">
          <v:shape id="_x0000_i1872" type="#_x0000_t75" style="width:490.65pt;height:42.65pt" o:ole="">
            <v:imagedata r:id="rId1677" o:title=""/>
          </v:shape>
          <o:OLEObject Type="Embed" ProgID="Equation.3" ShapeID="_x0000_i1872" DrawAspect="Content" ObjectID="_1552071682" r:id="rId1678"/>
        </w:objec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object w:dxaOrig="7320" w:dyaOrig="740">
          <v:shape id="_x0000_i1873" type="#_x0000_t75" style="width:420pt;height:43.35pt" o:ole="">
            <v:imagedata r:id="rId1679" o:title=""/>
          </v:shape>
          <o:OLEObject Type="Embed" ProgID="Equation.3" ShapeID="_x0000_i1873" DrawAspect="Content" ObjectID="_1552071683" r:id="rId1680"/>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25.3. Вычислите двойной интеграл </w:t>
      </w:r>
      <w:r w:rsidRPr="000E3B9F">
        <w:rPr>
          <w:rFonts w:ascii="Times New Roman" w:eastAsia="Times New Roman" w:hAnsi="Times New Roman" w:cs="Times New Roman"/>
          <w:bCs/>
          <w:sz w:val="28"/>
          <w:szCs w:val="28"/>
        </w:rPr>
        <w:object w:dxaOrig="1200" w:dyaOrig="620">
          <v:shape id="_x0000_i1874" type="#_x0000_t75" style="width:74pt;height:37.35pt" o:ole="">
            <v:imagedata r:id="rId1681" o:title=""/>
          </v:shape>
          <o:OLEObject Type="Embed" ProgID="Equation.3" ShapeID="_x0000_i1874" DrawAspect="Content" ObjectID="_1552071684" r:id="rId1682"/>
        </w:object>
      </w:r>
      <w:r w:rsidRPr="000E3B9F">
        <w:rPr>
          <w:rFonts w:ascii="Times New Roman" w:eastAsia="Times New Roman" w:hAnsi="Times New Roman" w:cs="Times New Roman"/>
          <w:bCs/>
          <w:sz w:val="28"/>
          <w:szCs w:val="28"/>
        </w:rPr>
        <w:t xml:space="preserve">, где </w:t>
      </w: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rPr>
        <w:t xml:space="preserve"> – треугольник с верш</w:t>
      </w:r>
      <w:r w:rsidRPr="000E3B9F">
        <w:rPr>
          <w:rFonts w:ascii="Times New Roman" w:eastAsia="Times New Roman" w:hAnsi="Times New Roman" w:cs="Times New Roman"/>
          <w:bCs/>
          <w:sz w:val="28"/>
          <w:szCs w:val="28"/>
        </w:rPr>
        <w:t>и</w:t>
      </w:r>
      <w:r w:rsidRPr="000E3B9F">
        <w:rPr>
          <w:rFonts w:ascii="Times New Roman" w:eastAsia="Times New Roman" w:hAnsi="Times New Roman" w:cs="Times New Roman"/>
          <w:bCs/>
          <w:sz w:val="28"/>
          <w:szCs w:val="28"/>
        </w:rPr>
        <w:t>нами О(0;0), В(0;1), А(1;1).</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25.4. Вычислите двойной интеграл </w:t>
      </w:r>
      <w:r w:rsidRPr="000E3B9F">
        <w:rPr>
          <w:rFonts w:ascii="Times New Roman" w:eastAsia="Times New Roman" w:hAnsi="Times New Roman" w:cs="Times New Roman"/>
          <w:bCs/>
          <w:sz w:val="28"/>
          <w:szCs w:val="28"/>
        </w:rPr>
        <w:object w:dxaOrig="1579" w:dyaOrig="600">
          <v:shape id="_x0000_i1875" type="#_x0000_t75" style="width:91.35pt;height:34.65pt" o:ole="">
            <v:imagedata r:id="rId1683" o:title=""/>
          </v:shape>
          <o:OLEObject Type="Embed" ProgID="Equation.3" ShapeID="_x0000_i1875" DrawAspect="Content" ObjectID="_1552071685" r:id="rId1684"/>
        </w:object>
      </w:r>
      <w:r w:rsidRPr="000E3B9F">
        <w:rPr>
          <w:rFonts w:ascii="Times New Roman" w:eastAsia="Times New Roman" w:hAnsi="Times New Roman" w:cs="Times New Roman"/>
          <w:bCs/>
          <w:sz w:val="28"/>
          <w:szCs w:val="28"/>
        </w:rPr>
        <w:t xml:space="preserve">, где область </w:t>
      </w:r>
      <w:r w:rsidRPr="000E3B9F">
        <w:rPr>
          <w:rFonts w:ascii="Times New Roman" w:eastAsia="Times New Roman" w:hAnsi="Times New Roman" w:cs="Times New Roman"/>
          <w:bCs/>
          <w:sz w:val="28"/>
          <w:szCs w:val="28"/>
          <w:lang w:val="en-US"/>
        </w:rPr>
        <w:t>G</w:t>
      </w:r>
      <w:r w:rsidRPr="000E3B9F">
        <w:rPr>
          <w:rFonts w:ascii="Times New Roman" w:eastAsia="Times New Roman" w:hAnsi="Times New Roman" w:cs="Times New Roman"/>
          <w:bCs/>
          <w:sz w:val="28"/>
          <w:szCs w:val="28"/>
        </w:rPr>
        <w:t xml:space="preserve"> ограниченна параболами </w:t>
      </w:r>
      <w:r w:rsidRPr="000E3B9F">
        <w:rPr>
          <w:rFonts w:ascii="Times New Roman" w:eastAsia="Times New Roman" w:hAnsi="Times New Roman" w:cs="Times New Roman"/>
          <w:bCs/>
          <w:i/>
          <w:sz w:val="28"/>
          <w:szCs w:val="28"/>
        </w:rPr>
        <w:t>у = х – х</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у = 1 – х</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sz w:val="28"/>
          <w:szCs w:val="28"/>
          <w:vertAlign w:val="superscript"/>
        </w:rPr>
        <w:t xml:space="preserve"> </w:t>
      </w:r>
      <w:r w:rsidRPr="000E3B9F">
        <w:rPr>
          <w:rFonts w:ascii="Times New Roman" w:eastAsia="Times New Roman" w:hAnsi="Times New Roman" w:cs="Times New Roman"/>
          <w:bCs/>
          <w:sz w:val="28"/>
          <w:szCs w:val="28"/>
        </w:rPr>
        <w:t xml:space="preserve"> и осью ОУ.</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25.5. Вычислите интегральное среднее значение функции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rPr>
        <w:t xml:space="preserve"> = 12 – 2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sz w:val="28"/>
          <w:szCs w:val="28"/>
        </w:rPr>
        <w:t xml:space="preserve"> в о</w:t>
      </w:r>
      <w:r w:rsidRPr="000E3B9F">
        <w:rPr>
          <w:rFonts w:ascii="Times New Roman" w:eastAsia="Times New Roman" w:hAnsi="Times New Roman" w:cs="Times New Roman"/>
          <w:bCs/>
          <w:sz w:val="28"/>
          <w:szCs w:val="28"/>
        </w:rPr>
        <w:t>б</w:t>
      </w:r>
      <w:r w:rsidRPr="000E3B9F">
        <w:rPr>
          <w:rFonts w:ascii="Times New Roman" w:eastAsia="Times New Roman" w:hAnsi="Times New Roman" w:cs="Times New Roman"/>
          <w:bCs/>
          <w:sz w:val="28"/>
          <w:szCs w:val="28"/>
        </w:rPr>
        <w:t xml:space="preserve">ласти </w:t>
      </w:r>
      <w:r w:rsidRPr="000E3B9F">
        <w:rPr>
          <w:rFonts w:ascii="Times New Roman" w:eastAsia="Times New Roman" w:hAnsi="Times New Roman" w:cs="Times New Roman"/>
          <w:bCs/>
          <w:sz w:val="28"/>
          <w:szCs w:val="28"/>
          <w:lang w:val="en-US"/>
        </w:rPr>
        <w:t>D</w:t>
      </w:r>
      <w:r w:rsidRPr="000E3B9F">
        <w:rPr>
          <w:rFonts w:ascii="Times New Roman" w:eastAsia="Times New Roman" w:hAnsi="Times New Roman" w:cs="Times New Roman"/>
          <w:bCs/>
          <w:sz w:val="28"/>
          <w:szCs w:val="28"/>
        </w:rPr>
        <w:t>, ограниченной прямыми 12 – 2</w:t>
      </w:r>
      <w:r w:rsidRPr="000E3B9F">
        <w:rPr>
          <w:rFonts w:ascii="Times New Roman" w:eastAsia="Times New Roman" w:hAnsi="Times New Roman" w:cs="Times New Roman"/>
          <w:bCs/>
          <w:i/>
          <w:sz w:val="28"/>
          <w:szCs w:val="28"/>
        </w:rPr>
        <w:t xml:space="preserve">х </w:t>
      </w:r>
      <w:r w:rsidRPr="000E3B9F">
        <w:rPr>
          <w:rFonts w:ascii="Times New Roman" w:eastAsia="Times New Roman" w:hAnsi="Times New Roman" w:cs="Times New Roman"/>
          <w:bCs/>
          <w:sz w:val="28"/>
          <w:szCs w:val="28"/>
        </w:rPr>
        <w:t>– 3</w:t>
      </w:r>
      <w:r w:rsidRPr="000E3B9F">
        <w:rPr>
          <w:rFonts w:ascii="Times New Roman" w:eastAsia="Times New Roman" w:hAnsi="Times New Roman" w:cs="Times New Roman"/>
          <w:bCs/>
          <w:i/>
          <w:sz w:val="28"/>
          <w:szCs w:val="28"/>
        </w:rPr>
        <w:t xml:space="preserve">у </w:t>
      </w:r>
      <w:r w:rsidRPr="000E3B9F">
        <w:rPr>
          <w:rFonts w:ascii="Times New Roman" w:eastAsia="Times New Roman" w:hAnsi="Times New Roman" w:cs="Times New Roman"/>
          <w:bCs/>
          <w:sz w:val="28"/>
          <w:szCs w:val="28"/>
        </w:rPr>
        <w:t xml:space="preserve">= 0,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0,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0.</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25.6. Найдите объем тела, ограниченного поверхностями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+ 1= 0</w:t>
      </w:r>
      <w:r w:rsidRPr="000E3B9F">
        <w:rPr>
          <w:rFonts w:ascii="Times New Roman" w:eastAsia="Times New Roman" w:hAnsi="Times New Roman" w:cs="Times New Roman"/>
          <w:bCs/>
          <w:sz w:val="28"/>
          <w:szCs w:val="28"/>
        </w:rPr>
        <w:t xml:space="preserve"> и </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xml:space="preserve">+ 3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7= 0</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25.7. Найдите объем тела, ограниченного поверхностями  </w:t>
      </w:r>
      <w:r w:rsidRPr="000E3B9F">
        <w:rPr>
          <w:rFonts w:ascii="Times New Roman" w:eastAsia="Times New Roman" w:hAnsi="Times New Roman" w:cs="Times New Roman"/>
          <w:bCs/>
          <w:i/>
          <w:sz w:val="28"/>
          <w:szCs w:val="28"/>
        </w:rPr>
        <w:t xml:space="preserve">у = 1 +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perscript"/>
        </w:rPr>
        <w:t xml:space="preserve">2 </w:t>
      </w:r>
      <w:r w:rsidRPr="000E3B9F">
        <w:rPr>
          <w:rFonts w:ascii="Times New Roman" w:eastAsia="Times New Roman" w:hAnsi="Times New Roman" w:cs="Times New Roman"/>
          <w:bCs/>
          <w:i/>
          <w:sz w:val="28"/>
          <w:szCs w:val="28"/>
        </w:rPr>
        <w:t xml:space="preserve">,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3х, </w:t>
      </w:r>
      <w:r w:rsidRPr="000E3B9F">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lang w:val="en-US"/>
        </w:rPr>
        <w:t>y</w:t>
      </w:r>
      <w:r w:rsidRPr="000E3B9F">
        <w:rPr>
          <w:rFonts w:ascii="Times New Roman" w:eastAsia="Times New Roman" w:hAnsi="Times New Roman" w:cs="Times New Roman"/>
          <w:bCs/>
          <w:i/>
          <w:sz w:val="28"/>
          <w:szCs w:val="28"/>
          <w:vertAlign w:val="superscript"/>
        </w:rPr>
        <w:t xml:space="preserve"> </w:t>
      </w:r>
      <w:r w:rsidRPr="000E3B9F">
        <w:rPr>
          <w:rFonts w:ascii="Times New Roman" w:eastAsia="Times New Roman" w:hAnsi="Times New Roman" w:cs="Times New Roman"/>
          <w:bCs/>
          <w:i/>
          <w:sz w:val="28"/>
          <w:szCs w:val="28"/>
        </w:rPr>
        <w:t xml:space="preserve">= 5,  </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i/>
          <w:sz w:val="28"/>
          <w:szCs w:val="28"/>
        </w:rPr>
        <w:t xml:space="preserve"> =  0</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25.8. Вычислите площадь фигуры, ограниченной линиями </w:t>
      </w:r>
      <w:r w:rsidRPr="000E3B9F">
        <w:rPr>
          <w:rFonts w:ascii="Times New Roman" w:eastAsia="Times New Roman" w:hAnsi="Times New Roman" w:cs="Times New Roman"/>
          <w:bCs/>
          <w:i/>
          <w:sz w:val="28"/>
          <w:szCs w:val="28"/>
        </w:rPr>
        <w:t>х=4у – у</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х + у=6</w: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25.9. Вычислите площадь поверхности цилиндра </w:t>
      </w:r>
      <w:r w:rsidRPr="000E3B9F">
        <w:rPr>
          <w:rFonts w:ascii="Times New Roman" w:eastAsia="Times New Roman" w:hAnsi="Times New Roman" w:cs="Times New Roman"/>
          <w:bCs/>
          <w:i/>
          <w:sz w:val="28"/>
          <w:szCs w:val="28"/>
          <w:lang w:val="en-US"/>
        </w:rPr>
        <w:t>x</w:t>
      </w:r>
      <w:r w:rsidRPr="000E3B9F">
        <w:rPr>
          <w:rFonts w:ascii="Times New Roman" w:eastAsia="Times New Roman" w:hAnsi="Times New Roman" w:cs="Times New Roman"/>
          <w:bCs/>
          <w:i/>
          <w:sz w:val="28"/>
          <w:szCs w:val="28"/>
          <w:vertAlign w:val="superscript"/>
        </w:rPr>
        <w:t>2</w:t>
      </w:r>
      <w:r w:rsidRPr="000E3B9F">
        <w:rPr>
          <w:rFonts w:ascii="Times New Roman" w:eastAsia="Times New Roman" w:hAnsi="Times New Roman" w:cs="Times New Roman"/>
          <w:bCs/>
          <w:i/>
          <w:sz w:val="28"/>
          <w:szCs w:val="28"/>
        </w:rPr>
        <w:t xml:space="preserve"> = 2</w:t>
      </w:r>
      <w:r w:rsidRPr="000E3B9F">
        <w:rPr>
          <w:rFonts w:ascii="Times New Roman" w:eastAsia="Times New Roman" w:hAnsi="Times New Roman" w:cs="Times New Roman"/>
          <w:bCs/>
          <w:i/>
          <w:sz w:val="28"/>
          <w:szCs w:val="28"/>
          <w:lang w:val="en-US"/>
        </w:rPr>
        <w:t>z</w:t>
      </w:r>
      <w:r w:rsidRPr="000E3B9F">
        <w:rPr>
          <w:rFonts w:ascii="Times New Roman" w:eastAsia="Times New Roman" w:hAnsi="Times New Roman" w:cs="Times New Roman"/>
          <w:bCs/>
          <w:sz w:val="28"/>
          <w:szCs w:val="28"/>
        </w:rPr>
        <w:t>, отсеченный плоск</w:t>
      </w:r>
      <w:r w:rsidRPr="000E3B9F">
        <w:rPr>
          <w:rFonts w:ascii="Times New Roman" w:eastAsia="Times New Roman" w:hAnsi="Times New Roman" w:cs="Times New Roman"/>
          <w:bCs/>
          <w:sz w:val="28"/>
          <w:szCs w:val="28"/>
        </w:rPr>
        <w:t>о</w:t>
      </w:r>
      <w:r w:rsidRPr="000E3B9F">
        <w:rPr>
          <w:rFonts w:ascii="Times New Roman" w:eastAsia="Times New Roman" w:hAnsi="Times New Roman" w:cs="Times New Roman"/>
          <w:bCs/>
          <w:sz w:val="28"/>
          <w:szCs w:val="28"/>
        </w:rPr>
        <w:t>стями</w:t>
      </w:r>
      <w:r w:rsidR="00400E36">
        <w:rPr>
          <w:rFonts w:ascii="Times New Roman" w:eastAsia="Times New Roman" w:hAnsi="Times New Roman" w:cs="Times New Roman"/>
          <w:bCs/>
          <w:sz w:val="28"/>
          <w:szCs w:val="28"/>
        </w:rPr>
        <w:t xml:space="preserve"> </w:t>
      </w:r>
      <w:r w:rsidRPr="000E3B9F">
        <w:rPr>
          <w:rFonts w:ascii="Times New Roman" w:eastAsia="Times New Roman" w:hAnsi="Times New Roman" w:cs="Times New Roman"/>
          <w:bCs/>
          <w:i/>
          <w:sz w:val="28"/>
          <w:szCs w:val="28"/>
        </w:rPr>
        <w:t xml:space="preserve">у </w:t>
      </w:r>
      <w:r w:rsidRPr="000E3B9F">
        <w:rPr>
          <w:rFonts w:ascii="Times New Roman" w:eastAsia="Times New Roman" w:hAnsi="Times New Roman" w:cs="Times New Roman"/>
          <w:bCs/>
          <w:sz w:val="28"/>
          <w:szCs w:val="28"/>
        </w:rPr>
        <w:t>=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sz w:val="28"/>
          <w:szCs w:val="28"/>
        </w:rPr>
        <w:object w:dxaOrig="499" w:dyaOrig="340">
          <v:shape id="_x0000_i1876" type="#_x0000_t75" style="width:24.65pt;height:17.35pt" o:ole="">
            <v:imagedata r:id="rId1685" o:title=""/>
          </v:shape>
          <o:OLEObject Type="Embed" ProgID="Equation.3" ShapeID="_x0000_i1876" DrawAspect="Content" ObjectID="_1552071686" r:id="rId1686"/>
        </w:object>
      </w:r>
      <w:r w:rsidRPr="000E3B9F">
        <w:rPr>
          <w:rFonts w:ascii="Times New Roman" w:eastAsia="Times New Roman" w:hAnsi="Times New Roman" w:cs="Times New Roman"/>
          <w:bCs/>
          <w:sz w:val="28"/>
          <w:szCs w:val="28"/>
        </w:rPr>
        <w:t>.</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lastRenderedPageBreak/>
        <w:t xml:space="preserve">25.10. Вычислите площадь фигуры, ограниченной кривыми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 2</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 xml:space="preserve"> и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х</w:t>
      </w:r>
      <w:r w:rsidRPr="000E3B9F">
        <w:rPr>
          <w:rFonts w:ascii="Times New Roman" w:eastAsia="Times New Roman" w:hAnsi="Times New Roman" w:cs="Times New Roman"/>
          <w:bCs/>
          <w:sz w:val="28"/>
          <w:szCs w:val="28"/>
        </w:rPr>
        <w:t>.</w:t>
      </w:r>
    </w:p>
    <w:p w:rsid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r w:rsidRPr="000E3B9F">
        <w:rPr>
          <w:rFonts w:ascii="Times New Roman" w:eastAsia="Times New Roman" w:hAnsi="Times New Roman" w:cs="Times New Roman"/>
          <w:bCs/>
          <w:sz w:val="28"/>
          <w:szCs w:val="28"/>
        </w:rPr>
        <w:t xml:space="preserve">25.11. Вычислите площадь параболического сегмента АОВ параболы </w:t>
      </w:r>
      <w:r w:rsidRPr="000E3B9F">
        <w:rPr>
          <w:rFonts w:ascii="Times New Roman" w:eastAsia="Times New Roman" w:hAnsi="Times New Roman" w:cs="Times New Roman"/>
          <w:bCs/>
          <w:i/>
          <w:sz w:val="28"/>
          <w:szCs w:val="28"/>
        </w:rPr>
        <w:t>у</w:t>
      </w:r>
      <w:r w:rsidRPr="000E3B9F">
        <w:rPr>
          <w:rFonts w:ascii="Times New Roman" w:eastAsia="Times New Roman" w:hAnsi="Times New Roman" w:cs="Times New Roman"/>
          <w:bCs/>
          <w:sz w:val="28"/>
          <w:szCs w:val="28"/>
        </w:rPr>
        <w:t xml:space="preserve"> = </w:t>
      </w:r>
      <w:r w:rsidRPr="000E3B9F">
        <w:rPr>
          <w:rFonts w:ascii="Times New Roman" w:eastAsia="Times New Roman" w:hAnsi="Times New Roman" w:cs="Times New Roman"/>
          <w:bCs/>
          <w:i/>
          <w:sz w:val="28"/>
          <w:szCs w:val="28"/>
        </w:rPr>
        <w:t>ах</w:t>
      </w:r>
      <w:r w:rsidRPr="000E3B9F">
        <w:rPr>
          <w:rFonts w:ascii="Times New Roman" w:eastAsia="Times New Roman" w:hAnsi="Times New Roman" w:cs="Times New Roman"/>
          <w:bCs/>
          <w:sz w:val="28"/>
          <w:szCs w:val="28"/>
          <w:vertAlign w:val="superscript"/>
        </w:rPr>
        <w:t xml:space="preserve"> 2</w:t>
      </w:r>
      <w:r w:rsidRPr="000E3B9F">
        <w:rPr>
          <w:rFonts w:ascii="Times New Roman" w:eastAsia="Times New Roman" w:hAnsi="Times New Roman" w:cs="Times New Roman"/>
          <w:bCs/>
          <w:sz w:val="28"/>
          <w:szCs w:val="28"/>
        </w:rPr>
        <w:t xml:space="preserve"> и отрезком ВА, соединяющим точки В(–1; 2) и В(1; 2).</w:t>
      </w:r>
    </w:p>
    <w:p w:rsidR="000E3B9F" w:rsidRPr="000E3B9F" w:rsidRDefault="000E3B9F" w:rsidP="00EF2696">
      <w:pPr>
        <w:tabs>
          <w:tab w:val="left" w:pos="0"/>
          <w:tab w:val="left" w:pos="1418"/>
          <w:tab w:val="left" w:pos="1843"/>
        </w:tabs>
        <w:spacing w:after="0" w:line="360" w:lineRule="auto"/>
        <w:ind w:firstLine="567"/>
        <w:outlineLvl w:val="1"/>
        <w:rPr>
          <w:rFonts w:ascii="Times New Roman" w:eastAsia="Times New Roman" w:hAnsi="Times New Roman" w:cs="Times New Roman"/>
          <w:bCs/>
          <w:sz w:val="28"/>
          <w:szCs w:val="28"/>
        </w:rPr>
      </w:pPr>
    </w:p>
    <w:p w:rsidR="00665ABA" w:rsidRPr="000E3B9F" w:rsidRDefault="00492080" w:rsidP="00400E36">
      <w:pPr>
        <w:tabs>
          <w:tab w:val="left" w:pos="0"/>
          <w:tab w:val="left" w:pos="1418"/>
          <w:tab w:val="left" w:pos="1843"/>
        </w:tabs>
        <w:spacing w:after="0" w:line="360" w:lineRule="auto"/>
        <w:ind w:left="709"/>
        <w:jc w:val="center"/>
        <w:outlineLvl w:val="1"/>
        <w:rPr>
          <w:rFonts w:ascii="Times New Roman" w:hAnsi="Times New Roman" w:cs="Times New Roman"/>
          <w:sz w:val="28"/>
        </w:rPr>
      </w:pPr>
      <w:r>
        <w:rPr>
          <w:rFonts w:ascii="Times New Roman" w:eastAsia="Times New Roman" w:hAnsi="Times New Roman" w:cs="Times New Roman"/>
          <w:b/>
          <w:bCs/>
          <w:sz w:val="28"/>
          <w:szCs w:val="28"/>
        </w:rPr>
        <w:t xml:space="preserve">9. </w:t>
      </w:r>
      <w:r w:rsidR="00AD7C32" w:rsidRPr="000E3B9F">
        <w:rPr>
          <w:rFonts w:ascii="Times New Roman" w:eastAsia="Times New Roman" w:hAnsi="Times New Roman" w:cs="Times New Roman"/>
          <w:b/>
          <w:bCs/>
          <w:sz w:val="28"/>
          <w:szCs w:val="28"/>
        </w:rPr>
        <w:t>Методические р</w:t>
      </w:r>
      <w:r w:rsidR="00645189" w:rsidRPr="000E3B9F">
        <w:rPr>
          <w:rFonts w:ascii="Times New Roman" w:eastAsia="Times New Roman" w:hAnsi="Times New Roman" w:cs="Times New Roman"/>
          <w:b/>
          <w:bCs/>
          <w:sz w:val="28"/>
          <w:szCs w:val="28"/>
        </w:rPr>
        <w:t xml:space="preserve">екомендации  </w:t>
      </w:r>
      <w:r w:rsidR="001F0A37" w:rsidRPr="000E3B9F">
        <w:rPr>
          <w:rFonts w:ascii="Times New Roman" w:eastAsia="Times New Roman" w:hAnsi="Times New Roman" w:cs="Times New Roman"/>
          <w:b/>
          <w:bCs/>
          <w:sz w:val="28"/>
          <w:szCs w:val="28"/>
        </w:rPr>
        <w:t xml:space="preserve">по </w:t>
      </w:r>
      <w:r w:rsidR="00645189" w:rsidRPr="000E3B9F">
        <w:rPr>
          <w:rFonts w:ascii="Times New Roman" w:eastAsia="Times New Roman" w:hAnsi="Times New Roman" w:cs="Times New Roman"/>
          <w:b/>
          <w:bCs/>
          <w:sz w:val="28"/>
          <w:szCs w:val="28"/>
        </w:rPr>
        <w:t>подготовке</w:t>
      </w:r>
      <w:r w:rsidR="00AF3EB5" w:rsidRPr="000E3B9F">
        <w:rPr>
          <w:rFonts w:ascii="Times New Roman" w:eastAsia="Times New Roman" w:hAnsi="Times New Roman" w:cs="Times New Roman"/>
          <w:b/>
          <w:bCs/>
          <w:sz w:val="28"/>
          <w:szCs w:val="28"/>
        </w:rPr>
        <w:t>, защите</w:t>
      </w:r>
      <w:r w:rsidR="00645189" w:rsidRPr="000E3B9F">
        <w:rPr>
          <w:rFonts w:ascii="Times New Roman" w:eastAsia="Times New Roman" w:hAnsi="Times New Roman" w:cs="Times New Roman"/>
          <w:b/>
          <w:bCs/>
          <w:sz w:val="28"/>
          <w:szCs w:val="28"/>
        </w:rPr>
        <w:t> </w:t>
      </w:r>
      <w:r w:rsidR="001F0A37" w:rsidRPr="000E3B9F">
        <w:rPr>
          <w:rFonts w:ascii="Times New Roman" w:eastAsia="Times New Roman" w:hAnsi="Times New Roman" w:cs="Times New Roman"/>
          <w:b/>
          <w:bCs/>
          <w:sz w:val="28"/>
          <w:szCs w:val="28"/>
        </w:rPr>
        <w:t>докладов</w:t>
      </w:r>
    </w:p>
    <w:p w:rsidR="005B6C74" w:rsidRPr="00665ABA" w:rsidRDefault="005B6C74" w:rsidP="00EF2696">
      <w:pPr>
        <w:tabs>
          <w:tab w:val="left" w:pos="0"/>
          <w:tab w:val="left" w:pos="1418"/>
          <w:tab w:val="left" w:pos="1843"/>
        </w:tabs>
        <w:spacing w:after="0" w:line="360" w:lineRule="auto"/>
        <w:ind w:firstLine="709"/>
        <w:jc w:val="both"/>
        <w:outlineLvl w:val="1"/>
        <w:rPr>
          <w:rFonts w:ascii="Times New Roman" w:hAnsi="Times New Roman" w:cs="Times New Roman"/>
          <w:sz w:val="28"/>
        </w:rPr>
      </w:pPr>
      <w:r w:rsidRPr="00665ABA">
        <w:rPr>
          <w:rFonts w:ascii="Times New Roman" w:hAnsi="Times New Roman" w:cs="Times New Roman"/>
          <w:b/>
          <w:sz w:val="28"/>
        </w:rPr>
        <w:t>Доклад</w:t>
      </w:r>
      <w:r w:rsidRPr="00665ABA">
        <w:rPr>
          <w:rFonts w:ascii="Times New Roman" w:hAnsi="Times New Roman" w:cs="Times New Roman"/>
          <w:sz w:val="28"/>
        </w:rPr>
        <w:t xml:space="preserve"> – публичное сообщение, п</w:t>
      </w:r>
      <w:r w:rsidR="00C25E92" w:rsidRPr="00665ABA">
        <w:rPr>
          <w:rFonts w:ascii="Times New Roman" w:hAnsi="Times New Roman" w:cs="Times New Roman"/>
          <w:sz w:val="28"/>
        </w:rPr>
        <w:t>редставляющее собой развёрнутое</w:t>
      </w:r>
      <w:r w:rsidRPr="00665ABA">
        <w:rPr>
          <w:rFonts w:ascii="Times New Roman" w:hAnsi="Times New Roman" w:cs="Times New Roman"/>
          <w:sz w:val="28"/>
        </w:rPr>
        <w:t xml:space="preserve"> </w:t>
      </w:r>
      <w:r w:rsidR="00C25E92" w:rsidRPr="00665ABA">
        <w:rPr>
          <w:rFonts w:ascii="Times New Roman" w:hAnsi="Times New Roman" w:cs="Times New Roman"/>
          <w:sz w:val="28"/>
        </w:rPr>
        <w:t>излож</w:t>
      </w:r>
      <w:r w:rsidR="00C25E92" w:rsidRPr="00665ABA">
        <w:rPr>
          <w:rFonts w:ascii="Times New Roman" w:hAnsi="Times New Roman" w:cs="Times New Roman"/>
          <w:sz w:val="28"/>
        </w:rPr>
        <w:t>е</w:t>
      </w:r>
      <w:r w:rsidR="00C25E92" w:rsidRPr="00665ABA">
        <w:rPr>
          <w:rFonts w:ascii="Times New Roman" w:hAnsi="Times New Roman" w:cs="Times New Roman"/>
          <w:sz w:val="28"/>
        </w:rPr>
        <w:t>ние определё</w:t>
      </w:r>
      <w:r w:rsidRPr="00665ABA">
        <w:rPr>
          <w:rFonts w:ascii="Times New Roman" w:hAnsi="Times New Roman" w:cs="Times New Roman"/>
          <w:sz w:val="28"/>
        </w:rPr>
        <w:t>нной темы.</w:t>
      </w:r>
    </w:p>
    <w:p w:rsidR="005B6C74" w:rsidRPr="008B35B8" w:rsidRDefault="005B6C74" w:rsidP="00EF2696">
      <w:pPr>
        <w:spacing w:after="0" w:line="360" w:lineRule="auto"/>
        <w:jc w:val="both"/>
        <w:rPr>
          <w:rFonts w:ascii="Times New Roman" w:hAnsi="Times New Roman" w:cs="Times New Roman"/>
          <w:b/>
          <w:sz w:val="28"/>
        </w:rPr>
      </w:pPr>
      <w:r w:rsidRPr="008B35B8">
        <w:rPr>
          <w:rFonts w:ascii="Times New Roman" w:hAnsi="Times New Roman" w:cs="Times New Roman"/>
          <w:b/>
          <w:sz w:val="28"/>
        </w:rPr>
        <w:t>Этапы подготовки доклада:</w:t>
      </w:r>
    </w:p>
    <w:p w:rsidR="005B6C74" w:rsidRPr="005B6C74" w:rsidRDefault="005B6C74" w:rsidP="00044DEB">
      <w:pPr>
        <w:numPr>
          <w:ilvl w:val="0"/>
          <w:numId w:val="6"/>
        </w:numPr>
        <w:tabs>
          <w:tab w:val="num" w:pos="426"/>
        </w:tabs>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Определение цели доклада.</w:t>
      </w:r>
    </w:p>
    <w:p w:rsidR="005B6C74" w:rsidRPr="005B6C74" w:rsidRDefault="005B6C74" w:rsidP="00044DEB">
      <w:pPr>
        <w:numPr>
          <w:ilvl w:val="0"/>
          <w:numId w:val="6"/>
        </w:numPr>
        <w:tabs>
          <w:tab w:val="num" w:pos="426"/>
        </w:tabs>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Подбор необходимого материала</w:t>
      </w:r>
      <w:r w:rsidR="00C25E92">
        <w:rPr>
          <w:rFonts w:ascii="Times New Roman" w:hAnsi="Times New Roman" w:cs="Times New Roman"/>
          <w:sz w:val="28"/>
        </w:rPr>
        <w:t>, определяющего содержание</w:t>
      </w:r>
      <w:r w:rsidRPr="005B6C74">
        <w:rPr>
          <w:rFonts w:ascii="Times New Roman" w:hAnsi="Times New Roman" w:cs="Times New Roman"/>
          <w:sz w:val="28"/>
        </w:rPr>
        <w:t xml:space="preserve"> доклада.</w:t>
      </w:r>
    </w:p>
    <w:p w:rsidR="005B6C74" w:rsidRPr="005B6C74" w:rsidRDefault="005B6C74" w:rsidP="00044DEB">
      <w:pPr>
        <w:numPr>
          <w:ilvl w:val="0"/>
          <w:numId w:val="6"/>
        </w:numPr>
        <w:tabs>
          <w:tab w:val="clear" w:pos="360"/>
          <w:tab w:val="num" w:pos="0"/>
          <w:tab w:val="left" w:pos="426"/>
        </w:tabs>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Составление плана доклада, распределение собранного материала в необход</w:t>
      </w:r>
      <w:r w:rsidRPr="005B6C74">
        <w:rPr>
          <w:rFonts w:ascii="Times New Roman" w:hAnsi="Times New Roman" w:cs="Times New Roman"/>
          <w:sz w:val="28"/>
        </w:rPr>
        <w:t>и</w:t>
      </w:r>
      <w:r w:rsidRPr="005B6C74">
        <w:rPr>
          <w:rFonts w:ascii="Times New Roman" w:hAnsi="Times New Roman" w:cs="Times New Roman"/>
          <w:sz w:val="28"/>
        </w:rPr>
        <w:t>мой логической последовательности.</w:t>
      </w:r>
    </w:p>
    <w:p w:rsidR="005B6C74" w:rsidRPr="005B6C74" w:rsidRDefault="005B6C74" w:rsidP="00044DEB">
      <w:pPr>
        <w:pStyle w:val="a3"/>
        <w:numPr>
          <w:ilvl w:val="0"/>
          <w:numId w:val="6"/>
        </w:numPr>
        <w:tabs>
          <w:tab w:val="clear" w:pos="360"/>
          <w:tab w:val="left" w:pos="426"/>
        </w:tabs>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Общее знакомство с литературой и выделение среди источников главного.</w:t>
      </w:r>
    </w:p>
    <w:p w:rsidR="005B6C74" w:rsidRPr="005B6C74" w:rsidRDefault="005B6C74" w:rsidP="00044DEB">
      <w:pPr>
        <w:numPr>
          <w:ilvl w:val="0"/>
          <w:numId w:val="6"/>
        </w:numPr>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Уточнение плана, отбор материала к каждому пункту плана.</w:t>
      </w:r>
    </w:p>
    <w:p w:rsidR="005B6C74" w:rsidRPr="005B6C74" w:rsidRDefault="005B6C74" w:rsidP="00044DEB">
      <w:pPr>
        <w:numPr>
          <w:ilvl w:val="0"/>
          <w:numId w:val="6"/>
        </w:numPr>
        <w:spacing w:after="0" w:line="360" w:lineRule="auto"/>
        <w:ind w:left="899" w:hanging="899"/>
        <w:jc w:val="both"/>
        <w:rPr>
          <w:rFonts w:ascii="Times New Roman" w:hAnsi="Times New Roman" w:cs="Times New Roman"/>
          <w:sz w:val="28"/>
        </w:rPr>
      </w:pPr>
      <w:r w:rsidRPr="005B6C74">
        <w:rPr>
          <w:rFonts w:ascii="Times New Roman" w:hAnsi="Times New Roman" w:cs="Times New Roman"/>
          <w:sz w:val="28"/>
        </w:rPr>
        <w:t>Композиционное оформление доклада.</w:t>
      </w:r>
    </w:p>
    <w:p w:rsidR="005B6C74" w:rsidRDefault="005B6C74" w:rsidP="00044DEB">
      <w:pPr>
        <w:numPr>
          <w:ilvl w:val="0"/>
          <w:numId w:val="6"/>
        </w:numPr>
        <w:spacing w:after="0" w:line="360" w:lineRule="auto"/>
        <w:ind w:left="0" w:firstLine="0"/>
        <w:jc w:val="both"/>
        <w:rPr>
          <w:rFonts w:ascii="Times New Roman" w:hAnsi="Times New Roman" w:cs="Times New Roman"/>
          <w:sz w:val="28"/>
        </w:rPr>
      </w:pPr>
      <w:r w:rsidRPr="005B6C74">
        <w:rPr>
          <w:rFonts w:ascii="Times New Roman" w:hAnsi="Times New Roman" w:cs="Times New Roman"/>
          <w:sz w:val="28"/>
        </w:rPr>
        <w:t>Заучивание, запоминание текста доклада, подготовки тезисов выступления.</w:t>
      </w:r>
    </w:p>
    <w:p w:rsidR="008B35B8" w:rsidRDefault="008B35B8" w:rsidP="00044DEB">
      <w:pPr>
        <w:numPr>
          <w:ilvl w:val="0"/>
          <w:numId w:val="6"/>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Выступление с докладом.</w:t>
      </w:r>
    </w:p>
    <w:p w:rsidR="008B35B8" w:rsidRDefault="008B35B8" w:rsidP="00044DEB">
      <w:pPr>
        <w:numPr>
          <w:ilvl w:val="0"/>
          <w:numId w:val="6"/>
        </w:numPr>
        <w:spacing w:after="0" w:line="360" w:lineRule="auto"/>
        <w:ind w:left="0" w:firstLine="0"/>
        <w:jc w:val="both"/>
        <w:rPr>
          <w:rFonts w:ascii="Times New Roman" w:hAnsi="Times New Roman" w:cs="Times New Roman"/>
          <w:sz w:val="28"/>
        </w:rPr>
      </w:pPr>
      <w:r>
        <w:rPr>
          <w:rFonts w:ascii="Times New Roman" w:hAnsi="Times New Roman" w:cs="Times New Roman"/>
          <w:sz w:val="28"/>
        </w:rPr>
        <w:t>Обсуждение доклада.</w:t>
      </w:r>
    </w:p>
    <w:p w:rsidR="008B35B8" w:rsidRPr="005B6C74" w:rsidRDefault="008B35B8" w:rsidP="00044DEB">
      <w:pPr>
        <w:numPr>
          <w:ilvl w:val="0"/>
          <w:numId w:val="6"/>
        </w:numPr>
        <w:spacing w:after="0" w:line="360" w:lineRule="auto"/>
        <w:ind w:left="0" w:firstLine="0"/>
        <w:jc w:val="both"/>
        <w:rPr>
          <w:rFonts w:ascii="Times New Roman" w:hAnsi="Times New Roman" w:cs="Times New Roman"/>
          <w:sz w:val="28"/>
        </w:rPr>
      </w:pPr>
      <w:r>
        <w:rPr>
          <w:rFonts w:ascii="Times New Roman" w:hAnsi="Times New Roman" w:cs="Times New Roman"/>
          <w:sz w:val="28"/>
        </w:rPr>
        <w:t xml:space="preserve"> Оценивание доклада</w:t>
      </w:r>
    </w:p>
    <w:p w:rsidR="005B6C74" w:rsidRPr="008B35B8" w:rsidRDefault="005B6C74" w:rsidP="00EF2696">
      <w:pPr>
        <w:spacing w:after="0" w:line="360" w:lineRule="auto"/>
        <w:ind w:firstLine="709"/>
        <w:jc w:val="both"/>
        <w:rPr>
          <w:rFonts w:ascii="Times New Roman" w:hAnsi="Times New Roman" w:cs="Times New Roman"/>
          <w:sz w:val="28"/>
        </w:rPr>
      </w:pPr>
      <w:r w:rsidRPr="008B35B8">
        <w:rPr>
          <w:rFonts w:ascii="Times New Roman" w:hAnsi="Times New Roman" w:cs="Times New Roman"/>
          <w:b/>
          <w:sz w:val="28"/>
        </w:rPr>
        <w:t>Композиционное оформление доклада</w:t>
      </w:r>
      <w:r w:rsidRPr="008B35B8">
        <w:rPr>
          <w:rFonts w:ascii="Times New Roman" w:hAnsi="Times New Roman" w:cs="Times New Roman"/>
          <w:sz w:val="28"/>
        </w:rPr>
        <w:t xml:space="preserve"> – это его реальная речевая внешняя структура, в ней отражается соотношение частей выступления по их цели, стил</w:t>
      </w:r>
      <w:r w:rsidR="00C25E92">
        <w:rPr>
          <w:rFonts w:ascii="Times New Roman" w:hAnsi="Times New Roman" w:cs="Times New Roman"/>
          <w:sz w:val="28"/>
        </w:rPr>
        <w:t>и</w:t>
      </w:r>
      <w:r w:rsidR="00C25E92">
        <w:rPr>
          <w:rFonts w:ascii="Times New Roman" w:hAnsi="Times New Roman" w:cs="Times New Roman"/>
          <w:sz w:val="28"/>
        </w:rPr>
        <w:t>стическим особенностям, по объё</w:t>
      </w:r>
      <w:r w:rsidRPr="008B35B8">
        <w:rPr>
          <w:rFonts w:ascii="Times New Roman" w:hAnsi="Times New Roman" w:cs="Times New Roman"/>
          <w:sz w:val="28"/>
        </w:rPr>
        <w:t>му, сочетанию рациональных и эмоциональных моментов, как правило, элементами композиции доклада являются: вступление, о</w:t>
      </w:r>
      <w:r w:rsidRPr="008B35B8">
        <w:rPr>
          <w:rFonts w:ascii="Times New Roman" w:hAnsi="Times New Roman" w:cs="Times New Roman"/>
          <w:sz w:val="28"/>
        </w:rPr>
        <w:t>п</w:t>
      </w:r>
      <w:r w:rsidRPr="008B35B8">
        <w:rPr>
          <w:rFonts w:ascii="Times New Roman" w:hAnsi="Times New Roman" w:cs="Times New Roman"/>
          <w:sz w:val="28"/>
        </w:rPr>
        <w:t>ределение предмета выступления, изложение (опровержение), заключение.</w:t>
      </w:r>
    </w:p>
    <w:p w:rsidR="00A90DE2" w:rsidRDefault="00A90DE2" w:rsidP="00EF2696">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45189">
        <w:rPr>
          <w:rFonts w:ascii="Times New Roman" w:eastAsia="Times New Roman" w:hAnsi="Times New Roman" w:cs="Times New Roman"/>
          <w:sz w:val="28"/>
          <w:szCs w:val="28"/>
        </w:rPr>
        <w:t xml:space="preserve">ыступление состоит из </w:t>
      </w:r>
      <w:r>
        <w:rPr>
          <w:rFonts w:ascii="Times New Roman" w:eastAsia="Times New Roman" w:hAnsi="Times New Roman" w:cs="Times New Roman"/>
          <w:sz w:val="28"/>
          <w:szCs w:val="28"/>
        </w:rPr>
        <w:t xml:space="preserve">следующих </w:t>
      </w:r>
      <w:r w:rsidR="00645189">
        <w:rPr>
          <w:rFonts w:ascii="Times New Roman" w:eastAsia="Times New Roman" w:hAnsi="Times New Roman" w:cs="Times New Roman"/>
          <w:sz w:val="28"/>
          <w:szCs w:val="28"/>
        </w:rPr>
        <w:t>частей</w:t>
      </w:r>
      <w:r>
        <w:rPr>
          <w:rFonts w:ascii="Times New Roman" w:eastAsia="Times New Roman" w:hAnsi="Times New Roman" w:cs="Times New Roman"/>
          <w:sz w:val="28"/>
          <w:szCs w:val="28"/>
        </w:rPr>
        <w:t>:</w:t>
      </w:r>
    </w:p>
    <w:p w:rsidR="00645189" w:rsidRDefault="00645189" w:rsidP="00EF2696">
      <w:pPr>
        <w:tabs>
          <w:tab w:val="left" w:pos="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Вступление</w:t>
      </w:r>
      <w:r>
        <w:rPr>
          <w:rFonts w:ascii="Times New Roman" w:eastAsia="Times New Roman" w:hAnsi="Times New Roman" w:cs="Times New Roman"/>
          <w:sz w:val="28"/>
          <w:szCs w:val="28"/>
        </w:rPr>
        <w:t>   помогает обеспечить успех выступления по любой тематике. Вступл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ние должно содержать:</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название </w:t>
      </w:r>
      <w:r w:rsidR="007B3FC5">
        <w:rPr>
          <w:rFonts w:ascii="Times New Roman" w:eastAsia="Times New Roman" w:hAnsi="Times New Roman" w:cs="Times New Roman"/>
          <w:sz w:val="28"/>
          <w:szCs w:val="28"/>
        </w:rPr>
        <w:t xml:space="preserve"> доклада;</w:t>
      </w:r>
      <w:r>
        <w:rPr>
          <w:rFonts w:ascii="Times New Roman" w:eastAsia="Times New Roman" w:hAnsi="Times New Roman" w:cs="Times New Roman"/>
          <w:sz w:val="28"/>
          <w:szCs w:val="28"/>
        </w:rPr>
        <w:t> </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сообщение основной идеи</w:t>
      </w:r>
      <w:r w:rsidR="007B3FC5">
        <w:rPr>
          <w:rFonts w:ascii="Times New Roman" w:eastAsia="Times New Roman" w:hAnsi="Times New Roman" w:cs="Times New Roman"/>
          <w:sz w:val="28"/>
          <w:szCs w:val="28"/>
        </w:rPr>
        <w:t>;</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современную оценку предмета  изложения</w:t>
      </w:r>
      <w:r w:rsidR="007B3FC5">
        <w:rPr>
          <w:rFonts w:ascii="Times New Roman" w:eastAsia="Times New Roman" w:hAnsi="Times New Roman" w:cs="Times New Roman"/>
          <w:sz w:val="28"/>
          <w:szCs w:val="28"/>
        </w:rPr>
        <w:t>;</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краткое перечисление рассматриваемых вопросов</w:t>
      </w:r>
      <w:r w:rsidR="007B3F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интересную </w:t>
      </w:r>
      <w:r w:rsidR="007B3FC5">
        <w:rPr>
          <w:rFonts w:ascii="Times New Roman" w:eastAsia="Times New Roman" w:hAnsi="Times New Roman" w:cs="Times New Roman"/>
          <w:sz w:val="28"/>
          <w:szCs w:val="28"/>
        </w:rPr>
        <w:t xml:space="preserve">для слушателей </w:t>
      </w:r>
      <w:r>
        <w:rPr>
          <w:rFonts w:ascii="Times New Roman" w:eastAsia="Times New Roman" w:hAnsi="Times New Roman" w:cs="Times New Roman"/>
          <w:sz w:val="28"/>
          <w:szCs w:val="28"/>
        </w:rPr>
        <w:t>форму изложения</w:t>
      </w:r>
      <w:r w:rsidR="007B3FC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45189" w:rsidRDefault="00645189" w:rsidP="00EF2696">
      <w:pPr>
        <w:tabs>
          <w:tab w:val="left" w:pos="198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акцентирование оригинальности  подхода</w:t>
      </w:r>
      <w:r w:rsidR="007B3FC5">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p>
    <w:p w:rsidR="00645189" w:rsidRDefault="00645189" w:rsidP="00EF269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Основная часть, </w:t>
      </w:r>
      <w:r>
        <w:rPr>
          <w:rFonts w:ascii="Times New Roman" w:eastAsia="Times New Roman" w:hAnsi="Times New Roman" w:cs="Times New Roman"/>
          <w:sz w:val="28"/>
          <w:szCs w:val="28"/>
        </w:rPr>
        <w:t xml:space="preserve"> в которой выступающий должен  раскрыть суть темы, </w:t>
      </w:r>
      <w:r w:rsidR="007B3FC5">
        <w:rPr>
          <w:rFonts w:ascii="Times New Roman" w:eastAsia="Times New Roman" w:hAnsi="Times New Roman" w:cs="Times New Roman"/>
          <w:sz w:val="28"/>
          <w:szCs w:val="28"/>
        </w:rPr>
        <w:t>обычно строится по принципу отчёта. Задача основной части:</w:t>
      </w:r>
      <w:r>
        <w:rPr>
          <w:rFonts w:ascii="Times New Roman" w:eastAsia="Times New Roman" w:hAnsi="Times New Roman" w:cs="Times New Roman"/>
          <w:sz w:val="28"/>
          <w:szCs w:val="28"/>
        </w:rPr>
        <w:t xml:space="preserve"> представить достаточно да</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ных для того, чтобы слушатели заинтересовались темой и захотели ознакомиться с материалами. </w:t>
      </w:r>
    </w:p>
    <w:p w:rsidR="00194CC4" w:rsidRDefault="00645189" w:rsidP="00EF2696">
      <w:pPr>
        <w:spacing w:after="0" w:line="360" w:lineRule="auto"/>
        <w:jc w:val="both"/>
        <w:outlineLvl w:val="1"/>
        <w:rPr>
          <w:rFonts w:ascii="Times New Roman" w:hAnsi="Times New Roman" w:cs="Times New Roman"/>
          <w:sz w:val="28"/>
          <w:szCs w:val="28"/>
        </w:rPr>
      </w:pPr>
      <w:r w:rsidRPr="007B3FC5">
        <w:rPr>
          <w:rFonts w:ascii="Times New Roman" w:hAnsi="Times New Roman" w:cs="Times New Roman"/>
          <w:b/>
          <w:bCs/>
          <w:sz w:val="28"/>
          <w:szCs w:val="28"/>
        </w:rPr>
        <w:t xml:space="preserve">Заключение </w:t>
      </w:r>
      <w:r w:rsidRPr="007B3FC5">
        <w:rPr>
          <w:rFonts w:ascii="Times New Roman" w:hAnsi="Times New Roman" w:cs="Times New Roman"/>
          <w:sz w:val="28"/>
          <w:szCs w:val="28"/>
        </w:rPr>
        <w:t xml:space="preserve">- это </w:t>
      </w:r>
      <w:r w:rsidR="007B3FC5">
        <w:rPr>
          <w:rFonts w:ascii="Times New Roman" w:hAnsi="Times New Roman" w:cs="Times New Roman"/>
          <w:sz w:val="28"/>
          <w:szCs w:val="28"/>
        </w:rPr>
        <w:t>чё</w:t>
      </w:r>
      <w:r w:rsidRPr="007B3FC5">
        <w:rPr>
          <w:rFonts w:ascii="Times New Roman" w:hAnsi="Times New Roman" w:cs="Times New Roman"/>
          <w:sz w:val="28"/>
          <w:szCs w:val="28"/>
        </w:rPr>
        <w:t>ткое обобщение и краткие выводы</w:t>
      </w:r>
      <w:r w:rsidR="007B3FC5">
        <w:rPr>
          <w:rFonts w:ascii="Times New Roman" w:hAnsi="Times New Roman" w:cs="Times New Roman"/>
          <w:sz w:val="28"/>
          <w:szCs w:val="28"/>
        </w:rPr>
        <w:t xml:space="preserve"> по излагаемой теме.</w:t>
      </w:r>
    </w:p>
    <w:p w:rsidR="00400E36" w:rsidRDefault="00400E36" w:rsidP="00400E36">
      <w:pPr>
        <w:spacing w:after="0" w:line="360" w:lineRule="auto"/>
        <w:jc w:val="center"/>
        <w:outlineLvl w:val="1"/>
        <w:rPr>
          <w:rFonts w:ascii="Times New Roman" w:hAnsi="Times New Roman" w:cs="Times New Roman"/>
          <w:b/>
          <w:sz w:val="28"/>
          <w:szCs w:val="28"/>
        </w:rPr>
      </w:pPr>
    </w:p>
    <w:p w:rsidR="00400E36" w:rsidRPr="00400E36" w:rsidRDefault="00400E36" w:rsidP="00400E36">
      <w:pPr>
        <w:spacing w:after="0" w:line="360" w:lineRule="auto"/>
        <w:jc w:val="center"/>
        <w:outlineLvl w:val="1"/>
        <w:rPr>
          <w:rFonts w:ascii="Times New Roman" w:hAnsi="Times New Roman" w:cs="Times New Roman"/>
          <w:b/>
          <w:sz w:val="28"/>
          <w:szCs w:val="28"/>
        </w:rPr>
      </w:pPr>
      <w:r w:rsidRPr="00400E36">
        <w:rPr>
          <w:rFonts w:ascii="Times New Roman" w:hAnsi="Times New Roman" w:cs="Times New Roman"/>
          <w:b/>
          <w:sz w:val="28"/>
          <w:szCs w:val="28"/>
        </w:rPr>
        <w:t>Виды самостоятельной работы</w:t>
      </w:r>
    </w:p>
    <w:p w:rsidR="00400E36" w:rsidRDefault="00400E36" w:rsidP="003A2687">
      <w:pPr>
        <w:pStyle w:val="21"/>
        <w:numPr>
          <w:ilvl w:val="0"/>
          <w:numId w:val="10"/>
        </w:numPr>
        <w:spacing w:after="0" w:line="360" w:lineRule="auto"/>
        <w:ind w:left="714" w:hanging="357"/>
        <w:rPr>
          <w:rFonts w:ascii="Times New Roman" w:hAnsi="Times New Roman" w:cs="Times New Roman"/>
          <w:bCs/>
          <w:i/>
          <w:color w:val="000000" w:themeColor="text1"/>
          <w:sz w:val="28"/>
          <w:szCs w:val="28"/>
        </w:rPr>
      </w:pPr>
      <w:r w:rsidRPr="00400E36">
        <w:rPr>
          <w:rFonts w:ascii="Times New Roman" w:hAnsi="Times New Roman" w:cs="Times New Roman"/>
          <w:bCs/>
          <w:i/>
          <w:color w:val="000000" w:themeColor="text1"/>
          <w:sz w:val="28"/>
          <w:szCs w:val="28"/>
        </w:rPr>
        <w:t xml:space="preserve">Подготовка </w:t>
      </w:r>
      <w:r>
        <w:rPr>
          <w:rFonts w:ascii="Times New Roman" w:hAnsi="Times New Roman" w:cs="Times New Roman"/>
          <w:bCs/>
          <w:i/>
          <w:color w:val="000000" w:themeColor="text1"/>
          <w:sz w:val="28"/>
          <w:szCs w:val="28"/>
        </w:rPr>
        <w:t>доклада</w:t>
      </w:r>
      <w:r w:rsidRPr="00400E36">
        <w:rPr>
          <w:rFonts w:ascii="Times New Roman" w:hAnsi="Times New Roman" w:cs="Times New Roman"/>
          <w:bCs/>
          <w:i/>
          <w:color w:val="000000" w:themeColor="text1"/>
          <w:sz w:val="28"/>
          <w:szCs w:val="28"/>
        </w:rPr>
        <w:t xml:space="preserve"> по теме «Приложения производной»</w:t>
      </w:r>
    </w:p>
    <w:p w:rsidR="003A2687" w:rsidRDefault="003A2687" w:rsidP="003A2687">
      <w:pPr>
        <w:pStyle w:val="21"/>
        <w:numPr>
          <w:ilvl w:val="0"/>
          <w:numId w:val="10"/>
        </w:numPr>
        <w:spacing w:after="0" w:line="360" w:lineRule="auto"/>
        <w:ind w:left="714" w:hanging="357"/>
        <w:rPr>
          <w:rFonts w:ascii="Times New Roman" w:hAnsi="Times New Roman" w:cs="Times New Roman"/>
          <w:bCs/>
          <w:i/>
          <w:color w:val="000000" w:themeColor="text1"/>
          <w:sz w:val="28"/>
          <w:szCs w:val="28"/>
        </w:rPr>
      </w:pPr>
      <w:r w:rsidRPr="003A2687">
        <w:rPr>
          <w:rFonts w:ascii="Times New Roman" w:hAnsi="Times New Roman" w:cs="Times New Roman"/>
          <w:bCs/>
          <w:i/>
          <w:color w:val="000000" w:themeColor="text1"/>
          <w:sz w:val="28"/>
          <w:szCs w:val="28"/>
        </w:rPr>
        <w:t>Подготовка сообщения по теме «Применение комплексных чисел»</w:t>
      </w:r>
    </w:p>
    <w:p w:rsidR="003A2687" w:rsidRDefault="003A2687" w:rsidP="003A2687">
      <w:pPr>
        <w:pStyle w:val="21"/>
        <w:numPr>
          <w:ilvl w:val="0"/>
          <w:numId w:val="10"/>
        </w:numPr>
        <w:spacing w:after="0" w:line="360" w:lineRule="auto"/>
        <w:ind w:left="714" w:hanging="357"/>
        <w:rPr>
          <w:rFonts w:ascii="Times New Roman" w:hAnsi="Times New Roman" w:cs="Times New Roman"/>
          <w:bCs/>
          <w:i/>
          <w:color w:val="000000" w:themeColor="text1"/>
          <w:sz w:val="28"/>
          <w:szCs w:val="28"/>
        </w:rPr>
      </w:pPr>
      <w:r w:rsidRPr="003A2687">
        <w:rPr>
          <w:rFonts w:ascii="Times New Roman" w:hAnsi="Times New Roman" w:cs="Times New Roman"/>
          <w:bCs/>
          <w:i/>
          <w:color w:val="000000" w:themeColor="text1"/>
          <w:sz w:val="28"/>
          <w:szCs w:val="28"/>
        </w:rPr>
        <w:t>Подготовка сообщения по теме «Применение несобственных интегралов»</w:t>
      </w:r>
    </w:p>
    <w:p w:rsidR="003A2687" w:rsidRPr="00400E36" w:rsidRDefault="003A2687" w:rsidP="003A2687">
      <w:pPr>
        <w:pStyle w:val="21"/>
        <w:numPr>
          <w:ilvl w:val="0"/>
          <w:numId w:val="10"/>
        </w:numPr>
        <w:spacing w:after="0" w:line="360" w:lineRule="auto"/>
        <w:ind w:left="714" w:hanging="357"/>
        <w:rPr>
          <w:rFonts w:ascii="Times New Roman" w:hAnsi="Times New Roman" w:cs="Times New Roman"/>
          <w:bCs/>
          <w:i/>
          <w:color w:val="000000" w:themeColor="text1"/>
          <w:sz w:val="28"/>
          <w:szCs w:val="28"/>
        </w:rPr>
      </w:pPr>
      <w:r w:rsidRPr="003A2687">
        <w:rPr>
          <w:rFonts w:ascii="Times New Roman" w:hAnsi="Times New Roman" w:cs="Times New Roman"/>
          <w:bCs/>
          <w:i/>
          <w:color w:val="000000" w:themeColor="text1"/>
          <w:sz w:val="28"/>
          <w:szCs w:val="28"/>
        </w:rPr>
        <w:t xml:space="preserve">Подготовка </w:t>
      </w:r>
      <w:r>
        <w:rPr>
          <w:rFonts w:ascii="Times New Roman" w:hAnsi="Times New Roman" w:cs="Times New Roman"/>
          <w:bCs/>
          <w:i/>
          <w:color w:val="000000" w:themeColor="text1"/>
          <w:sz w:val="28"/>
          <w:szCs w:val="28"/>
        </w:rPr>
        <w:t>доклада</w:t>
      </w:r>
      <w:r w:rsidRPr="003A2687">
        <w:rPr>
          <w:rFonts w:ascii="Times New Roman" w:hAnsi="Times New Roman" w:cs="Times New Roman"/>
          <w:bCs/>
          <w:i/>
          <w:color w:val="000000" w:themeColor="text1"/>
          <w:sz w:val="28"/>
          <w:szCs w:val="28"/>
        </w:rPr>
        <w:t xml:space="preserve"> по теме «Абсолютная и условная сходимость числовых рядов»</w:t>
      </w:r>
    </w:p>
    <w:p w:rsidR="00A62987" w:rsidRDefault="00A62987" w:rsidP="00EF2696">
      <w:pPr>
        <w:pStyle w:val="21"/>
        <w:spacing w:after="0" w:line="360" w:lineRule="auto"/>
        <w:ind w:left="0"/>
        <w:jc w:val="both"/>
        <w:rPr>
          <w:rFonts w:ascii="Times New Roman" w:hAnsi="Times New Roman" w:cs="Times New Roman"/>
          <w:b/>
          <w:color w:val="000000" w:themeColor="text1"/>
          <w:sz w:val="28"/>
          <w:szCs w:val="28"/>
        </w:rPr>
      </w:pPr>
    </w:p>
    <w:p w:rsidR="003A3C05" w:rsidRDefault="003A3C05" w:rsidP="00EF2696">
      <w:pPr>
        <w:pStyle w:val="21"/>
        <w:spacing w:after="0" w:line="360" w:lineRule="auto"/>
        <w:ind w:left="1277"/>
        <w:jc w:val="center"/>
        <w:rPr>
          <w:rFonts w:ascii="Times New Roman" w:hAnsi="Times New Roman" w:cs="Times New Roman"/>
          <w:b/>
          <w:sz w:val="28"/>
          <w:szCs w:val="28"/>
        </w:rPr>
      </w:pPr>
    </w:p>
    <w:p w:rsidR="003A3C05" w:rsidRDefault="003A3C05">
      <w:pPr>
        <w:rPr>
          <w:rFonts w:ascii="Times New Roman" w:hAnsi="Times New Roman" w:cs="Times New Roman"/>
          <w:b/>
          <w:sz w:val="28"/>
          <w:szCs w:val="28"/>
        </w:rPr>
      </w:pPr>
      <w:r>
        <w:rPr>
          <w:rFonts w:ascii="Times New Roman" w:hAnsi="Times New Roman" w:cs="Times New Roman"/>
          <w:b/>
          <w:sz w:val="28"/>
          <w:szCs w:val="28"/>
        </w:rPr>
        <w:br w:type="page"/>
      </w:r>
    </w:p>
    <w:p w:rsidR="00FA7CEC" w:rsidRDefault="00F23548" w:rsidP="00EF2696">
      <w:pPr>
        <w:pStyle w:val="21"/>
        <w:spacing w:after="0" w:line="360" w:lineRule="auto"/>
        <w:ind w:left="1277"/>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F23548" w:rsidRPr="00F23548" w:rsidRDefault="00F23548" w:rsidP="00F23548">
      <w:pPr>
        <w:pStyle w:val="21"/>
        <w:numPr>
          <w:ilvl w:val="0"/>
          <w:numId w:val="72"/>
        </w:numPr>
        <w:tabs>
          <w:tab w:val="left" w:pos="1134"/>
        </w:tabs>
        <w:spacing w:after="0" w:line="360" w:lineRule="auto"/>
        <w:ind w:left="0" w:firstLine="709"/>
        <w:jc w:val="both"/>
        <w:rPr>
          <w:rFonts w:ascii="Times New Roman" w:hAnsi="Times New Roman" w:cs="Times New Roman"/>
          <w:sz w:val="28"/>
          <w:szCs w:val="28"/>
        </w:rPr>
      </w:pPr>
      <w:r w:rsidRPr="00F23548">
        <w:rPr>
          <w:rFonts w:ascii="Times New Roman" w:hAnsi="Times New Roman" w:cs="Times New Roman"/>
          <w:sz w:val="28"/>
          <w:szCs w:val="28"/>
        </w:rPr>
        <w:t>В.П.Григорьев, Ю.А. Дубинский. Элементы высшей математики. –М.: Академия, 20</w:t>
      </w:r>
      <w:r w:rsidR="00053248">
        <w:rPr>
          <w:rFonts w:ascii="Times New Roman" w:hAnsi="Times New Roman" w:cs="Times New Roman"/>
          <w:sz w:val="28"/>
          <w:szCs w:val="28"/>
        </w:rPr>
        <w:t>14</w:t>
      </w:r>
    </w:p>
    <w:p w:rsidR="00F23548" w:rsidRPr="00F23548" w:rsidRDefault="00F23548" w:rsidP="00F23548">
      <w:pPr>
        <w:pStyle w:val="21"/>
        <w:numPr>
          <w:ilvl w:val="0"/>
          <w:numId w:val="72"/>
        </w:numPr>
        <w:tabs>
          <w:tab w:val="left" w:pos="1134"/>
        </w:tabs>
        <w:spacing w:after="0" w:line="360" w:lineRule="auto"/>
        <w:ind w:left="0" w:firstLine="709"/>
        <w:jc w:val="both"/>
        <w:rPr>
          <w:rFonts w:ascii="Times New Roman" w:hAnsi="Times New Roman" w:cs="Times New Roman"/>
          <w:sz w:val="28"/>
          <w:szCs w:val="28"/>
        </w:rPr>
      </w:pPr>
      <w:r w:rsidRPr="00F23548">
        <w:rPr>
          <w:rFonts w:ascii="Times New Roman" w:hAnsi="Times New Roman" w:cs="Times New Roman"/>
          <w:sz w:val="28"/>
          <w:szCs w:val="28"/>
        </w:rPr>
        <w:t>Григорьев С.Г., Задулина С.В. Математика –М.: ОИЦ «Академия, 20</w:t>
      </w:r>
      <w:r w:rsidR="00053248">
        <w:rPr>
          <w:rFonts w:ascii="Times New Roman" w:hAnsi="Times New Roman" w:cs="Times New Roman"/>
          <w:sz w:val="28"/>
          <w:szCs w:val="28"/>
        </w:rPr>
        <w:t>13</w:t>
      </w:r>
    </w:p>
    <w:p w:rsidR="00F23548" w:rsidRPr="00F23548" w:rsidRDefault="00F23548" w:rsidP="00F23548">
      <w:pPr>
        <w:pStyle w:val="21"/>
        <w:numPr>
          <w:ilvl w:val="0"/>
          <w:numId w:val="72"/>
        </w:numPr>
        <w:tabs>
          <w:tab w:val="left" w:pos="1134"/>
        </w:tabs>
        <w:spacing w:after="0" w:line="360" w:lineRule="auto"/>
        <w:ind w:left="0" w:firstLine="709"/>
        <w:jc w:val="both"/>
        <w:rPr>
          <w:rFonts w:ascii="Times New Roman" w:hAnsi="Times New Roman" w:cs="Times New Roman"/>
          <w:sz w:val="28"/>
          <w:szCs w:val="28"/>
        </w:rPr>
      </w:pPr>
      <w:r w:rsidRPr="00F23548">
        <w:rPr>
          <w:rFonts w:ascii="Times New Roman" w:hAnsi="Times New Roman" w:cs="Times New Roman"/>
          <w:sz w:val="28"/>
          <w:szCs w:val="28"/>
        </w:rPr>
        <w:t>Яковлев Г.Н. (под редакцией). Математика (2 книги) –М.: ИД «Оникс», 20</w:t>
      </w:r>
      <w:r w:rsidR="00053248">
        <w:rPr>
          <w:rFonts w:ascii="Times New Roman" w:hAnsi="Times New Roman" w:cs="Times New Roman"/>
          <w:sz w:val="28"/>
          <w:szCs w:val="28"/>
        </w:rPr>
        <w:t>13</w:t>
      </w:r>
    </w:p>
    <w:p w:rsidR="00F23548" w:rsidRPr="00F23548" w:rsidRDefault="00F23548" w:rsidP="00F23548">
      <w:pPr>
        <w:widowControl w:val="0"/>
        <w:numPr>
          <w:ilvl w:val="0"/>
          <w:numId w:val="72"/>
        </w:numPr>
        <w:tabs>
          <w:tab w:val="left" w:pos="1134"/>
        </w:tabs>
        <w:spacing w:after="0" w:line="360" w:lineRule="auto"/>
        <w:ind w:left="0" w:firstLine="709"/>
        <w:rPr>
          <w:rFonts w:ascii="Times New Roman" w:hAnsi="Times New Roman" w:cs="Times New Roman"/>
          <w:sz w:val="28"/>
        </w:rPr>
      </w:pPr>
      <w:r w:rsidRPr="00F23548">
        <w:rPr>
          <w:rFonts w:ascii="Times New Roman" w:hAnsi="Times New Roman" w:cs="Times New Roman"/>
          <w:sz w:val="28"/>
        </w:rPr>
        <w:t>И.Л. Соловейчик. В.Т. Лисичкин. Сборник задач по математике для техн</w:t>
      </w:r>
      <w:r w:rsidRPr="00F23548">
        <w:rPr>
          <w:rFonts w:ascii="Times New Roman" w:hAnsi="Times New Roman" w:cs="Times New Roman"/>
          <w:sz w:val="28"/>
        </w:rPr>
        <w:t>и</w:t>
      </w:r>
      <w:r w:rsidRPr="00F23548">
        <w:rPr>
          <w:rFonts w:ascii="Times New Roman" w:hAnsi="Times New Roman" w:cs="Times New Roman"/>
          <w:sz w:val="28"/>
        </w:rPr>
        <w:t>кумов. –М.: «Мир и образование», 20</w:t>
      </w:r>
      <w:r w:rsidR="00053248">
        <w:rPr>
          <w:rFonts w:ascii="Times New Roman" w:hAnsi="Times New Roman" w:cs="Times New Roman"/>
          <w:sz w:val="28"/>
        </w:rPr>
        <w:t>13</w:t>
      </w:r>
    </w:p>
    <w:p w:rsidR="00F23548" w:rsidRPr="00F23548" w:rsidRDefault="00F23548" w:rsidP="00F23548">
      <w:pPr>
        <w:pStyle w:val="21"/>
        <w:spacing w:after="0" w:line="360" w:lineRule="auto"/>
        <w:ind w:left="284"/>
        <w:jc w:val="both"/>
        <w:rPr>
          <w:rFonts w:ascii="Times New Roman" w:hAnsi="Times New Roman" w:cs="Times New Roman"/>
          <w:sz w:val="28"/>
          <w:szCs w:val="28"/>
        </w:rPr>
      </w:pPr>
    </w:p>
    <w:sectPr w:rsidR="00F23548" w:rsidRPr="00F23548" w:rsidSect="004137BD">
      <w:footerReference w:type="default" r:id="rId1687"/>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A17" w:rsidRDefault="00705A17" w:rsidP="00DC7FC0">
      <w:pPr>
        <w:spacing w:after="0" w:line="240" w:lineRule="auto"/>
      </w:pPr>
      <w:r>
        <w:separator/>
      </w:r>
    </w:p>
  </w:endnote>
  <w:endnote w:type="continuationSeparator" w:id="1">
    <w:p w:rsidR="00705A17" w:rsidRDefault="00705A17" w:rsidP="00DC7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0768"/>
      <w:docPartObj>
        <w:docPartGallery w:val="Page Numbers (Bottom of Page)"/>
        <w:docPartUnique/>
      </w:docPartObj>
    </w:sdtPr>
    <w:sdtContent>
      <w:p w:rsidR="009B4D2F" w:rsidRDefault="008F04B2">
        <w:pPr>
          <w:pStyle w:val="ab"/>
          <w:jc w:val="center"/>
        </w:pPr>
        <w:fldSimple w:instr=" PAGE   \* MERGEFORMAT ">
          <w:r w:rsidR="00053248">
            <w:rPr>
              <w:noProof/>
            </w:rPr>
            <w:t>5</w:t>
          </w:r>
        </w:fldSimple>
      </w:p>
    </w:sdtContent>
  </w:sdt>
  <w:p w:rsidR="009B4D2F" w:rsidRDefault="009B4D2F">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7BD" w:rsidRDefault="004137BD">
    <w:pPr>
      <w:pStyle w:val="ab"/>
      <w:jc w:val="center"/>
    </w:pPr>
  </w:p>
  <w:p w:rsidR="004137BD" w:rsidRDefault="004137BD" w:rsidP="004137BD">
    <w:pPr>
      <w:pStyle w:val="ab"/>
      <w:tabs>
        <w:tab w:val="clear" w:pos="4677"/>
        <w:tab w:val="left" w:pos="9355"/>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D2F" w:rsidRDefault="008F04B2">
    <w:pPr>
      <w:pStyle w:val="ab"/>
      <w:jc w:val="center"/>
    </w:pPr>
    <w:fldSimple w:instr=" PAGE   \* MERGEFORMAT ">
      <w:r w:rsidR="00053248">
        <w:rPr>
          <w:noProof/>
        </w:rPr>
        <w:t>31</w:t>
      </w:r>
    </w:fldSimple>
  </w:p>
  <w:p w:rsidR="009B4D2F" w:rsidRDefault="009B4D2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A17" w:rsidRDefault="00705A17" w:rsidP="00DC7FC0">
      <w:pPr>
        <w:spacing w:after="0" w:line="240" w:lineRule="auto"/>
      </w:pPr>
      <w:r>
        <w:separator/>
      </w:r>
    </w:p>
  </w:footnote>
  <w:footnote w:type="continuationSeparator" w:id="1">
    <w:p w:rsidR="00705A17" w:rsidRDefault="00705A17" w:rsidP="00DC7F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F4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
    <w:nsid w:val="01F70C9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4A306AF"/>
    <w:multiLevelType w:val="hybridMultilevel"/>
    <w:tmpl w:val="6FB0353A"/>
    <w:lvl w:ilvl="0" w:tplc="5AA03E04">
      <w:start w:val="1"/>
      <w:numFmt w:val="decimal"/>
      <w:lvlText w:val="%1."/>
      <w:lvlJc w:val="left"/>
      <w:pPr>
        <w:ind w:left="360" w:hanging="360"/>
      </w:pPr>
      <w:rPr>
        <w:sz w:val="28"/>
        <w:szCs w:val="28"/>
      </w:rPr>
    </w:lvl>
    <w:lvl w:ilvl="1" w:tplc="E3A83652">
      <w:start w:val="1"/>
      <w:numFmt w:val="decimal"/>
      <w:lvlText w:val="%2."/>
      <w:lvlJc w:val="left"/>
      <w:pPr>
        <w:tabs>
          <w:tab w:val="num" w:pos="1534"/>
        </w:tabs>
        <w:ind w:left="1534" w:hanging="454"/>
      </w:pPr>
      <w:rPr>
        <w:rFonts w:ascii="Times New Roman" w:hAnsi="Times New Roman" w:cs="Times New Roman" w:hint="default"/>
        <w:b w:val="0"/>
        <w:i w:val="0"/>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84188D"/>
    <w:multiLevelType w:val="singleLevel"/>
    <w:tmpl w:val="712E4CB0"/>
    <w:lvl w:ilvl="0">
      <w:start w:val="1"/>
      <w:numFmt w:val="bullet"/>
      <w:lvlText w:val=""/>
      <w:lvlJc w:val="left"/>
      <w:pPr>
        <w:tabs>
          <w:tab w:val="num" w:pos="720"/>
        </w:tabs>
        <w:ind w:left="720" w:hanging="360"/>
      </w:pPr>
      <w:rPr>
        <w:rFonts w:ascii="Symbol" w:hAnsi="Symbol" w:hint="default"/>
        <w:color w:val="auto"/>
      </w:rPr>
    </w:lvl>
  </w:abstractNum>
  <w:abstractNum w:abstractNumId="4">
    <w:nsid w:val="08A54A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BD50D87"/>
    <w:multiLevelType w:val="multilevel"/>
    <w:tmpl w:val="5E463446"/>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C2B0C1A"/>
    <w:multiLevelType w:val="hybridMultilevel"/>
    <w:tmpl w:val="F3EA15D0"/>
    <w:lvl w:ilvl="0" w:tplc="0DBC26D4">
      <w:start w:val="13"/>
      <w:numFmt w:val="decimal"/>
      <w:lvlText w:val="%1."/>
      <w:lvlJc w:val="left"/>
      <w:pPr>
        <w:ind w:left="4770" w:hanging="375"/>
      </w:pPr>
      <w:rPr>
        <w:rFonts w:hint="default"/>
      </w:rPr>
    </w:lvl>
    <w:lvl w:ilvl="1" w:tplc="04190019" w:tentative="1">
      <w:start w:val="1"/>
      <w:numFmt w:val="lowerLetter"/>
      <w:lvlText w:val="%2."/>
      <w:lvlJc w:val="left"/>
      <w:pPr>
        <w:ind w:left="5475" w:hanging="360"/>
      </w:pPr>
    </w:lvl>
    <w:lvl w:ilvl="2" w:tplc="0419001B" w:tentative="1">
      <w:start w:val="1"/>
      <w:numFmt w:val="lowerRoman"/>
      <w:lvlText w:val="%3."/>
      <w:lvlJc w:val="right"/>
      <w:pPr>
        <w:ind w:left="6195" w:hanging="180"/>
      </w:pPr>
    </w:lvl>
    <w:lvl w:ilvl="3" w:tplc="0419000F" w:tentative="1">
      <w:start w:val="1"/>
      <w:numFmt w:val="decimal"/>
      <w:lvlText w:val="%4."/>
      <w:lvlJc w:val="left"/>
      <w:pPr>
        <w:ind w:left="6915" w:hanging="360"/>
      </w:pPr>
    </w:lvl>
    <w:lvl w:ilvl="4" w:tplc="04190019" w:tentative="1">
      <w:start w:val="1"/>
      <w:numFmt w:val="lowerLetter"/>
      <w:lvlText w:val="%5."/>
      <w:lvlJc w:val="left"/>
      <w:pPr>
        <w:ind w:left="7635" w:hanging="360"/>
      </w:pPr>
    </w:lvl>
    <w:lvl w:ilvl="5" w:tplc="0419001B" w:tentative="1">
      <w:start w:val="1"/>
      <w:numFmt w:val="lowerRoman"/>
      <w:lvlText w:val="%6."/>
      <w:lvlJc w:val="right"/>
      <w:pPr>
        <w:ind w:left="8355" w:hanging="180"/>
      </w:pPr>
    </w:lvl>
    <w:lvl w:ilvl="6" w:tplc="0419000F" w:tentative="1">
      <w:start w:val="1"/>
      <w:numFmt w:val="decimal"/>
      <w:lvlText w:val="%7."/>
      <w:lvlJc w:val="left"/>
      <w:pPr>
        <w:ind w:left="9075" w:hanging="360"/>
      </w:pPr>
    </w:lvl>
    <w:lvl w:ilvl="7" w:tplc="04190019" w:tentative="1">
      <w:start w:val="1"/>
      <w:numFmt w:val="lowerLetter"/>
      <w:lvlText w:val="%8."/>
      <w:lvlJc w:val="left"/>
      <w:pPr>
        <w:ind w:left="9795" w:hanging="360"/>
      </w:pPr>
    </w:lvl>
    <w:lvl w:ilvl="8" w:tplc="0419001B" w:tentative="1">
      <w:start w:val="1"/>
      <w:numFmt w:val="lowerRoman"/>
      <w:lvlText w:val="%9."/>
      <w:lvlJc w:val="right"/>
      <w:pPr>
        <w:ind w:left="10515" w:hanging="180"/>
      </w:pPr>
    </w:lvl>
  </w:abstractNum>
  <w:abstractNum w:abstractNumId="7">
    <w:nsid w:val="0F44615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8">
    <w:nsid w:val="11620796"/>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9">
    <w:nsid w:val="12F0341D"/>
    <w:multiLevelType w:val="hybridMultilevel"/>
    <w:tmpl w:val="DEBE9EC6"/>
    <w:lvl w:ilvl="0" w:tplc="FFFFFFFF">
      <w:start w:val="1"/>
      <w:numFmt w:val="bullet"/>
      <w:lvlText w:val=""/>
      <w:lvlJc w:val="left"/>
      <w:pPr>
        <w:tabs>
          <w:tab w:val="num" w:pos="1004"/>
        </w:tabs>
        <w:ind w:left="1004" w:hanging="360"/>
      </w:pPr>
      <w:rPr>
        <w:rFonts w:ascii="Symbol" w:hAnsi="Symbol" w:cs="Symbol" w:hint="default"/>
        <w:color w:val="auto"/>
      </w:rPr>
    </w:lvl>
    <w:lvl w:ilvl="1" w:tplc="FFFFFFFF">
      <w:start w:val="1"/>
      <w:numFmt w:val="bullet"/>
      <w:lvlText w:val="o"/>
      <w:lvlJc w:val="left"/>
      <w:pPr>
        <w:tabs>
          <w:tab w:val="num" w:pos="1724"/>
        </w:tabs>
        <w:ind w:left="1724" w:hanging="360"/>
      </w:pPr>
      <w:rPr>
        <w:rFonts w:ascii="Courier New" w:hAnsi="Courier New" w:cs="Wingdings" w:hint="default"/>
      </w:rPr>
    </w:lvl>
    <w:lvl w:ilvl="2" w:tplc="FFFFFFFF">
      <w:start w:val="1"/>
      <w:numFmt w:val="bullet"/>
      <w:lvlText w:val=""/>
      <w:lvlJc w:val="left"/>
      <w:pPr>
        <w:tabs>
          <w:tab w:val="num" w:pos="2444"/>
        </w:tabs>
        <w:ind w:left="2444" w:hanging="360"/>
      </w:pPr>
      <w:rPr>
        <w:rFonts w:ascii="Wingdings" w:hAnsi="Wingdings" w:cs="Courier New"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Wingdings" w:hint="default"/>
      </w:rPr>
    </w:lvl>
    <w:lvl w:ilvl="5" w:tplc="FFFFFFFF">
      <w:start w:val="1"/>
      <w:numFmt w:val="bullet"/>
      <w:lvlText w:val=""/>
      <w:lvlJc w:val="left"/>
      <w:pPr>
        <w:tabs>
          <w:tab w:val="num" w:pos="4604"/>
        </w:tabs>
        <w:ind w:left="4604" w:hanging="360"/>
      </w:pPr>
      <w:rPr>
        <w:rFonts w:ascii="Wingdings" w:hAnsi="Wingdings" w:cs="Courier New"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Wingdings" w:hint="default"/>
      </w:rPr>
    </w:lvl>
    <w:lvl w:ilvl="8" w:tplc="FFFFFFFF">
      <w:start w:val="1"/>
      <w:numFmt w:val="bullet"/>
      <w:lvlText w:val=""/>
      <w:lvlJc w:val="left"/>
      <w:pPr>
        <w:tabs>
          <w:tab w:val="num" w:pos="6764"/>
        </w:tabs>
        <w:ind w:left="6764" w:hanging="360"/>
      </w:pPr>
      <w:rPr>
        <w:rFonts w:ascii="Wingdings" w:hAnsi="Wingdings" w:cs="Courier New" w:hint="default"/>
      </w:rPr>
    </w:lvl>
  </w:abstractNum>
  <w:abstractNum w:abstractNumId="10">
    <w:nsid w:val="17EF5F6F"/>
    <w:multiLevelType w:val="hybridMultilevel"/>
    <w:tmpl w:val="C76035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AC350F3"/>
    <w:multiLevelType w:val="hybridMultilevel"/>
    <w:tmpl w:val="F574F08C"/>
    <w:lvl w:ilvl="0" w:tplc="6F7EC6C4">
      <w:start w:val="1"/>
      <w:numFmt w:val="decimal"/>
      <w:lvlText w:val="%1)"/>
      <w:lvlJc w:val="left"/>
      <w:pPr>
        <w:tabs>
          <w:tab w:val="num" w:pos="1354"/>
        </w:tabs>
        <w:ind w:left="1354" w:hanging="64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1ACA00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1CCA3687"/>
    <w:multiLevelType w:val="hybridMultilevel"/>
    <w:tmpl w:val="13A40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E0DB9"/>
    <w:multiLevelType w:val="multilevel"/>
    <w:tmpl w:val="476C8560"/>
    <w:lvl w:ilvl="0">
      <w:start w:val="1"/>
      <w:numFmt w:val="bullet"/>
      <w:lvlText w:val=""/>
      <w:lvlJc w:val="left"/>
      <w:pPr>
        <w:tabs>
          <w:tab w:val="num" w:pos="1904"/>
        </w:tabs>
        <w:ind w:left="1904" w:hanging="360"/>
      </w:pPr>
      <w:rPr>
        <w:rFonts w:ascii="Symbol" w:hAnsi="Symbol" w:hint="default"/>
        <w:color w:val="auto"/>
        <w:sz w:val="28"/>
        <w:szCs w:val="28"/>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5">
    <w:nsid w:val="1D5C16B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6">
    <w:nsid w:val="1E8171C4"/>
    <w:multiLevelType w:val="multilevel"/>
    <w:tmpl w:val="9E62B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04B1AEE"/>
    <w:multiLevelType w:val="hybridMultilevel"/>
    <w:tmpl w:val="4662A942"/>
    <w:lvl w:ilvl="0" w:tplc="1E367EB6">
      <w:start w:val="1"/>
      <w:numFmt w:val="bullet"/>
      <w:lvlText w:val=""/>
      <w:lvlJc w:val="left"/>
      <w:pPr>
        <w:tabs>
          <w:tab w:val="num" w:pos="720"/>
        </w:tabs>
        <w:ind w:left="720" w:hanging="360"/>
      </w:pPr>
      <w:rPr>
        <w:rFonts w:ascii="Symbol" w:hAnsi="Symbol" w:cs="Symbol" w:hint="default"/>
        <w:color w:val="auto"/>
      </w:rPr>
    </w:lvl>
    <w:lvl w:ilvl="1" w:tplc="93024724">
      <w:start w:val="1"/>
      <w:numFmt w:val="bullet"/>
      <w:lvlText w:val="o"/>
      <w:lvlJc w:val="left"/>
      <w:pPr>
        <w:tabs>
          <w:tab w:val="num" w:pos="1440"/>
        </w:tabs>
        <w:ind w:left="1440" w:hanging="360"/>
      </w:pPr>
      <w:rPr>
        <w:rFonts w:ascii="Courier New" w:hAnsi="Courier New" w:cs="Wingdings" w:hint="default"/>
      </w:rPr>
    </w:lvl>
    <w:lvl w:ilvl="2" w:tplc="A90226D8">
      <w:start w:val="1"/>
      <w:numFmt w:val="bullet"/>
      <w:lvlText w:val=""/>
      <w:lvlJc w:val="left"/>
      <w:pPr>
        <w:tabs>
          <w:tab w:val="num" w:pos="2160"/>
        </w:tabs>
        <w:ind w:left="2160" w:hanging="360"/>
      </w:pPr>
      <w:rPr>
        <w:rFonts w:ascii="Wingdings" w:hAnsi="Wingdings" w:cs="Courier New" w:hint="default"/>
      </w:rPr>
    </w:lvl>
    <w:lvl w:ilvl="3" w:tplc="94EA72D4">
      <w:start w:val="1"/>
      <w:numFmt w:val="bullet"/>
      <w:lvlText w:val=""/>
      <w:lvlJc w:val="left"/>
      <w:pPr>
        <w:tabs>
          <w:tab w:val="num" w:pos="2880"/>
        </w:tabs>
        <w:ind w:left="2880" w:hanging="360"/>
      </w:pPr>
      <w:rPr>
        <w:rFonts w:ascii="Symbol" w:hAnsi="Symbol" w:cs="Symbol" w:hint="default"/>
      </w:rPr>
    </w:lvl>
    <w:lvl w:ilvl="4" w:tplc="CBF89122">
      <w:start w:val="1"/>
      <w:numFmt w:val="bullet"/>
      <w:lvlText w:val="o"/>
      <w:lvlJc w:val="left"/>
      <w:pPr>
        <w:tabs>
          <w:tab w:val="num" w:pos="3600"/>
        </w:tabs>
        <w:ind w:left="3600" w:hanging="360"/>
      </w:pPr>
      <w:rPr>
        <w:rFonts w:ascii="Courier New" w:hAnsi="Courier New" w:cs="Wingdings" w:hint="default"/>
      </w:rPr>
    </w:lvl>
    <w:lvl w:ilvl="5" w:tplc="6A6ABD34">
      <w:start w:val="1"/>
      <w:numFmt w:val="bullet"/>
      <w:lvlText w:val=""/>
      <w:lvlJc w:val="left"/>
      <w:pPr>
        <w:tabs>
          <w:tab w:val="num" w:pos="4320"/>
        </w:tabs>
        <w:ind w:left="4320" w:hanging="360"/>
      </w:pPr>
      <w:rPr>
        <w:rFonts w:ascii="Wingdings" w:hAnsi="Wingdings" w:cs="Courier New" w:hint="default"/>
      </w:rPr>
    </w:lvl>
    <w:lvl w:ilvl="6" w:tplc="15409426">
      <w:start w:val="1"/>
      <w:numFmt w:val="bullet"/>
      <w:lvlText w:val=""/>
      <w:lvlJc w:val="left"/>
      <w:pPr>
        <w:tabs>
          <w:tab w:val="num" w:pos="5040"/>
        </w:tabs>
        <w:ind w:left="5040" w:hanging="360"/>
      </w:pPr>
      <w:rPr>
        <w:rFonts w:ascii="Symbol" w:hAnsi="Symbol" w:cs="Symbol" w:hint="default"/>
      </w:rPr>
    </w:lvl>
    <w:lvl w:ilvl="7" w:tplc="07CC9A94">
      <w:start w:val="1"/>
      <w:numFmt w:val="bullet"/>
      <w:lvlText w:val="o"/>
      <w:lvlJc w:val="left"/>
      <w:pPr>
        <w:tabs>
          <w:tab w:val="num" w:pos="5760"/>
        </w:tabs>
        <w:ind w:left="5760" w:hanging="360"/>
      </w:pPr>
      <w:rPr>
        <w:rFonts w:ascii="Courier New" w:hAnsi="Courier New" w:cs="Wingdings" w:hint="default"/>
      </w:rPr>
    </w:lvl>
    <w:lvl w:ilvl="8" w:tplc="B3E01D8E">
      <w:start w:val="1"/>
      <w:numFmt w:val="bullet"/>
      <w:lvlText w:val=""/>
      <w:lvlJc w:val="left"/>
      <w:pPr>
        <w:tabs>
          <w:tab w:val="num" w:pos="6480"/>
        </w:tabs>
        <w:ind w:left="6480" w:hanging="360"/>
      </w:pPr>
      <w:rPr>
        <w:rFonts w:ascii="Wingdings" w:hAnsi="Wingdings" w:cs="Courier New" w:hint="default"/>
      </w:rPr>
    </w:lvl>
  </w:abstractNum>
  <w:abstractNum w:abstractNumId="18">
    <w:nsid w:val="21B70F0B"/>
    <w:multiLevelType w:val="hybridMultilevel"/>
    <w:tmpl w:val="DBAE3BB6"/>
    <w:lvl w:ilvl="0" w:tplc="1DE641AC">
      <w:start w:val="1"/>
      <w:numFmt w:val="bullet"/>
      <w:lvlText w:val=""/>
      <w:lvlJc w:val="left"/>
      <w:pPr>
        <w:tabs>
          <w:tab w:val="num" w:pos="720"/>
        </w:tabs>
        <w:ind w:left="720" w:hanging="360"/>
      </w:pPr>
      <w:rPr>
        <w:rFonts w:ascii="Symbol" w:hAnsi="Symbol" w:hint="default"/>
      </w:rPr>
    </w:lvl>
    <w:lvl w:ilvl="1" w:tplc="CFCA20CC">
      <w:start w:val="1"/>
      <w:numFmt w:val="bullet"/>
      <w:lvlText w:val="o"/>
      <w:lvlJc w:val="left"/>
      <w:pPr>
        <w:tabs>
          <w:tab w:val="num" w:pos="1440"/>
        </w:tabs>
        <w:ind w:left="1440" w:hanging="360"/>
      </w:pPr>
      <w:rPr>
        <w:rFonts w:ascii="Courier New" w:hAnsi="Courier New" w:cs="Wingdings" w:hint="default"/>
      </w:rPr>
    </w:lvl>
    <w:lvl w:ilvl="2" w:tplc="8B9073EC">
      <w:start w:val="1"/>
      <w:numFmt w:val="bullet"/>
      <w:lvlText w:val=""/>
      <w:lvlJc w:val="left"/>
      <w:pPr>
        <w:tabs>
          <w:tab w:val="num" w:pos="2160"/>
        </w:tabs>
        <w:ind w:left="2160" w:hanging="360"/>
      </w:pPr>
      <w:rPr>
        <w:rFonts w:ascii="Wingdings" w:hAnsi="Wingdings" w:cs="Courier New" w:hint="default"/>
      </w:rPr>
    </w:lvl>
    <w:lvl w:ilvl="3" w:tplc="8CEA50D0">
      <w:start w:val="1"/>
      <w:numFmt w:val="bullet"/>
      <w:lvlText w:val=""/>
      <w:lvlJc w:val="left"/>
      <w:pPr>
        <w:tabs>
          <w:tab w:val="num" w:pos="2880"/>
        </w:tabs>
        <w:ind w:left="2880" w:hanging="360"/>
      </w:pPr>
      <w:rPr>
        <w:rFonts w:ascii="Symbol" w:hAnsi="Symbol" w:cs="Symbol" w:hint="default"/>
      </w:rPr>
    </w:lvl>
    <w:lvl w:ilvl="4" w:tplc="B150D530">
      <w:start w:val="1"/>
      <w:numFmt w:val="bullet"/>
      <w:lvlText w:val="o"/>
      <w:lvlJc w:val="left"/>
      <w:pPr>
        <w:tabs>
          <w:tab w:val="num" w:pos="3600"/>
        </w:tabs>
        <w:ind w:left="3600" w:hanging="360"/>
      </w:pPr>
      <w:rPr>
        <w:rFonts w:ascii="Courier New" w:hAnsi="Courier New" w:cs="Wingdings" w:hint="default"/>
      </w:rPr>
    </w:lvl>
    <w:lvl w:ilvl="5" w:tplc="46742E64">
      <w:start w:val="1"/>
      <w:numFmt w:val="bullet"/>
      <w:lvlText w:val=""/>
      <w:lvlJc w:val="left"/>
      <w:pPr>
        <w:tabs>
          <w:tab w:val="num" w:pos="4320"/>
        </w:tabs>
        <w:ind w:left="4320" w:hanging="360"/>
      </w:pPr>
      <w:rPr>
        <w:rFonts w:ascii="Wingdings" w:hAnsi="Wingdings" w:cs="Courier New" w:hint="default"/>
      </w:rPr>
    </w:lvl>
    <w:lvl w:ilvl="6" w:tplc="F928374A">
      <w:start w:val="1"/>
      <w:numFmt w:val="bullet"/>
      <w:lvlText w:val=""/>
      <w:lvlJc w:val="left"/>
      <w:pPr>
        <w:tabs>
          <w:tab w:val="num" w:pos="5040"/>
        </w:tabs>
        <w:ind w:left="5040" w:hanging="360"/>
      </w:pPr>
      <w:rPr>
        <w:rFonts w:ascii="Symbol" w:hAnsi="Symbol" w:cs="Symbol" w:hint="default"/>
      </w:rPr>
    </w:lvl>
    <w:lvl w:ilvl="7" w:tplc="A3AC8466">
      <w:start w:val="1"/>
      <w:numFmt w:val="bullet"/>
      <w:lvlText w:val="o"/>
      <w:lvlJc w:val="left"/>
      <w:pPr>
        <w:tabs>
          <w:tab w:val="num" w:pos="5760"/>
        </w:tabs>
        <w:ind w:left="5760" w:hanging="360"/>
      </w:pPr>
      <w:rPr>
        <w:rFonts w:ascii="Courier New" w:hAnsi="Courier New" w:cs="Wingdings" w:hint="default"/>
      </w:rPr>
    </w:lvl>
    <w:lvl w:ilvl="8" w:tplc="D41CC184">
      <w:start w:val="1"/>
      <w:numFmt w:val="bullet"/>
      <w:lvlText w:val=""/>
      <w:lvlJc w:val="left"/>
      <w:pPr>
        <w:tabs>
          <w:tab w:val="num" w:pos="6480"/>
        </w:tabs>
        <w:ind w:left="6480" w:hanging="360"/>
      </w:pPr>
      <w:rPr>
        <w:rFonts w:ascii="Wingdings" w:hAnsi="Wingdings" w:cs="Courier New" w:hint="default"/>
      </w:rPr>
    </w:lvl>
  </w:abstractNum>
  <w:abstractNum w:abstractNumId="19">
    <w:nsid w:val="23936C97"/>
    <w:multiLevelType w:val="singleLevel"/>
    <w:tmpl w:val="83B65156"/>
    <w:lvl w:ilvl="0">
      <w:start w:val="1"/>
      <w:numFmt w:val="bullet"/>
      <w:lvlText w:val=""/>
      <w:lvlJc w:val="left"/>
      <w:pPr>
        <w:tabs>
          <w:tab w:val="num" w:pos="720"/>
        </w:tabs>
        <w:ind w:left="720" w:hanging="360"/>
      </w:pPr>
      <w:rPr>
        <w:rFonts w:ascii="Symbol" w:hAnsi="Symbol" w:hint="default"/>
        <w:color w:val="000000"/>
      </w:rPr>
    </w:lvl>
  </w:abstractNum>
  <w:abstractNum w:abstractNumId="20">
    <w:nsid w:val="23DC76D0"/>
    <w:multiLevelType w:val="hybridMultilevel"/>
    <w:tmpl w:val="ACFA8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4057FA3"/>
    <w:multiLevelType w:val="hybridMultilevel"/>
    <w:tmpl w:val="BF907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566DC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26F25E1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29222E4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5">
    <w:nsid w:val="29740A93"/>
    <w:multiLevelType w:val="hybridMultilevel"/>
    <w:tmpl w:val="DADEF486"/>
    <w:lvl w:ilvl="0" w:tplc="7F846532">
      <w:start w:val="2"/>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040EA9"/>
    <w:multiLevelType w:val="hybridMultilevel"/>
    <w:tmpl w:val="53649086"/>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7">
    <w:nsid w:val="2E8C6C8F"/>
    <w:multiLevelType w:val="multilevel"/>
    <w:tmpl w:val="E8604A26"/>
    <w:lvl w:ilvl="0">
      <w:start w:val="1"/>
      <w:numFmt w:val="bullet"/>
      <w:lvlText w:val=""/>
      <w:lvlJc w:val="left"/>
      <w:pPr>
        <w:tabs>
          <w:tab w:val="num" w:pos="1904"/>
        </w:tabs>
        <w:ind w:left="1904" w:hanging="360"/>
      </w:pPr>
      <w:rPr>
        <w:rFonts w:ascii="Symbol" w:hAnsi="Symbol" w:hint="default"/>
        <w:sz w:val="24"/>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8">
    <w:nsid w:val="2ED67B42"/>
    <w:multiLevelType w:val="singleLevel"/>
    <w:tmpl w:val="EC68D0A4"/>
    <w:lvl w:ilvl="0">
      <w:start w:val="1"/>
      <w:numFmt w:val="bullet"/>
      <w:lvlText w:val=""/>
      <w:lvlJc w:val="left"/>
      <w:pPr>
        <w:tabs>
          <w:tab w:val="num" w:pos="928"/>
        </w:tabs>
        <w:ind w:left="928" w:hanging="360"/>
      </w:pPr>
      <w:rPr>
        <w:rFonts w:ascii="Symbol" w:hAnsi="Symbol" w:hint="default"/>
        <w:color w:val="auto"/>
      </w:rPr>
    </w:lvl>
  </w:abstractNum>
  <w:abstractNum w:abstractNumId="29">
    <w:nsid w:val="2FFE61D4"/>
    <w:multiLevelType w:val="multilevel"/>
    <w:tmpl w:val="ACC48B1A"/>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0">
    <w:nsid w:val="32022F6C"/>
    <w:multiLevelType w:val="singleLevel"/>
    <w:tmpl w:val="0419000F"/>
    <w:lvl w:ilvl="0">
      <w:start w:val="1"/>
      <w:numFmt w:val="decimal"/>
      <w:lvlText w:val="%1."/>
      <w:lvlJc w:val="left"/>
      <w:pPr>
        <w:tabs>
          <w:tab w:val="num" w:pos="360"/>
        </w:tabs>
        <w:ind w:left="360" w:hanging="360"/>
      </w:pPr>
    </w:lvl>
  </w:abstractNum>
  <w:abstractNum w:abstractNumId="31">
    <w:nsid w:val="352D44BC"/>
    <w:multiLevelType w:val="multilevel"/>
    <w:tmpl w:val="3DEC1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53F7F98"/>
    <w:multiLevelType w:val="hybridMultilevel"/>
    <w:tmpl w:val="C556F6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5A95C03"/>
    <w:multiLevelType w:val="hybridMultilevel"/>
    <w:tmpl w:val="56DEFC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7BB41FD"/>
    <w:multiLevelType w:val="hybridMultilevel"/>
    <w:tmpl w:val="4734F8AC"/>
    <w:lvl w:ilvl="0" w:tplc="8FC88198">
      <w:start w:val="14"/>
      <w:numFmt w:val="decimal"/>
      <w:lvlText w:val="%1.."/>
      <w:lvlJc w:val="left"/>
      <w:pPr>
        <w:tabs>
          <w:tab w:val="num" w:pos="1080"/>
        </w:tabs>
        <w:ind w:left="1080" w:hanging="720"/>
      </w:pPr>
      <w:rPr>
        <w:rFonts w:hint="default"/>
        <w:b w:val="0"/>
      </w:rPr>
    </w:lvl>
    <w:lvl w:ilvl="1" w:tplc="12DE2F6C">
      <w:numFmt w:val="none"/>
      <w:lvlText w:val=""/>
      <w:lvlJc w:val="left"/>
      <w:pPr>
        <w:tabs>
          <w:tab w:val="num" w:pos="360"/>
        </w:tabs>
      </w:pPr>
    </w:lvl>
    <w:lvl w:ilvl="2" w:tplc="A0847054">
      <w:numFmt w:val="none"/>
      <w:lvlText w:val=""/>
      <w:lvlJc w:val="left"/>
      <w:pPr>
        <w:tabs>
          <w:tab w:val="num" w:pos="360"/>
        </w:tabs>
      </w:pPr>
    </w:lvl>
    <w:lvl w:ilvl="3" w:tplc="E3A6F414">
      <w:numFmt w:val="none"/>
      <w:lvlText w:val=""/>
      <w:lvlJc w:val="left"/>
      <w:pPr>
        <w:tabs>
          <w:tab w:val="num" w:pos="360"/>
        </w:tabs>
      </w:pPr>
    </w:lvl>
    <w:lvl w:ilvl="4" w:tplc="263A09D8">
      <w:numFmt w:val="none"/>
      <w:lvlText w:val=""/>
      <w:lvlJc w:val="left"/>
      <w:pPr>
        <w:tabs>
          <w:tab w:val="num" w:pos="360"/>
        </w:tabs>
      </w:pPr>
    </w:lvl>
    <w:lvl w:ilvl="5" w:tplc="E280E438">
      <w:numFmt w:val="none"/>
      <w:lvlText w:val=""/>
      <w:lvlJc w:val="left"/>
      <w:pPr>
        <w:tabs>
          <w:tab w:val="num" w:pos="360"/>
        </w:tabs>
      </w:pPr>
    </w:lvl>
    <w:lvl w:ilvl="6" w:tplc="D9040034">
      <w:numFmt w:val="none"/>
      <w:lvlText w:val=""/>
      <w:lvlJc w:val="left"/>
      <w:pPr>
        <w:tabs>
          <w:tab w:val="num" w:pos="360"/>
        </w:tabs>
      </w:pPr>
    </w:lvl>
    <w:lvl w:ilvl="7" w:tplc="3A7AC3BC">
      <w:numFmt w:val="none"/>
      <w:lvlText w:val=""/>
      <w:lvlJc w:val="left"/>
      <w:pPr>
        <w:tabs>
          <w:tab w:val="num" w:pos="360"/>
        </w:tabs>
      </w:pPr>
    </w:lvl>
    <w:lvl w:ilvl="8" w:tplc="8CA285C8">
      <w:numFmt w:val="none"/>
      <w:lvlText w:val=""/>
      <w:lvlJc w:val="left"/>
      <w:pPr>
        <w:tabs>
          <w:tab w:val="num" w:pos="360"/>
        </w:tabs>
      </w:pPr>
    </w:lvl>
  </w:abstractNum>
  <w:abstractNum w:abstractNumId="35">
    <w:nsid w:val="37F14AF6"/>
    <w:multiLevelType w:val="multilevel"/>
    <w:tmpl w:val="1374C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8AB2D7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7">
    <w:nsid w:val="39C73F0A"/>
    <w:multiLevelType w:val="hybridMultilevel"/>
    <w:tmpl w:val="3EAA9456"/>
    <w:lvl w:ilvl="0" w:tplc="FAA88DF4">
      <w:start w:val="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E4D5A9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nsid w:val="419C2D42"/>
    <w:multiLevelType w:val="hybridMultilevel"/>
    <w:tmpl w:val="29947F1E"/>
    <w:lvl w:ilvl="0" w:tplc="FFFFFFFF">
      <w:start w:val="1"/>
      <w:numFmt w:val="bullet"/>
      <w:lvlText w:val=""/>
      <w:lvlJc w:val="left"/>
      <w:pPr>
        <w:tabs>
          <w:tab w:val="num" w:pos="900"/>
        </w:tabs>
        <w:ind w:left="900" w:hanging="360"/>
      </w:pPr>
      <w:rPr>
        <w:rFonts w:ascii="Symbol" w:hAnsi="Symbol" w:cs="Symbol" w:hint="default"/>
      </w:rPr>
    </w:lvl>
    <w:lvl w:ilvl="1" w:tplc="FFFFFFFF">
      <w:start w:val="1"/>
      <w:numFmt w:val="bullet"/>
      <w:lvlText w:val="o"/>
      <w:lvlJc w:val="left"/>
      <w:pPr>
        <w:tabs>
          <w:tab w:val="num" w:pos="1724"/>
        </w:tabs>
        <w:ind w:left="1724" w:hanging="360"/>
      </w:pPr>
      <w:rPr>
        <w:rFonts w:ascii="Courier New" w:hAnsi="Courier New" w:cs="Wingdings" w:hint="default"/>
      </w:rPr>
    </w:lvl>
    <w:lvl w:ilvl="2" w:tplc="FFFFFFFF">
      <w:start w:val="1"/>
      <w:numFmt w:val="bullet"/>
      <w:lvlText w:val=""/>
      <w:lvlJc w:val="left"/>
      <w:pPr>
        <w:tabs>
          <w:tab w:val="num" w:pos="2444"/>
        </w:tabs>
        <w:ind w:left="2444" w:hanging="360"/>
      </w:pPr>
      <w:rPr>
        <w:rFonts w:ascii="Wingdings" w:hAnsi="Wingdings" w:cs="Courier New" w:hint="default"/>
      </w:rPr>
    </w:lvl>
    <w:lvl w:ilvl="3" w:tplc="FFFFFFFF">
      <w:start w:val="1"/>
      <w:numFmt w:val="bullet"/>
      <w:lvlText w:val=""/>
      <w:lvlJc w:val="left"/>
      <w:pPr>
        <w:tabs>
          <w:tab w:val="num" w:pos="3164"/>
        </w:tabs>
        <w:ind w:left="3164" w:hanging="360"/>
      </w:pPr>
      <w:rPr>
        <w:rFonts w:ascii="Symbol" w:hAnsi="Symbol" w:cs="Symbol" w:hint="default"/>
      </w:rPr>
    </w:lvl>
    <w:lvl w:ilvl="4" w:tplc="FFFFFFFF">
      <w:start w:val="1"/>
      <w:numFmt w:val="bullet"/>
      <w:lvlText w:val="o"/>
      <w:lvlJc w:val="left"/>
      <w:pPr>
        <w:tabs>
          <w:tab w:val="num" w:pos="3884"/>
        </w:tabs>
        <w:ind w:left="3884" w:hanging="360"/>
      </w:pPr>
      <w:rPr>
        <w:rFonts w:ascii="Courier New" w:hAnsi="Courier New" w:cs="Wingdings" w:hint="default"/>
      </w:rPr>
    </w:lvl>
    <w:lvl w:ilvl="5" w:tplc="FFFFFFFF">
      <w:start w:val="1"/>
      <w:numFmt w:val="bullet"/>
      <w:lvlText w:val=""/>
      <w:lvlJc w:val="left"/>
      <w:pPr>
        <w:tabs>
          <w:tab w:val="num" w:pos="4604"/>
        </w:tabs>
        <w:ind w:left="4604" w:hanging="360"/>
      </w:pPr>
      <w:rPr>
        <w:rFonts w:ascii="Wingdings" w:hAnsi="Wingdings" w:cs="Courier New" w:hint="default"/>
      </w:rPr>
    </w:lvl>
    <w:lvl w:ilvl="6" w:tplc="FFFFFFFF">
      <w:start w:val="1"/>
      <w:numFmt w:val="bullet"/>
      <w:lvlText w:val=""/>
      <w:lvlJc w:val="left"/>
      <w:pPr>
        <w:tabs>
          <w:tab w:val="num" w:pos="5324"/>
        </w:tabs>
        <w:ind w:left="5324" w:hanging="360"/>
      </w:pPr>
      <w:rPr>
        <w:rFonts w:ascii="Symbol" w:hAnsi="Symbol" w:cs="Symbol" w:hint="default"/>
      </w:rPr>
    </w:lvl>
    <w:lvl w:ilvl="7" w:tplc="FFFFFFFF">
      <w:start w:val="1"/>
      <w:numFmt w:val="bullet"/>
      <w:lvlText w:val="o"/>
      <w:lvlJc w:val="left"/>
      <w:pPr>
        <w:tabs>
          <w:tab w:val="num" w:pos="6044"/>
        </w:tabs>
        <w:ind w:left="6044" w:hanging="360"/>
      </w:pPr>
      <w:rPr>
        <w:rFonts w:ascii="Courier New" w:hAnsi="Courier New" w:cs="Wingdings" w:hint="default"/>
      </w:rPr>
    </w:lvl>
    <w:lvl w:ilvl="8" w:tplc="FFFFFFFF">
      <w:start w:val="1"/>
      <w:numFmt w:val="bullet"/>
      <w:lvlText w:val=""/>
      <w:lvlJc w:val="left"/>
      <w:pPr>
        <w:tabs>
          <w:tab w:val="num" w:pos="6764"/>
        </w:tabs>
        <w:ind w:left="6764" w:hanging="360"/>
      </w:pPr>
      <w:rPr>
        <w:rFonts w:ascii="Wingdings" w:hAnsi="Wingdings" w:cs="Courier New" w:hint="default"/>
      </w:rPr>
    </w:lvl>
  </w:abstractNum>
  <w:abstractNum w:abstractNumId="40">
    <w:nsid w:val="43056263"/>
    <w:multiLevelType w:val="multilevel"/>
    <w:tmpl w:val="6454519C"/>
    <w:lvl w:ilvl="0">
      <w:start w:val="2"/>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434E3A23"/>
    <w:multiLevelType w:val="hybridMultilevel"/>
    <w:tmpl w:val="C854DB46"/>
    <w:lvl w:ilvl="0" w:tplc="2E8AEAF6">
      <w:start w:val="1"/>
      <w:numFmt w:val="bullet"/>
      <w:lvlText w:val=""/>
      <w:lvlJc w:val="left"/>
      <w:pPr>
        <w:tabs>
          <w:tab w:val="num" w:pos="720"/>
        </w:tabs>
        <w:ind w:left="720" w:hanging="360"/>
      </w:pPr>
      <w:rPr>
        <w:rFonts w:ascii="Symbol" w:hAnsi="Symbol" w:hint="default"/>
      </w:rPr>
    </w:lvl>
    <w:lvl w:ilvl="1" w:tplc="A776D2A2">
      <w:start w:val="1"/>
      <w:numFmt w:val="bullet"/>
      <w:lvlText w:val="o"/>
      <w:lvlJc w:val="left"/>
      <w:pPr>
        <w:tabs>
          <w:tab w:val="num" w:pos="1440"/>
        </w:tabs>
        <w:ind w:left="1440" w:hanging="360"/>
      </w:pPr>
      <w:rPr>
        <w:rFonts w:ascii="Courier New" w:hAnsi="Courier New" w:cs="Wingdings" w:hint="default"/>
      </w:rPr>
    </w:lvl>
    <w:lvl w:ilvl="2" w:tplc="2BBC2236">
      <w:start w:val="1"/>
      <w:numFmt w:val="bullet"/>
      <w:lvlText w:val=""/>
      <w:lvlJc w:val="left"/>
      <w:pPr>
        <w:tabs>
          <w:tab w:val="num" w:pos="2160"/>
        </w:tabs>
        <w:ind w:left="2160" w:hanging="360"/>
      </w:pPr>
      <w:rPr>
        <w:rFonts w:ascii="Wingdings" w:hAnsi="Wingdings" w:cs="Courier New" w:hint="default"/>
      </w:rPr>
    </w:lvl>
    <w:lvl w:ilvl="3" w:tplc="B400DF9E">
      <w:start w:val="1"/>
      <w:numFmt w:val="bullet"/>
      <w:lvlText w:val=""/>
      <w:lvlJc w:val="left"/>
      <w:pPr>
        <w:tabs>
          <w:tab w:val="num" w:pos="2880"/>
        </w:tabs>
        <w:ind w:left="2880" w:hanging="360"/>
      </w:pPr>
      <w:rPr>
        <w:rFonts w:ascii="Symbol" w:hAnsi="Symbol" w:cs="Symbol" w:hint="default"/>
      </w:rPr>
    </w:lvl>
    <w:lvl w:ilvl="4" w:tplc="3F703E4A">
      <w:start w:val="1"/>
      <w:numFmt w:val="bullet"/>
      <w:lvlText w:val="o"/>
      <w:lvlJc w:val="left"/>
      <w:pPr>
        <w:tabs>
          <w:tab w:val="num" w:pos="3600"/>
        </w:tabs>
        <w:ind w:left="3600" w:hanging="360"/>
      </w:pPr>
      <w:rPr>
        <w:rFonts w:ascii="Courier New" w:hAnsi="Courier New" w:cs="Wingdings" w:hint="default"/>
      </w:rPr>
    </w:lvl>
    <w:lvl w:ilvl="5" w:tplc="1A18525C">
      <w:start w:val="1"/>
      <w:numFmt w:val="bullet"/>
      <w:lvlText w:val=""/>
      <w:lvlJc w:val="left"/>
      <w:pPr>
        <w:tabs>
          <w:tab w:val="num" w:pos="4320"/>
        </w:tabs>
        <w:ind w:left="4320" w:hanging="360"/>
      </w:pPr>
      <w:rPr>
        <w:rFonts w:ascii="Wingdings" w:hAnsi="Wingdings" w:cs="Courier New" w:hint="default"/>
      </w:rPr>
    </w:lvl>
    <w:lvl w:ilvl="6" w:tplc="0980AE86">
      <w:start w:val="1"/>
      <w:numFmt w:val="bullet"/>
      <w:lvlText w:val=""/>
      <w:lvlJc w:val="left"/>
      <w:pPr>
        <w:tabs>
          <w:tab w:val="num" w:pos="5040"/>
        </w:tabs>
        <w:ind w:left="5040" w:hanging="360"/>
      </w:pPr>
      <w:rPr>
        <w:rFonts w:ascii="Symbol" w:hAnsi="Symbol" w:cs="Symbol" w:hint="default"/>
      </w:rPr>
    </w:lvl>
    <w:lvl w:ilvl="7" w:tplc="B696439C">
      <w:start w:val="1"/>
      <w:numFmt w:val="bullet"/>
      <w:lvlText w:val="o"/>
      <w:lvlJc w:val="left"/>
      <w:pPr>
        <w:tabs>
          <w:tab w:val="num" w:pos="5760"/>
        </w:tabs>
        <w:ind w:left="5760" w:hanging="360"/>
      </w:pPr>
      <w:rPr>
        <w:rFonts w:ascii="Courier New" w:hAnsi="Courier New" w:cs="Wingdings" w:hint="default"/>
      </w:rPr>
    </w:lvl>
    <w:lvl w:ilvl="8" w:tplc="47F86E64">
      <w:start w:val="1"/>
      <w:numFmt w:val="bullet"/>
      <w:lvlText w:val=""/>
      <w:lvlJc w:val="left"/>
      <w:pPr>
        <w:tabs>
          <w:tab w:val="num" w:pos="6480"/>
        </w:tabs>
        <w:ind w:left="6480" w:hanging="360"/>
      </w:pPr>
      <w:rPr>
        <w:rFonts w:ascii="Wingdings" w:hAnsi="Wingdings" w:cs="Courier New" w:hint="default"/>
      </w:rPr>
    </w:lvl>
  </w:abstractNum>
  <w:abstractNum w:abstractNumId="42">
    <w:nsid w:val="4376521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nsid w:val="44871FA4"/>
    <w:multiLevelType w:val="hybridMultilevel"/>
    <w:tmpl w:val="277AD78C"/>
    <w:lvl w:ilvl="0" w:tplc="96B6308A">
      <w:start w:val="1"/>
      <w:numFmt w:val="decimal"/>
      <w:lvlText w:val="%1."/>
      <w:lvlJc w:val="left"/>
      <w:pPr>
        <w:tabs>
          <w:tab w:val="num" w:pos="900"/>
        </w:tabs>
        <w:ind w:left="900" w:hanging="360"/>
      </w:pPr>
      <w:rPr>
        <w:rFonts w:hint="default"/>
      </w:rPr>
    </w:lvl>
    <w:lvl w:ilvl="1" w:tplc="636C7CFE">
      <w:start w:val="1"/>
      <w:numFmt w:val="bullet"/>
      <w:lvlText w:val=""/>
      <w:lvlJc w:val="left"/>
      <w:pPr>
        <w:tabs>
          <w:tab w:val="num" w:pos="1620"/>
        </w:tabs>
        <w:ind w:left="1620" w:hanging="360"/>
      </w:pPr>
      <w:rPr>
        <w:rFonts w:ascii="Symbol" w:hAnsi="Symbol" w:hint="default"/>
      </w:rPr>
    </w:lvl>
    <w:lvl w:ilvl="2" w:tplc="AC00E6BE">
      <w:start w:val="1"/>
      <w:numFmt w:val="lowerRoman"/>
      <w:lvlText w:val="%3."/>
      <w:lvlJc w:val="right"/>
      <w:pPr>
        <w:tabs>
          <w:tab w:val="num" w:pos="2340"/>
        </w:tabs>
        <w:ind w:left="2340" w:hanging="180"/>
      </w:pPr>
    </w:lvl>
    <w:lvl w:ilvl="3" w:tplc="980EEBBE">
      <w:start w:val="1"/>
      <w:numFmt w:val="decimal"/>
      <w:lvlText w:val="%4."/>
      <w:lvlJc w:val="left"/>
      <w:pPr>
        <w:tabs>
          <w:tab w:val="num" w:pos="3060"/>
        </w:tabs>
        <w:ind w:left="3060" w:hanging="360"/>
      </w:pPr>
    </w:lvl>
    <w:lvl w:ilvl="4" w:tplc="8A28CC88">
      <w:start w:val="1"/>
      <w:numFmt w:val="lowerLetter"/>
      <w:lvlText w:val="%5."/>
      <w:lvlJc w:val="left"/>
      <w:pPr>
        <w:tabs>
          <w:tab w:val="num" w:pos="3780"/>
        </w:tabs>
        <w:ind w:left="3780" w:hanging="360"/>
      </w:pPr>
    </w:lvl>
    <w:lvl w:ilvl="5" w:tplc="34BEA342">
      <w:start w:val="1"/>
      <w:numFmt w:val="lowerRoman"/>
      <w:lvlText w:val="%6."/>
      <w:lvlJc w:val="right"/>
      <w:pPr>
        <w:tabs>
          <w:tab w:val="num" w:pos="4500"/>
        </w:tabs>
        <w:ind w:left="4500" w:hanging="180"/>
      </w:pPr>
    </w:lvl>
    <w:lvl w:ilvl="6" w:tplc="9AC03C80">
      <w:start w:val="1"/>
      <w:numFmt w:val="decimal"/>
      <w:lvlText w:val="%7."/>
      <w:lvlJc w:val="left"/>
      <w:pPr>
        <w:tabs>
          <w:tab w:val="num" w:pos="5220"/>
        </w:tabs>
        <w:ind w:left="5220" w:hanging="360"/>
      </w:pPr>
    </w:lvl>
    <w:lvl w:ilvl="7" w:tplc="5D4EFD18">
      <w:start w:val="1"/>
      <w:numFmt w:val="lowerLetter"/>
      <w:lvlText w:val="%8."/>
      <w:lvlJc w:val="left"/>
      <w:pPr>
        <w:tabs>
          <w:tab w:val="num" w:pos="5940"/>
        </w:tabs>
        <w:ind w:left="5940" w:hanging="360"/>
      </w:pPr>
    </w:lvl>
    <w:lvl w:ilvl="8" w:tplc="1F0EC3D2">
      <w:start w:val="1"/>
      <w:numFmt w:val="lowerRoman"/>
      <w:lvlText w:val="%9."/>
      <w:lvlJc w:val="right"/>
      <w:pPr>
        <w:tabs>
          <w:tab w:val="num" w:pos="6660"/>
        </w:tabs>
        <w:ind w:left="6660" w:hanging="180"/>
      </w:pPr>
    </w:lvl>
  </w:abstractNum>
  <w:abstractNum w:abstractNumId="44">
    <w:nsid w:val="459F289A"/>
    <w:multiLevelType w:val="multilevel"/>
    <w:tmpl w:val="20C81624"/>
    <w:lvl w:ilvl="0">
      <w:start w:val="1"/>
      <w:numFmt w:val="decimal"/>
      <w:lvlText w:val="4.%1."/>
      <w:lvlJc w:val="left"/>
      <w:pPr>
        <w:tabs>
          <w:tab w:val="num" w:pos="720"/>
        </w:tabs>
        <w:ind w:left="360" w:hanging="360"/>
      </w:pPr>
      <w:rPr>
        <w:sz w:val="28"/>
        <w:szCs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nsid w:val="47F950E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4A5F704D"/>
    <w:multiLevelType w:val="multilevel"/>
    <w:tmpl w:val="47C4C00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B80449C"/>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48">
    <w:nsid w:val="4BC17234"/>
    <w:multiLevelType w:val="singleLevel"/>
    <w:tmpl w:val="63A64910"/>
    <w:lvl w:ilvl="0">
      <w:start w:val="1"/>
      <w:numFmt w:val="decimal"/>
      <w:lvlText w:val="%1."/>
      <w:lvlJc w:val="center"/>
      <w:pPr>
        <w:tabs>
          <w:tab w:val="num" w:pos="360"/>
        </w:tabs>
        <w:ind w:left="72" w:hanging="72"/>
      </w:pPr>
      <w:rPr>
        <w:rFonts w:ascii="Times New Roman" w:eastAsiaTheme="minorHAnsi" w:hAnsi="Times New Roman" w:cs="Times New Roman"/>
        <w:b w:val="0"/>
      </w:rPr>
    </w:lvl>
  </w:abstractNum>
  <w:abstractNum w:abstractNumId="49">
    <w:nsid w:val="4CC31E05"/>
    <w:multiLevelType w:val="hybridMultilevel"/>
    <w:tmpl w:val="4D7AC6CC"/>
    <w:lvl w:ilvl="0" w:tplc="E1B0AB4E">
      <w:start w:val="1"/>
      <w:numFmt w:val="bullet"/>
      <w:lvlText w:val=""/>
      <w:lvlJc w:val="left"/>
      <w:pPr>
        <w:tabs>
          <w:tab w:val="num" w:pos="720"/>
        </w:tabs>
        <w:ind w:left="720" w:hanging="360"/>
      </w:pPr>
      <w:rPr>
        <w:rFonts w:ascii="Symbol" w:hAnsi="Symbol" w:cs="Symbol" w:hint="default"/>
      </w:rPr>
    </w:lvl>
    <w:lvl w:ilvl="1" w:tplc="58BE02BA">
      <w:start w:val="1"/>
      <w:numFmt w:val="bullet"/>
      <w:lvlText w:val="o"/>
      <w:lvlJc w:val="left"/>
      <w:pPr>
        <w:tabs>
          <w:tab w:val="num" w:pos="1440"/>
        </w:tabs>
        <w:ind w:left="1440" w:hanging="360"/>
      </w:pPr>
      <w:rPr>
        <w:rFonts w:ascii="Courier New" w:hAnsi="Courier New" w:cs="Wingdings" w:hint="default"/>
      </w:rPr>
    </w:lvl>
    <w:lvl w:ilvl="2" w:tplc="F71C876E">
      <w:start w:val="1"/>
      <w:numFmt w:val="bullet"/>
      <w:lvlText w:val=""/>
      <w:lvlJc w:val="left"/>
      <w:pPr>
        <w:tabs>
          <w:tab w:val="num" w:pos="2160"/>
        </w:tabs>
        <w:ind w:left="2160" w:hanging="360"/>
      </w:pPr>
      <w:rPr>
        <w:rFonts w:ascii="Wingdings" w:hAnsi="Wingdings" w:cs="Courier New" w:hint="default"/>
      </w:rPr>
    </w:lvl>
    <w:lvl w:ilvl="3" w:tplc="E62230C4">
      <w:start w:val="1"/>
      <w:numFmt w:val="bullet"/>
      <w:lvlText w:val=""/>
      <w:lvlJc w:val="left"/>
      <w:pPr>
        <w:tabs>
          <w:tab w:val="num" w:pos="2880"/>
        </w:tabs>
        <w:ind w:left="2880" w:hanging="360"/>
      </w:pPr>
      <w:rPr>
        <w:rFonts w:ascii="Symbol" w:hAnsi="Symbol" w:cs="Symbol" w:hint="default"/>
      </w:rPr>
    </w:lvl>
    <w:lvl w:ilvl="4" w:tplc="37D8C234">
      <w:start w:val="1"/>
      <w:numFmt w:val="bullet"/>
      <w:lvlText w:val="o"/>
      <w:lvlJc w:val="left"/>
      <w:pPr>
        <w:tabs>
          <w:tab w:val="num" w:pos="3600"/>
        </w:tabs>
        <w:ind w:left="3600" w:hanging="360"/>
      </w:pPr>
      <w:rPr>
        <w:rFonts w:ascii="Courier New" w:hAnsi="Courier New" w:cs="Wingdings" w:hint="default"/>
      </w:rPr>
    </w:lvl>
    <w:lvl w:ilvl="5" w:tplc="C87A8B9E">
      <w:start w:val="1"/>
      <w:numFmt w:val="bullet"/>
      <w:lvlText w:val=""/>
      <w:lvlJc w:val="left"/>
      <w:pPr>
        <w:tabs>
          <w:tab w:val="num" w:pos="4320"/>
        </w:tabs>
        <w:ind w:left="4320" w:hanging="360"/>
      </w:pPr>
      <w:rPr>
        <w:rFonts w:ascii="Wingdings" w:hAnsi="Wingdings" w:cs="Courier New" w:hint="default"/>
      </w:rPr>
    </w:lvl>
    <w:lvl w:ilvl="6" w:tplc="9580D418">
      <w:start w:val="1"/>
      <w:numFmt w:val="bullet"/>
      <w:lvlText w:val=""/>
      <w:lvlJc w:val="left"/>
      <w:pPr>
        <w:tabs>
          <w:tab w:val="num" w:pos="5040"/>
        </w:tabs>
        <w:ind w:left="5040" w:hanging="360"/>
      </w:pPr>
      <w:rPr>
        <w:rFonts w:ascii="Symbol" w:hAnsi="Symbol" w:cs="Symbol" w:hint="default"/>
      </w:rPr>
    </w:lvl>
    <w:lvl w:ilvl="7" w:tplc="23585E64">
      <w:start w:val="1"/>
      <w:numFmt w:val="bullet"/>
      <w:lvlText w:val="o"/>
      <w:lvlJc w:val="left"/>
      <w:pPr>
        <w:tabs>
          <w:tab w:val="num" w:pos="5760"/>
        </w:tabs>
        <w:ind w:left="5760" w:hanging="360"/>
      </w:pPr>
      <w:rPr>
        <w:rFonts w:ascii="Courier New" w:hAnsi="Courier New" w:cs="Wingdings" w:hint="default"/>
      </w:rPr>
    </w:lvl>
    <w:lvl w:ilvl="8" w:tplc="835C07B2">
      <w:start w:val="1"/>
      <w:numFmt w:val="bullet"/>
      <w:lvlText w:val=""/>
      <w:lvlJc w:val="left"/>
      <w:pPr>
        <w:tabs>
          <w:tab w:val="num" w:pos="6480"/>
        </w:tabs>
        <w:ind w:left="6480" w:hanging="360"/>
      </w:pPr>
      <w:rPr>
        <w:rFonts w:ascii="Wingdings" w:hAnsi="Wingdings" w:cs="Courier New" w:hint="default"/>
      </w:rPr>
    </w:lvl>
  </w:abstractNum>
  <w:abstractNum w:abstractNumId="50">
    <w:nsid w:val="4D6B4FF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4D9B7533"/>
    <w:multiLevelType w:val="multilevel"/>
    <w:tmpl w:val="AB7A05D0"/>
    <w:lvl w:ilvl="0">
      <w:start w:val="1"/>
      <w:numFmt w:val="bullet"/>
      <w:lvlText w:val=""/>
      <w:lvlJc w:val="left"/>
      <w:pPr>
        <w:tabs>
          <w:tab w:val="num" w:pos="1004"/>
        </w:tabs>
        <w:ind w:left="1004" w:hanging="360"/>
      </w:pPr>
      <w:rPr>
        <w:rFonts w:ascii="Symbol" w:hAnsi="Symbol" w:hint="default"/>
        <w:color w:val="auto"/>
      </w:rPr>
    </w:lvl>
    <w:lvl w:ilvl="1">
      <w:start w:val="1"/>
      <w:numFmt w:val="bullet"/>
      <w:lvlText w:val="o"/>
      <w:lvlJc w:val="left"/>
      <w:pPr>
        <w:tabs>
          <w:tab w:val="num" w:pos="1724"/>
        </w:tabs>
        <w:ind w:left="1724" w:hanging="360"/>
      </w:pPr>
      <w:rPr>
        <w:rFonts w:ascii="Courier New" w:hAnsi="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2">
    <w:nsid w:val="532457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3">
    <w:nsid w:val="53397BD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4">
    <w:nsid w:val="5480081C"/>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5">
    <w:nsid w:val="57260FB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6">
    <w:nsid w:val="5AA7733A"/>
    <w:multiLevelType w:val="singleLevel"/>
    <w:tmpl w:val="04190001"/>
    <w:lvl w:ilvl="0">
      <w:start w:val="1"/>
      <w:numFmt w:val="bullet"/>
      <w:lvlText w:val=""/>
      <w:lvlJc w:val="left"/>
      <w:pPr>
        <w:ind w:left="720" w:hanging="360"/>
      </w:pPr>
      <w:rPr>
        <w:rFonts w:ascii="Symbol" w:hAnsi="Symbol" w:hint="default"/>
      </w:rPr>
    </w:lvl>
  </w:abstractNum>
  <w:abstractNum w:abstractNumId="57">
    <w:nsid w:val="5ECC7FA5"/>
    <w:multiLevelType w:val="hybridMultilevel"/>
    <w:tmpl w:val="6AEE8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FD956DC"/>
    <w:multiLevelType w:val="hybridMultilevel"/>
    <w:tmpl w:val="0330BE56"/>
    <w:lvl w:ilvl="0" w:tplc="CAFE0178">
      <w:start w:val="1"/>
      <w:numFmt w:val="bullet"/>
      <w:lvlText w:val=""/>
      <w:lvlJc w:val="left"/>
      <w:pPr>
        <w:ind w:left="720" w:hanging="360"/>
      </w:pPr>
      <w:rPr>
        <w:rFonts w:ascii="Symbol" w:hAnsi="Symbol" w:hint="default"/>
      </w:rPr>
    </w:lvl>
    <w:lvl w:ilvl="1" w:tplc="C402FCDC" w:tentative="1">
      <w:start w:val="1"/>
      <w:numFmt w:val="bullet"/>
      <w:lvlText w:val="o"/>
      <w:lvlJc w:val="left"/>
      <w:pPr>
        <w:ind w:left="1440" w:hanging="360"/>
      </w:pPr>
      <w:rPr>
        <w:rFonts w:ascii="Courier New" w:hAnsi="Courier New" w:cs="Courier New" w:hint="default"/>
      </w:rPr>
    </w:lvl>
    <w:lvl w:ilvl="2" w:tplc="17A68302" w:tentative="1">
      <w:start w:val="1"/>
      <w:numFmt w:val="bullet"/>
      <w:lvlText w:val=""/>
      <w:lvlJc w:val="left"/>
      <w:pPr>
        <w:ind w:left="2160" w:hanging="360"/>
      </w:pPr>
      <w:rPr>
        <w:rFonts w:ascii="Wingdings" w:hAnsi="Wingdings" w:hint="default"/>
      </w:rPr>
    </w:lvl>
    <w:lvl w:ilvl="3" w:tplc="5E0C6E54" w:tentative="1">
      <w:start w:val="1"/>
      <w:numFmt w:val="bullet"/>
      <w:lvlText w:val=""/>
      <w:lvlJc w:val="left"/>
      <w:pPr>
        <w:ind w:left="2880" w:hanging="360"/>
      </w:pPr>
      <w:rPr>
        <w:rFonts w:ascii="Symbol" w:hAnsi="Symbol" w:hint="default"/>
      </w:rPr>
    </w:lvl>
    <w:lvl w:ilvl="4" w:tplc="FE107776" w:tentative="1">
      <w:start w:val="1"/>
      <w:numFmt w:val="bullet"/>
      <w:lvlText w:val="o"/>
      <w:lvlJc w:val="left"/>
      <w:pPr>
        <w:ind w:left="3600" w:hanging="360"/>
      </w:pPr>
      <w:rPr>
        <w:rFonts w:ascii="Courier New" w:hAnsi="Courier New" w:cs="Courier New" w:hint="default"/>
      </w:rPr>
    </w:lvl>
    <w:lvl w:ilvl="5" w:tplc="6EA066C4" w:tentative="1">
      <w:start w:val="1"/>
      <w:numFmt w:val="bullet"/>
      <w:lvlText w:val=""/>
      <w:lvlJc w:val="left"/>
      <w:pPr>
        <w:ind w:left="4320" w:hanging="360"/>
      </w:pPr>
      <w:rPr>
        <w:rFonts w:ascii="Wingdings" w:hAnsi="Wingdings" w:hint="default"/>
      </w:rPr>
    </w:lvl>
    <w:lvl w:ilvl="6" w:tplc="0A1C554A" w:tentative="1">
      <w:start w:val="1"/>
      <w:numFmt w:val="bullet"/>
      <w:lvlText w:val=""/>
      <w:lvlJc w:val="left"/>
      <w:pPr>
        <w:ind w:left="5040" w:hanging="360"/>
      </w:pPr>
      <w:rPr>
        <w:rFonts w:ascii="Symbol" w:hAnsi="Symbol" w:hint="default"/>
      </w:rPr>
    </w:lvl>
    <w:lvl w:ilvl="7" w:tplc="6B9496E2" w:tentative="1">
      <w:start w:val="1"/>
      <w:numFmt w:val="bullet"/>
      <w:lvlText w:val="o"/>
      <w:lvlJc w:val="left"/>
      <w:pPr>
        <w:ind w:left="5760" w:hanging="360"/>
      </w:pPr>
      <w:rPr>
        <w:rFonts w:ascii="Courier New" w:hAnsi="Courier New" w:cs="Courier New" w:hint="default"/>
      </w:rPr>
    </w:lvl>
    <w:lvl w:ilvl="8" w:tplc="DD0EF444" w:tentative="1">
      <w:start w:val="1"/>
      <w:numFmt w:val="bullet"/>
      <w:lvlText w:val=""/>
      <w:lvlJc w:val="left"/>
      <w:pPr>
        <w:ind w:left="6480" w:hanging="360"/>
      </w:pPr>
      <w:rPr>
        <w:rFonts w:ascii="Wingdings" w:hAnsi="Wingdings" w:hint="default"/>
      </w:rPr>
    </w:lvl>
  </w:abstractNum>
  <w:abstractNum w:abstractNumId="59">
    <w:nsid w:val="621D3A59"/>
    <w:multiLevelType w:val="hybridMultilevel"/>
    <w:tmpl w:val="74AEA15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62F06A3A"/>
    <w:multiLevelType w:val="multilevel"/>
    <w:tmpl w:val="F3A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6D41FA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2">
    <w:nsid w:val="6873441A"/>
    <w:multiLevelType w:val="hybridMultilevel"/>
    <w:tmpl w:val="AF3E5D9E"/>
    <w:lvl w:ilvl="0" w:tplc="D4C4F920">
      <w:start w:val="1"/>
      <w:numFmt w:val="decimal"/>
      <w:lvlText w:val="%1."/>
      <w:lvlJc w:val="left"/>
      <w:pPr>
        <w:ind w:left="360" w:hanging="360"/>
      </w:pPr>
      <w:rPr>
        <w:rFonts w:hint="default"/>
        <w:color w:val="000000" w:themeColor="text1"/>
      </w:rPr>
    </w:lvl>
    <w:lvl w:ilvl="1" w:tplc="FE86EEC8" w:tentative="1">
      <w:start w:val="1"/>
      <w:numFmt w:val="lowerLetter"/>
      <w:lvlText w:val="%2."/>
      <w:lvlJc w:val="left"/>
      <w:pPr>
        <w:ind w:left="1156" w:hanging="360"/>
      </w:pPr>
    </w:lvl>
    <w:lvl w:ilvl="2" w:tplc="3476FF08" w:tentative="1">
      <w:start w:val="1"/>
      <w:numFmt w:val="lowerRoman"/>
      <w:lvlText w:val="%3."/>
      <w:lvlJc w:val="right"/>
      <w:pPr>
        <w:ind w:left="1876" w:hanging="180"/>
      </w:pPr>
    </w:lvl>
    <w:lvl w:ilvl="3" w:tplc="7A6856CA" w:tentative="1">
      <w:start w:val="1"/>
      <w:numFmt w:val="decimal"/>
      <w:lvlText w:val="%4."/>
      <w:lvlJc w:val="left"/>
      <w:pPr>
        <w:ind w:left="2596" w:hanging="360"/>
      </w:pPr>
    </w:lvl>
    <w:lvl w:ilvl="4" w:tplc="D994BE6C" w:tentative="1">
      <w:start w:val="1"/>
      <w:numFmt w:val="lowerLetter"/>
      <w:lvlText w:val="%5."/>
      <w:lvlJc w:val="left"/>
      <w:pPr>
        <w:ind w:left="3316" w:hanging="360"/>
      </w:pPr>
    </w:lvl>
    <w:lvl w:ilvl="5" w:tplc="AC22185C" w:tentative="1">
      <w:start w:val="1"/>
      <w:numFmt w:val="lowerRoman"/>
      <w:lvlText w:val="%6."/>
      <w:lvlJc w:val="right"/>
      <w:pPr>
        <w:ind w:left="4036" w:hanging="180"/>
      </w:pPr>
    </w:lvl>
    <w:lvl w:ilvl="6" w:tplc="ED9C2E08" w:tentative="1">
      <w:start w:val="1"/>
      <w:numFmt w:val="decimal"/>
      <w:lvlText w:val="%7."/>
      <w:lvlJc w:val="left"/>
      <w:pPr>
        <w:ind w:left="4756" w:hanging="360"/>
      </w:pPr>
    </w:lvl>
    <w:lvl w:ilvl="7" w:tplc="553EBE4C" w:tentative="1">
      <w:start w:val="1"/>
      <w:numFmt w:val="lowerLetter"/>
      <w:lvlText w:val="%8."/>
      <w:lvlJc w:val="left"/>
      <w:pPr>
        <w:ind w:left="5476" w:hanging="360"/>
      </w:pPr>
    </w:lvl>
    <w:lvl w:ilvl="8" w:tplc="F95ABE86" w:tentative="1">
      <w:start w:val="1"/>
      <w:numFmt w:val="lowerRoman"/>
      <w:lvlText w:val="%9."/>
      <w:lvlJc w:val="right"/>
      <w:pPr>
        <w:ind w:left="6196" w:hanging="180"/>
      </w:pPr>
    </w:lvl>
  </w:abstractNum>
  <w:abstractNum w:abstractNumId="63">
    <w:nsid w:val="687945AF"/>
    <w:multiLevelType w:val="hybridMultilevel"/>
    <w:tmpl w:val="7E3E7D34"/>
    <w:lvl w:ilvl="0" w:tplc="0419000B">
      <w:start w:val="1"/>
      <w:numFmt w:val="bullet"/>
      <w:lvlText w:val=""/>
      <w:lvlJc w:val="left"/>
      <w:pPr>
        <w:tabs>
          <w:tab w:val="num" w:pos="1506"/>
        </w:tabs>
        <w:ind w:left="1506" w:hanging="360"/>
      </w:pPr>
      <w:rPr>
        <w:rFonts w:ascii="Wingdings" w:hAnsi="Wingdings" w:hint="default"/>
      </w:rPr>
    </w:lvl>
    <w:lvl w:ilvl="1" w:tplc="04190003" w:tentative="1">
      <w:start w:val="1"/>
      <w:numFmt w:val="bullet"/>
      <w:lvlText w:val="o"/>
      <w:lvlJc w:val="left"/>
      <w:pPr>
        <w:tabs>
          <w:tab w:val="num" w:pos="2226"/>
        </w:tabs>
        <w:ind w:left="2226" w:hanging="360"/>
      </w:pPr>
      <w:rPr>
        <w:rFonts w:ascii="Courier New" w:hAnsi="Courier New" w:cs="Courier New" w:hint="default"/>
      </w:rPr>
    </w:lvl>
    <w:lvl w:ilvl="2" w:tplc="04190005" w:tentative="1">
      <w:start w:val="1"/>
      <w:numFmt w:val="bullet"/>
      <w:lvlText w:val=""/>
      <w:lvlJc w:val="left"/>
      <w:pPr>
        <w:tabs>
          <w:tab w:val="num" w:pos="2946"/>
        </w:tabs>
        <w:ind w:left="2946" w:hanging="360"/>
      </w:pPr>
      <w:rPr>
        <w:rFonts w:ascii="Wingdings" w:hAnsi="Wingdings" w:hint="default"/>
      </w:rPr>
    </w:lvl>
    <w:lvl w:ilvl="3" w:tplc="04190001" w:tentative="1">
      <w:start w:val="1"/>
      <w:numFmt w:val="bullet"/>
      <w:lvlText w:val=""/>
      <w:lvlJc w:val="left"/>
      <w:pPr>
        <w:tabs>
          <w:tab w:val="num" w:pos="3666"/>
        </w:tabs>
        <w:ind w:left="3666" w:hanging="360"/>
      </w:pPr>
      <w:rPr>
        <w:rFonts w:ascii="Symbol" w:hAnsi="Symbol" w:hint="default"/>
      </w:rPr>
    </w:lvl>
    <w:lvl w:ilvl="4" w:tplc="04190003" w:tentative="1">
      <w:start w:val="1"/>
      <w:numFmt w:val="bullet"/>
      <w:lvlText w:val="o"/>
      <w:lvlJc w:val="left"/>
      <w:pPr>
        <w:tabs>
          <w:tab w:val="num" w:pos="4386"/>
        </w:tabs>
        <w:ind w:left="4386" w:hanging="360"/>
      </w:pPr>
      <w:rPr>
        <w:rFonts w:ascii="Courier New" w:hAnsi="Courier New" w:cs="Courier New" w:hint="default"/>
      </w:rPr>
    </w:lvl>
    <w:lvl w:ilvl="5" w:tplc="04190005" w:tentative="1">
      <w:start w:val="1"/>
      <w:numFmt w:val="bullet"/>
      <w:lvlText w:val=""/>
      <w:lvlJc w:val="left"/>
      <w:pPr>
        <w:tabs>
          <w:tab w:val="num" w:pos="5106"/>
        </w:tabs>
        <w:ind w:left="5106" w:hanging="360"/>
      </w:pPr>
      <w:rPr>
        <w:rFonts w:ascii="Wingdings" w:hAnsi="Wingdings" w:hint="default"/>
      </w:rPr>
    </w:lvl>
    <w:lvl w:ilvl="6" w:tplc="04190001" w:tentative="1">
      <w:start w:val="1"/>
      <w:numFmt w:val="bullet"/>
      <w:lvlText w:val=""/>
      <w:lvlJc w:val="left"/>
      <w:pPr>
        <w:tabs>
          <w:tab w:val="num" w:pos="5826"/>
        </w:tabs>
        <w:ind w:left="5826" w:hanging="360"/>
      </w:pPr>
      <w:rPr>
        <w:rFonts w:ascii="Symbol" w:hAnsi="Symbol" w:hint="default"/>
      </w:rPr>
    </w:lvl>
    <w:lvl w:ilvl="7" w:tplc="04190003" w:tentative="1">
      <w:start w:val="1"/>
      <w:numFmt w:val="bullet"/>
      <w:lvlText w:val="o"/>
      <w:lvlJc w:val="left"/>
      <w:pPr>
        <w:tabs>
          <w:tab w:val="num" w:pos="6546"/>
        </w:tabs>
        <w:ind w:left="6546" w:hanging="360"/>
      </w:pPr>
      <w:rPr>
        <w:rFonts w:ascii="Courier New" w:hAnsi="Courier New" w:cs="Courier New" w:hint="default"/>
      </w:rPr>
    </w:lvl>
    <w:lvl w:ilvl="8" w:tplc="04190005" w:tentative="1">
      <w:start w:val="1"/>
      <w:numFmt w:val="bullet"/>
      <w:lvlText w:val=""/>
      <w:lvlJc w:val="left"/>
      <w:pPr>
        <w:tabs>
          <w:tab w:val="num" w:pos="7266"/>
        </w:tabs>
        <w:ind w:left="7266" w:hanging="360"/>
      </w:pPr>
      <w:rPr>
        <w:rFonts w:ascii="Wingdings" w:hAnsi="Wingdings" w:hint="default"/>
      </w:rPr>
    </w:lvl>
  </w:abstractNum>
  <w:abstractNum w:abstractNumId="64">
    <w:nsid w:val="6CA25576"/>
    <w:multiLevelType w:val="multilevel"/>
    <w:tmpl w:val="9FC03B0C"/>
    <w:lvl w:ilvl="0">
      <w:start w:val="3"/>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5">
    <w:nsid w:val="6EB3271D"/>
    <w:multiLevelType w:val="hybridMultilevel"/>
    <w:tmpl w:val="9DCC31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1A1713A"/>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67">
    <w:nsid w:val="72CC4E08"/>
    <w:multiLevelType w:val="multilevel"/>
    <w:tmpl w:val="CE42488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2D5193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9">
    <w:nsid w:val="75D96402"/>
    <w:multiLevelType w:val="hybridMultilevel"/>
    <w:tmpl w:val="FA345326"/>
    <w:lvl w:ilvl="0" w:tplc="091E0BAE">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Wingdings" w:hint="default"/>
      </w:rPr>
    </w:lvl>
    <w:lvl w:ilvl="2" w:tplc="0419001B">
      <w:start w:val="1"/>
      <w:numFmt w:val="bullet"/>
      <w:lvlText w:val=""/>
      <w:lvlJc w:val="left"/>
      <w:pPr>
        <w:tabs>
          <w:tab w:val="num" w:pos="2160"/>
        </w:tabs>
        <w:ind w:left="2160" w:hanging="360"/>
      </w:pPr>
      <w:rPr>
        <w:rFonts w:ascii="Wingdings" w:hAnsi="Wingdings" w:cs="Courier New"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Wingdings" w:hint="default"/>
      </w:rPr>
    </w:lvl>
    <w:lvl w:ilvl="5" w:tplc="0419001B">
      <w:start w:val="1"/>
      <w:numFmt w:val="bullet"/>
      <w:lvlText w:val=""/>
      <w:lvlJc w:val="left"/>
      <w:pPr>
        <w:tabs>
          <w:tab w:val="num" w:pos="4320"/>
        </w:tabs>
        <w:ind w:left="4320" w:hanging="360"/>
      </w:pPr>
      <w:rPr>
        <w:rFonts w:ascii="Wingdings" w:hAnsi="Wingdings" w:cs="Courier New"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Wingdings" w:hint="default"/>
      </w:rPr>
    </w:lvl>
    <w:lvl w:ilvl="8" w:tplc="0419001B">
      <w:start w:val="1"/>
      <w:numFmt w:val="bullet"/>
      <w:lvlText w:val=""/>
      <w:lvlJc w:val="left"/>
      <w:pPr>
        <w:tabs>
          <w:tab w:val="num" w:pos="6480"/>
        </w:tabs>
        <w:ind w:left="6480" w:hanging="360"/>
      </w:pPr>
      <w:rPr>
        <w:rFonts w:ascii="Wingdings" w:hAnsi="Wingdings" w:cs="Courier New" w:hint="default"/>
      </w:rPr>
    </w:lvl>
  </w:abstractNum>
  <w:abstractNum w:abstractNumId="70">
    <w:nsid w:val="7B2918C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1">
    <w:nsid w:val="7EC65591"/>
    <w:multiLevelType w:val="singleLevel"/>
    <w:tmpl w:val="0E844292"/>
    <w:lvl w:ilvl="0">
      <w:start w:val="1"/>
      <w:numFmt w:val="bullet"/>
      <w:lvlText w:val=""/>
      <w:lvlJc w:val="left"/>
      <w:pPr>
        <w:tabs>
          <w:tab w:val="num" w:pos="720"/>
        </w:tabs>
        <w:ind w:left="720" w:hanging="360"/>
      </w:pPr>
      <w:rPr>
        <w:rFonts w:ascii="Symbol" w:hAnsi="Symbol" w:hint="default"/>
        <w:color w:val="auto"/>
      </w:rPr>
    </w:lvl>
  </w:abstractNum>
  <w:num w:numId="1">
    <w:abstractNumId w:val="32"/>
  </w:num>
  <w:num w:numId="2">
    <w:abstractNumId w:val="25"/>
  </w:num>
  <w:num w:numId="3">
    <w:abstractNumId w:val="48"/>
  </w:num>
  <w:num w:numId="4">
    <w:abstractNumId w:val="46"/>
    <w:lvlOverride w:ilvl="0">
      <w:startOverride w:val="1"/>
    </w:lvlOverride>
  </w:num>
  <w:num w:numId="5">
    <w:abstractNumId w:val="37"/>
  </w:num>
  <w:num w:numId="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num>
  <w:num w:numId="10">
    <w:abstractNumId w:val="58"/>
  </w:num>
  <w:num w:numId="11">
    <w:abstractNumId w:val="69"/>
  </w:num>
  <w:num w:numId="12">
    <w:abstractNumId w:val="49"/>
  </w:num>
  <w:num w:numId="13">
    <w:abstractNumId w:val="41"/>
  </w:num>
  <w:num w:numId="14">
    <w:abstractNumId w:val="17"/>
  </w:num>
  <w:num w:numId="15">
    <w:abstractNumId w:val="43"/>
  </w:num>
  <w:num w:numId="16">
    <w:abstractNumId w:val="18"/>
  </w:num>
  <w:num w:numId="17">
    <w:abstractNumId w:val="45"/>
  </w:num>
  <w:num w:numId="18">
    <w:abstractNumId w:val="68"/>
  </w:num>
  <w:num w:numId="19">
    <w:abstractNumId w:val="47"/>
  </w:num>
  <w:num w:numId="20">
    <w:abstractNumId w:val="15"/>
  </w:num>
  <w:num w:numId="21">
    <w:abstractNumId w:val="0"/>
  </w:num>
  <w:num w:numId="22">
    <w:abstractNumId w:val="55"/>
  </w:num>
  <w:num w:numId="23">
    <w:abstractNumId w:val="3"/>
  </w:num>
  <w:num w:numId="24">
    <w:abstractNumId w:val="71"/>
  </w:num>
  <w:num w:numId="25">
    <w:abstractNumId w:val="50"/>
  </w:num>
  <w:num w:numId="26">
    <w:abstractNumId w:val="28"/>
  </w:num>
  <w:num w:numId="27">
    <w:abstractNumId w:val="59"/>
  </w:num>
  <w:num w:numId="28">
    <w:abstractNumId w:val="11"/>
  </w:num>
  <w:num w:numId="29">
    <w:abstractNumId w:val="5"/>
  </w:num>
  <w:num w:numId="30">
    <w:abstractNumId w:val="64"/>
  </w:num>
  <w:num w:numId="31">
    <w:abstractNumId w:val="44"/>
  </w:num>
  <w:num w:numId="32">
    <w:abstractNumId w:val="40"/>
  </w:num>
  <w:num w:numId="33">
    <w:abstractNumId w:val="63"/>
  </w:num>
  <w:num w:numId="34">
    <w:abstractNumId w:val="39"/>
  </w:num>
  <w:num w:numId="35">
    <w:abstractNumId w:val="26"/>
  </w:num>
  <w:num w:numId="36">
    <w:abstractNumId w:val="9"/>
  </w:num>
  <w:num w:numId="37">
    <w:abstractNumId w:val="29"/>
  </w:num>
  <w:num w:numId="38">
    <w:abstractNumId w:val="51"/>
  </w:num>
  <w:num w:numId="39">
    <w:abstractNumId w:val="14"/>
  </w:num>
  <w:num w:numId="40">
    <w:abstractNumId w:val="38"/>
  </w:num>
  <w:num w:numId="41">
    <w:abstractNumId w:val="61"/>
  </w:num>
  <w:num w:numId="42">
    <w:abstractNumId w:val="8"/>
  </w:num>
  <w:num w:numId="43">
    <w:abstractNumId w:val="66"/>
  </w:num>
  <w:num w:numId="44">
    <w:abstractNumId w:val="70"/>
  </w:num>
  <w:num w:numId="45">
    <w:abstractNumId w:val="22"/>
  </w:num>
  <w:num w:numId="46">
    <w:abstractNumId w:val="23"/>
  </w:num>
  <w:num w:numId="47">
    <w:abstractNumId w:val="42"/>
  </w:num>
  <w:num w:numId="48">
    <w:abstractNumId w:val="7"/>
  </w:num>
  <w:num w:numId="49">
    <w:abstractNumId w:val="12"/>
  </w:num>
  <w:num w:numId="50">
    <w:abstractNumId w:val="53"/>
  </w:num>
  <w:num w:numId="51">
    <w:abstractNumId w:val="54"/>
  </w:num>
  <w:num w:numId="52">
    <w:abstractNumId w:val="24"/>
  </w:num>
  <w:num w:numId="53">
    <w:abstractNumId w:val="52"/>
  </w:num>
  <w:num w:numId="54">
    <w:abstractNumId w:val="56"/>
  </w:num>
  <w:num w:numId="55">
    <w:abstractNumId w:val="19"/>
  </w:num>
  <w:num w:numId="56">
    <w:abstractNumId w:val="4"/>
  </w:num>
  <w:num w:numId="57">
    <w:abstractNumId w:val="36"/>
  </w:num>
  <w:num w:numId="58">
    <w:abstractNumId w:val="1"/>
  </w:num>
  <w:num w:numId="59">
    <w:abstractNumId w:val="27"/>
  </w:num>
  <w:num w:numId="60">
    <w:abstractNumId w:val="34"/>
  </w:num>
  <w:num w:numId="61">
    <w:abstractNumId w:val="60"/>
  </w:num>
  <w:num w:numId="62">
    <w:abstractNumId w:val="35"/>
  </w:num>
  <w:num w:numId="63">
    <w:abstractNumId w:val="16"/>
  </w:num>
  <w:num w:numId="64">
    <w:abstractNumId w:val="31"/>
  </w:num>
  <w:num w:numId="65">
    <w:abstractNumId w:val="10"/>
  </w:num>
  <w:num w:numId="66">
    <w:abstractNumId w:val="20"/>
  </w:num>
  <w:num w:numId="67">
    <w:abstractNumId w:val="33"/>
  </w:num>
  <w:num w:numId="68">
    <w:abstractNumId w:val="65"/>
  </w:num>
  <w:num w:numId="69">
    <w:abstractNumId w:val="13"/>
  </w:num>
  <w:num w:numId="70">
    <w:abstractNumId w:val="2"/>
  </w:num>
  <w:num w:numId="71">
    <w:abstractNumId w:val="21"/>
  </w:num>
  <w:num w:numId="72">
    <w:abstractNumId w:val="57"/>
  </w:num>
  <w:num w:numId="73">
    <w:abstractNumId w:val="30"/>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0D0F6C"/>
    <w:rsid w:val="000045EF"/>
    <w:rsid w:val="0000547B"/>
    <w:rsid w:val="00011841"/>
    <w:rsid w:val="00012F3E"/>
    <w:rsid w:val="0003507F"/>
    <w:rsid w:val="000362D8"/>
    <w:rsid w:val="00037A5D"/>
    <w:rsid w:val="00041EF2"/>
    <w:rsid w:val="00044DEB"/>
    <w:rsid w:val="000522B7"/>
    <w:rsid w:val="00053248"/>
    <w:rsid w:val="00057960"/>
    <w:rsid w:val="00061B4D"/>
    <w:rsid w:val="000647CD"/>
    <w:rsid w:val="0006699D"/>
    <w:rsid w:val="00066FEE"/>
    <w:rsid w:val="00077E34"/>
    <w:rsid w:val="00085DAA"/>
    <w:rsid w:val="000868F3"/>
    <w:rsid w:val="00087523"/>
    <w:rsid w:val="00093C6C"/>
    <w:rsid w:val="00094E6E"/>
    <w:rsid w:val="000958C0"/>
    <w:rsid w:val="000A76CF"/>
    <w:rsid w:val="000A7D2B"/>
    <w:rsid w:val="000B0C84"/>
    <w:rsid w:val="000B37B2"/>
    <w:rsid w:val="000B52AF"/>
    <w:rsid w:val="000B7B07"/>
    <w:rsid w:val="000C10EC"/>
    <w:rsid w:val="000C1BD8"/>
    <w:rsid w:val="000C7721"/>
    <w:rsid w:val="000D0F6C"/>
    <w:rsid w:val="000D2073"/>
    <w:rsid w:val="000D3BBB"/>
    <w:rsid w:val="000D72C5"/>
    <w:rsid w:val="000D7F5D"/>
    <w:rsid w:val="000E3B9F"/>
    <w:rsid w:val="000F1CEB"/>
    <w:rsid w:val="000F37DA"/>
    <w:rsid w:val="000F450F"/>
    <w:rsid w:val="000F6472"/>
    <w:rsid w:val="001206FD"/>
    <w:rsid w:val="00122BBB"/>
    <w:rsid w:val="00126A83"/>
    <w:rsid w:val="00143EF4"/>
    <w:rsid w:val="0014723D"/>
    <w:rsid w:val="0015036C"/>
    <w:rsid w:val="00167779"/>
    <w:rsid w:val="00170691"/>
    <w:rsid w:val="00171990"/>
    <w:rsid w:val="00171AA9"/>
    <w:rsid w:val="00171F3F"/>
    <w:rsid w:val="00172E3A"/>
    <w:rsid w:val="0017519D"/>
    <w:rsid w:val="00177AA2"/>
    <w:rsid w:val="0018640E"/>
    <w:rsid w:val="0019292C"/>
    <w:rsid w:val="00194CC4"/>
    <w:rsid w:val="001B0C7C"/>
    <w:rsid w:val="001B1C05"/>
    <w:rsid w:val="001B2420"/>
    <w:rsid w:val="001B29C3"/>
    <w:rsid w:val="001C2B46"/>
    <w:rsid w:val="001C4E92"/>
    <w:rsid w:val="001C6C1A"/>
    <w:rsid w:val="001D0B5C"/>
    <w:rsid w:val="001D4F3B"/>
    <w:rsid w:val="001D6185"/>
    <w:rsid w:val="001D68F4"/>
    <w:rsid w:val="001E1775"/>
    <w:rsid w:val="001E4E5D"/>
    <w:rsid w:val="001F0A37"/>
    <w:rsid w:val="001F612E"/>
    <w:rsid w:val="0020264C"/>
    <w:rsid w:val="00203132"/>
    <w:rsid w:val="00203F1E"/>
    <w:rsid w:val="00205EB1"/>
    <w:rsid w:val="002068D5"/>
    <w:rsid w:val="00206B9F"/>
    <w:rsid w:val="002126B9"/>
    <w:rsid w:val="0022202F"/>
    <w:rsid w:val="002263F2"/>
    <w:rsid w:val="002318F4"/>
    <w:rsid w:val="00245705"/>
    <w:rsid w:val="00250A73"/>
    <w:rsid w:val="002516B0"/>
    <w:rsid w:val="00254806"/>
    <w:rsid w:val="0025572E"/>
    <w:rsid w:val="00255D33"/>
    <w:rsid w:val="00265AD1"/>
    <w:rsid w:val="002714E4"/>
    <w:rsid w:val="0028165B"/>
    <w:rsid w:val="00295560"/>
    <w:rsid w:val="002A0DAC"/>
    <w:rsid w:val="002B52AD"/>
    <w:rsid w:val="002B7271"/>
    <w:rsid w:val="002C1367"/>
    <w:rsid w:val="002D1457"/>
    <w:rsid w:val="002D1FD0"/>
    <w:rsid w:val="002D3422"/>
    <w:rsid w:val="002D79B6"/>
    <w:rsid w:val="002E594A"/>
    <w:rsid w:val="002E64C3"/>
    <w:rsid w:val="002F2394"/>
    <w:rsid w:val="002F2F6F"/>
    <w:rsid w:val="002F4E14"/>
    <w:rsid w:val="002F514F"/>
    <w:rsid w:val="002F5EEC"/>
    <w:rsid w:val="002F7F08"/>
    <w:rsid w:val="0030549D"/>
    <w:rsid w:val="00307C5D"/>
    <w:rsid w:val="00310793"/>
    <w:rsid w:val="00312D52"/>
    <w:rsid w:val="0031301B"/>
    <w:rsid w:val="003165DE"/>
    <w:rsid w:val="00330EC3"/>
    <w:rsid w:val="003359B1"/>
    <w:rsid w:val="0034024B"/>
    <w:rsid w:val="003420BC"/>
    <w:rsid w:val="0034274C"/>
    <w:rsid w:val="00351C8E"/>
    <w:rsid w:val="00352453"/>
    <w:rsid w:val="0035320D"/>
    <w:rsid w:val="00356243"/>
    <w:rsid w:val="003565CD"/>
    <w:rsid w:val="00364302"/>
    <w:rsid w:val="003648B2"/>
    <w:rsid w:val="00364BDD"/>
    <w:rsid w:val="00367CF7"/>
    <w:rsid w:val="00380D93"/>
    <w:rsid w:val="00385FB8"/>
    <w:rsid w:val="00393435"/>
    <w:rsid w:val="00393906"/>
    <w:rsid w:val="003971E7"/>
    <w:rsid w:val="003A2687"/>
    <w:rsid w:val="003A3C05"/>
    <w:rsid w:val="003A4B00"/>
    <w:rsid w:val="003A543D"/>
    <w:rsid w:val="003A65A5"/>
    <w:rsid w:val="003B089F"/>
    <w:rsid w:val="003B2450"/>
    <w:rsid w:val="003C6116"/>
    <w:rsid w:val="003C6696"/>
    <w:rsid w:val="003D4018"/>
    <w:rsid w:val="003D5079"/>
    <w:rsid w:val="003E48B7"/>
    <w:rsid w:val="003E5D11"/>
    <w:rsid w:val="003E5E1C"/>
    <w:rsid w:val="00400E36"/>
    <w:rsid w:val="00400ED0"/>
    <w:rsid w:val="00400F24"/>
    <w:rsid w:val="0040224D"/>
    <w:rsid w:val="004035D1"/>
    <w:rsid w:val="004049DC"/>
    <w:rsid w:val="0040564F"/>
    <w:rsid w:val="004117AF"/>
    <w:rsid w:val="004131B6"/>
    <w:rsid w:val="004137BD"/>
    <w:rsid w:val="0042687A"/>
    <w:rsid w:val="00431C25"/>
    <w:rsid w:val="004331B5"/>
    <w:rsid w:val="00435AEB"/>
    <w:rsid w:val="004362F3"/>
    <w:rsid w:val="004363D5"/>
    <w:rsid w:val="00437F57"/>
    <w:rsid w:val="00441AF2"/>
    <w:rsid w:val="004422AC"/>
    <w:rsid w:val="004424F7"/>
    <w:rsid w:val="00444C88"/>
    <w:rsid w:val="00450393"/>
    <w:rsid w:val="0045340C"/>
    <w:rsid w:val="00460963"/>
    <w:rsid w:val="0046319C"/>
    <w:rsid w:val="004645D6"/>
    <w:rsid w:val="00466420"/>
    <w:rsid w:val="00471F14"/>
    <w:rsid w:val="00475298"/>
    <w:rsid w:val="00476A3C"/>
    <w:rsid w:val="00481D2D"/>
    <w:rsid w:val="00492080"/>
    <w:rsid w:val="004925B3"/>
    <w:rsid w:val="004944AC"/>
    <w:rsid w:val="00495963"/>
    <w:rsid w:val="004A4668"/>
    <w:rsid w:val="004B334D"/>
    <w:rsid w:val="004B3918"/>
    <w:rsid w:val="004B5E4F"/>
    <w:rsid w:val="004C0FDE"/>
    <w:rsid w:val="004C1B06"/>
    <w:rsid w:val="004C5DED"/>
    <w:rsid w:val="004D2C88"/>
    <w:rsid w:val="004E1001"/>
    <w:rsid w:val="004E160D"/>
    <w:rsid w:val="004E1A66"/>
    <w:rsid w:val="004E4B85"/>
    <w:rsid w:val="004F3D98"/>
    <w:rsid w:val="004F5ABB"/>
    <w:rsid w:val="00503912"/>
    <w:rsid w:val="0050563B"/>
    <w:rsid w:val="00505EA0"/>
    <w:rsid w:val="005079A9"/>
    <w:rsid w:val="005150B5"/>
    <w:rsid w:val="00515148"/>
    <w:rsid w:val="00520D61"/>
    <w:rsid w:val="00531580"/>
    <w:rsid w:val="00546630"/>
    <w:rsid w:val="005470D8"/>
    <w:rsid w:val="00551F6D"/>
    <w:rsid w:val="00556FB7"/>
    <w:rsid w:val="00557B1B"/>
    <w:rsid w:val="00557D14"/>
    <w:rsid w:val="0057489E"/>
    <w:rsid w:val="00576D04"/>
    <w:rsid w:val="00581F2F"/>
    <w:rsid w:val="0058542E"/>
    <w:rsid w:val="00587CD1"/>
    <w:rsid w:val="00596EED"/>
    <w:rsid w:val="0059769C"/>
    <w:rsid w:val="00597B17"/>
    <w:rsid w:val="005A4C24"/>
    <w:rsid w:val="005B6C74"/>
    <w:rsid w:val="005B73F7"/>
    <w:rsid w:val="005C0E01"/>
    <w:rsid w:val="005C6251"/>
    <w:rsid w:val="005D395D"/>
    <w:rsid w:val="005D422F"/>
    <w:rsid w:val="005E12CC"/>
    <w:rsid w:val="005E18D8"/>
    <w:rsid w:val="005E513E"/>
    <w:rsid w:val="005E72C5"/>
    <w:rsid w:val="005F0268"/>
    <w:rsid w:val="00604EAE"/>
    <w:rsid w:val="00612A46"/>
    <w:rsid w:val="00616948"/>
    <w:rsid w:val="00631836"/>
    <w:rsid w:val="00631844"/>
    <w:rsid w:val="00636283"/>
    <w:rsid w:val="0063672A"/>
    <w:rsid w:val="00637860"/>
    <w:rsid w:val="00645189"/>
    <w:rsid w:val="006460BE"/>
    <w:rsid w:val="00646315"/>
    <w:rsid w:val="00646EA0"/>
    <w:rsid w:val="006534D3"/>
    <w:rsid w:val="00655EC9"/>
    <w:rsid w:val="00662874"/>
    <w:rsid w:val="00664916"/>
    <w:rsid w:val="00665ABA"/>
    <w:rsid w:val="00667557"/>
    <w:rsid w:val="00667BD0"/>
    <w:rsid w:val="00671B53"/>
    <w:rsid w:val="006735BD"/>
    <w:rsid w:val="00682518"/>
    <w:rsid w:val="00682EFE"/>
    <w:rsid w:val="006862AA"/>
    <w:rsid w:val="0069416D"/>
    <w:rsid w:val="006A43E8"/>
    <w:rsid w:val="006B1641"/>
    <w:rsid w:val="006B41E8"/>
    <w:rsid w:val="006C7499"/>
    <w:rsid w:val="006C77BD"/>
    <w:rsid w:val="006D5282"/>
    <w:rsid w:val="006E2350"/>
    <w:rsid w:val="006E2B91"/>
    <w:rsid w:val="006F0227"/>
    <w:rsid w:val="006F5320"/>
    <w:rsid w:val="006F7634"/>
    <w:rsid w:val="00703FFE"/>
    <w:rsid w:val="00705A17"/>
    <w:rsid w:val="00712CB7"/>
    <w:rsid w:val="00713092"/>
    <w:rsid w:val="00717D28"/>
    <w:rsid w:val="00720B69"/>
    <w:rsid w:val="00737696"/>
    <w:rsid w:val="00742137"/>
    <w:rsid w:val="00742A47"/>
    <w:rsid w:val="00762C2F"/>
    <w:rsid w:val="00763746"/>
    <w:rsid w:val="00767E57"/>
    <w:rsid w:val="0078020D"/>
    <w:rsid w:val="00785A62"/>
    <w:rsid w:val="00785BCB"/>
    <w:rsid w:val="00792C34"/>
    <w:rsid w:val="007B0712"/>
    <w:rsid w:val="007B115D"/>
    <w:rsid w:val="007B2612"/>
    <w:rsid w:val="007B3FC5"/>
    <w:rsid w:val="007B49FD"/>
    <w:rsid w:val="007B6EA6"/>
    <w:rsid w:val="007B7F83"/>
    <w:rsid w:val="007C27CB"/>
    <w:rsid w:val="007C763E"/>
    <w:rsid w:val="007D0C35"/>
    <w:rsid w:val="007D30E1"/>
    <w:rsid w:val="007D3617"/>
    <w:rsid w:val="007D5A46"/>
    <w:rsid w:val="007E2405"/>
    <w:rsid w:val="007E78DF"/>
    <w:rsid w:val="007F0964"/>
    <w:rsid w:val="007F2D7C"/>
    <w:rsid w:val="007F3E61"/>
    <w:rsid w:val="00814674"/>
    <w:rsid w:val="008217BF"/>
    <w:rsid w:val="00825BE1"/>
    <w:rsid w:val="00826157"/>
    <w:rsid w:val="008332F6"/>
    <w:rsid w:val="00837346"/>
    <w:rsid w:val="008469F0"/>
    <w:rsid w:val="00846BE5"/>
    <w:rsid w:val="00861469"/>
    <w:rsid w:val="00863BFC"/>
    <w:rsid w:val="008664F8"/>
    <w:rsid w:val="0088207D"/>
    <w:rsid w:val="00890660"/>
    <w:rsid w:val="008927B2"/>
    <w:rsid w:val="00895B0F"/>
    <w:rsid w:val="008B1B1A"/>
    <w:rsid w:val="008B35B8"/>
    <w:rsid w:val="008B5B1B"/>
    <w:rsid w:val="008B7EAA"/>
    <w:rsid w:val="008C18BB"/>
    <w:rsid w:val="008C3376"/>
    <w:rsid w:val="008C7EA2"/>
    <w:rsid w:val="008D36E5"/>
    <w:rsid w:val="008D37EF"/>
    <w:rsid w:val="008E115F"/>
    <w:rsid w:val="008E2754"/>
    <w:rsid w:val="008E5633"/>
    <w:rsid w:val="008F04B2"/>
    <w:rsid w:val="008F22DF"/>
    <w:rsid w:val="008F36D8"/>
    <w:rsid w:val="008F661F"/>
    <w:rsid w:val="008F6D90"/>
    <w:rsid w:val="00902811"/>
    <w:rsid w:val="00903A13"/>
    <w:rsid w:val="00905965"/>
    <w:rsid w:val="009069CD"/>
    <w:rsid w:val="00914FB2"/>
    <w:rsid w:val="00915877"/>
    <w:rsid w:val="00917136"/>
    <w:rsid w:val="00917B24"/>
    <w:rsid w:val="00921C78"/>
    <w:rsid w:val="00924971"/>
    <w:rsid w:val="00930CC6"/>
    <w:rsid w:val="00936342"/>
    <w:rsid w:val="009438C3"/>
    <w:rsid w:val="00943FC9"/>
    <w:rsid w:val="0094724F"/>
    <w:rsid w:val="00950283"/>
    <w:rsid w:val="00952027"/>
    <w:rsid w:val="00956310"/>
    <w:rsid w:val="00961FED"/>
    <w:rsid w:val="00964480"/>
    <w:rsid w:val="00964BBF"/>
    <w:rsid w:val="0097149C"/>
    <w:rsid w:val="00973845"/>
    <w:rsid w:val="00976F8A"/>
    <w:rsid w:val="00980654"/>
    <w:rsid w:val="00986A99"/>
    <w:rsid w:val="00993141"/>
    <w:rsid w:val="00993535"/>
    <w:rsid w:val="00996B6D"/>
    <w:rsid w:val="009A400B"/>
    <w:rsid w:val="009A710E"/>
    <w:rsid w:val="009B4C92"/>
    <w:rsid w:val="009B4D2F"/>
    <w:rsid w:val="009B5EA1"/>
    <w:rsid w:val="009C0C1C"/>
    <w:rsid w:val="009C3B9F"/>
    <w:rsid w:val="009C4B2B"/>
    <w:rsid w:val="009C64BC"/>
    <w:rsid w:val="009D084E"/>
    <w:rsid w:val="009E46DF"/>
    <w:rsid w:val="009F0278"/>
    <w:rsid w:val="009F45F8"/>
    <w:rsid w:val="009F4BCD"/>
    <w:rsid w:val="00A017F4"/>
    <w:rsid w:val="00A02E73"/>
    <w:rsid w:val="00A0354E"/>
    <w:rsid w:val="00A04BC3"/>
    <w:rsid w:val="00A07A7F"/>
    <w:rsid w:val="00A147B8"/>
    <w:rsid w:val="00A21B88"/>
    <w:rsid w:val="00A2384C"/>
    <w:rsid w:val="00A256B4"/>
    <w:rsid w:val="00A30872"/>
    <w:rsid w:val="00A3401A"/>
    <w:rsid w:val="00A467C3"/>
    <w:rsid w:val="00A50BD6"/>
    <w:rsid w:val="00A53CB0"/>
    <w:rsid w:val="00A6169E"/>
    <w:rsid w:val="00A62987"/>
    <w:rsid w:val="00A64189"/>
    <w:rsid w:val="00A6639C"/>
    <w:rsid w:val="00A6702B"/>
    <w:rsid w:val="00A71689"/>
    <w:rsid w:val="00A71C59"/>
    <w:rsid w:val="00A76603"/>
    <w:rsid w:val="00A8101E"/>
    <w:rsid w:val="00A81231"/>
    <w:rsid w:val="00A85EE8"/>
    <w:rsid w:val="00A90DE2"/>
    <w:rsid w:val="00A91415"/>
    <w:rsid w:val="00A920D1"/>
    <w:rsid w:val="00A93782"/>
    <w:rsid w:val="00A94565"/>
    <w:rsid w:val="00AA043F"/>
    <w:rsid w:val="00AA52F4"/>
    <w:rsid w:val="00AA76E2"/>
    <w:rsid w:val="00AA7A5D"/>
    <w:rsid w:val="00AB2308"/>
    <w:rsid w:val="00AB23E0"/>
    <w:rsid w:val="00AB271C"/>
    <w:rsid w:val="00AD7C32"/>
    <w:rsid w:val="00AE107B"/>
    <w:rsid w:val="00AE3AEE"/>
    <w:rsid w:val="00AE49B8"/>
    <w:rsid w:val="00AE582A"/>
    <w:rsid w:val="00AE6A3F"/>
    <w:rsid w:val="00AF3EB5"/>
    <w:rsid w:val="00AF75A6"/>
    <w:rsid w:val="00B00358"/>
    <w:rsid w:val="00B00F63"/>
    <w:rsid w:val="00B00F81"/>
    <w:rsid w:val="00B025EE"/>
    <w:rsid w:val="00B04ADF"/>
    <w:rsid w:val="00B06BE9"/>
    <w:rsid w:val="00B14652"/>
    <w:rsid w:val="00B2643D"/>
    <w:rsid w:val="00B31BE3"/>
    <w:rsid w:val="00B3651B"/>
    <w:rsid w:val="00B4463E"/>
    <w:rsid w:val="00B559AB"/>
    <w:rsid w:val="00B60311"/>
    <w:rsid w:val="00B61F40"/>
    <w:rsid w:val="00B632DB"/>
    <w:rsid w:val="00B63DCB"/>
    <w:rsid w:val="00B70BF9"/>
    <w:rsid w:val="00B84909"/>
    <w:rsid w:val="00B95459"/>
    <w:rsid w:val="00B95E07"/>
    <w:rsid w:val="00B975E7"/>
    <w:rsid w:val="00BA02D3"/>
    <w:rsid w:val="00BB00A2"/>
    <w:rsid w:val="00BB24A7"/>
    <w:rsid w:val="00BB7EB9"/>
    <w:rsid w:val="00BC497B"/>
    <w:rsid w:val="00C008A4"/>
    <w:rsid w:val="00C05247"/>
    <w:rsid w:val="00C104B3"/>
    <w:rsid w:val="00C12F68"/>
    <w:rsid w:val="00C14464"/>
    <w:rsid w:val="00C15C80"/>
    <w:rsid w:val="00C22F97"/>
    <w:rsid w:val="00C241FD"/>
    <w:rsid w:val="00C2484B"/>
    <w:rsid w:val="00C25E92"/>
    <w:rsid w:val="00C308AB"/>
    <w:rsid w:val="00C34BE6"/>
    <w:rsid w:val="00C359E4"/>
    <w:rsid w:val="00C45265"/>
    <w:rsid w:val="00C52DC4"/>
    <w:rsid w:val="00C53994"/>
    <w:rsid w:val="00C54714"/>
    <w:rsid w:val="00C55275"/>
    <w:rsid w:val="00C5741B"/>
    <w:rsid w:val="00C72F92"/>
    <w:rsid w:val="00C75521"/>
    <w:rsid w:val="00C775E3"/>
    <w:rsid w:val="00C84029"/>
    <w:rsid w:val="00C90047"/>
    <w:rsid w:val="00C909D7"/>
    <w:rsid w:val="00CA1776"/>
    <w:rsid w:val="00CA3462"/>
    <w:rsid w:val="00CB2F19"/>
    <w:rsid w:val="00CB7281"/>
    <w:rsid w:val="00CC4274"/>
    <w:rsid w:val="00CD0EF2"/>
    <w:rsid w:val="00CE1F62"/>
    <w:rsid w:val="00CE687A"/>
    <w:rsid w:val="00CF1A7F"/>
    <w:rsid w:val="00CF38A1"/>
    <w:rsid w:val="00CF6D68"/>
    <w:rsid w:val="00D05F3F"/>
    <w:rsid w:val="00D103ED"/>
    <w:rsid w:val="00D11EA9"/>
    <w:rsid w:val="00D14517"/>
    <w:rsid w:val="00D21497"/>
    <w:rsid w:val="00D232F9"/>
    <w:rsid w:val="00D23FB1"/>
    <w:rsid w:val="00D267C6"/>
    <w:rsid w:val="00D30852"/>
    <w:rsid w:val="00D33221"/>
    <w:rsid w:val="00D367E8"/>
    <w:rsid w:val="00D5450F"/>
    <w:rsid w:val="00D545A2"/>
    <w:rsid w:val="00D577D0"/>
    <w:rsid w:val="00D614CD"/>
    <w:rsid w:val="00D730A3"/>
    <w:rsid w:val="00D810D0"/>
    <w:rsid w:val="00D81572"/>
    <w:rsid w:val="00D91919"/>
    <w:rsid w:val="00D9382C"/>
    <w:rsid w:val="00D94EF6"/>
    <w:rsid w:val="00DA3E45"/>
    <w:rsid w:val="00DA42B9"/>
    <w:rsid w:val="00DA4E48"/>
    <w:rsid w:val="00DA5113"/>
    <w:rsid w:val="00DB0788"/>
    <w:rsid w:val="00DB5BAF"/>
    <w:rsid w:val="00DB6ACF"/>
    <w:rsid w:val="00DC26BE"/>
    <w:rsid w:val="00DC7FC0"/>
    <w:rsid w:val="00DD629F"/>
    <w:rsid w:val="00DE333D"/>
    <w:rsid w:val="00DE7B24"/>
    <w:rsid w:val="00DE7BC8"/>
    <w:rsid w:val="00DE7DB0"/>
    <w:rsid w:val="00DF0560"/>
    <w:rsid w:val="00DF6DBD"/>
    <w:rsid w:val="00E0053C"/>
    <w:rsid w:val="00E30A6C"/>
    <w:rsid w:val="00E341F0"/>
    <w:rsid w:val="00E3437C"/>
    <w:rsid w:val="00E36BEE"/>
    <w:rsid w:val="00E40114"/>
    <w:rsid w:val="00E42395"/>
    <w:rsid w:val="00E461DB"/>
    <w:rsid w:val="00E47E20"/>
    <w:rsid w:val="00E57A0E"/>
    <w:rsid w:val="00E60E96"/>
    <w:rsid w:val="00E60FDF"/>
    <w:rsid w:val="00E65FAD"/>
    <w:rsid w:val="00E747F4"/>
    <w:rsid w:val="00E7598A"/>
    <w:rsid w:val="00E76ABC"/>
    <w:rsid w:val="00E86203"/>
    <w:rsid w:val="00E90D72"/>
    <w:rsid w:val="00E978E3"/>
    <w:rsid w:val="00EA2DA6"/>
    <w:rsid w:val="00EA3F44"/>
    <w:rsid w:val="00EA76FB"/>
    <w:rsid w:val="00EA7C28"/>
    <w:rsid w:val="00EB02FC"/>
    <w:rsid w:val="00EB1AC2"/>
    <w:rsid w:val="00EB1F71"/>
    <w:rsid w:val="00EB3AED"/>
    <w:rsid w:val="00EC4284"/>
    <w:rsid w:val="00EC656B"/>
    <w:rsid w:val="00EC7F68"/>
    <w:rsid w:val="00ED100F"/>
    <w:rsid w:val="00EE07E4"/>
    <w:rsid w:val="00EE0975"/>
    <w:rsid w:val="00EE2925"/>
    <w:rsid w:val="00EF2696"/>
    <w:rsid w:val="00F01423"/>
    <w:rsid w:val="00F07A55"/>
    <w:rsid w:val="00F113CF"/>
    <w:rsid w:val="00F12CD0"/>
    <w:rsid w:val="00F1355F"/>
    <w:rsid w:val="00F15CA6"/>
    <w:rsid w:val="00F23548"/>
    <w:rsid w:val="00F27922"/>
    <w:rsid w:val="00F32C50"/>
    <w:rsid w:val="00F36720"/>
    <w:rsid w:val="00F423C1"/>
    <w:rsid w:val="00F62C1C"/>
    <w:rsid w:val="00F64A52"/>
    <w:rsid w:val="00F85EDD"/>
    <w:rsid w:val="00F90421"/>
    <w:rsid w:val="00F92A4A"/>
    <w:rsid w:val="00FA0E29"/>
    <w:rsid w:val="00FA4029"/>
    <w:rsid w:val="00FA47FF"/>
    <w:rsid w:val="00FA5E46"/>
    <w:rsid w:val="00FA7197"/>
    <w:rsid w:val="00FA7CEC"/>
    <w:rsid w:val="00FB2274"/>
    <w:rsid w:val="00FB5BD3"/>
    <w:rsid w:val="00FB78F4"/>
    <w:rsid w:val="00FD1981"/>
    <w:rsid w:val="00FD2086"/>
    <w:rsid w:val="00FE6B0A"/>
    <w:rsid w:val="00FF53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8"/>
    <o:shapelayout v:ext="edit">
      <o:idmap v:ext="edit" data="1,45,46,48,50,52"/>
      <o:rules v:ext="edit">
        <o:r id="V:Rule1" type="arc" idref="#_x0000_s51400"/>
        <o:r id="V:Rule2" type="arc" idref="#_x0000_s51408"/>
        <o:r id="V:Rule3" type="arc" idref="#_x0000_s51409"/>
        <o:r id="V:Rule4" type="arc" idref="#_x0000_s51413"/>
        <o:r id="V:Rule5" type="arc" idref="#_x0000_s51432"/>
        <o:r id="V:Rule6" type="arc" idref="#_x0000_s51433"/>
        <o:r id="V:Rule7" type="arc" idref="#_x0000_s51421"/>
        <o:r id="V:Rule8" type="arc" idref="#_x0000_s51422"/>
        <o:r id="V:Rule9" type="arc" idref="#_x0000_s51443"/>
        <o:r id="V:Rule10" type="arc" idref="#_x0000_s51444"/>
        <o:r id="V:Rule11" type="arc" idref="#_x0000_s51450"/>
        <o:r id="V:Rule12" type="arc" idref="#_x0000_s51451"/>
        <o:r id="V:Rule13" type="arc" idref="#_x0000_s51465"/>
        <o:r id="V:Rule14" type="arc" idref="#_x0000_s51466"/>
        <o:r id="V:Rule15" type="arc" idref="#_x0000_s51468"/>
        <o:r id="V:Rule16" type="arc" idref="#_x0000_s51469"/>
        <o:r id="V:Rule17" type="arc" idref="#_x0000_s51471"/>
        <o:r id="V:Rule18" type="arc" idref="#_x0000_s51472"/>
        <o:r id="V:Rule19" type="arc" idref="#_x0000_s51474"/>
        <o:r id="V:Rule20" type="arc" idref="#_x0000_s51475"/>
        <o:r id="V:Rule21" type="arc" idref="#_x0000_s51490"/>
        <o:r id="V:Rule22" type="arc" idref="#_x0000_s51491"/>
        <o:r id="V:Rule23" type="arc" idref="#_x0000_s51493"/>
        <o:r id="V:Rule24" type="arc" idref="#_x0000_s51494"/>
        <o:r id="V:Rule25" type="arc" idref="#_x0000_s51496"/>
        <o:r id="V:Rule26" type="arc" idref="#_x0000_s51497"/>
        <o:r id="V:Rule27" type="arc" idref="#_x0000_s51499"/>
        <o:r id="V:Rule28" type="arc" idref="#_x0000_s51500"/>
        <o:r id="V:Rule29" type="arc" idref="#_x0000_s51518"/>
        <o:r id="V:Rule30" type="arc" idref="#_x0000_s51519"/>
        <o:r id="V:Rule31" type="arc" idref="#_x0000_s51520"/>
        <o:r id="V:Rule32" type="arc" idref="#_x0000_s51521"/>
        <o:r id="V:Rule33" type="arc" idref="#_x0000_s51523"/>
        <o:r id="V:Rule34" type="arc" idref="#_x0000_s51534"/>
        <o:r id="V:Rule35" type="arc" idref="#_x0000_s51535"/>
        <o:r id="V:Rule36" type="arc" idref="#_x0000_s51536"/>
        <o:r id="V:Rule37" type="arc" idref="#_x0000_s51539"/>
        <o:r id="V:Rule38" type="arc" idref="#_x0000_s51540"/>
        <o:r id="V:Rule39" type="arc" idref="#_x0000_s47723"/>
        <o:r id="V:Rule40" type="arc" idref="#_x0000_s47724"/>
        <o:r id="V:Rule41" type="arc" idref="#_x0000_s47655"/>
        <o:r id="V:Rule42" type="arc" idref="#_x0000_s47656"/>
        <o:r id="V:Rule43" type="arc" idref="#_x0000_s47660"/>
        <o:r id="V:Rule44" type="arc" idref="#_x0000_s47711"/>
        <o:r id="V:Rule45" type="arc" idref="#_x0000_s47712"/>
        <o:r id="V:Rule46" type="arc" idref="#_x0000_s47690"/>
        <o:r id="V:Rule47" type="arc" idref="#_x0000_s47691"/>
        <o:r id="V:Rule48" type="arc" idref="#_x0000_s47692"/>
        <o:r id="V:Rule49" type="arc" idref="#_x0000_s47693"/>
        <o:r id="V:Rule50" type="arc" idref="#_x0000_s47694"/>
        <o:r id="V:Rule51" type="arc" idref="#_x0000_s47743"/>
        <o:r id="V:Rule52" type="arc" idref="#_x0000_s47762"/>
        <o:r id="V:Rule53" type="arc" idref="#_x0000_s47763"/>
        <o:r id="V:Rule54" type="arc" idref="#_x0000_s47764"/>
        <o:r id="V:Rule55" type="arc" idref="#_x0000_s47788"/>
        <o:r id="V:Rule56" type="arc" idref="#_x0000_s47801"/>
        <o:r id="V:Rule57" type="arc" idref="#_x0000_s47815"/>
        <o:r id="V:Rule58" type="arc" idref="#_x0000_s47866"/>
        <o:r id="V:Rule59" type="arc" idref="#_x0000_s47867"/>
        <o:r id="V:Rule60" type="arc" idref="#_x0000_s47886"/>
        <o:r id="V:Rule61" type="arc" idref="#_x0000_s47887"/>
        <o:r id="V:Rule62" type="arc" idref="#_x0000_s47905"/>
        <o:r id="V:Rule63" type="arc" idref="#_x0000_s47925"/>
        <o:r id="V:Rule64" type="arc" idref="#_x0000_s47972"/>
        <o:r id="V:Rule65" type="arc" idref="#_x0000_s47973"/>
        <o:r id="V:Rule66" type="arc" idref="#_x0000_s47850"/>
        <o:r id="V:Rule67" type="arc" idref="#_x0000_s478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580"/>
  </w:style>
  <w:style w:type="paragraph" w:styleId="1">
    <w:name w:val="heading 1"/>
    <w:basedOn w:val="a"/>
    <w:next w:val="a"/>
    <w:link w:val="10"/>
    <w:qFormat/>
    <w:rsid w:val="00C0524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nhideWhenUsed/>
    <w:qFormat/>
    <w:rsid w:val="004056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E3B9F"/>
    <w:pPr>
      <w:keepNext/>
      <w:tabs>
        <w:tab w:val="num" w:pos="720"/>
      </w:tabs>
      <w:spacing w:after="0" w:line="240" w:lineRule="auto"/>
      <w:ind w:left="720" w:hanging="720"/>
      <w:jc w:val="center"/>
      <w:outlineLvl w:val="2"/>
    </w:pPr>
    <w:rPr>
      <w:rFonts w:ascii="Times New Roman" w:eastAsia="Times New Roman" w:hAnsi="Times New Roman" w:cs="Times New Roman"/>
      <w:sz w:val="28"/>
      <w:szCs w:val="28"/>
      <w:lang w:eastAsia="ru-RU"/>
    </w:rPr>
  </w:style>
  <w:style w:type="paragraph" w:styleId="4">
    <w:name w:val="heading 4"/>
    <w:basedOn w:val="a"/>
    <w:next w:val="a"/>
    <w:link w:val="40"/>
    <w:unhideWhenUsed/>
    <w:qFormat/>
    <w:rsid w:val="00A50BD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E3B9F"/>
    <w:pPr>
      <w:keepNext/>
      <w:widowControl w:val="0"/>
      <w:tabs>
        <w:tab w:val="num" w:pos="1008"/>
      </w:tabs>
      <w:spacing w:after="0" w:line="360" w:lineRule="auto"/>
      <w:ind w:left="1008" w:hanging="1008"/>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194C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E3B9F"/>
    <w:pPr>
      <w:keepNext/>
      <w:widowControl w:val="0"/>
      <w:tabs>
        <w:tab w:val="num" w:pos="1296"/>
      </w:tabs>
      <w:spacing w:after="0" w:line="360" w:lineRule="auto"/>
      <w:ind w:left="1296" w:hanging="1296"/>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0E3B9F"/>
    <w:pPr>
      <w:keepNext/>
      <w:widowControl w:val="0"/>
      <w:tabs>
        <w:tab w:val="num" w:pos="1440"/>
      </w:tabs>
      <w:spacing w:after="0" w:line="360" w:lineRule="auto"/>
      <w:ind w:left="1440" w:hanging="1440"/>
      <w:jc w:val="center"/>
      <w:outlineLvl w:val="7"/>
    </w:pPr>
    <w:rPr>
      <w:rFonts w:ascii="Times New Roman" w:eastAsia="Times New Roman" w:hAnsi="Times New Roman" w:cs="Times New Roman"/>
      <w:b/>
      <w:sz w:val="28"/>
      <w:szCs w:val="24"/>
      <w:lang w:eastAsia="ru-RU"/>
    </w:rPr>
  </w:style>
  <w:style w:type="paragraph" w:styleId="9">
    <w:name w:val="heading 9"/>
    <w:basedOn w:val="a"/>
    <w:next w:val="a"/>
    <w:link w:val="90"/>
    <w:qFormat/>
    <w:rsid w:val="000E3B9F"/>
    <w:pPr>
      <w:keepNext/>
      <w:widowControl w:val="0"/>
      <w:tabs>
        <w:tab w:val="num" w:pos="1584"/>
      </w:tabs>
      <w:spacing w:after="0" w:line="360" w:lineRule="auto"/>
      <w:ind w:left="1584" w:hanging="1584"/>
      <w:outlineLvl w:val="8"/>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F6C"/>
    <w:pPr>
      <w:ind w:left="720"/>
      <w:contextualSpacing/>
    </w:pPr>
  </w:style>
  <w:style w:type="table" w:styleId="a4">
    <w:name w:val="Table Grid"/>
    <w:basedOn w:val="a1"/>
    <w:rsid w:val="004035D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7D30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7D30E1"/>
    <w:rPr>
      <w:b/>
      <w:bCs/>
    </w:rPr>
  </w:style>
  <w:style w:type="character" w:customStyle="1" w:styleId="10">
    <w:name w:val="Заголовок 1 Знак"/>
    <w:basedOn w:val="a0"/>
    <w:link w:val="1"/>
    <w:rsid w:val="00C05247"/>
    <w:rPr>
      <w:rFonts w:ascii="Arial" w:eastAsia="Times New Roman" w:hAnsi="Arial" w:cs="Arial"/>
      <w:b/>
      <w:bCs/>
      <w:kern w:val="32"/>
      <w:sz w:val="32"/>
      <w:szCs w:val="32"/>
      <w:lang w:eastAsia="ru-RU"/>
    </w:rPr>
  </w:style>
  <w:style w:type="paragraph" w:styleId="a7">
    <w:name w:val="Body Text Indent"/>
    <w:basedOn w:val="a"/>
    <w:link w:val="a8"/>
    <w:unhideWhenUsed/>
    <w:rsid w:val="00C05247"/>
    <w:pPr>
      <w:spacing w:after="0" w:line="360" w:lineRule="auto"/>
      <w:ind w:firstLine="539"/>
      <w:jc w:val="both"/>
    </w:pPr>
    <w:rPr>
      <w:rFonts w:ascii="Times New Roman" w:eastAsia="Times New Roman" w:hAnsi="Times New Roman" w:cs="Times New Roman"/>
      <w:sz w:val="28"/>
      <w:szCs w:val="24"/>
      <w:lang w:eastAsia="ru-RU"/>
    </w:rPr>
  </w:style>
  <w:style w:type="character" w:customStyle="1" w:styleId="a8">
    <w:name w:val="Основной текст с отступом Знак"/>
    <w:basedOn w:val="a0"/>
    <w:link w:val="a7"/>
    <w:semiHidden/>
    <w:rsid w:val="00C05247"/>
    <w:rPr>
      <w:rFonts w:ascii="Times New Roman" w:eastAsia="Times New Roman" w:hAnsi="Times New Roman" w:cs="Times New Roman"/>
      <w:sz w:val="28"/>
      <w:szCs w:val="24"/>
      <w:lang w:eastAsia="ru-RU"/>
    </w:rPr>
  </w:style>
  <w:style w:type="paragraph" w:styleId="a9">
    <w:name w:val="header"/>
    <w:basedOn w:val="a"/>
    <w:link w:val="aa"/>
    <w:uiPriority w:val="99"/>
    <w:semiHidden/>
    <w:unhideWhenUsed/>
    <w:rsid w:val="00DC7FC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C7FC0"/>
  </w:style>
  <w:style w:type="paragraph" w:styleId="ab">
    <w:name w:val="footer"/>
    <w:basedOn w:val="a"/>
    <w:link w:val="ac"/>
    <w:uiPriority w:val="99"/>
    <w:unhideWhenUsed/>
    <w:rsid w:val="00DC7FC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C7FC0"/>
  </w:style>
  <w:style w:type="character" w:customStyle="1" w:styleId="40">
    <w:name w:val="Заголовок 4 Знак"/>
    <w:basedOn w:val="a0"/>
    <w:link w:val="4"/>
    <w:uiPriority w:val="9"/>
    <w:semiHidden/>
    <w:rsid w:val="00A50BD6"/>
    <w:rPr>
      <w:rFonts w:asciiTheme="majorHAnsi" w:eastAsiaTheme="majorEastAsia" w:hAnsiTheme="majorHAnsi" w:cstheme="majorBidi"/>
      <w:b/>
      <w:bCs/>
      <w:i/>
      <w:iCs/>
      <w:color w:val="4F81BD" w:themeColor="accent1"/>
    </w:rPr>
  </w:style>
  <w:style w:type="character" w:styleId="ad">
    <w:name w:val="Hyperlink"/>
    <w:basedOn w:val="a0"/>
    <w:uiPriority w:val="99"/>
    <w:unhideWhenUsed/>
    <w:rsid w:val="00A50BD6"/>
    <w:rPr>
      <w:color w:val="0000FF"/>
      <w:u w:val="single"/>
    </w:rPr>
  </w:style>
  <w:style w:type="paragraph" w:styleId="21">
    <w:name w:val="Body Text Indent 2"/>
    <w:basedOn w:val="a"/>
    <w:link w:val="22"/>
    <w:unhideWhenUsed/>
    <w:rsid w:val="009B5EA1"/>
    <w:pPr>
      <w:spacing w:after="120" w:line="480" w:lineRule="auto"/>
      <w:ind w:left="283"/>
    </w:pPr>
  </w:style>
  <w:style w:type="character" w:customStyle="1" w:styleId="22">
    <w:name w:val="Основной текст с отступом 2 Знак"/>
    <w:basedOn w:val="a0"/>
    <w:link w:val="21"/>
    <w:uiPriority w:val="99"/>
    <w:semiHidden/>
    <w:rsid w:val="009B5EA1"/>
  </w:style>
  <w:style w:type="character" w:customStyle="1" w:styleId="60">
    <w:name w:val="Заголовок 6 Знак"/>
    <w:basedOn w:val="a0"/>
    <w:link w:val="6"/>
    <w:uiPriority w:val="9"/>
    <w:semiHidden/>
    <w:rsid w:val="00194CC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40564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0E3B9F"/>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0E3B9F"/>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0E3B9F"/>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0E3B9F"/>
    <w:rPr>
      <w:rFonts w:ascii="Times New Roman" w:eastAsia="Times New Roman" w:hAnsi="Times New Roman" w:cs="Times New Roman"/>
      <w:b/>
      <w:sz w:val="28"/>
      <w:szCs w:val="24"/>
      <w:lang w:eastAsia="ru-RU"/>
    </w:rPr>
  </w:style>
  <w:style w:type="character" w:customStyle="1" w:styleId="90">
    <w:name w:val="Заголовок 9 Знак"/>
    <w:basedOn w:val="a0"/>
    <w:link w:val="9"/>
    <w:rsid w:val="000E3B9F"/>
    <w:rPr>
      <w:rFonts w:ascii="Times New Roman" w:eastAsia="Times New Roman" w:hAnsi="Times New Roman" w:cs="Times New Roman"/>
      <w:sz w:val="28"/>
      <w:szCs w:val="24"/>
      <w:lang w:eastAsia="ru-RU"/>
    </w:rPr>
  </w:style>
  <w:style w:type="paragraph" w:styleId="ae">
    <w:name w:val="Title"/>
    <w:basedOn w:val="a"/>
    <w:link w:val="af"/>
    <w:qFormat/>
    <w:rsid w:val="000E3B9F"/>
    <w:pPr>
      <w:spacing w:after="0" w:line="240" w:lineRule="auto"/>
      <w:jc w:val="center"/>
    </w:pPr>
    <w:rPr>
      <w:rFonts w:ascii="Times New Roman" w:eastAsia="Times New Roman" w:hAnsi="Times New Roman" w:cs="Times New Roman"/>
      <w:b/>
      <w:bCs/>
      <w:sz w:val="28"/>
      <w:szCs w:val="28"/>
      <w:lang w:eastAsia="ru-RU"/>
    </w:rPr>
  </w:style>
  <w:style w:type="character" w:customStyle="1" w:styleId="af">
    <w:name w:val="Название Знак"/>
    <w:basedOn w:val="a0"/>
    <w:link w:val="ae"/>
    <w:rsid w:val="000E3B9F"/>
    <w:rPr>
      <w:rFonts w:ascii="Times New Roman" w:eastAsia="Times New Roman" w:hAnsi="Times New Roman" w:cs="Times New Roman"/>
      <w:b/>
      <w:bCs/>
      <w:sz w:val="28"/>
      <w:szCs w:val="28"/>
      <w:lang w:eastAsia="ru-RU"/>
    </w:rPr>
  </w:style>
  <w:style w:type="paragraph" w:styleId="31">
    <w:name w:val="Body Text Indent 3"/>
    <w:basedOn w:val="a"/>
    <w:link w:val="32"/>
    <w:rsid w:val="000E3B9F"/>
    <w:pPr>
      <w:spacing w:after="0" w:line="240" w:lineRule="auto"/>
      <w:ind w:left="426"/>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0E3B9F"/>
    <w:rPr>
      <w:rFonts w:ascii="Times New Roman" w:eastAsia="Times New Roman" w:hAnsi="Times New Roman" w:cs="Times New Roman"/>
      <w:sz w:val="28"/>
      <w:szCs w:val="28"/>
      <w:lang w:eastAsia="ru-RU"/>
    </w:rPr>
  </w:style>
  <w:style w:type="paragraph" w:styleId="af0">
    <w:name w:val="caption"/>
    <w:basedOn w:val="a"/>
    <w:next w:val="a"/>
    <w:qFormat/>
    <w:rsid w:val="000E3B9F"/>
    <w:pPr>
      <w:widowControl w:val="0"/>
      <w:spacing w:after="0" w:line="360" w:lineRule="auto"/>
      <w:ind w:firstLine="540"/>
      <w:jc w:val="both"/>
    </w:pPr>
    <w:rPr>
      <w:rFonts w:ascii="Times New Roman" w:eastAsia="Times New Roman" w:hAnsi="Times New Roman" w:cs="Times New Roman"/>
      <w:sz w:val="28"/>
      <w:szCs w:val="24"/>
      <w:lang w:eastAsia="ru-RU"/>
    </w:rPr>
  </w:style>
  <w:style w:type="paragraph" w:styleId="af1">
    <w:name w:val="Body Text"/>
    <w:basedOn w:val="a"/>
    <w:link w:val="af2"/>
    <w:rsid w:val="000E3B9F"/>
    <w:pPr>
      <w:widowControl w:val="0"/>
      <w:spacing w:after="120" w:line="240" w:lineRule="auto"/>
    </w:pPr>
    <w:rPr>
      <w:rFonts w:ascii="Times New Roman" w:eastAsia="Times New Roman" w:hAnsi="Times New Roman" w:cs="Times New Roman"/>
      <w:sz w:val="20"/>
      <w:szCs w:val="20"/>
      <w:lang w:eastAsia="ru-RU"/>
    </w:rPr>
  </w:style>
  <w:style w:type="character" w:customStyle="1" w:styleId="af2">
    <w:name w:val="Основной текст Знак"/>
    <w:basedOn w:val="a0"/>
    <w:link w:val="af1"/>
    <w:rsid w:val="000E3B9F"/>
    <w:rPr>
      <w:rFonts w:ascii="Times New Roman" w:eastAsia="Times New Roman" w:hAnsi="Times New Roman" w:cs="Times New Roman"/>
      <w:sz w:val="20"/>
      <w:szCs w:val="20"/>
      <w:lang w:eastAsia="ru-RU"/>
    </w:rPr>
  </w:style>
  <w:style w:type="paragraph" w:styleId="af3">
    <w:name w:val="Subtitle"/>
    <w:basedOn w:val="a"/>
    <w:link w:val="af4"/>
    <w:qFormat/>
    <w:rsid w:val="000E3B9F"/>
    <w:pPr>
      <w:spacing w:after="0" w:line="240" w:lineRule="auto"/>
      <w:jc w:val="center"/>
    </w:pPr>
    <w:rPr>
      <w:rFonts w:ascii="Times New Roman" w:eastAsia="Times New Roman" w:hAnsi="Times New Roman" w:cs="Times New Roman"/>
      <w:b/>
      <w:sz w:val="28"/>
      <w:szCs w:val="24"/>
      <w:lang w:eastAsia="ru-RU"/>
    </w:rPr>
  </w:style>
  <w:style w:type="character" w:customStyle="1" w:styleId="af4">
    <w:name w:val="Подзаголовок Знак"/>
    <w:basedOn w:val="a0"/>
    <w:link w:val="af3"/>
    <w:rsid w:val="000E3B9F"/>
    <w:rPr>
      <w:rFonts w:ascii="Times New Roman" w:eastAsia="Times New Roman" w:hAnsi="Times New Roman" w:cs="Times New Roman"/>
      <w:b/>
      <w:sz w:val="28"/>
      <w:szCs w:val="24"/>
      <w:lang w:eastAsia="ru-RU"/>
    </w:rPr>
  </w:style>
  <w:style w:type="paragraph" w:styleId="23">
    <w:name w:val="Body Text 2"/>
    <w:basedOn w:val="a"/>
    <w:link w:val="24"/>
    <w:rsid w:val="000E3B9F"/>
    <w:pPr>
      <w:widowControl w:val="0"/>
      <w:spacing w:after="0" w:line="360" w:lineRule="auto"/>
    </w:pPr>
    <w:rPr>
      <w:rFonts w:ascii="Times New Roman" w:eastAsia="Times New Roman" w:hAnsi="Times New Roman" w:cs="Times New Roman"/>
      <w:sz w:val="28"/>
      <w:szCs w:val="24"/>
      <w:lang w:eastAsia="ru-RU"/>
    </w:rPr>
  </w:style>
  <w:style w:type="character" w:customStyle="1" w:styleId="24">
    <w:name w:val="Основной текст 2 Знак"/>
    <w:basedOn w:val="a0"/>
    <w:link w:val="23"/>
    <w:rsid w:val="000E3B9F"/>
    <w:rPr>
      <w:rFonts w:ascii="Times New Roman" w:eastAsia="Times New Roman" w:hAnsi="Times New Roman" w:cs="Times New Roman"/>
      <w:sz w:val="28"/>
      <w:szCs w:val="24"/>
      <w:lang w:eastAsia="ru-RU"/>
    </w:rPr>
  </w:style>
  <w:style w:type="paragraph" w:styleId="33">
    <w:name w:val="Body Text 3"/>
    <w:basedOn w:val="a"/>
    <w:link w:val="34"/>
    <w:rsid w:val="000E3B9F"/>
    <w:pPr>
      <w:spacing w:after="0" w:line="360" w:lineRule="auto"/>
      <w:jc w:val="both"/>
    </w:pPr>
    <w:rPr>
      <w:rFonts w:ascii="Times New Roman" w:eastAsia="Times New Roman" w:hAnsi="Times New Roman" w:cs="Times New Roman"/>
      <w:sz w:val="28"/>
      <w:szCs w:val="24"/>
      <w:lang w:eastAsia="ru-RU"/>
    </w:rPr>
  </w:style>
  <w:style w:type="character" w:customStyle="1" w:styleId="34">
    <w:name w:val="Основной текст 3 Знак"/>
    <w:basedOn w:val="a0"/>
    <w:link w:val="33"/>
    <w:rsid w:val="000E3B9F"/>
    <w:rPr>
      <w:rFonts w:ascii="Times New Roman" w:eastAsia="Times New Roman" w:hAnsi="Times New Roman" w:cs="Times New Roman"/>
      <w:sz w:val="28"/>
      <w:szCs w:val="24"/>
      <w:lang w:eastAsia="ru-RU"/>
    </w:rPr>
  </w:style>
  <w:style w:type="paragraph" w:customStyle="1" w:styleId="FR3">
    <w:name w:val="FR3"/>
    <w:rsid w:val="000E3B9F"/>
    <w:pPr>
      <w:spacing w:after="0" w:line="240" w:lineRule="auto"/>
      <w:jc w:val="both"/>
    </w:pPr>
    <w:rPr>
      <w:rFonts w:ascii="Arial" w:eastAsia="Times New Roman" w:hAnsi="Arial" w:cs="Times New Roman"/>
      <w:sz w:val="56"/>
      <w:szCs w:val="20"/>
      <w:lang w:val="en-US" w:eastAsia="ru-RU"/>
    </w:rPr>
  </w:style>
  <w:style w:type="character" w:styleId="af5">
    <w:name w:val="page number"/>
    <w:basedOn w:val="a0"/>
    <w:rsid w:val="000E3B9F"/>
  </w:style>
  <w:style w:type="paragraph" w:styleId="af6">
    <w:name w:val="Balloon Text"/>
    <w:basedOn w:val="a"/>
    <w:link w:val="af7"/>
    <w:rsid w:val="000E3B9F"/>
    <w:pPr>
      <w:widowControl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0E3B9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4323574">
      <w:bodyDiv w:val="1"/>
      <w:marLeft w:val="0"/>
      <w:marRight w:val="0"/>
      <w:marTop w:val="0"/>
      <w:marBottom w:val="0"/>
      <w:divBdr>
        <w:top w:val="none" w:sz="0" w:space="0" w:color="auto"/>
        <w:left w:val="none" w:sz="0" w:space="0" w:color="auto"/>
        <w:bottom w:val="none" w:sz="0" w:space="0" w:color="auto"/>
        <w:right w:val="none" w:sz="0" w:space="0" w:color="auto"/>
      </w:divBdr>
    </w:div>
    <w:div w:id="117912885">
      <w:bodyDiv w:val="1"/>
      <w:marLeft w:val="0"/>
      <w:marRight w:val="0"/>
      <w:marTop w:val="0"/>
      <w:marBottom w:val="0"/>
      <w:divBdr>
        <w:top w:val="none" w:sz="0" w:space="0" w:color="auto"/>
        <w:left w:val="none" w:sz="0" w:space="0" w:color="auto"/>
        <w:bottom w:val="none" w:sz="0" w:space="0" w:color="auto"/>
        <w:right w:val="none" w:sz="0" w:space="0" w:color="auto"/>
      </w:divBdr>
    </w:div>
    <w:div w:id="123013630">
      <w:bodyDiv w:val="1"/>
      <w:marLeft w:val="0"/>
      <w:marRight w:val="0"/>
      <w:marTop w:val="0"/>
      <w:marBottom w:val="0"/>
      <w:divBdr>
        <w:top w:val="none" w:sz="0" w:space="0" w:color="auto"/>
        <w:left w:val="none" w:sz="0" w:space="0" w:color="auto"/>
        <w:bottom w:val="none" w:sz="0" w:space="0" w:color="auto"/>
        <w:right w:val="none" w:sz="0" w:space="0" w:color="auto"/>
      </w:divBdr>
      <w:divsChild>
        <w:div w:id="1306667700">
          <w:marLeft w:val="0"/>
          <w:marRight w:val="0"/>
          <w:marTop w:val="0"/>
          <w:marBottom w:val="0"/>
          <w:divBdr>
            <w:top w:val="none" w:sz="0" w:space="0" w:color="auto"/>
            <w:left w:val="none" w:sz="0" w:space="0" w:color="auto"/>
            <w:bottom w:val="none" w:sz="0" w:space="0" w:color="auto"/>
            <w:right w:val="none" w:sz="0" w:space="0" w:color="auto"/>
          </w:divBdr>
        </w:div>
        <w:div w:id="1366251908">
          <w:marLeft w:val="0"/>
          <w:marRight w:val="0"/>
          <w:marTop w:val="0"/>
          <w:marBottom w:val="0"/>
          <w:divBdr>
            <w:top w:val="none" w:sz="0" w:space="0" w:color="auto"/>
            <w:left w:val="none" w:sz="0" w:space="0" w:color="auto"/>
            <w:bottom w:val="none" w:sz="0" w:space="0" w:color="auto"/>
            <w:right w:val="none" w:sz="0" w:space="0" w:color="auto"/>
          </w:divBdr>
        </w:div>
        <w:div w:id="918946061">
          <w:marLeft w:val="0"/>
          <w:marRight w:val="0"/>
          <w:marTop w:val="0"/>
          <w:marBottom w:val="0"/>
          <w:divBdr>
            <w:top w:val="none" w:sz="0" w:space="0" w:color="auto"/>
            <w:left w:val="none" w:sz="0" w:space="0" w:color="auto"/>
            <w:bottom w:val="none" w:sz="0" w:space="0" w:color="auto"/>
            <w:right w:val="none" w:sz="0" w:space="0" w:color="auto"/>
          </w:divBdr>
        </w:div>
      </w:divsChild>
    </w:div>
    <w:div w:id="139421239">
      <w:bodyDiv w:val="1"/>
      <w:marLeft w:val="0"/>
      <w:marRight w:val="0"/>
      <w:marTop w:val="0"/>
      <w:marBottom w:val="0"/>
      <w:divBdr>
        <w:top w:val="none" w:sz="0" w:space="0" w:color="auto"/>
        <w:left w:val="none" w:sz="0" w:space="0" w:color="auto"/>
        <w:bottom w:val="none" w:sz="0" w:space="0" w:color="auto"/>
        <w:right w:val="none" w:sz="0" w:space="0" w:color="auto"/>
      </w:divBdr>
    </w:div>
    <w:div w:id="149180068">
      <w:bodyDiv w:val="1"/>
      <w:marLeft w:val="0"/>
      <w:marRight w:val="0"/>
      <w:marTop w:val="0"/>
      <w:marBottom w:val="0"/>
      <w:divBdr>
        <w:top w:val="none" w:sz="0" w:space="0" w:color="auto"/>
        <w:left w:val="none" w:sz="0" w:space="0" w:color="auto"/>
        <w:bottom w:val="none" w:sz="0" w:space="0" w:color="auto"/>
        <w:right w:val="none" w:sz="0" w:space="0" w:color="auto"/>
      </w:divBdr>
    </w:div>
    <w:div w:id="157775353">
      <w:bodyDiv w:val="1"/>
      <w:marLeft w:val="0"/>
      <w:marRight w:val="0"/>
      <w:marTop w:val="0"/>
      <w:marBottom w:val="0"/>
      <w:divBdr>
        <w:top w:val="none" w:sz="0" w:space="0" w:color="auto"/>
        <w:left w:val="none" w:sz="0" w:space="0" w:color="auto"/>
        <w:bottom w:val="none" w:sz="0" w:space="0" w:color="auto"/>
        <w:right w:val="none" w:sz="0" w:space="0" w:color="auto"/>
      </w:divBdr>
    </w:div>
    <w:div w:id="165751623">
      <w:bodyDiv w:val="1"/>
      <w:marLeft w:val="0"/>
      <w:marRight w:val="0"/>
      <w:marTop w:val="0"/>
      <w:marBottom w:val="0"/>
      <w:divBdr>
        <w:top w:val="none" w:sz="0" w:space="0" w:color="auto"/>
        <w:left w:val="none" w:sz="0" w:space="0" w:color="auto"/>
        <w:bottom w:val="none" w:sz="0" w:space="0" w:color="auto"/>
        <w:right w:val="none" w:sz="0" w:space="0" w:color="auto"/>
      </w:divBdr>
    </w:div>
    <w:div w:id="176504618">
      <w:bodyDiv w:val="1"/>
      <w:marLeft w:val="0"/>
      <w:marRight w:val="0"/>
      <w:marTop w:val="0"/>
      <w:marBottom w:val="0"/>
      <w:divBdr>
        <w:top w:val="none" w:sz="0" w:space="0" w:color="auto"/>
        <w:left w:val="none" w:sz="0" w:space="0" w:color="auto"/>
        <w:bottom w:val="none" w:sz="0" w:space="0" w:color="auto"/>
        <w:right w:val="none" w:sz="0" w:space="0" w:color="auto"/>
      </w:divBdr>
    </w:div>
    <w:div w:id="195627344">
      <w:bodyDiv w:val="1"/>
      <w:marLeft w:val="0"/>
      <w:marRight w:val="0"/>
      <w:marTop w:val="0"/>
      <w:marBottom w:val="0"/>
      <w:divBdr>
        <w:top w:val="none" w:sz="0" w:space="0" w:color="auto"/>
        <w:left w:val="none" w:sz="0" w:space="0" w:color="auto"/>
        <w:bottom w:val="none" w:sz="0" w:space="0" w:color="auto"/>
        <w:right w:val="none" w:sz="0" w:space="0" w:color="auto"/>
      </w:divBdr>
    </w:div>
    <w:div w:id="195702061">
      <w:bodyDiv w:val="1"/>
      <w:marLeft w:val="0"/>
      <w:marRight w:val="0"/>
      <w:marTop w:val="0"/>
      <w:marBottom w:val="0"/>
      <w:divBdr>
        <w:top w:val="none" w:sz="0" w:space="0" w:color="auto"/>
        <w:left w:val="none" w:sz="0" w:space="0" w:color="auto"/>
        <w:bottom w:val="none" w:sz="0" w:space="0" w:color="auto"/>
        <w:right w:val="none" w:sz="0" w:space="0" w:color="auto"/>
      </w:divBdr>
    </w:div>
    <w:div w:id="224414854">
      <w:bodyDiv w:val="1"/>
      <w:marLeft w:val="0"/>
      <w:marRight w:val="0"/>
      <w:marTop w:val="0"/>
      <w:marBottom w:val="0"/>
      <w:divBdr>
        <w:top w:val="none" w:sz="0" w:space="0" w:color="auto"/>
        <w:left w:val="none" w:sz="0" w:space="0" w:color="auto"/>
        <w:bottom w:val="none" w:sz="0" w:space="0" w:color="auto"/>
        <w:right w:val="none" w:sz="0" w:space="0" w:color="auto"/>
      </w:divBdr>
    </w:div>
    <w:div w:id="230503981">
      <w:bodyDiv w:val="1"/>
      <w:marLeft w:val="0"/>
      <w:marRight w:val="0"/>
      <w:marTop w:val="0"/>
      <w:marBottom w:val="0"/>
      <w:divBdr>
        <w:top w:val="none" w:sz="0" w:space="0" w:color="auto"/>
        <w:left w:val="none" w:sz="0" w:space="0" w:color="auto"/>
        <w:bottom w:val="none" w:sz="0" w:space="0" w:color="auto"/>
        <w:right w:val="none" w:sz="0" w:space="0" w:color="auto"/>
      </w:divBdr>
    </w:div>
    <w:div w:id="272368012">
      <w:bodyDiv w:val="1"/>
      <w:marLeft w:val="0"/>
      <w:marRight w:val="0"/>
      <w:marTop w:val="0"/>
      <w:marBottom w:val="0"/>
      <w:divBdr>
        <w:top w:val="none" w:sz="0" w:space="0" w:color="auto"/>
        <w:left w:val="none" w:sz="0" w:space="0" w:color="auto"/>
        <w:bottom w:val="none" w:sz="0" w:space="0" w:color="auto"/>
        <w:right w:val="none" w:sz="0" w:space="0" w:color="auto"/>
      </w:divBdr>
    </w:div>
    <w:div w:id="272782866">
      <w:bodyDiv w:val="1"/>
      <w:marLeft w:val="0"/>
      <w:marRight w:val="0"/>
      <w:marTop w:val="0"/>
      <w:marBottom w:val="0"/>
      <w:divBdr>
        <w:top w:val="none" w:sz="0" w:space="0" w:color="auto"/>
        <w:left w:val="none" w:sz="0" w:space="0" w:color="auto"/>
        <w:bottom w:val="none" w:sz="0" w:space="0" w:color="auto"/>
        <w:right w:val="none" w:sz="0" w:space="0" w:color="auto"/>
      </w:divBdr>
    </w:div>
    <w:div w:id="314652244">
      <w:bodyDiv w:val="1"/>
      <w:marLeft w:val="0"/>
      <w:marRight w:val="0"/>
      <w:marTop w:val="0"/>
      <w:marBottom w:val="0"/>
      <w:divBdr>
        <w:top w:val="none" w:sz="0" w:space="0" w:color="auto"/>
        <w:left w:val="none" w:sz="0" w:space="0" w:color="auto"/>
        <w:bottom w:val="none" w:sz="0" w:space="0" w:color="auto"/>
        <w:right w:val="none" w:sz="0" w:space="0" w:color="auto"/>
      </w:divBdr>
    </w:div>
    <w:div w:id="315187201">
      <w:bodyDiv w:val="1"/>
      <w:marLeft w:val="0"/>
      <w:marRight w:val="0"/>
      <w:marTop w:val="0"/>
      <w:marBottom w:val="0"/>
      <w:divBdr>
        <w:top w:val="none" w:sz="0" w:space="0" w:color="auto"/>
        <w:left w:val="none" w:sz="0" w:space="0" w:color="auto"/>
        <w:bottom w:val="none" w:sz="0" w:space="0" w:color="auto"/>
        <w:right w:val="none" w:sz="0" w:space="0" w:color="auto"/>
      </w:divBdr>
    </w:div>
    <w:div w:id="320013142">
      <w:bodyDiv w:val="1"/>
      <w:marLeft w:val="0"/>
      <w:marRight w:val="0"/>
      <w:marTop w:val="0"/>
      <w:marBottom w:val="0"/>
      <w:divBdr>
        <w:top w:val="none" w:sz="0" w:space="0" w:color="auto"/>
        <w:left w:val="none" w:sz="0" w:space="0" w:color="auto"/>
        <w:bottom w:val="none" w:sz="0" w:space="0" w:color="auto"/>
        <w:right w:val="none" w:sz="0" w:space="0" w:color="auto"/>
      </w:divBdr>
    </w:div>
    <w:div w:id="349336172">
      <w:bodyDiv w:val="1"/>
      <w:marLeft w:val="0"/>
      <w:marRight w:val="0"/>
      <w:marTop w:val="0"/>
      <w:marBottom w:val="0"/>
      <w:divBdr>
        <w:top w:val="none" w:sz="0" w:space="0" w:color="auto"/>
        <w:left w:val="none" w:sz="0" w:space="0" w:color="auto"/>
        <w:bottom w:val="none" w:sz="0" w:space="0" w:color="auto"/>
        <w:right w:val="none" w:sz="0" w:space="0" w:color="auto"/>
      </w:divBdr>
    </w:div>
    <w:div w:id="368918417">
      <w:bodyDiv w:val="1"/>
      <w:marLeft w:val="0"/>
      <w:marRight w:val="0"/>
      <w:marTop w:val="0"/>
      <w:marBottom w:val="0"/>
      <w:divBdr>
        <w:top w:val="none" w:sz="0" w:space="0" w:color="auto"/>
        <w:left w:val="none" w:sz="0" w:space="0" w:color="auto"/>
        <w:bottom w:val="none" w:sz="0" w:space="0" w:color="auto"/>
        <w:right w:val="none" w:sz="0" w:space="0" w:color="auto"/>
      </w:divBdr>
    </w:div>
    <w:div w:id="380251051">
      <w:bodyDiv w:val="1"/>
      <w:marLeft w:val="0"/>
      <w:marRight w:val="0"/>
      <w:marTop w:val="0"/>
      <w:marBottom w:val="0"/>
      <w:divBdr>
        <w:top w:val="none" w:sz="0" w:space="0" w:color="auto"/>
        <w:left w:val="none" w:sz="0" w:space="0" w:color="auto"/>
        <w:bottom w:val="none" w:sz="0" w:space="0" w:color="auto"/>
        <w:right w:val="none" w:sz="0" w:space="0" w:color="auto"/>
      </w:divBdr>
    </w:div>
    <w:div w:id="384648748">
      <w:bodyDiv w:val="1"/>
      <w:marLeft w:val="0"/>
      <w:marRight w:val="0"/>
      <w:marTop w:val="0"/>
      <w:marBottom w:val="0"/>
      <w:divBdr>
        <w:top w:val="none" w:sz="0" w:space="0" w:color="auto"/>
        <w:left w:val="none" w:sz="0" w:space="0" w:color="auto"/>
        <w:bottom w:val="none" w:sz="0" w:space="0" w:color="auto"/>
        <w:right w:val="none" w:sz="0" w:space="0" w:color="auto"/>
      </w:divBdr>
    </w:div>
    <w:div w:id="434250874">
      <w:bodyDiv w:val="1"/>
      <w:marLeft w:val="0"/>
      <w:marRight w:val="0"/>
      <w:marTop w:val="0"/>
      <w:marBottom w:val="0"/>
      <w:divBdr>
        <w:top w:val="none" w:sz="0" w:space="0" w:color="auto"/>
        <w:left w:val="none" w:sz="0" w:space="0" w:color="auto"/>
        <w:bottom w:val="none" w:sz="0" w:space="0" w:color="auto"/>
        <w:right w:val="none" w:sz="0" w:space="0" w:color="auto"/>
      </w:divBdr>
    </w:div>
    <w:div w:id="450176165">
      <w:bodyDiv w:val="1"/>
      <w:marLeft w:val="0"/>
      <w:marRight w:val="0"/>
      <w:marTop w:val="0"/>
      <w:marBottom w:val="0"/>
      <w:divBdr>
        <w:top w:val="none" w:sz="0" w:space="0" w:color="auto"/>
        <w:left w:val="none" w:sz="0" w:space="0" w:color="auto"/>
        <w:bottom w:val="none" w:sz="0" w:space="0" w:color="auto"/>
        <w:right w:val="none" w:sz="0" w:space="0" w:color="auto"/>
      </w:divBdr>
    </w:div>
    <w:div w:id="475952102">
      <w:bodyDiv w:val="1"/>
      <w:marLeft w:val="0"/>
      <w:marRight w:val="0"/>
      <w:marTop w:val="0"/>
      <w:marBottom w:val="0"/>
      <w:divBdr>
        <w:top w:val="none" w:sz="0" w:space="0" w:color="auto"/>
        <w:left w:val="none" w:sz="0" w:space="0" w:color="auto"/>
        <w:bottom w:val="none" w:sz="0" w:space="0" w:color="auto"/>
        <w:right w:val="none" w:sz="0" w:space="0" w:color="auto"/>
      </w:divBdr>
    </w:div>
    <w:div w:id="504973974">
      <w:bodyDiv w:val="1"/>
      <w:marLeft w:val="0"/>
      <w:marRight w:val="0"/>
      <w:marTop w:val="0"/>
      <w:marBottom w:val="0"/>
      <w:divBdr>
        <w:top w:val="none" w:sz="0" w:space="0" w:color="auto"/>
        <w:left w:val="none" w:sz="0" w:space="0" w:color="auto"/>
        <w:bottom w:val="none" w:sz="0" w:space="0" w:color="auto"/>
        <w:right w:val="none" w:sz="0" w:space="0" w:color="auto"/>
      </w:divBdr>
    </w:div>
    <w:div w:id="546527369">
      <w:bodyDiv w:val="1"/>
      <w:marLeft w:val="0"/>
      <w:marRight w:val="0"/>
      <w:marTop w:val="0"/>
      <w:marBottom w:val="0"/>
      <w:divBdr>
        <w:top w:val="none" w:sz="0" w:space="0" w:color="auto"/>
        <w:left w:val="none" w:sz="0" w:space="0" w:color="auto"/>
        <w:bottom w:val="none" w:sz="0" w:space="0" w:color="auto"/>
        <w:right w:val="none" w:sz="0" w:space="0" w:color="auto"/>
      </w:divBdr>
    </w:div>
    <w:div w:id="563491123">
      <w:bodyDiv w:val="1"/>
      <w:marLeft w:val="0"/>
      <w:marRight w:val="0"/>
      <w:marTop w:val="0"/>
      <w:marBottom w:val="0"/>
      <w:divBdr>
        <w:top w:val="none" w:sz="0" w:space="0" w:color="auto"/>
        <w:left w:val="none" w:sz="0" w:space="0" w:color="auto"/>
        <w:bottom w:val="none" w:sz="0" w:space="0" w:color="auto"/>
        <w:right w:val="none" w:sz="0" w:space="0" w:color="auto"/>
      </w:divBdr>
    </w:div>
    <w:div w:id="596788266">
      <w:bodyDiv w:val="1"/>
      <w:marLeft w:val="0"/>
      <w:marRight w:val="0"/>
      <w:marTop w:val="0"/>
      <w:marBottom w:val="0"/>
      <w:divBdr>
        <w:top w:val="none" w:sz="0" w:space="0" w:color="auto"/>
        <w:left w:val="none" w:sz="0" w:space="0" w:color="auto"/>
        <w:bottom w:val="none" w:sz="0" w:space="0" w:color="auto"/>
        <w:right w:val="none" w:sz="0" w:space="0" w:color="auto"/>
      </w:divBdr>
    </w:div>
    <w:div w:id="602420035">
      <w:bodyDiv w:val="1"/>
      <w:marLeft w:val="0"/>
      <w:marRight w:val="0"/>
      <w:marTop w:val="0"/>
      <w:marBottom w:val="0"/>
      <w:divBdr>
        <w:top w:val="none" w:sz="0" w:space="0" w:color="auto"/>
        <w:left w:val="none" w:sz="0" w:space="0" w:color="auto"/>
        <w:bottom w:val="none" w:sz="0" w:space="0" w:color="auto"/>
        <w:right w:val="none" w:sz="0" w:space="0" w:color="auto"/>
      </w:divBdr>
    </w:div>
    <w:div w:id="639923338">
      <w:bodyDiv w:val="1"/>
      <w:marLeft w:val="0"/>
      <w:marRight w:val="0"/>
      <w:marTop w:val="0"/>
      <w:marBottom w:val="0"/>
      <w:divBdr>
        <w:top w:val="none" w:sz="0" w:space="0" w:color="auto"/>
        <w:left w:val="none" w:sz="0" w:space="0" w:color="auto"/>
        <w:bottom w:val="none" w:sz="0" w:space="0" w:color="auto"/>
        <w:right w:val="none" w:sz="0" w:space="0" w:color="auto"/>
      </w:divBdr>
    </w:div>
    <w:div w:id="642924314">
      <w:bodyDiv w:val="1"/>
      <w:marLeft w:val="0"/>
      <w:marRight w:val="0"/>
      <w:marTop w:val="0"/>
      <w:marBottom w:val="0"/>
      <w:divBdr>
        <w:top w:val="none" w:sz="0" w:space="0" w:color="auto"/>
        <w:left w:val="none" w:sz="0" w:space="0" w:color="auto"/>
        <w:bottom w:val="none" w:sz="0" w:space="0" w:color="auto"/>
        <w:right w:val="none" w:sz="0" w:space="0" w:color="auto"/>
      </w:divBdr>
    </w:div>
    <w:div w:id="643508595">
      <w:bodyDiv w:val="1"/>
      <w:marLeft w:val="0"/>
      <w:marRight w:val="0"/>
      <w:marTop w:val="0"/>
      <w:marBottom w:val="0"/>
      <w:divBdr>
        <w:top w:val="none" w:sz="0" w:space="0" w:color="auto"/>
        <w:left w:val="none" w:sz="0" w:space="0" w:color="auto"/>
        <w:bottom w:val="none" w:sz="0" w:space="0" w:color="auto"/>
        <w:right w:val="none" w:sz="0" w:space="0" w:color="auto"/>
      </w:divBdr>
    </w:div>
    <w:div w:id="660159437">
      <w:bodyDiv w:val="1"/>
      <w:marLeft w:val="0"/>
      <w:marRight w:val="0"/>
      <w:marTop w:val="0"/>
      <w:marBottom w:val="0"/>
      <w:divBdr>
        <w:top w:val="none" w:sz="0" w:space="0" w:color="auto"/>
        <w:left w:val="none" w:sz="0" w:space="0" w:color="auto"/>
        <w:bottom w:val="none" w:sz="0" w:space="0" w:color="auto"/>
        <w:right w:val="none" w:sz="0" w:space="0" w:color="auto"/>
      </w:divBdr>
    </w:div>
    <w:div w:id="668827555">
      <w:bodyDiv w:val="1"/>
      <w:marLeft w:val="0"/>
      <w:marRight w:val="0"/>
      <w:marTop w:val="0"/>
      <w:marBottom w:val="0"/>
      <w:divBdr>
        <w:top w:val="none" w:sz="0" w:space="0" w:color="auto"/>
        <w:left w:val="none" w:sz="0" w:space="0" w:color="auto"/>
        <w:bottom w:val="none" w:sz="0" w:space="0" w:color="auto"/>
        <w:right w:val="none" w:sz="0" w:space="0" w:color="auto"/>
      </w:divBdr>
    </w:div>
    <w:div w:id="698821044">
      <w:bodyDiv w:val="1"/>
      <w:marLeft w:val="0"/>
      <w:marRight w:val="0"/>
      <w:marTop w:val="0"/>
      <w:marBottom w:val="0"/>
      <w:divBdr>
        <w:top w:val="none" w:sz="0" w:space="0" w:color="auto"/>
        <w:left w:val="none" w:sz="0" w:space="0" w:color="auto"/>
        <w:bottom w:val="none" w:sz="0" w:space="0" w:color="auto"/>
        <w:right w:val="none" w:sz="0" w:space="0" w:color="auto"/>
      </w:divBdr>
    </w:div>
    <w:div w:id="753939008">
      <w:bodyDiv w:val="1"/>
      <w:marLeft w:val="0"/>
      <w:marRight w:val="0"/>
      <w:marTop w:val="0"/>
      <w:marBottom w:val="0"/>
      <w:divBdr>
        <w:top w:val="none" w:sz="0" w:space="0" w:color="auto"/>
        <w:left w:val="none" w:sz="0" w:space="0" w:color="auto"/>
        <w:bottom w:val="none" w:sz="0" w:space="0" w:color="auto"/>
        <w:right w:val="none" w:sz="0" w:space="0" w:color="auto"/>
      </w:divBdr>
    </w:div>
    <w:div w:id="775835468">
      <w:bodyDiv w:val="1"/>
      <w:marLeft w:val="0"/>
      <w:marRight w:val="0"/>
      <w:marTop w:val="0"/>
      <w:marBottom w:val="0"/>
      <w:divBdr>
        <w:top w:val="none" w:sz="0" w:space="0" w:color="auto"/>
        <w:left w:val="none" w:sz="0" w:space="0" w:color="auto"/>
        <w:bottom w:val="none" w:sz="0" w:space="0" w:color="auto"/>
        <w:right w:val="none" w:sz="0" w:space="0" w:color="auto"/>
      </w:divBdr>
    </w:div>
    <w:div w:id="802112862">
      <w:bodyDiv w:val="1"/>
      <w:marLeft w:val="0"/>
      <w:marRight w:val="0"/>
      <w:marTop w:val="0"/>
      <w:marBottom w:val="0"/>
      <w:divBdr>
        <w:top w:val="none" w:sz="0" w:space="0" w:color="auto"/>
        <w:left w:val="none" w:sz="0" w:space="0" w:color="auto"/>
        <w:bottom w:val="none" w:sz="0" w:space="0" w:color="auto"/>
        <w:right w:val="none" w:sz="0" w:space="0" w:color="auto"/>
      </w:divBdr>
    </w:div>
    <w:div w:id="842666296">
      <w:bodyDiv w:val="1"/>
      <w:marLeft w:val="0"/>
      <w:marRight w:val="0"/>
      <w:marTop w:val="0"/>
      <w:marBottom w:val="0"/>
      <w:divBdr>
        <w:top w:val="none" w:sz="0" w:space="0" w:color="auto"/>
        <w:left w:val="none" w:sz="0" w:space="0" w:color="auto"/>
        <w:bottom w:val="none" w:sz="0" w:space="0" w:color="auto"/>
        <w:right w:val="none" w:sz="0" w:space="0" w:color="auto"/>
      </w:divBdr>
    </w:div>
    <w:div w:id="868840122">
      <w:bodyDiv w:val="1"/>
      <w:marLeft w:val="0"/>
      <w:marRight w:val="0"/>
      <w:marTop w:val="0"/>
      <w:marBottom w:val="0"/>
      <w:divBdr>
        <w:top w:val="none" w:sz="0" w:space="0" w:color="auto"/>
        <w:left w:val="none" w:sz="0" w:space="0" w:color="auto"/>
        <w:bottom w:val="none" w:sz="0" w:space="0" w:color="auto"/>
        <w:right w:val="none" w:sz="0" w:space="0" w:color="auto"/>
      </w:divBdr>
    </w:div>
    <w:div w:id="880241750">
      <w:bodyDiv w:val="1"/>
      <w:marLeft w:val="0"/>
      <w:marRight w:val="0"/>
      <w:marTop w:val="0"/>
      <w:marBottom w:val="0"/>
      <w:divBdr>
        <w:top w:val="none" w:sz="0" w:space="0" w:color="auto"/>
        <w:left w:val="none" w:sz="0" w:space="0" w:color="auto"/>
        <w:bottom w:val="none" w:sz="0" w:space="0" w:color="auto"/>
        <w:right w:val="none" w:sz="0" w:space="0" w:color="auto"/>
      </w:divBdr>
    </w:div>
    <w:div w:id="897328641">
      <w:bodyDiv w:val="1"/>
      <w:marLeft w:val="0"/>
      <w:marRight w:val="0"/>
      <w:marTop w:val="0"/>
      <w:marBottom w:val="0"/>
      <w:divBdr>
        <w:top w:val="none" w:sz="0" w:space="0" w:color="auto"/>
        <w:left w:val="none" w:sz="0" w:space="0" w:color="auto"/>
        <w:bottom w:val="none" w:sz="0" w:space="0" w:color="auto"/>
        <w:right w:val="none" w:sz="0" w:space="0" w:color="auto"/>
      </w:divBdr>
    </w:div>
    <w:div w:id="1028875229">
      <w:bodyDiv w:val="1"/>
      <w:marLeft w:val="0"/>
      <w:marRight w:val="0"/>
      <w:marTop w:val="0"/>
      <w:marBottom w:val="0"/>
      <w:divBdr>
        <w:top w:val="none" w:sz="0" w:space="0" w:color="auto"/>
        <w:left w:val="none" w:sz="0" w:space="0" w:color="auto"/>
        <w:bottom w:val="none" w:sz="0" w:space="0" w:color="auto"/>
        <w:right w:val="none" w:sz="0" w:space="0" w:color="auto"/>
      </w:divBdr>
    </w:div>
    <w:div w:id="1040206822">
      <w:bodyDiv w:val="1"/>
      <w:marLeft w:val="0"/>
      <w:marRight w:val="0"/>
      <w:marTop w:val="0"/>
      <w:marBottom w:val="0"/>
      <w:divBdr>
        <w:top w:val="none" w:sz="0" w:space="0" w:color="auto"/>
        <w:left w:val="none" w:sz="0" w:space="0" w:color="auto"/>
        <w:bottom w:val="none" w:sz="0" w:space="0" w:color="auto"/>
        <w:right w:val="none" w:sz="0" w:space="0" w:color="auto"/>
      </w:divBdr>
    </w:div>
    <w:div w:id="1057775199">
      <w:bodyDiv w:val="1"/>
      <w:marLeft w:val="0"/>
      <w:marRight w:val="0"/>
      <w:marTop w:val="0"/>
      <w:marBottom w:val="0"/>
      <w:divBdr>
        <w:top w:val="none" w:sz="0" w:space="0" w:color="auto"/>
        <w:left w:val="none" w:sz="0" w:space="0" w:color="auto"/>
        <w:bottom w:val="none" w:sz="0" w:space="0" w:color="auto"/>
        <w:right w:val="none" w:sz="0" w:space="0" w:color="auto"/>
      </w:divBdr>
    </w:div>
    <w:div w:id="1059671890">
      <w:bodyDiv w:val="1"/>
      <w:marLeft w:val="0"/>
      <w:marRight w:val="0"/>
      <w:marTop w:val="0"/>
      <w:marBottom w:val="0"/>
      <w:divBdr>
        <w:top w:val="none" w:sz="0" w:space="0" w:color="auto"/>
        <w:left w:val="none" w:sz="0" w:space="0" w:color="auto"/>
        <w:bottom w:val="none" w:sz="0" w:space="0" w:color="auto"/>
        <w:right w:val="none" w:sz="0" w:space="0" w:color="auto"/>
      </w:divBdr>
      <w:divsChild>
        <w:div w:id="908003871">
          <w:marLeft w:val="720"/>
          <w:marRight w:val="0"/>
          <w:marTop w:val="0"/>
          <w:marBottom w:val="0"/>
          <w:divBdr>
            <w:top w:val="none" w:sz="0" w:space="0" w:color="auto"/>
            <w:left w:val="none" w:sz="0" w:space="0" w:color="auto"/>
            <w:bottom w:val="none" w:sz="0" w:space="0" w:color="auto"/>
            <w:right w:val="none" w:sz="0" w:space="0" w:color="auto"/>
          </w:divBdr>
        </w:div>
      </w:divsChild>
    </w:div>
    <w:div w:id="1077824629">
      <w:bodyDiv w:val="1"/>
      <w:marLeft w:val="0"/>
      <w:marRight w:val="0"/>
      <w:marTop w:val="0"/>
      <w:marBottom w:val="0"/>
      <w:divBdr>
        <w:top w:val="none" w:sz="0" w:space="0" w:color="auto"/>
        <w:left w:val="none" w:sz="0" w:space="0" w:color="auto"/>
        <w:bottom w:val="none" w:sz="0" w:space="0" w:color="auto"/>
        <w:right w:val="none" w:sz="0" w:space="0" w:color="auto"/>
      </w:divBdr>
    </w:div>
    <w:div w:id="1081216235">
      <w:bodyDiv w:val="1"/>
      <w:marLeft w:val="0"/>
      <w:marRight w:val="0"/>
      <w:marTop w:val="0"/>
      <w:marBottom w:val="0"/>
      <w:divBdr>
        <w:top w:val="none" w:sz="0" w:space="0" w:color="auto"/>
        <w:left w:val="none" w:sz="0" w:space="0" w:color="auto"/>
        <w:bottom w:val="none" w:sz="0" w:space="0" w:color="auto"/>
        <w:right w:val="none" w:sz="0" w:space="0" w:color="auto"/>
      </w:divBdr>
    </w:div>
    <w:div w:id="1123813028">
      <w:bodyDiv w:val="1"/>
      <w:marLeft w:val="0"/>
      <w:marRight w:val="0"/>
      <w:marTop w:val="0"/>
      <w:marBottom w:val="0"/>
      <w:divBdr>
        <w:top w:val="none" w:sz="0" w:space="0" w:color="auto"/>
        <w:left w:val="none" w:sz="0" w:space="0" w:color="auto"/>
        <w:bottom w:val="none" w:sz="0" w:space="0" w:color="auto"/>
        <w:right w:val="none" w:sz="0" w:space="0" w:color="auto"/>
      </w:divBdr>
    </w:div>
    <w:div w:id="1196845411">
      <w:bodyDiv w:val="1"/>
      <w:marLeft w:val="0"/>
      <w:marRight w:val="0"/>
      <w:marTop w:val="0"/>
      <w:marBottom w:val="0"/>
      <w:divBdr>
        <w:top w:val="none" w:sz="0" w:space="0" w:color="auto"/>
        <w:left w:val="none" w:sz="0" w:space="0" w:color="auto"/>
        <w:bottom w:val="none" w:sz="0" w:space="0" w:color="auto"/>
        <w:right w:val="none" w:sz="0" w:space="0" w:color="auto"/>
      </w:divBdr>
    </w:div>
    <w:div w:id="1204367582">
      <w:bodyDiv w:val="1"/>
      <w:marLeft w:val="0"/>
      <w:marRight w:val="0"/>
      <w:marTop w:val="0"/>
      <w:marBottom w:val="0"/>
      <w:divBdr>
        <w:top w:val="none" w:sz="0" w:space="0" w:color="auto"/>
        <w:left w:val="none" w:sz="0" w:space="0" w:color="auto"/>
        <w:bottom w:val="none" w:sz="0" w:space="0" w:color="auto"/>
        <w:right w:val="none" w:sz="0" w:space="0" w:color="auto"/>
      </w:divBdr>
    </w:div>
    <w:div w:id="1221013662">
      <w:bodyDiv w:val="1"/>
      <w:marLeft w:val="0"/>
      <w:marRight w:val="0"/>
      <w:marTop w:val="0"/>
      <w:marBottom w:val="0"/>
      <w:divBdr>
        <w:top w:val="none" w:sz="0" w:space="0" w:color="auto"/>
        <w:left w:val="none" w:sz="0" w:space="0" w:color="auto"/>
        <w:bottom w:val="none" w:sz="0" w:space="0" w:color="auto"/>
        <w:right w:val="none" w:sz="0" w:space="0" w:color="auto"/>
      </w:divBdr>
    </w:div>
    <w:div w:id="1235359841">
      <w:bodyDiv w:val="1"/>
      <w:marLeft w:val="0"/>
      <w:marRight w:val="0"/>
      <w:marTop w:val="0"/>
      <w:marBottom w:val="0"/>
      <w:divBdr>
        <w:top w:val="none" w:sz="0" w:space="0" w:color="auto"/>
        <w:left w:val="none" w:sz="0" w:space="0" w:color="auto"/>
        <w:bottom w:val="none" w:sz="0" w:space="0" w:color="auto"/>
        <w:right w:val="none" w:sz="0" w:space="0" w:color="auto"/>
      </w:divBdr>
    </w:div>
    <w:div w:id="1250433342">
      <w:bodyDiv w:val="1"/>
      <w:marLeft w:val="0"/>
      <w:marRight w:val="0"/>
      <w:marTop w:val="0"/>
      <w:marBottom w:val="0"/>
      <w:divBdr>
        <w:top w:val="none" w:sz="0" w:space="0" w:color="auto"/>
        <w:left w:val="none" w:sz="0" w:space="0" w:color="auto"/>
        <w:bottom w:val="none" w:sz="0" w:space="0" w:color="auto"/>
        <w:right w:val="none" w:sz="0" w:space="0" w:color="auto"/>
      </w:divBdr>
    </w:div>
    <w:div w:id="1274554167">
      <w:bodyDiv w:val="1"/>
      <w:marLeft w:val="0"/>
      <w:marRight w:val="0"/>
      <w:marTop w:val="0"/>
      <w:marBottom w:val="0"/>
      <w:divBdr>
        <w:top w:val="none" w:sz="0" w:space="0" w:color="auto"/>
        <w:left w:val="none" w:sz="0" w:space="0" w:color="auto"/>
        <w:bottom w:val="none" w:sz="0" w:space="0" w:color="auto"/>
        <w:right w:val="none" w:sz="0" w:space="0" w:color="auto"/>
      </w:divBdr>
    </w:div>
    <w:div w:id="1316493440">
      <w:bodyDiv w:val="1"/>
      <w:marLeft w:val="0"/>
      <w:marRight w:val="0"/>
      <w:marTop w:val="0"/>
      <w:marBottom w:val="0"/>
      <w:divBdr>
        <w:top w:val="none" w:sz="0" w:space="0" w:color="auto"/>
        <w:left w:val="none" w:sz="0" w:space="0" w:color="auto"/>
        <w:bottom w:val="none" w:sz="0" w:space="0" w:color="auto"/>
        <w:right w:val="none" w:sz="0" w:space="0" w:color="auto"/>
      </w:divBdr>
    </w:div>
    <w:div w:id="1339193555">
      <w:bodyDiv w:val="1"/>
      <w:marLeft w:val="0"/>
      <w:marRight w:val="0"/>
      <w:marTop w:val="0"/>
      <w:marBottom w:val="0"/>
      <w:divBdr>
        <w:top w:val="none" w:sz="0" w:space="0" w:color="auto"/>
        <w:left w:val="none" w:sz="0" w:space="0" w:color="auto"/>
        <w:bottom w:val="none" w:sz="0" w:space="0" w:color="auto"/>
        <w:right w:val="none" w:sz="0" w:space="0" w:color="auto"/>
      </w:divBdr>
    </w:div>
    <w:div w:id="1348141795">
      <w:bodyDiv w:val="1"/>
      <w:marLeft w:val="0"/>
      <w:marRight w:val="0"/>
      <w:marTop w:val="0"/>
      <w:marBottom w:val="0"/>
      <w:divBdr>
        <w:top w:val="none" w:sz="0" w:space="0" w:color="auto"/>
        <w:left w:val="none" w:sz="0" w:space="0" w:color="auto"/>
        <w:bottom w:val="none" w:sz="0" w:space="0" w:color="auto"/>
        <w:right w:val="none" w:sz="0" w:space="0" w:color="auto"/>
      </w:divBdr>
    </w:div>
    <w:div w:id="1359117991">
      <w:bodyDiv w:val="1"/>
      <w:marLeft w:val="0"/>
      <w:marRight w:val="0"/>
      <w:marTop w:val="0"/>
      <w:marBottom w:val="0"/>
      <w:divBdr>
        <w:top w:val="none" w:sz="0" w:space="0" w:color="auto"/>
        <w:left w:val="none" w:sz="0" w:space="0" w:color="auto"/>
        <w:bottom w:val="none" w:sz="0" w:space="0" w:color="auto"/>
        <w:right w:val="none" w:sz="0" w:space="0" w:color="auto"/>
      </w:divBdr>
    </w:div>
    <w:div w:id="1361736076">
      <w:bodyDiv w:val="1"/>
      <w:marLeft w:val="0"/>
      <w:marRight w:val="0"/>
      <w:marTop w:val="0"/>
      <w:marBottom w:val="0"/>
      <w:divBdr>
        <w:top w:val="none" w:sz="0" w:space="0" w:color="auto"/>
        <w:left w:val="none" w:sz="0" w:space="0" w:color="auto"/>
        <w:bottom w:val="none" w:sz="0" w:space="0" w:color="auto"/>
        <w:right w:val="none" w:sz="0" w:space="0" w:color="auto"/>
      </w:divBdr>
    </w:div>
    <w:div w:id="1400249231">
      <w:bodyDiv w:val="1"/>
      <w:marLeft w:val="0"/>
      <w:marRight w:val="0"/>
      <w:marTop w:val="0"/>
      <w:marBottom w:val="0"/>
      <w:divBdr>
        <w:top w:val="none" w:sz="0" w:space="0" w:color="auto"/>
        <w:left w:val="none" w:sz="0" w:space="0" w:color="auto"/>
        <w:bottom w:val="none" w:sz="0" w:space="0" w:color="auto"/>
        <w:right w:val="none" w:sz="0" w:space="0" w:color="auto"/>
      </w:divBdr>
    </w:div>
    <w:div w:id="1442841890">
      <w:bodyDiv w:val="1"/>
      <w:marLeft w:val="0"/>
      <w:marRight w:val="0"/>
      <w:marTop w:val="0"/>
      <w:marBottom w:val="0"/>
      <w:divBdr>
        <w:top w:val="none" w:sz="0" w:space="0" w:color="auto"/>
        <w:left w:val="none" w:sz="0" w:space="0" w:color="auto"/>
        <w:bottom w:val="none" w:sz="0" w:space="0" w:color="auto"/>
        <w:right w:val="none" w:sz="0" w:space="0" w:color="auto"/>
      </w:divBdr>
    </w:div>
    <w:div w:id="1445421224">
      <w:bodyDiv w:val="1"/>
      <w:marLeft w:val="0"/>
      <w:marRight w:val="0"/>
      <w:marTop w:val="0"/>
      <w:marBottom w:val="0"/>
      <w:divBdr>
        <w:top w:val="none" w:sz="0" w:space="0" w:color="auto"/>
        <w:left w:val="none" w:sz="0" w:space="0" w:color="auto"/>
        <w:bottom w:val="none" w:sz="0" w:space="0" w:color="auto"/>
        <w:right w:val="none" w:sz="0" w:space="0" w:color="auto"/>
      </w:divBdr>
    </w:div>
    <w:div w:id="1456828088">
      <w:bodyDiv w:val="1"/>
      <w:marLeft w:val="0"/>
      <w:marRight w:val="0"/>
      <w:marTop w:val="0"/>
      <w:marBottom w:val="0"/>
      <w:divBdr>
        <w:top w:val="none" w:sz="0" w:space="0" w:color="auto"/>
        <w:left w:val="none" w:sz="0" w:space="0" w:color="auto"/>
        <w:bottom w:val="none" w:sz="0" w:space="0" w:color="auto"/>
        <w:right w:val="none" w:sz="0" w:space="0" w:color="auto"/>
      </w:divBdr>
    </w:div>
    <w:div w:id="1463887978">
      <w:bodyDiv w:val="1"/>
      <w:marLeft w:val="0"/>
      <w:marRight w:val="0"/>
      <w:marTop w:val="0"/>
      <w:marBottom w:val="0"/>
      <w:divBdr>
        <w:top w:val="none" w:sz="0" w:space="0" w:color="auto"/>
        <w:left w:val="none" w:sz="0" w:space="0" w:color="auto"/>
        <w:bottom w:val="none" w:sz="0" w:space="0" w:color="auto"/>
        <w:right w:val="none" w:sz="0" w:space="0" w:color="auto"/>
      </w:divBdr>
    </w:div>
    <w:div w:id="1475442289">
      <w:bodyDiv w:val="1"/>
      <w:marLeft w:val="0"/>
      <w:marRight w:val="0"/>
      <w:marTop w:val="0"/>
      <w:marBottom w:val="0"/>
      <w:divBdr>
        <w:top w:val="none" w:sz="0" w:space="0" w:color="auto"/>
        <w:left w:val="none" w:sz="0" w:space="0" w:color="auto"/>
        <w:bottom w:val="none" w:sz="0" w:space="0" w:color="auto"/>
        <w:right w:val="none" w:sz="0" w:space="0" w:color="auto"/>
      </w:divBdr>
      <w:divsChild>
        <w:div w:id="1782459734">
          <w:marLeft w:val="0"/>
          <w:marRight w:val="147"/>
          <w:marTop w:val="0"/>
          <w:marBottom w:val="0"/>
          <w:divBdr>
            <w:top w:val="none" w:sz="0" w:space="0" w:color="auto"/>
            <w:left w:val="none" w:sz="0" w:space="0" w:color="auto"/>
            <w:bottom w:val="none" w:sz="0" w:space="0" w:color="auto"/>
            <w:right w:val="none" w:sz="0" w:space="0" w:color="auto"/>
          </w:divBdr>
        </w:div>
      </w:divsChild>
    </w:div>
    <w:div w:id="1483624176">
      <w:bodyDiv w:val="1"/>
      <w:marLeft w:val="0"/>
      <w:marRight w:val="0"/>
      <w:marTop w:val="0"/>
      <w:marBottom w:val="0"/>
      <w:divBdr>
        <w:top w:val="none" w:sz="0" w:space="0" w:color="auto"/>
        <w:left w:val="none" w:sz="0" w:space="0" w:color="auto"/>
        <w:bottom w:val="none" w:sz="0" w:space="0" w:color="auto"/>
        <w:right w:val="none" w:sz="0" w:space="0" w:color="auto"/>
      </w:divBdr>
    </w:div>
    <w:div w:id="1484736334">
      <w:bodyDiv w:val="1"/>
      <w:marLeft w:val="0"/>
      <w:marRight w:val="0"/>
      <w:marTop w:val="0"/>
      <w:marBottom w:val="0"/>
      <w:divBdr>
        <w:top w:val="none" w:sz="0" w:space="0" w:color="auto"/>
        <w:left w:val="none" w:sz="0" w:space="0" w:color="auto"/>
        <w:bottom w:val="none" w:sz="0" w:space="0" w:color="auto"/>
        <w:right w:val="none" w:sz="0" w:space="0" w:color="auto"/>
      </w:divBdr>
    </w:div>
    <w:div w:id="1489176678">
      <w:bodyDiv w:val="1"/>
      <w:marLeft w:val="0"/>
      <w:marRight w:val="0"/>
      <w:marTop w:val="0"/>
      <w:marBottom w:val="0"/>
      <w:divBdr>
        <w:top w:val="none" w:sz="0" w:space="0" w:color="auto"/>
        <w:left w:val="none" w:sz="0" w:space="0" w:color="auto"/>
        <w:bottom w:val="none" w:sz="0" w:space="0" w:color="auto"/>
        <w:right w:val="none" w:sz="0" w:space="0" w:color="auto"/>
      </w:divBdr>
    </w:div>
    <w:div w:id="1507548381">
      <w:bodyDiv w:val="1"/>
      <w:marLeft w:val="0"/>
      <w:marRight w:val="0"/>
      <w:marTop w:val="0"/>
      <w:marBottom w:val="0"/>
      <w:divBdr>
        <w:top w:val="none" w:sz="0" w:space="0" w:color="auto"/>
        <w:left w:val="none" w:sz="0" w:space="0" w:color="auto"/>
        <w:bottom w:val="none" w:sz="0" w:space="0" w:color="auto"/>
        <w:right w:val="none" w:sz="0" w:space="0" w:color="auto"/>
      </w:divBdr>
    </w:div>
    <w:div w:id="1531645100">
      <w:bodyDiv w:val="1"/>
      <w:marLeft w:val="0"/>
      <w:marRight w:val="0"/>
      <w:marTop w:val="0"/>
      <w:marBottom w:val="0"/>
      <w:divBdr>
        <w:top w:val="none" w:sz="0" w:space="0" w:color="auto"/>
        <w:left w:val="none" w:sz="0" w:space="0" w:color="auto"/>
        <w:bottom w:val="none" w:sz="0" w:space="0" w:color="auto"/>
        <w:right w:val="none" w:sz="0" w:space="0" w:color="auto"/>
      </w:divBdr>
    </w:div>
    <w:div w:id="1540194271">
      <w:bodyDiv w:val="1"/>
      <w:marLeft w:val="0"/>
      <w:marRight w:val="0"/>
      <w:marTop w:val="0"/>
      <w:marBottom w:val="0"/>
      <w:divBdr>
        <w:top w:val="none" w:sz="0" w:space="0" w:color="auto"/>
        <w:left w:val="none" w:sz="0" w:space="0" w:color="auto"/>
        <w:bottom w:val="none" w:sz="0" w:space="0" w:color="auto"/>
        <w:right w:val="none" w:sz="0" w:space="0" w:color="auto"/>
      </w:divBdr>
    </w:div>
    <w:div w:id="1540315565">
      <w:bodyDiv w:val="1"/>
      <w:marLeft w:val="0"/>
      <w:marRight w:val="0"/>
      <w:marTop w:val="0"/>
      <w:marBottom w:val="0"/>
      <w:divBdr>
        <w:top w:val="none" w:sz="0" w:space="0" w:color="auto"/>
        <w:left w:val="none" w:sz="0" w:space="0" w:color="auto"/>
        <w:bottom w:val="none" w:sz="0" w:space="0" w:color="auto"/>
        <w:right w:val="none" w:sz="0" w:space="0" w:color="auto"/>
      </w:divBdr>
    </w:div>
    <w:div w:id="1548252010">
      <w:bodyDiv w:val="1"/>
      <w:marLeft w:val="0"/>
      <w:marRight w:val="0"/>
      <w:marTop w:val="0"/>
      <w:marBottom w:val="0"/>
      <w:divBdr>
        <w:top w:val="none" w:sz="0" w:space="0" w:color="auto"/>
        <w:left w:val="none" w:sz="0" w:space="0" w:color="auto"/>
        <w:bottom w:val="none" w:sz="0" w:space="0" w:color="auto"/>
        <w:right w:val="none" w:sz="0" w:space="0" w:color="auto"/>
      </w:divBdr>
    </w:div>
    <w:div w:id="1613706388">
      <w:bodyDiv w:val="1"/>
      <w:marLeft w:val="0"/>
      <w:marRight w:val="0"/>
      <w:marTop w:val="0"/>
      <w:marBottom w:val="0"/>
      <w:divBdr>
        <w:top w:val="none" w:sz="0" w:space="0" w:color="auto"/>
        <w:left w:val="none" w:sz="0" w:space="0" w:color="auto"/>
        <w:bottom w:val="none" w:sz="0" w:space="0" w:color="auto"/>
        <w:right w:val="none" w:sz="0" w:space="0" w:color="auto"/>
      </w:divBdr>
    </w:div>
    <w:div w:id="1616250180">
      <w:bodyDiv w:val="1"/>
      <w:marLeft w:val="0"/>
      <w:marRight w:val="0"/>
      <w:marTop w:val="0"/>
      <w:marBottom w:val="0"/>
      <w:divBdr>
        <w:top w:val="none" w:sz="0" w:space="0" w:color="auto"/>
        <w:left w:val="none" w:sz="0" w:space="0" w:color="auto"/>
        <w:bottom w:val="none" w:sz="0" w:space="0" w:color="auto"/>
        <w:right w:val="none" w:sz="0" w:space="0" w:color="auto"/>
      </w:divBdr>
    </w:div>
    <w:div w:id="1628969603">
      <w:bodyDiv w:val="1"/>
      <w:marLeft w:val="0"/>
      <w:marRight w:val="0"/>
      <w:marTop w:val="0"/>
      <w:marBottom w:val="0"/>
      <w:divBdr>
        <w:top w:val="none" w:sz="0" w:space="0" w:color="auto"/>
        <w:left w:val="none" w:sz="0" w:space="0" w:color="auto"/>
        <w:bottom w:val="none" w:sz="0" w:space="0" w:color="auto"/>
        <w:right w:val="none" w:sz="0" w:space="0" w:color="auto"/>
      </w:divBdr>
    </w:div>
    <w:div w:id="1697274075">
      <w:bodyDiv w:val="1"/>
      <w:marLeft w:val="0"/>
      <w:marRight w:val="0"/>
      <w:marTop w:val="0"/>
      <w:marBottom w:val="0"/>
      <w:divBdr>
        <w:top w:val="none" w:sz="0" w:space="0" w:color="auto"/>
        <w:left w:val="none" w:sz="0" w:space="0" w:color="auto"/>
        <w:bottom w:val="none" w:sz="0" w:space="0" w:color="auto"/>
        <w:right w:val="none" w:sz="0" w:space="0" w:color="auto"/>
      </w:divBdr>
    </w:div>
    <w:div w:id="1699970086">
      <w:bodyDiv w:val="1"/>
      <w:marLeft w:val="0"/>
      <w:marRight w:val="0"/>
      <w:marTop w:val="0"/>
      <w:marBottom w:val="0"/>
      <w:divBdr>
        <w:top w:val="none" w:sz="0" w:space="0" w:color="auto"/>
        <w:left w:val="none" w:sz="0" w:space="0" w:color="auto"/>
        <w:bottom w:val="none" w:sz="0" w:space="0" w:color="auto"/>
        <w:right w:val="none" w:sz="0" w:space="0" w:color="auto"/>
      </w:divBdr>
    </w:div>
    <w:div w:id="1700010141">
      <w:bodyDiv w:val="1"/>
      <w:marLeft w:val="0"/>
      <w:marRight w:val="0"/>
      <w:marTop w:val="0"/>
      <w:marBottom w:val="0"/>
      <w:divBdr>
        <w:top w:val="none" w:sz="0" w:space="0" w:color="auto"/>
        <w:left w:val="none" w:sz="0" w:space="0" w:color="auto"/>
        <w:bottom w:val="none" w:sz="0" w:space="0" w:color="auto"/>
        <w:right w:val="none" w:sz="0" w:space="0" w:color="auto"/>
      </w:divBdr>
    </w:div>
    <w:div w:id="1719279049">
      <w:bodyDiv w:val="1"/>
      <w:marLeft w:val="0"/>
      <w:marRight w:val="0"/>
      <w:marTop w:val="0"/>
      <w:marBottom w:val="0"/>
      <w:divBdr>
        <w:top w:val="none" w:sz="0" w:space="0" w:color="auto"/>
        <w:left w:val="none" w:sz="0" w:space="0" w:color="auto"/>
        <w:bottom w:val="none" w:sz="0" w:space="0" w:color="auto"/>
        <w:right w:val="none" w:sz="0" w:space="0" w:color="auto"/>
      </w:divBdr>
    </w:div>
    <w:div w:id="1719737765">
      <w:bodyDiv w:val="1"/>
      <w:marLeft w:val="0"/>
      <w:marRight w:val="0"/>
      <w:marTop w:val="0"/>
      <w:marBottom w:val="0"/>
      <w:divBdr>
        <w:top w:val="none" w:sz="0" w:space="0" w:color="auto"/>
        <w:left w:val="none" w:sz="0" w:space="0" w:color="auto"/>
        <w:bottom w:val="none" w:sz="0" w:space="0" w:color="auto"/>
        <w:right w:val="none" w:sz="0" w:space="0" w:color="auto"/>
      </w:divBdr>
    </w:div>
    <w:div w:id="1731224206">
      <w:bodyDiv w:val="1"/>
      <w:marLeft w:val="0"/>
      <w:marRight w:val="0"/>
      <w:marTop w:val="0"/>
      <w:marBottom w:val="0"/>
      <w:divBdr>
        <w:top w:val="none" w:sz="0" w:space="0" w:color="auto"/>
        <w:left w:val="none" w:sz="0" w:space="0" w:color="auto"/>
        <w:bottom w:val="none" w:sz="0" w:space="0" w:color="auto"/>
        <w:right w:val="none" w:sz="0" w:space="0" w:color="auto"/>
      </w:divBdr>
    </w:div>
    <w:div w:id="1731267822">
      <w:bodyDiv w:val="1"/>
      <w:marLeft w:val="0"/>
      <w:marRight w:val="0"/>
      <w:marTop w:val="0"/>
      <w:marBottom w:val="0"/>
      <w:divBdr>
        <w:top w:val="none" w:sz="0" w:space="0" w:color="auto"/>
        <w:left w:val="none" w:sz="0" w:space="0" w:color="auto"/>
        <w:bottom w:val="none" w:sz="0" w:space="0" w:color="auto"/>
        <w:right w:val="none" w:sz="0" w:space="0" w:color="auto"/>
      </w:divBdr>
    </w:div>
    <w:div w:id="1733963026">
      <w:bodyDiv w:val="1"/>
      <w:marLeft w:val="0"/>
      <w:marRight w:val="0"/>
      <w:marTop w:val="0"/>
      <w:marBottom w:val="0"/>
      <w:divBdr>
        <w:top w:val="none" w:sz="0" w:space="0" w:color="auto"/>
        <w:left w:val="none" w:sz="0" w:space="0" w:color="auto"/>
        <w:bottom w:val="none" w:sz="0" w:space="0" w:color="auto"/>
        <w:right w:val="none" w:sz="0" w:space="0" w:color="auto"/>
      </w:divBdr>
    </w:div>
    <w:div w:id="1744796532">
      <w:bodyDiv w:val="1"/>
      <w:marLeft w:val="0"/>
      <w:marRight w:val="0"/>
      <w:marTop w:val="0"/>
      <w:marBottom w:val="0"/>
      <w:divBdr>
        <w:top w:val="none" w:sz="0" w:space="0" w:color="auto"/>
        <w:left w:val="none" w:sz="0" w:space="0" w:color="auto"/>
        <w:bottom w:val="none" w:sz="0" w:space="0" w:color="auto"/>
        <w:right w:val="none" w:sz="0" w:space="0" w:color="auto"/>
      </w:divBdr>
    </w:div>
    <w:div w:id="1753160646">
      <w:bodyDiv w:val="1"/>
      <w:marLeft w:val="0"/>
      <w:marRight w:val="0"/>
      <w:marTop w:val="0"/>
      <w:marBottom w:val="0"/>
      <w:divBdr>
        <w:top w:val="none" w:sz="0" w:space="0" w:color="auto"/>
        <w:left w:val="none" w:sz="0" w:space="0" w:color="auto"/>
        <w:bottom w:val="none" w:sz="0" w:space="0" w:color="auto"/>
        <w:right w:val="none" w:sz="0" w:space="0" w:color="auto"/>
      </w:divBdr>
      <w:divsChild>
        <w:div w:id="1293704991">
          <w:marLeft w:val="0"/>
          <w:marRight w:val="0"/>
          <w:marTop w:val="0"/>
          <w:marBottom w:val="0"/>
          <w:divBdr>
            <w:top w:val="none" w:sz="0" w:space="0" w:color="auto"/>
            <w:left w:val="none" w:sz="0" w:space="0" w:color="auto"/>
            <w:bottom w:val="none" w:sz="0" w:space="0" w:color="auto"/>
            <w:right w:val="none" w:sz="0" w:space="0" w:color="auto"/>
          </w:divBdr>
        </w:div>
        <w:div w:id="1191451248">
          <w:marLeft w:val="0"/>
          <w:marRight w:val="0"/>
          <w:marTop w:val="0"/>
          <w:marBottom w:val="0"/>
          <w:divBdr>
            <w:top w:val="none" w:sz="0" w:space="0" w:color="auto"/>
            <w:left w:val="none" w:sz="0" w:space="0" w:color="auto"/>
            <w:bottom w:val="none" w:sz="0" w:space="0" w:color="auto"/>
            <w:right w:val="none" w:sz="0" w:space="0" w:color="auto"/>
          </w:divBdr>
        </w:div>
        <w:div w:id="1137606201">
          <w:marLeft w:val="0"/>
          <w:marRight w:val="0"/>
          <w:marTop w:val="0"/>
          <w:marBottom w:val="0"/>
          <w:divBdr>
            <w:top w:val="none" w:sz="0" w:space="0" w:color="auto"/>
            <w:left w:val="none" w:sz="0" w:space="0" w:color="auto"/>
            <w:bottom w:val="none" w:sz="0" w:space="0" w:color="auto"/>
            <w:right w:val="none" w:sz="0" w:space="0" w:color="auto"/>
          </w:divBdr>
        </w:div>
      </w:divsChild>
    </w:div>
    <w:div w:id="1753232335">
      <w:bodyDiv w:val="1"/>
      <w:marLeft w:val="0"/>
      <w:marRight w:val="0"/>
      <w:marTop w:val="0"/>
      <w:marBottom w:val="0"/>
      <w:divBdr>
        <w:top w:val="none" w:sz="0" w:space="0" w:color="auto"/>
        <w:left w:val="none" w:sz="0" w:space="0" w:color="auto"/>
        <w:bottom w:val="none" w:sz="0" w:space="0" w:color="auto"/>
        <w:right w:val="none" w:sz="0" w:space="0" w:color="auto"/>
      </w:divBdr>
    </w:div>
    <w:div w:id="1761370947">
      <w:bodyDiv w:val="1"/>
      <w:marLeft w:val="0"/>
      <w:marRight w:val="0"/>
      <w:marTop w:val="0"/>
      <w:marBottom w:val="0"/>
      <w:divBdr>
        <w:top w:val="none" w:sz="0" w:space="0" w:color="auto"/>
        <w:left w:val="none" w:sz="0" w:space="0" w:color="auto"/>
        <w:bottom w:val="none" w:sz="0" w:space="0" w:color="auto"/>
        <w:right w:val="none" w:sz="0" w:space="0" w:color="auto"/>
      </w:divBdr>
    </w:div>
    <w:div w:id="1762681875">
      <w:bodyDiv w:val="1"/>
      <w:marLeft w:val="0"/>
      <w:marRight w:val="0"/>
      <w:marTop w:val="0"/>
      <w:marBottom w:val="0"/>
      <w:divBdr>
        <w:top w:val="none" w:sz="0" w:space="0" w:color="auto"/>
        <w:left w:val="none" w:sz="0" w:space="0" w:color="auto"/>
        <w:bottom w:val="none" w:sz="0" w:space="0" w:color="auto"/>
        <w:right w:val="none" w:sz="0" w:space="0" w:color="auto"/>
      </w:divBdr>
    </w:div>
    <w:div w:id="1793137216">
      <w:bodyDiv w:val="1"/>
      <w:marLeft w:val="0"/>
      <w:marRight w:val="0"/>
      <w:marTop w:val="0"/>
      <w:marBottom w:val="0"/>
      <w:divBdr>
        <w:top w:val="none" w:sz="0" w:space="0" w:color="auto"/>
        <w:left w:val="none" w:sz="0" w:space="0" w:color="auto"/>
        <w:bottom w:val="none" w:sz="0" w:space="0" w:color="auto"/>
        <w:right w:val="none" w:sz="0" w:space="0" w:color="auto"/>
      </w:divBdr>
    </w:div>
    <w:div w:id="1823040910">
      <w:bodyDiv w:val="1"/>
      <w:marLeft w:val="0"/>
      <w:marRight w:val="0"/>
      <w:marTop w:val="0"/>
      <w:marBottom w:val="0"/>
      <w:divBdr>
        <w:top w:val="none" w:sz="0" w:space="0" w:color="auto"/>
        <w:left w:val="none" w:sz="0" w:space="0" w:color="auto"/>
        <w:bottom w:val="none" w:sz="0" w:space="0" w:color="auto"/>
        <w:right w:val="none" w:sz="0" w:space="0" w:color="auto"/>
      </w:divBdr>
    </w:div>
    <w:div w:id="1839494656">
      <w:bodyDiv w:val="1"/>
      <w:marLeft w:val="0"/>
      <w:marRight w:val="0"/>
      <w:marTop w:val="0"/>
      <w:marBottom w:val="0"/>
      <w:divBdr>
        <w:top w:val="none" w:sz="0" w:space="0" w:color="auto"/>
        <w:left w:val="none" w:sz="0" w:space="0" w:color="auto"/>
        <w:bottom w:val="none" w:sz="0" w:space="0" w:color="auto"/>
        <w:right w:val="none" w:sz="0" w:space="0" w:color="auto"/>
      </w:divBdr>
    </w:div>
    <w:div w:id="1857382482">
      <w:bodyDiv w:val="1"/>
      <w:marLeft w:val="0"/>
      <w:marRight w:val="0"/>
      <w:marTop w:val="0"/>
      <w:marBottom w:val="0"/>
      <w:divBdr>
        <w:top w:val="none" w:sz="0" w:space="0" w:color="auto"/>
        <w:left w:val="none" w:sz="0" w:space="0" w:color="auto"/>
        <w:bottom w:val="none" w:sz="0" w:space="0" w:color="auto"/>
        <w:right w:val="none" w:sz="0" w:space="0" w:color="auto"/>
      </w:divBdr>
    </w:div>
    <w:div w:id="1859201425">
      <w:bodyDiv w:val="1"/>
      <w:marLeft w:val="0"/>
      <w:marRight w:val="0"/>
      <w:marTop w:val="0"/>
      <w:marBottom w:val="0"/>
      <w:divBdr>
        <w:top w:val="none" w:sz="0" w:space="0" w:color="auto"/>
        <w:left w:val="none" w:sz="0" w:space="0" w:color="auto"/>
        <w:bottom w:val="none" w:sz="0" w:space="0" w:color="auto"/>
        <w:right w:val="none" w:sz="0" w:space="0" w:color="auto"/>
      </w:divBdr>
    </w:div>
    <w:div w:id="1861817887">
      <w:bodyDiv w:val="1"/>
      <w:marLeft w:val="0"/>
      <w:marRight w:val="0"/>
      <w:marTop w:val="0"/>
      <w:marBottom w:val="0"/>
      <w:divBdr>
        <w:top w:val="none" w:sz="0" w:space="0" w:color="auto"/>
        <w:left w:val="none" w:sz="0" w:space="0" w:color="auto"/>
        <w:bottom w:val="none" w:sz="0" w:space="0" w:color="auto"/>
        <w:right w:val="none" w:sz="0" w:space="0" w:color="auto"/>
      </w:divBdr>
    </w:div>
    <w:div w:id="1864631042">
      <w:bodyDiv w:val="1"/>
      <w:marLeft w:val="0"/>
      <w:marRight w:val="0"/>
      <w:marTop w:val="0"/>
      <w:marBottom w:val="0"/>
      <w:divBdr>
        <w:top w:val="none" w:sz="0" w:space="0" w:color="auto"/>
        <w:left w:val="none" w:sz="0" w:space="0" w:color="auto"/>
        <w:bottom w:val="none" w:sz="0" w:space="0" w:color="auto"/>
        <w:right w:val="none" w:sz="0" w:space="0" w:color="auto"/>
      </w:divBdr>
    </w:div>
    <w:div w:id="1914897266">
      <w:bodyDiv w:val="1"/>
      <w:marLeft w:val="0"/>
      <w:marRight w:val="0"/>
      <w:marTop w:val="0"/>
      <w:marBottom w:val="0"/>
      <w:divBdr>
        <w:top w:val="none" w:sz="0" w:space="0" w:color="auto"/>
        <w:left w:val="none" w:sz="0" w:space="0" w:color="auto"/>
        <w:bottom w:val="none" w:sz="0" w:space="0" w:color="auto"/>
        <w:right w:val="none" w:sz="0" w:space="0" w:color="auto"/>
      </w:divBdr>
    </w:div>
    <w:div w:id="1916164241">
      <w:bodyDiv w:val="1"/>
      <w:marLeft w:val="0"/>
      <w:marRight w:val="0"/>
      <w:marTop w:val="0"/>
      <w:marBottom w:val="0"/>
      <w:divBdr>
        <w:top w:val="none" w:sz="0" w:space="0" w:color="auto"/>
        <w:left w:val="none" w:sz="0" w:space="0" w:color="auto"/>
        <w:bottom w:val="none" w:sz="0" w:space="0" w:color="auto"/>
        <w:right w:val="none" w:sz="0" w:space="0" w:color="auto"/>
      </w:divBdr>
    </w:div>
    <w:div w:id="1938251675">
      <w:bodyDiv w:val="1"/>
      <w:marLeft w:val="0"/>
      <w:marRight w:val="0"/>
      <w:marTop w:val="0"/>
      <w:marBottom w:val="0"/>
      <w:divBdr>
        <w:top w:val="none" w:sz="0" w:space="0" w:color="auto"/>
        <w:left w:val="none" w:sz="0" w:space="0" w:color="auto"/>
        <w:bottom w:val="none" w:sz="0" w:space="0" w:color="auto"/>
        <w:right w:val="none" w:sz="0" w:space="0" w:color="auto"/>
      </w:divBdr>
    </w:div>
    <w:div w:id="1967465339">
      <w:bodyDiv w:val="1"/>
      <w:marLeft w:val="0"/>
      <w:marRight w:val="0"/>
      <w:marTop w:val="0"/>
      <w:marBottom w:val="0"/>
      <w:divBdr>
        <w:top w:val="none" w:sz="0" w:space="0" w:color="auto"/>
        <w:left w:val="none" w:sz="0" w:space="0" w:color="auto"/>
        <w:bottom w:val="none" w:sz="0" w:space="0" w:color="auto"/>
        <w:right w:val="none" w:sz="0" w:space="0" w:color="auto"/>
      </w:divBdr>
    </w:div>
    <w:div w:id="1968774058">
      <w:bodyDiv w:val="1"/>
      <w:marLeft w:val="0"/>
      <w:marRight w:val="0"/>
      <w:marTop w:val="0"/>
      <w:marBottom w:val="0"/>
      <w:divBdr>
        <w:top w:val="none" w:sz="0" w:space="0" w:color="auto"/>
        <w:left w:val="none" w:sz="0" w:space="0" w:color="auto"/>
        <w:bottom w:val="none" w:sz="0" w:space="0" w:color="auto"/>
        <w:right w:val="none" w:sz="0" w:space="0" w:color="auto"/>
      </w:divBdr>
    </w:div>
    <w:div w:id="1975328276">
      <w:bodyDiv w:val="1"/>
      <w:marLeft w:val="0"/>
      <w:marRight w:val="0"/>
      <w:marTop w:val="0"/>
      <w:marBottom w:val="0"/>
      <w:divBdr>
        <w:top w:val="none" w:sz="0" w:space="0" w:color="auto"/>
        <w:left w:val="none" w:sz="0" w:space="0" w:color="auto"/>
        <w:bottom w:val="none" w:sz="0" w:space="0" w:color="auto"/>
        <w:right w:val="none" w:sz="0" w:space="0" w:color="auto"/>
      </w:divBdr>
    </w:div>
    <w:div w:id="2001349553">
      <w:bodyDiv w:val="1"/>
      <w:marLeft w:val="0"/>
      <w:marRight w:val="0"/>
      <w:marTop w:val="0"/>
      <w:marBottom w:val="0"/>
      <w:divBdr>
        <w:top w:val="none" w:sz="0" w:space="0" w:color="auto"/>
        <w:left w:val="none" w:sz="0" w:space="0" w:color="auto"/>
        <w:bottom w:val="none" w:sz="0" w:space="0" w:color="auto"/>
        <w:right w:val="none" w:sz="0" w:space="0" w:color="auto"/>
      </w:divBdr>
    </w:div>
    <w:div w:id="2013794066">
      <w:bodyDiv w:val="1"/>
      <w:marLeft w:val="0"/>
      <w:marRight w:val="0"/>
      <w:marTop w:val="0"/>
      <w:marBottom w:val="0"/>
      <w:divBdr>
        <w:top w:val="none" w:sz="0" w:space="0" w:color="auto"/>
        <w:left w:val="none" w:sz="0" w:space="0" w:color="auto"/>
        <w:bottom w:val="none" w:sz="0" w:space="0" w:color="auto"/>
        <w:right w:val="none" w:sz="0" w:space="0" w:color="auto"/>
      </w:divBdr>
    </w:div>
    <w:div w:id="2074161456">
      <w:bodyDiv w:val="1"/>
      <w:marLeft w:val="0"/>
      <w:marRight w:val="0"/>
      <w:marTop w:val="0"/>
      <w:marBottom w:val="0"/>
      <w:divBdr>
        <w:top w:val="none" w:sz="0" w:space="0" w:color="auto"/>
        <w:left w:val="none" w:sz="0" w:space="0" w:color="auto"/>
        <w:bottom w:val="none" w:sz="0" w:space="0" w:color="auto"/>
        <w:right w:val="none" w:sz="0" w:space="0" w:color="auto"/>
      </w:divBdr>
    </w:div>
    <w:div w:id="2081365452">
      <w:bodyDiv w:val="1"/>
      <w:marLeft w:val="0"/>
      <w:marRight w:val="0"/>
      <w:marTop w:val="0"/>
      <w:marBottom w:val="0"/>
      <w:divBdr>
        <w:top w:val="none" w:sz="0" w:space="0" w:color="auto"/>
        <w:left w:val="none" w:sz="0" w:space="0" w:color="auto"/>
        <w:bottom w:val="none" w:sz="0" w:space="0" w:color="auto"/>
        <w:right w:val="none" w:sz="0" w:space="0" w:color="auto"/>
      </w:divBdr>
    </w:div>
    <w:div w:id="2082603541">
      <w:bodyDiv w:val="1"/>
      <w:marLeft w:val="0"/>
      <w:marRight w:val="0"/>
      <w:marTop w:val="0"/>
      <w:marBottom w:val="0"/>
      <w:divBdr>
        <w:top w:val="none" w:sz="0" w:space="0" w:color="auto"/>
        <w:left w:val="none" w:sz="0" w:space="0" w:color="auto"/>
        <w:bottom w:val="none" w:sz="0" w:space="0" w:color="auto"/>
        <w:right w:val="none" w:sz="0" w:space="0" w:color="auto"/>
      </w:divBdr>
    </w:div>
    <w:div w:id="2099018735">
      <w:bodyDiv w:val="1"/>
      <w:marLeft w:val="0"/>
      <w:marRight w:val="0"/>
      <w:marTop w:val="0"/>
      <w:marBottom w:val="0"/>
      <w:divBdr>
        <w:top w:val="none" w:sz="0" w:space="0" w:color="auto"/>
        <w:left w:val="none" w:sz="0" w:space="0" w:color="auto"/>
        <w:bottom w:val="none" w:sz="0" w:space="0" w:color="auto"/>
        <w:right w:val="none" w:sz="0" w:space="0" w:color="auto"/>
      </w:divBdr>
    </w:div>
    <w:div w:id="2109813945">
      <w:bodyDiv w:val="1"/>
      <w:marLeft w:val="0"/>
      <w:marRight w:val="0"/>
      <w:marTop w:val="0"/>
      <w:marBottom w:val="0"/>
      <w:divBdr>
        <w:top w:val="none" w:sz="0" w:space="0" w:color="auto"/>
        <w:left w:val="none" w:sz="0" w:space="0" w:color="auto"/>
        <w:bottom w:val="none" w:sz="0" w:space="0" w:color="auto"/>
        <w:right w:val="none" w:sz="0" w:space="0" w:color="auto"/>
      </w:divBdr>
    </w:div>
    <w:div w:id="211976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2.wmf"/><Relationship Id="rId21" Type="http://schemas.openxmlformats.org/officeDocument/2006/relationships/oleObject" Target="embeddings/oleObject6.bin"/><Relationship Id="rId170" Type="http://schemas.openxmlformats.org/officeDocument/2006/relationships/image" Target="media/image79.wmf"/><Relationship Id="rId268" Type="http://schemas.openxmlformats.org/officeDocument/2006/relationships/oleObject" Target="embeddings/oleObject132.bin"/><Relationship Id="rId475" Type="http://schemas.openxmlformats.org/officeDocument/2006/relationships/oleObject" Target="embeddings/oleObject244.bin"/><Relationship Id="rId682" Type="http://schemas.openxmlformats.org/officeDocument/2006/relationships/image" Target="media/image321.wmf"/><Relationship Id="rId128" Type="http://schemas.openxmlformats.org/officeDocument/2006/relationships/image" Target="media/image58.wmf"/><Relationship Id="rId335" Type="http://schemas.openxmlformats.org/officeDocument/2006/relationships/oleObject" Target="embeddings/oleObject173.bin"/><Relationship Id="rId542" Type="http://schemas.openxmlformats.org/officeDocument/2006/relationships/image" Target="media/image256.wmf"/><Relationship Id="rId987" Type="http://schemas.openxmlformats.org/officeDocument/2006/relationships/image" Target="media/image469.wmf"/><Relationship Id="rId1172" Type="http://schemas.openxmlformats.org/officeDocument/2006/relationships/image" Target="media/image561.wmf"/><Relationship Id="rId402" Type="http://schemas.openxmlformats.org/officeDocument/2006/relationships/image" Target="media/image187.wmf"/><Relationship Id="rId847" Type="http://schemas.openxmlformats.org/officeDocument/2006/relationships/oleObject" Target="embeddings/oleObject440.bin"/><Relationship Id="rId1032" Type="http://schemas.openxmlformats.org/officeDocument/2006/relationships/oleObject" Target="embeddings/oleObject532.bin"/><Relationship Id="rId1477" Type="http://schemas.openxmlformats.org/officeDocument/2006/relationships/image" Target="media/image710.wmf"/><Relationship Id="rId1684" Type="http://schemas.openxmlformats.org/officeDocument/2006/relationships/oleObject" Target="embeddings/oleObject864.bin"/><Relationship Id="rId707" Type="http://schemas.openxmlformats.org/officeDocument/2006/relationships/oleObject" Target="embeddings/oleObject368.bin"/><Relationship Id="rId914" Type="http://schemas.openxmlformats.org/officeDocument/2006/relationships/oleObject" Target="embeddings/oleObject473.bin"/><Relationship Id="rId1337" Type="http://schemas.openxmlformats.org/officeDocument/2006/relationships/image" Target="media/image643.wmf"/><Relationship Id="rId1544" Type="http://schemas.openxmlformats.org/officeDocument/2006/relationships/image" Target="media/image743.wmf"/><Relationship Id="rId43" Type="http://schemas.openxmlformats.org/officeDocument/2006/relationships/oleObject" Target="embeddings/oleObject17.bin"/><Relationship Id="rId1404" Type="http://schemas.openxmlformats.org/officeDocument/2006/relationships/image" Target="media/image676.wmf"/><Relationship Id="rId1611" Type="http://schemas.openxmlformats.org/officeDocument/2006/relationships/oleObject" Target="embeddings/oleObject827.bin"/><Relationship Id="rId192" Type="http://schemas.openxmlformats.org/officeDocument/2006/relationships/image" Target="media/image90.wmf"/><Relationship Id="rId497" Type="http://schemas.openxmlformats.org/officeDocument/2006/relationships/oleObject" Target="embeddings/oleObject255.bin"/><Relationship Id="rId357" Type="http://schemas.openxmlformats.org/officeDocument/2006/relationships/oleObject" Target="embeddings/oleObject183.bin"/><Relationship Id="rId1194" Type="http://schemas.openxmlformats.org/officeDocument/2006/relationships/image" Target="media/image572.wmf"/><Relationship Id="rId217" Type="http://schemas.openxmlformats.org/officeDocument/2006/relationships/oleObject" Target="embeddings/oleObject106.bin"/><Relationship Id="rId564" Type="http://schemas.openxmlformats.org/officeDocument/2006/relationships/image" Target="media/image267.wmf"/><Relationship Id="rId771" Type="http://schemas.openxmlformats.org/officeDocument/2006/relationships/image" Target="media/image361.wmf"/><Relationship Id="rId869" Type="http://schemas.openxmlformats.org/officeDocument/2006/relationships/image" Target="media/image410.wmf"/><Relationship Id="rId1499" Type="http://schemas.openxmlformats.org/officeDocument/2006/relationships/image" Target="media/image721.wmf"/><Relationship Id="rId424" Type="http://schemas.openxmlformats.org/officeDocument/2006/relationships/oleObject" Target="embeddings/oleObject218.bin"/><Relationship Id="rId631" Type="http://schemas.openxmlformats.org/officeDocument/2006/relationships/oleObject" Target="embeddings/oleObject322.bin"/><Relationship Id="rId729" Type="http://schemas.openxmlformats.org/officeDocument/2006/relationships/oleObject" Target="embeddings/oleObject380.bin"/><Relationship Id="rId1054" Type="http://schemas.openxmlformats.org/officeDocument/2006/relationships/oleObject" Target="embeddings/oleObject543.bin"/><Relationship Id="rId1261" Type="http://schemas.openxmlformats.org/officeDocument/2006/relationships/image" Target="media/image605.wmf"/><Relationship Id="rId1359" Type="http://schemas.openxmlformats.org/officeDocument/2006/relationships/image" Target="media/image654.wmf"/><Relationship Id="rId936" Type="http://schemas.openxmlformats.org/officeDocument/2006/relationships/oleObject" Target="embeddings/oleObject484.bin"/><Relationship Id="rId1121" Type="http://schemas.openxmlformats.org/officeDocument/2006/relationships/image" Target="media/image536.wmf"/><Relationship Id="rId1219" Type="http://schemas.openxmlformats.org/officeDocument/2006/relationships/oleObject" Target="embeddings/oleObject626.bin"/><Relationship Id="rId1566" Type="http://schemas.openxmlformats.org/officeDocument/2006/relationships/image" Target="media/image754.wmf"/><Relationship Id="rId65" Type="http://schemas.openxmlformats.org/officeDocument/2006/relationships/oleObject" Target="embeddings/oleObject28.bin"/><Relationship Id="rId1426" Type="http://schemas.openxmlformats.org/officeDocument/2006/relationships/oleObject" Target="embeddings/oleObject732.bin"/><Relationship Id="rId1633" Type="http://schemas.openxmlformats.org/officeDocument/2006/relationships/image" Target="media/image786.wmf"/><Relationship Id="rId281" Type="http://schemas.openxmlformats.org/officeDocument/2006/relationships/oleObject" Target="embeddings/oleObject142.bin"/><Relationship Id="rId141" Type="http://schemas.openxmlformats.org/officeDocument/2006/relationships/oleObject" Target="embeddings/oleObject68.bin"/><Relationship Id="rId379" Type="http://schemas.openxmlformats.org/officeDocument/2006/relationships/oleObject" Target="embeddings/oleObject195.bin"/><Relationship Id="rId586" Type="http://schemas.openxmlformats.org/officeDocument/2006/relationships/image" Target="media/image278.wmf"/><Relationship Id="rId793" Type="http://schemas.openxmlformats.org/officeDocument/2006/relationships/image" Target="media/image372.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29.bin"/><Relationship Id="rId653" Type="http://schemas.openxmlformats.org/officeDocument/2006/relationships/oleObject" Target="embeddings/oleObject338.bin"/><Relationship Id="rId1076" Type="http://schemas.openxmlformats.org/officeDocument/2006/relationships/oleObject" Target="embeddings/oleObject554.bin"/><Relationship Id="rId1283" Type="http://schemas.openxmlformats.org/officeDocument/2006/relationships/image" Target="media/image616.wmf"/><Relationship Id="rId1490" Type="http://schemas.openxmlformats.org/officeDocument/2006/relationships/oleObject" Target="embeddings/oleObject765.bin"/><Relationship Id="rId306" Type="http://schemas.openxmlformats.org/officeDocument/2006/relationships/oleObject" Target="embeddings/oleObject157.bin"/><Relationship Id="rId860" Type="http://schemas.openxmlformats.org/officeDocument/2006/relationships/image" Target="media/image405.wmf"/><Relationship Id="rId958" Type="http://schemas.openxmlformats.org/officeDocument/2006/relationships/oleObject" Target="embeddings/oleObject495.bin"/><Relationship Id="rId1143" Type="http://schemas.openxmlformats.org/officeDocument/2006/relationships/oleObject" Target="embeddings/oleObject588.bin"/><Relationship Id="rId1588" Type="http://schemas.openxmlformats.org/officeDocument/2006/relationships/oleObject" Target="embeddings/oleObject815.bin"/><Relationship Id="rId87" Type="http://schemas.openxmlformats.org/officeDocument/2006/relationships/oleObject" Target="embeddings/oleObject39.bin"/><Relationship Id="rId513" Type="http://schemas.openxmlformats.org/officeDocument/2006/relationships/oleObject" Target="embeddings/oleObject263.bin"/><Relationship Id="rId720" Type="http://schemas.openxmlformats.org/officeDocument/2006/relationships/image" Target="media/image336.wmf"/><Relationship Id="rId818" Type="http://schemas.openxmlformats.org/officeDocument/2006/relationships/oleObject" Target="embeddings/oleObject425.bin"/><Relationship Id="rId1350" Type="http://schemas.openxmlformats.org/officeDocument/2006/relationships/oleObject" Target="embeddings/oleObject692.bin"/><Relationship Id="rId1448" Type="http://schemas.openxmlformats.org/officeDocument/2006/relationships/oleObject" Target="embeddings/oleObject744.bin"/><Relationship Id="rId1655" Type="http://schemas.openxmlformats.org/officeDocument/2006/relationships/image" Target="media/image797.wmf"/><Relationship Id="rId1003" Type="http://schemas.openxmlformats.org/officeDocument/2006/relationships/image" Target="media/image477.wmf"/><Relationship Id="rId1210" Type="http://schemas.openxmlformats.org/officeDocument/2006/relationships/image" Target="media/image580.wmf"/><Relationship Id="rId1308" Type="http://schemas.openxmlformats.org/officeDocument/2006/relationships/oleObject" Target="embeddings/oleObject671.bin"/><Relationship Id="rId1515" Type="http://schemas.openxmlformats.org/officeDocument/2006/relationships/oleObject" Target="embeddings/oleObject778.bin"/><Relationship Id="rId14" Type="http://schemas.openxmlformats.org/officeDocument/2006/relationships/image" Target="media/image3.wmf"/><Relationship Id="rId163" Type="http://schemas.openxmlformats.org/officeDocument/2006/relationships/oleObject" Target="embeddings/oleObject79.bin"/><Relationship Id="rId370" Type="http://schemas.openxmlformats.org/officeDocument/2006/relationships/oleObject" Target="embeddings/oleObject190.bin"/><Relationship Id="rId230" Type="http://schemas.openxmlformats.org/officeDocument/2006/relationships/image" Target="media/image109.wmf"/><Relationship Id="rId468" Type="http://schemas.openxmlformats.org/officeDocument/2006/relationships/oleObject" Target="embeddings/oleObject240.bin"/><Relationship Id="rId675" Type="http://schemas.openxmlformats.org/officeDocument/2006/relationships/oleObject" Target="embeddings/oleObject349.bin"/><Relationship Id="rId882" Type="http://schemas.openxmlformats.org/officeDocument/2006/relationships/oleObject" Target="embeddings/oleObject457.bin"/><Relationship Id="rId1098" Type="http://schemas.openxmlformats.org/officeDocument/2006/relationships/oleObject" Target="embeddings/oleObject565.bin"/><Relationship Id="rId25" Type="http://schemas.openxmlformats.org/officeDocument/2006/relationships/oleObject" Target="embeddings/oleObject8.bin"/><Relationship Id="rId328" Type="http://schemas.openxmlformats.org/officeDocument/2006/relationships/image" Target="media/image150.wmf"/><Relationship Id="rId535" Type="http://schemas.openxmlformats.org/officeDocument/2006/relationships/oleObject" Target="embeddings/oleObject274.bin"/><Relationship Id="rId742" Type="http://schemas.openxmlformats.org/officeDocument/2006/relationships/image" Target="media/image347.wmf"/><Relationship Id="rId1165" Type="http://schemas.openxmlformats.org/officeDocument/2006/relationships/oleObject" Target="embeddings/oleObject599.bin"/><Relationship Id="rId1372" Type="http://schemas.openxmlformats.org/officeDocument/2006/relationships/oleObject" Target="embeddings/oleObject703.bin"/><Relationship Id="rId174" Type="http://schemas.openxmlformats.org/officeDocument/2006/relationships/image" Target="media/image81.wmf"/><Relationship Id="rId381" Type="http://schemas.openxmlformats.org/officeDocument/2006/relationships/oleObject" Target="embeddings/oleObject196.bin"/><Relationship Id="rId602" Type="http://schemas.openxmlformats.org/officeDocument/2006/relationships/image" Target="media/image286.wmf"/><Relationship Id="rId1025" Type="http://schemas.openxmlformats.org/officeDocument/2006/relationships/image" Target="media/image488.wmf"/><Relationship Id="rId1232" Type="http://schemas.openxmlformats.org/officeDocument/2006/relationships/oleObject" Target="embeddings/oleObject633.bin"/><Relationship Id="rId1677" Type="http://schemas.openxmlformats.org/officeDocument/2006/relationships/image" Target="media/image808.wmf"/><Relationship Id="rId241" Type="http://schemas.openxmlformats.org/officeDocument/2006/relationships/oleObject" Target="embeddings/oleObject118.bin"/><Relationship Id="rId479" Type="http://schemas.openxmlformats.org/officeDocument/2006/relationships/oleObject" Target="embeddings/oleObject246.bin"/><Relationship Id="rId686" Type="http://schemas.openxmlformats.org/officeDocument/2006/relationships/image" Target="media/image323.wmf"/><Relationship Id="rId893" Type="http://schemas.openxmlformats.org/officeDocument/2006/relationships/image" Target="media/image422.wmf"/><Relationship Id="rId907" Type="http://schemas.openxmlformats.org/officeDocument/2006/relationships/image" Target="media/image429.wmf"/><Relationship Id="rId1537" Type="http://schemas.openxmlformats.org/officeDocument/2006/relationships/oleObject" Target="embeddings/oleObject789.bin"/><Relationship Id="rId36" Type="http://schemas.openxmlformats.org/officeDocument/2006/relationships/image" Target="media/image14.wmf"/><Relationship Id="rId339" Type="http://schemas.openxmlformats.org/officeDocument/2006/relationships/oleObject" Target="embeddings/oleObject175.bin"/><Relationship Id="rId546" Type="http://schemas.openxmlformats.org/officeDocument/2006/relationships/image" Target="media/image258.wmf"/><Relationship Id="rId753" Type="http://schemas.openxmlformats.org/officeDocument/2006/relationships/image" Target="media/image352.wmf"/><Relationship Id="rId1176" Type="http://schemas.openxmlformats.org/officeDocument/2006/relationships/image" Target="media/image563.wmf"/><Relationship Id="rId1383" Type="http://schemas.openxmlformats.org/officeDocument/2006/relationships/image" Target="media/image666.wmf"/><Relationship Id="rId1604" Type="http://schemas.openxmlformats.org/officeDocument/2006/relationships/image" Target="media/image772.wmf"/><Relationship Id="rId101" Type="http://schemas.openxmlformats.org/officeDocument/2006/relationships/image" Target="media/image46.wmf"/><Relationship Id="rId185" Type="http://schemas.openxmlformats.org/officeDocument/2006/relationships/oleObject" Target="embeddings/oleObject90.bin"/><Relationship Id="rId406" Type="http://schemas.openxmlformats.org/officeDocument/2006/relationships/image" Target="media/image189.wmf"/><Relationship Id="rId960" Type="http://schemas.openxmlformats.org/officeDocument/2006/relationships/oleObject" Target="embeddings/oleObject496.bin"/><Relationship Id="rId1036" Type="http://schemas.openxmlformats.org/officeDocument/2006/relationships/oleObject" Target="embeddings/oleObject534.bin"/><Relationship Id="rId1243" Type="http://schemas.openxmlformats.org/officeDocument/2006/relationships/image" Target="media/image596.wmf"/><Relationship Id="rId1590" Type="http://schemas.openxmlformats.org/officeDocument/2006/relationships/oleObject" Target="embeddings/oleObject816.bin"/><Relationship Id="rId1688" Type="http://schemas.openxmlformats.org/officeDocument/2006/relationships/fontTable" Target="fontTable.xml"/><Relationship Id="rId392" Type="http://schemas.openxmlformats.org/officeDocument/2006/relationships/image" Target="media/image182.wmf"/><Relationship Id="rId613" Type="http://schemas.openxmlformats.org/officeDocument/2006/relationships/oleObject" Target="embeddings/oleObject313.bin"/><Relationship Id="rId697" Type="http://schemas.openxmlformats.org/officeDocument/2006/relationships/image" Target="media/image328.wmf"/><Relationship Id="rId820" Type="http://schemas.openxmlformats.org/officeDocument/2006/relationships/oleObject" Target="embeddings/oleObject426.bin"/><Relationship Id="rId918" Type="http://schemas.openxmlformats.org/officeDocument/2006/relationships/oleObject" Target="embeddings/oleObject475.bin"/><Relationship Id="rId1450" Type="http://schemas.openxmlformats.org/officeDocument/2006/relationships/oleObject" Target="embeddings/oleObject745.bin"/><Relationship Id="rId1548" Type="http://schemas.openxmlformats.org/officeDocument/2006/relationships/image" Target="media/image745.wmf"/><Relationship Id="rId252" Type="http://schemas.openxmlformats.org/officeDocument/2006/relationships/oleObject" Target="embeddings/oleObject124.bin"/><Relationship Id="rId1103" Type="http://schemas.openxmlformats.org/officeDocument/2006/relationships/image" Target="media/image527.wmf"/><Relationship Id="rId1187" Type="http://schemas.openxmlformats.org/officeDocument/2006/relationships/oleObject" Target="embeddings/oleObject610.bin"/><Relationship Id="rId1310" Type="http://schemas.openxmlformats.org/officeDocument/2006/relationships/oleObject" Target="embeddings/oleObject672.bin"/><Relationship Id="rId1408" Type="http://schemas.openxmlformats.org/officeDocument/2006/relationships/image" Target="media/image678.wmf"/><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oleObject" Target="embeddings/oleObject285.bin"/><Relationship Id="rId764" Type="http://schemas.openxmlformats.org/officeDocument/2006/relationships/oleObject" Target="embeddings/oleObject398.bin"/><Relationship Id="rId971" Type="http://schemas.openxmlformats.org/officeDocument/2006/relationships/image" Target="media/image461.wmf"/><Relationship Id="rId1394" Type="http://schemas.openxmlformats.org/officeDocument/2006/relationships/image" Target="media/image671.wmf"/><Relationship Id="rId1615" Type="http://schemas.openxmlformats.org/officeDocument/2006/relationships/oleObject" Target="embeddings/oleObject829.bin"/><Relationship Id="rId196" Type="http://schemas.openxmlformats.org/officeDocument/2006/relationships/image" Target="media/image92.wmf"/><Relationship Id="rId417" Type="http://schemas.openxmlformats.org/officeDocument/2006/relationships/image" Target="media/image194.wmf"/><Relationship Id="rId624" Type="http://schemas.openxmlformats.org/officeDocument/2006/relationships/image" Target="media/image297.wmf"/><Relationship Id="rId831" Type="http://schemas.openxmlformats.org/officeDocument/2006/relationships/oleObject" Target="embeddings/oleObject432.bin"/><Relationship Id="rId1047" Type="http://schemas.openxmlformats.org/officeDocument/2006/relationships/image" Target="media/image499.wmf"/><Relationship Id="rId1254" Type="http://schemas.openxmlformats.org/officeDocument/2006/relationships/oleObject" Target="embeddings/oleObject644.bin"/><Relationship Id="rId1461" Type="http://schemas.openxmlformats.org/officeDocument/2006/relationships/image" Target="media/image702.wmf"/><Relationship Id="rId263" Type="http://schemas.openxmlformats.org/officeDocument/2006/relationships/image" Target="media/image125.wmf"/><Relationship Id="rId470" Type="http://schemas.openxmlformats.org/officeDocument/2006/relationships/image" Target="media/image220.wmf"/><Relationship Id="rId929" Type="http://schemas.openxmlformats.org/officeDocument/2006/relationships/image" Target="media/image440.wmf"/><Relationship Id="rId1114" Type="http://schemas.openxmlformats.org/officeDocument/2006/relationships/oleObject" Target="embeddings/oleObject573.bin"/><Relationship Id="rId1321" Type="http://schemas.openxmlformats.org/officeDocument/2006/relationships/image" Target="media/image635.wmf"/><Relationship Id="rId1559" Type="http://schemas.openxmlformats.org/officeDocument/2006/relationships/oleObject" Target="embeddings/oleObject800.bin"/><Relationship Id="rId58" Type="http://schemas.openxmlformats.org/officeDocument/2006/relationships/image" Target="media/image25.wmf"/><Relationship Id="rId123" Type="http://schemas.openxmlformats.org/officeDocument/2006/relationships/oleObject" Target="embeddings/oleObject59.bin"/><Relationship Id="rId330" Type="http://schemas.openxmlformats.org/officeDocument/2006/relationships/image" Target="media/image151.wmf"/><Relationship Id="rId568" Type="http://schemas.openxmlformats.org/officeDocument/2006/relationships/image" Target="media/image269.wmf"/><Relationship Id="rId775" Type="http://schemas.openxmlformats.org/officeDocument/2006/relationships/image" Target="media/image363.wmf"/><Relationship Id="rId982" Type="http://schemas.openxmlformats.org/officeDocument/2006/relationships/oleObject" Target="embeddings/oleObject507.bin"/><Relationship Id="rId1198" Type="http://schemas.openxmlformats.org/officeDocument/2006/relationships/image" Target="media/image574.wmf"/><Relationship Id="rId1419" Type="http://schemas.openxmlformats.org/officeDocument/2006/relationships/oleObject" Target="embeddings/oleObject727.bin"/><Relationship Id="rId1626" Type="http://schemas.openxmlformats.org/officeDocument/2006/relationships/image" Target="media/image783.wmf"/><Relationship Id="rId428" Type="http://schemas.openxmlformats.org/officeDocument/2006/relationships/oleObject" Target="embeddings/oleObject220.bin"/><Relationship Id="rId635" Type="http://schemas.openxmlformats.org/officeDocument/2006/relationships/oleObject" Target="embeddings/oleObject324.bin"/><Relationship Id="rId842" Type="http://schemas.openxmlformats.org/officeDocument/2006/relationships/image" Target="media/image396.wmf"/><Relationship Id="rId1058" Type="http://schemas.openxmlformats.org/officeDocument/2006/relationships/oleObject" Target="embeddings/oleObject545.bin"/><Relationship Id="rId1265" Type="http://schemas.openxmlformats.org/officeDocument/2006/relationships/image" Target="media/image607.wmf"/><Relationship Id="rId1472" Type="http://schemas.openxmlformats.org/officeDocument/2006/relationships/oleObject" Target="embeddings/oleObject756.bin"/><Relationship Id="rId274" Type="http://schemas.openxmlformats.org/officeDocument/2006/relationships/oleObject" Target="embeddings/oleObject137.bin"/><Relationship Id="rId481" Type="http://schemas.openxmlformats.org/officeDocument/2006/relationships/oleObject" Target="embeddings/oleObject247.bin"/><Relationship Id="rId702" Type="http://schemas.openxmlformats.org/officeDocument/2006/relationships/oleObject" Target="embeddings/oleObject364.bin"/><Relationship Id="rId1125" Type="http://schemas.openxmlformats.org/officeDocument/2006/relationships/image" Target="media/image538.wmf"/><Relationship Id="rId1332" Type="http://schemas.openxmlformats.org/officeDocument/2006/relationships/oleObject" Target="embeddings/oleObject683.bin"/><Relationship Id="rId69" Type="http://schemas.openxmlformats.org/officeDocument/2006/relationships/oleObject" Target="embeddings/oleObject30.bin"/><Relationship Id="rId134" Type="http://schemas.openxmlformats.org/officeDocument/2006/relationships/image" Target="media/image61.wmf"/><Relationship Id="rId579" Type="http://schemas.openxmlformats.org/officeDocument/2006/relationships/oleObject" Target="embeddings/oleObject296.bin"/><Relationship Id="rId786" Type="http://schemas.openxmlformats.org/officeDocument/2006/relationships/oleObject" Target="embeddings/oleObject409.bin"/><Relationship Id="rId993" Type="http://schemas.openxmlformats.org/officeDocument/2006/relationships/image" Target="media/image472.wmf"/><Relationship Id="rId1637" Type="http://schemas.openxmlformats.org/officeDocument/2006/relationships/image" Target="media/image788.wmf"/><Relationship Id="rId341" Type="http://schemas.openxmlformats.org/officeDocument/2006/relationships/oleObject" Target="embeddings/oleObject176.bin"/><Relationship Id="rId439" Type="http://schemas.openxmlformats.org/officeDocument/2006/relationships/image" Target="media/image205.wmf"/><Relationship Id="rId646" Type="http://schemas.openxmlformats.org/officeDocument/2006/relationships/oleObject" Target="embeddings/oleObject335.bin"/><Relationship Id="rId1069" Type="http://schemas.openxmlformats.org/officeDocument/2006/relationships/image" Target="media/image510.wmf"/><Relationship Id="rId1276" Type="http://schemas.openxmlformats.org/officeDocument/2006/relationships/oleObject" Target="embeddings/oleObject655.bin"/><Relationship Id="rId1483" Type="http://schemas.openxmlformats.org/officeDocument/2006/relationships/image" Target="media/image713.wmf"/><Relationship Id="rId201" Type="http://schemas.openxmlformats.org/officeDocument/2006/relationships/oleObject" Target="embeddings/oleObject98.bin"/><Relationship Id="rId285" Type="http://schemas.openxmlformats.org/officeDocument/2006/relationships/oleObject" Target="embeddings/oleObject146.bin"/><Relationship Id="rId506" Type="http://schemas.openxmlformats.org/officeDocument/2006/relationships/image" Target="media/image238.wmf"/><Relationship Id="rId853" Type="http://schemas.openxmlformats.org/officeDocument/2006/relationships/oleObject" Target="embeddings/oleObject443.bin"/><Relationship Id="rId1136" Type="http://schemas.openxmlformats.org/officeDocument/2006/relationships/image" Target="media/image543.wmf"/><Relationship Id="rId492" Type="http://schemas.openxmlformats.org/officeDocument/2006/relationships/image" Target="media/image231.wmf"/><Relationship Id="rId713" Type="http://schemas.openxmlformats.org/officeDocument/2006/relationships/image" Target="media/image333.wmf"/><Relationship Id="rId797" Type="http://schemas.openxmlformats.org/officeDocument/2006/relationships/image" Target="media/image374.wmf"/><Relationship Id="rId920" Type="http://schemas.openxmlformats.org/officeDocument/2006/relationships/oleObject" Target="embeddings/oleObject476.bin"/><Relationship Id="rId1343" Type="http://schemas.openxmlformats.org/officeDocument/2006/relationships/image" Target="media/image646.wmf"/><Relationship Id="rId1550" Type="http://schemas.openxmlformats.org/officeDocument/2006/relationships/image" Target="media/image746.wmf"/><Relationship Id="rId1648" Type="http://schemas.openxmlformats.org/officeDocument/2006/relationships/oleObject" Target="embeddings/oleObject846.bin"/><Relationship Id="rId145" Type="http://schemas.openxmlformats.org/officeDocument/2006/relationships/oleObject" Target="embeddings/oleObject70.bin"/><Relationship Id="rId352" Type="http://schemas.openxmlformats.org/officeDocument/2006/relationships/image" Target="media/image163.wmf"/><Relationship Id="rId1203" Type="http://schemas.openxmlformats.org/officeDocument/2006/relationships/oleObject" Target="embeddings/oleObject618.bin"/><Relationship Id="rId1287" Type="http://schemas.openxmlformats.org/officeDocument/2006/relationships/image" Target="media/image618.wmf"/><Relationship Id="rId1410" Type="http://schemas.openxmlformats.org/officeDocument/2006/relationships/image" Target="media/image679.wmf"/><Relationship Id="rId1508" Type="http://schemas.openxmlformats.org/officeDocument/2006/relationships/image" Target="media/image725.wmf"/><Relationship Id="rId212" Type="http://schemas.openxmlformats.org/officeDocument/2006/relationships/image" Target="media/image100.wmf"/><Relationship Id="rId657" Type="http://schemas.openxmlformats.org/officeDocument/2006/relationships/oleObject" Target="embeddings/oleObject340.bin"/><Relationship Id="rId864" Type="http://schemas.openxmlformats.org/officeDocument/2006/relationships/image" Target="media/image407.wmf"/><Relationship Id="rId1494" Type="http://schemas.openxmlformats.org/officeDocument/2006/relationships/oleObject" Target="embeddings/oleObject767.bin"/><Relationship Id="rId296" Type="http://schemas.openxmlformats.org/officeDocument/2006/relationships/oleObject" Target="embeddings/oleObject152.bin"/><Relationship Id="rId517" Type="http://schemas.openxmlformats.org/officeDocument/2006/relationships/oleObject" Target="embeddings/oleObject265.bin"/><Relationship Id="rId724" Type="http://schemas.openxmlformats.org/officeDocument/2006/relationships/image" Target="media/image338.wmf"/><Relationship Id="rId931" Type="http://schemas.openxmlformats.org/officeDocument/2006/relationships/image" Target="media/image441.wmf"/><Relationship Id="rId1147" Type="http://schemas.openxmlformats.org/officeDocument/2006/relationships/oleObject" Target="embeddings/oleObject590.bin"/><Relationship Id="rId1354" Type="http://schemas.openxmlformats.org/officeDocument/2006/relationships/oleObject" Target="embeddings/oleObject694.bin"/><Relationship Id="rId1561" Type="http://schemas.openxmlformats.org/officeDocument/2006/relationships/oleObject" Target="embeddings/oleObject801.bin"/><Relationship Id="rId60" Type="http://schemas.openxmlformats.org/officeDocument/2006/relationships/image" Target="media/image26.wmf"/><Relationship Id="rId156" Type="http://schemas.openxmlformats.org/officeDocument/2006/relationships/image" Target="media/image72.wmf"/><Relationship Id="rId363" Type="http://schemas.openxmlformats.org/officeDocument/2006/relationships/image" Target="media/image168.wmf"/><Relationship Id="rId570" Type="http://schemas.openxmlformats.org/officeDocument/2006/relationships/image" Target="media/image270.wmf"/><Relationship Id="rId1007" Type="http://schemas.openxmlformats.org/officeDocument/2006/relationships/image" Target="media/image479.wmf"/><Relationship Id="rId1214" Type="http://schemas.openxmlformats.org/officeDocument/2006/relationships/image" Target="media/image582.wmf"/><Relationship Id="rId1421" Type="http://schemas.openxmlformats.org/officeDocument/2006/relationships/oleObject" Target="embeddings/oleObject728.bin"/><Relationship Id="rId1659" Type="http://schemas.openxmlformats.org/officeDocument/2006/relationships/image" Target="media/image799.wmf"/><Relationship Id="rId223" Type="http://schemas.openxmlformats.org/officeDocument/2006/relationships/oleObject" Target="embeddings/oleObject109.bin"/><Relationship Id="rId430" Type="http://schemas.openxmlformats.org/officeDocument/2006/relationships/oleObject" Target="embeddings/oleObject221.bin"/><Relationship Id="rId668" Type="http://schemas.openxmlformats.org/officeDocument/2006/relationships/image" Target="media/image314.wmf"/><Relationship Id="rId875" Type="http://schemas.openxmlformats.org/officeDocument/2006/relationships/image" Target="media/image413.wmf"/><Relationship Id="rId1060" Type="http://schemas.openxmlformats.org/officeDocument/2006/relationships/oleObject" Target="embeddings/oleObject546.bin"/><Relationship Id="rId1298" Type="http://schemas.openxmlformats.org/officeDocument/2006/relationships/oleObject" Target="embeddings/oleObject666.bin"/><Relationship Id="rId1519" Type="http://schemas.openxmlformats.org/officeDocument/2006/relationships/oleObject" Target="embeddings/oleObject780.bin"/><Relationship Id="rId18" Type="http://schemas.openxmlformats.org/officeDocument/2006/relationships/image" Target="media/image5.wmf"/><Relationship Id="rId528" Type="http://schemas.openxmlformats.org/officeDocument/2006/relationships/image" Target="media/image249.wmf"/><Relationship Id="rId735" Type="http://schemas.openxmlformats.org/officeDocument/2006/relationships/oleObject" Target="embeddings/oleObject383.bin"/><Relationship Id="rId942" Type="http://schemas.openxmlformats.org/officeDocument/2006/relationships/oleObject" Target="embeddings/oleObject487.bin"/><Relationship Id="rId1158" Type="http://schemas.openxmlformats.org/officeDocument/2006/relationships/image" Target="media/image554.wmf"/><Relationship Id="rId1365" Type="http://schemas.openxmlformats.org/officeDocument/2006/relationships/image" Target="media/image657.wmf"/><Relationship Id="rId1572" Type="http://schemas.openxmlformats.org/officeDocument/2006/relationships/image" Target="media/image757.wmf"/><Relationship Id="rId167" Type="http://schemas.openxmlformats.org/officeDocument/2006/relationships/oleObject" Target="embeddings/oleObject81.bin"/><Relationship Id="rId374" Type="http://schemas.openxmlformats.org/officeDocument/2006/relationships/oleObject" Target="embeddings/oleObject192.bin"/><Relationship Id="rId581" Type="http://schemas.openxmlformats.org/officeDocument/2006/relationships/oleObject" Target="embeddings/oleObject297.bin"/><Relationship Id="rId1018" Type="http://schemas.openxmlformats.org/officeDocument/2006/relationships/oleObject" Target="embeddings/oleObject525.bin"/><Relationship Id="rId1225" Type="http://schemas.openxmlformats.org/officeDocument/2006/relationships/image" Target="media/image587.wmf"/><Relationship Id="rId1432" Type="http://schemas.openxmlformats.org/officeDocument/2006/relationships/oleObject" Target="embeddings/oleObject736.bin"/><Relationship Id="rId71" Type="http://schemas.openxmlformats.org/officeDocument/2006/relationships/oleObject" Target="embeddings/oleObject31.bin"/><Relationship Id="rId234" Type="http://schemas.openxmlformats.org/officeDocument/2006/relationships/image" Target="media/image111.wmf"/><Relationship Id="rId679" Type="http://schemas.openxmlformats.org/officeDocument/2006/relationships/oleObject" Target="embeddings/oleObject351.bin"/><Relationship Id="rId802" Type="http://schemas.openxmlformats.org/officeDocument/2006/relationships/oleObject" Target="embeddings/oleObject417.bin"/><Relationship Id="rId886" Type="http://schemas.openxmlformats.org/officeDocument/2006/relationships/oleObject" Target="embeddings/oleObject459.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06.wmf"/><Relationship Id="rId539" Type="http://schemas.openxmlformats.org/officeDocument/2006/relationships/oleObject" Target="embeddings/oleObject276.bin"/><Relationship Id="rId746" Type="http://schemas.openxmlformats.org/officeDocument/2006/relationships/image" Target="media/image349.wmf"/><Relationship Id="rId1071" Type="http://schemas.openxmlformats.org/officeDocument/2006/relationships/image" Target="media/image511.wmf"/><Relationship Id="rId1169" Type="http://schemas.openxmlformats.org/officeDocument/2006/relationships/oleObject" Target="embeddings/oleObject601.bin"/><Relationship Id="rId1376" Type="http://schemas.openxmlformats.org/officeDocument/2006/relationships/oleObject" Target="embeddings/oleObject705.bin"/><Relationship Id="rId1583" Type="http://schemas.openxmlformats.org/officeDocument/2006/relationships/image" Target="media/image762.wmf"/><Relationship Id="rId178" Type="http://schemas.openxmlformats.org/officeDocument/2006/relationships/image" Target="media/image83.wmf"/><Relationship Id="rId301" Type="http://schemas.openxmlformats.org/officeDocument/2006/relationships/image" Target="media/image138.wmf"/><Relationship Id="rId953" Type="http://schemas.openxmlformats.org/officeDocument/2006/relationships/image" Target="media/image452.wmf"/><Relationship Id="rId1029" Type="http://schemas.openxmlformats.org/officeDocument/2006/relationships/image" Target="media/image490.wmf"/><Relationship Id="rId1236" Type="http://schemas.openxmlformats.org/officeDocument/2006/relationships/oleObject" Target="embeddings/oleObject635.bin"/><Relationship Id="rId82" Type="http://schemas.openxmlformats.org/officeDocument/2006/relationships/image" Target="media/image37.wmf"/><Relationship Id="rId385" Type="http://schemas.openxmlformats.org/officeDocument/2006/relationships/oleObject" Target="embeddings/oleObject198.bin"/><Relationship Id="rId592" Type="http://schemas.openxmlformats.org/officeDocument/2006/relationships/image" Target="media/image281.wmf"/><Relationship Id="rId606" Type="http://schemas.openxmlformats.org/officeDocument/2006/relationships/image" Target="media/image288.wmf"/><Relationship Id="rId813" Type="http://schemas.openxmlformats.org/officeDocument/2006/relationships/image" Target="media/image382.wmf"/><Relationship Id="rId1443" Type="http://schemas.openxmlformats.org/officeDocument/2006/relationships/image" Target="media/image693.wmf"/><Relationship Id="rId1650" Type="http://schemas.openxmlformats.org/officeDocument/2006/relationships/oleObject" Target="embeddings/oleObject847.bin"/><Relationship Id="rId245" Type="http://schemas.openxmlformats.org/officeDocument/2006/relationships/image" Target="media/image116.wmf"/><Relationship Id="rId452" Type="http://schemas.openxmlformats.org/officeDocument/2006/relationships/oleObject" Target="embeddings/oleObject232.bin"/><Relationship Id="rId897" Type="http://schemas.openxmlformats.org/officeDocument/2006/relationships/image" Target="media/image424.wmf"/><Relationship Id="rId1082" Type="http://schemas.openxmlformats.org/officeDocument/2006/relationships/oleObject" Target="embeddings/oleObject557.bin"/><Relationship Id="rId1303" Type="http://schemas.openxmlformats.org/officeDocument/2006/relationships/image" Target="media/image626.wmf"/><Relationship Id="rId1510" Type="http://schemas.openxmlformats.org/officeDocument/2006/relationships/image" Target="media/image726.wmf"/><Relationship Id="rId105" Type="http://schemas.openxmlformats.org/officeDocument/2006/relationships/image" Target="media/image48.wmf"/><Relationship Id="rId312" Type="http://schemas.openxmlformats.org/officeDocument/2006/relationships/image" Target="media/image143.wmf"/><Relationship Id="rId757" Type="http://schemas.openxmlformats.org/officeDocument/2006/relationships/image" Target="media/image354.wmf"/><Relationship Id="rId964" Type="http://schemas.openxmlformats.org/officeDocument/2006/relationships/oleObject" Target="embeddings/oleObject498.bin"/><Relationship Id="rId1387" Type="http://schemas.openxmlformats.org/officeDocument/2006/relationships/image" Target="media/image668.wmf"/><Relationship Id="rId1594" Type="http://schemas.openxmlformats.org/officeDocument/2006/relationships/image" Target="media/image767.wmf"/><Relationship Id="rId1608" Type="http://schemas.openxmlformats.org/officeDocument/2006/relationships/image" Target="media/image774.wmf"/><Relationship Id="rId93" Type="http://schemas.openxmlformats.org/officeDocument/2006/relationships/image" Target="media/image42.wmf"/><Relationship Id="rId189" Type="http://schemas.openxmlformats.org/officeDocument/2006/relationships/oleObject" Target="embeddings/oleObject92.bin"/><Relationship Id="rId396" Type="http://schemas.openxmlformats.org/officeDocument/2006/relationships/image" Target="media/image184.wmf"/><Relationship Id="rId617" Type="http://schemas.openxmlformats.org/officeDocument/2006/relationships/oleObject" Target="embeddings/oleObject315.bin"/><Relationship Id="rId824" Type="http://schemas.openxmlformats.org/officeDocument/2006/relationships/image" Target="media/image387.wmf"/><Relationship Id="rId1247" Type="http://schemas.openxmlformats.org/officeDocument/2006/relationships/image" Target="media/image598.wmf"/><Relationship Id="rId1454" Type="http://schemas.openxmlformats.org/officeDocument/2006/relationships/oleObject" Target="embeddings/oleObject747.bin"/><Relationship Id="rId1661" Type="http://schemas.openxmlformats.org/officeDocument/2006/relationships/image" Target="media/image800.wmf"/><Relationship Id="rId256" Type="http://schemas.openxmlformats.org/officeDocument/2006/relationships/oleObject" Target="embeddings/oleObject126.bin"/><Relationship Id="rId463" Type="http://schemas.openxmlformats.org/officeDocument/2006/relationships/image" Target="media/image217.wmf"/><Relationship Id="rId670" Type="http://schemas.openxmlformats.org/officeDocument/2006/relationships/image" Target="media/image315.wmf"/><Relationship Id="rId1093" Type="http://schemas.openxmlformats.org/officeDocument/2006/relationships/image" Target="media/image522.wmf"/><Relationship Id="rId1107" Type="http://schemas.openxmlformats.org/officeDocument/2006/relationships/image" Target="media/image529.wmf"/><Relationship Id="rId1314" Type="http://schemas.openxmlformats.org/officeDocument/2006/relationships/oleObject" Target="embeddings/oleObject674.bin"/><Relationship Id="rId1521" Type="http://schemas.openxmlformats.org/officeDocument/2006/relationships/oleObject" Target="embeddings/oleObject781.bin"/><Relationship Id="rId116" Type="http://schemas.openxmlformats.org/officeDocument/2006/relationships/oleObject" Target="embeddings/oleObject55.bin"/><Relationship Id="rId323" Type="http://schemas.openxmlformats.org/officeDocument/2006/relationships/image" Target="media/image148.wmf"/><Relationship Id="rId530" Type="http://schemas.openxmlformats.org/officeDocument/2006/relationships/image" Target="media/image250.wmf"/><Relationship Id="rId768" Type="http://schemas.openxmlformats.org/officeDocument/2006/relationships/oleObject" Target="embeddings/oleObject400.bin"/><Relationship Id="rId975" Type="http://schemas.openxmlformats.org/officeDocument/2006/relationships/image" Target="media/image463.wmf"/><Relationship Id="rId1160" Type="http://schemas.openxmlformats.org/officeDocument/2006/relationships/image" Target="media/image555.wmf"/><Relationship Id="rId1398" Type="http://schemas.openxmlformats.org/officeDocument/2006/relationships/image" Target="media/image673.wmf"/><Relationship Id="rId1619" Type="http://schemas.openxmlformats.org/officeDocument/2006/relationships/oleObject" Target="embeddings/oleObject831.bin"/><Relationship Id="rId20" Type="http://schemas.openxmlformats.org/officeDocument/2006/relationships/image" Target="media/image6.wmf"/><Relationship Id="rId628" Type="http://schemas.openxmlformats.org/officeDocument/2006/relationships/image" Target="media/image299.wmf"/><Relationship Id="rId835" Type="http://schemas.openxmlformats.org/officeDocument/2006/relationships/oleObject" Target="embeddings/oleObject434.bin"/><Relationship Id="rId1258" Type="http://schemas.openxmlformats.org/officeDocument/2006/relationships/oleObject" Target="embeddings/oleObject646.bin"/><Relationship Id="rId1465" Type="http://schemas.openxmlformats.org/officeDocument/2006/relationships/image" Target="media/image704.wmf"/><Relationship Id="rId1672" Type="http://schemas.openxmlformats.org/officeDocument/2006/relationships/oleObject" Target="embeddings/oleObject858.bin"/><Relationship Id="rId267" Type="http://schemas.openxmlformats.org/officeDocument/2006/relationships/image" Target="media/image127.wmf"/><Relationship Id="rId474" Type="http://schemas.openxmlformats.org/officeDocument/2006/relationships/image" Target="media/image222.wmf"/><Relationship Id="rId1020" Type="http://schemas.openxmlformats.org/officeDocument/2006/relationships/oleObject" Target="embeddings/oleObject526.bin"/><Relationship Id="rId1118" Type="http://schemas.openxmlformats.org/officeDocument/2006/relationships/oleObject" Target="embeddings/oleObject575.bin"/><Relationship Id="rId1325" Type="http://schemas.openxmlformats.org/officeDocument/2006/relationships/image" Target="media/image637.wmf"/><Relationship Id="rId1532" Type="http://schemas.openxmlformats.org/officeDocument/2006/relationships/image" Target="media/image737.wmf"/><Relationship Id="rId127" Type="http://schemas.openxmlformats.org/officeDocument/2006/relationships/oleObject" Target="embeddings/oleObject61.bin"/><Relationship Id="rId681" Type="http://schemas.openxmlformats.org/officeDocument/2006/relationships/oleObject" Target="embeddings/oleObject352.bin"/><Relationship Id="rId779" Type="http://schemas.openxmlformats.org/officeDocument/2006/relationships/image" Target="media/image365.wmf"/><Relationship Id="rId902" Type="http://schemas.openxmlformats.org/officeDocument/2006/relationships/oleObject" Target="embeddings/oleObject467.bin"/><Relationship Id="rId986" Type="http://schemas.openxmlformats.org/officeDocument/2006/relationships/oleObject" Target="embeddings/oleObject509.bin"/><Relationship Id="rId31" Type="http://schemas.openxmlformats.org/officeDocument/2006/relationships/oleObject" Target="embeddings/oleObject11.bin"/><Relationship Id="rId334" Type="http://schemas.openxmlformats.org/officeDocument/2006/relationships/image" Target="media/image153.wmf"/><Relationship Id="rId541" Type="http://schemas.openxmlformats.org/officeDocument/2006/relationships/oleObject" Target="embeddings/oleObject277.bin"/><Relationship Id="rId639" Type="http://schemas.openxmlformats.org/officeDocument/2006/relationships/oleObject" Target="embeddings/oleObject328.bin"/><Relationship Id="rId1171" Type="http://schemas.openxmlformats.org/officeDocument/2006/relationships/oleObject" Target="embeddings/oleObject602.bin"/><Relationship Id="rId1269" Type="http://schemas.openxmlformats.org/officeDocument/2006/relationships/image" Target="media/image609.wmf"/><Relationship Id="rId1476" Type="http://schemas.openxmlformats.org/officeDocument/2006/relationships/oleObject" Target="embeddings/oleObject758.bin"/><Relationship Id="rId180" Type="http://schemas.openxmlformats.org/officeDocument/2006/relationships/image" Target="media/image84.wmf"/><Relationship Id="rId278" Type="http://schemas.openxmlformats.org/officeDocument/2006/relationships/oleObject" Target="embeddings/oleObject140.bin"/><Relationship Id="rId401" Type="http://schemas.openxmlformats.org/officeDocument/2006/relationships/oleObject" Target="embeddings/oleObject206.bin"/><Relationship Id="rId846" Type="http://schemas.openxmlformats.org/officeDocument/2006/relationships/image" Target="media/image398.wmf"/><Relationship Id="rId1031" Type="http://schemas.openxmlformats.org/officeDocument/2006/relationships/image" Target="media/image491.wmf"/><Relationship Id="rId1129" Type="http://schemas.openxmlformats.org/officeDocument/2006/relationships/image" Target="media/image540.wmf"/><Relationship Id="rId1683" Type="http://schemas.openxmlformats.org/officeDocument/2006/relationships/image" Target="media/image811.wmf"/><Relationship Id="rId485" Type="http://schemas.openxmlformats.org/officeDocument/2006/relationships/oleObject" Target="embeddings/oleObject249.bin"/><Relationship Id="rId692" Type="http://schemas.openxmlformats.org/officeDocument/2006/relationships/image" Target="media/image326.wmf"/><Relationship Id="rId706" Type="http://schemas.openxmlformats.org/officeDocument/2006/relationships/image" Target="media/image330.wmf"/><Relationship Id="rId913" Type="http://schemas.openxmlformats.org/officeDocument/2006/relationships/image" Target="media/image432.wmf"/><Relationship Id="rId1336" Type="http://schemas.openxmlformats.org/officeDocument/2006/relationships/oleObject" Target="embeddings/oleObject685.bin"/><Relationship Id="rId1543" Type="http://schemas.openxmlformats.org/officeDocument/2006/relationships/oleObject" Target="embeddings/oleObject792.bin"/><Relationship Id="rId42" Type="http://schemas.openxmlformats.org/officeDocument/2006/relationships/image" Target="media/image17.wmf"/><Relationship Id="rId138" Type="http://schemas.openxmlformats.org/officeDocument/2006/relationships/image" Target="media/image63.wmf"/><Relationship Id="rId345" Type="http://schemas.openxmlformats.org/officeDocument/2006/relationships/image" Target="media/image159.wmf"/><Relationship Id="rId552" Type="http://schemas.openxmlformats.org/officeDocument/2006/relationships/image" Target="media/image261.wmf"/><Relationship Id="rId997" Type="http://schemas.openxmlformats.org/officeDocument/2006/relationships/image" Target="media/image474.wmf"/><Relationship Id="rId1182" Type="http://schemas.openxmlformats.org/officeDocument/2006/relationships/image" Target="media/image566.wmf"/><Relationship Id="rId1403" Type="http://schemas.openxmlformats.org/officeDocument/2006/relationships/oleObject" Target="embeddings/oleObject719.bin"/><Relationship Id="rId1610" Type="http://schemas.openxmlformats.org/officeDocument/2006/relationships/image" Target="media/image775.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12.bin"/><Relationship Id="rId857" Type="http://schemas.openxmlformats.org/officeDocument/2006/relationships/oleObject" Target="embeddings/oleObject445.bin"/><Relationship Id="rId1042" Type="http://schemas.openxmlformats.org/officeDocument/2006/relationships/oleObject" Target="embeddings/oleObject537.bin"/><Relationship Id="rId1487" Type="http://schemas.openxmlformats.org/officeDocument/2006/relationships/image" Target="media/image715.wmf"/><Relationship Id="rId289" Type="http://schemas.openxmlformats.org/officeDocument/2006/relationships/image" Target="media/image132.wmf"/><Relationship Id="rId496" Type="http://schemas.openxmlformats.org/officeDocument/2006/relationships/image" Target="media/image233.wmf"/><Relationship Id="rId717" Type="http://schemas.openxmlformats.org/officeDocument/2006/relationships/image" Target="media/image335.wmf"/><Relationship Id="rId924" Type="http://schemas.openxmlformats.org/officeDocument/2006/relationships/oleObject" Target="embeddings/oleObject478.bin"/><Relationship Id="rId1347" Type="http://schemas.openxmlformats.org/officeDocument/2006/relationships/image" Target="media/image648.wmf"/><Relationship Id="rId1554" Type="http://schemas.openxmlformats.org/officeDocument/2006/relationships/image" Target="media/image748.wmf"/><Relationship Id="rId53" Type="http://schemas.openxmlformats.org/officeDocument/2006/relationships/oleObject" Target="embeddings/oleObject22.bin"/><Relationship Id="rId149" Type="http://schemas.openxmlformats.org/officeDocument/2006/relationships/oleObject" Target="embeddings/oleObject72.bin"/><Relationship Id="rId356" Type="http://schemas.openxmlformats.org/officeDocument/2006/relationships/image" Target="media/image165.wmf"/><Relationship Id="rId563" Type="http://schemas.openxmlformats.org/officeDocument/2006/relationships/oleObject" Target="embeddings/oleObject288.bin"/><Relationship Id="rId770" Type="http://schemas.openxmlformats.org/officeDocument/2006/relationships/oleObject" Target="embeddings/oleObject401.bin"/><Relationship Id="rId1193" Type="http://schemas.openxmlformats.org/officeDocument/2006/relationships/oleObject" Target="embeddings/oleObject613.bin"/><Relationship Id="rId1207" Type="http://schemas.openxmlformats.org/officeDocument/2006/relationships/oleObject" Target="embeddings/oleObject620.bin"/><Relationship Id="rId1414" Type="http://schemas.openxmlformats.org/officeDocument/2006/relationships/image" Target="media/image681.wmf"/><Relationship Id="rId1621" Type="http://schemas.openxmlformats.org/officeDocument/2006/relationships/oleObject" Target="embeddings/oleObject832.bin"/><Relationship Id="rId216" Type="http://schemas.openxmlformats.org/officeDocument/2006/relationships/image" Target="media/image102.wmf"/><Relationship Id="rId423" Type="http://schemas.openxmlformats.org/officeDocument/2006/relationships/image" Target="media/image197.wmf"/><Relationship Id="rId868" Type="http://schemas.openxmlformats.org/officeDocument/2006/relationships/oleObject" Target="embeddings/oleObject450.bin"/><Relationship Id="rId1053" Type="http://schemas.openxmlformats.org/officeDocument/2006/relationships/image" Target="media/image502.wmf"/><Relationship Id="rId1260" Type="http://schemas.openxmlformats.org/officeDocument/2006/relationships/oleObject" Target="embeddings/oleObject647.bin"/><Relationship Id="rId1498" Type="http://schemas.openxmlformats.org/officeDocument/2006/relationships/oleObject" Target="embeddings/oleObject769.bin"/><Relationship Id="rId630" Type="http://schemas.openxmlformats.org/officeDocument/2006/relationships/image" Target="media/image300.wmf"/><Relationship Id="rId728" Type="http://schemas.openxmlformats.org/officeDocument/2006/relationships/image" Target="media/image340.wmf"/><Relationship Id="rId935" Type="http://schemas.openxmlformats.org/officeDocument/2006/relationships/image" Target="media/image443.wmf"/><Relationship Id="rId1358" Type="http://schemas.openxmlformats.org/officeDocument/2006/relationships/oleObject" Target="embeddings/oleObject696.bin"/><Relationship Id="rId1565" Type="http://schemas.openxmlformats.org/officeDocument/2006/relationships/oleObject" Target="embeddings/oleObject803.bin"/><Relationship Id="rId64" Type="http://schemas.openxmlformats.org/officeDocument/2006/relationships/image" Target="media/image28.wmf"/><Relationship Id="rId367" Type="http://schemas.openxmlformats.org/officeDocument/2006/relationships/image" Target="media/image170.wmf"/><Relationship Id="rId574" Type="http://schemas.openxmlformats.org/officeDocument/2006/relationships/image" Target="media/image272.wmf"/><Relationship Id="rId1120" Type="http://schemas.openxmlformats.org/officeDocument/2006/relationships/oleObject" Target="embeddings/oleObject576.bin"/><Relationship Id="rId1218" Type="http://schemas.openxmlformats.org/officeDocument/2006/relationships/image" Target="media/image584.wmf"/><Relationship Id="rId1425" Type="http://schemas.openxmlformats.org/officeDocument/2006/relationships/oleObject" Target="embeddings/oleObject731.bin"/><Relationship Id="rId227" Type="http://schemas.openxmlformats.org/officeDocument/2006/relationships/oleObject" Target="embeddings/oleObject111.bin"/><Relationship Id="rId781" Type="http://schemas.openxmlformats.org/officeDocument/2006/relationships/image" Target="media/image366.wmf"/><Relationship Id="rId879" Type="http://schemas.openxmlformats.org/officeDocument/2006/relationships/image" Target="media/image415.wmf"/><Relationship Id="rId1632" Type="http://schemas.openxmlformats.org/officeDocument/2006/relationships/oleObject" Target="embeddings/oleObject838.bin"/><Relationship Id="rId434" Type="http://schemas.openxmlformats.org/officeDocument/2006/relationships/oleObject" Target="embeddings/oleObject223.bin"/><Relationship Id="rId641" Type="http://schemas.openxmlformats.org/officeDocument/2006/relationships/oleObject" Target="embeddings/oleObject330.bin"/><Relationship Id="rId739" Type="http://schemas.openxmlformats.org/officeDocument/2006/relationships/oleObject" Target="embeddings/oleObject385.bin"/><Relationship Id="rId1064" Type="http://schemas.openxmlformats.org/officeDocument/2006/relationships/oleObject" Target="embeddings/oleObject548.bin"/><Relationship Id="rId1271" Type="http://schemas.openxmlformats.org/officeDocument/2006/relationships/image" Target="media/image610.wmf"/><Relationship Id="rId1369" Type="http://schemas.openxmlformats.org/officeDocument/2006/relationships/image" Target="media/image659.wmf"/><Relationship Id="rId1576" Type="http://schemas.openxmlformats.org/officeDocument/2006/relationships/image" Target="media/image759.wmf"/><Relationship Id="rId280" Type="http://schemas.openxmlformats.org/officeDocument/2006/relationships/oleObject" Target="embeddings/oleObject141.bin"/><Relationship Id="rId501" Type="http://schemas.openxmlformats.org/officeDocument/2006/relationships/oleObject" Target="embeddings/oleObject257.bin"/><Relationship Id="rId946" Type="http://schemas.openxmlformats.org/officeDocument/2006/relationships/oleObject" Target="embeddings/oleObject489.bin"/><Relationship Id="rId1131" Type="http://schemas.openxmlformats.org/officeDocument/2006/relationships/image" Target="media/image541.wmf"/><Relationship Id="rId1229" Type="http://schemas.openxmlformats.org/officeDocument/2006/relationships/image" Target="media/image589.wmf"/><Relationship Id="rId75" Type="http://schemas.openxmlformats.org/officeDocument/2006/relationships/oleObject" Target="embeddings/oleObject33.bin"/><Relationship Id="rId140" Type="http://schemas.openxmlformats.org/officeDocument/2006/relationships/image" Target="media/image64.wmf"/><Relationship Id="rId378" Type="http://schemas.openxmlformats.org/officeDocument/2006/relationships/oleObject" Target="embeddings/oleObject194.bin"/><Relationship Id="rId585" Type="http://schemas.openxmlformats.org/officeDocument/2006/relationships/oleObject" Target="embeddings/oleObject299.bin"/><Relationship Id="rId792" Type="http://schemas.openxmlformats.org/officeDocument/2006/relationships/oleObject" Target="embeddings/oleObject412.bin"/><Relationship Id="rId806" Type="http://schemas.openxmlformats.org/officeDocument/2006/relationships/oleObject" Target="embeddings/oleObject419.bin"/><Relationship Id="rId1436" Type="http://schemas.openxmlformats.org/officeDocument/2006/relationships/oleObject" Target="embeddings/oleObject738.bin"/><Relationship Id="rId1643" Type="http://schemas.openxmlformats.org/officeDocument/2006/relationships/image" Target="media/image791.wmf"/><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08.wmf"/><Relationship Id="rId652" Type="http://schemas.openxmlformats.org/officeDocument/2006/relationships/image" Target="media/image306.wmf"/><Relationship Id="rId1075" Type="http://schemas.openxmlformats.org/officeDocument/2006/relationships/image" Target="media/image513.wmf"/><Relationship Id="rId1282" Type="http://schemas.openxmlformats.org/officeDocument/2006/relationships/oleObject" Target="embeddings/oleObject658.bin"/><Relationship Id="rId1503" Type="http://schemas.openxmlformats.org/officeDocument/2006/relationships/image" Target="media/image723.wmf"/><Relationship Id="rId291" Type="http://schemas.openxmlformats.org/officeDocument/2006/relationships/image" Target="media/image133.wmf"/><Relationship Id="rId305" Type="http://schemas.openxmlformats.org/officeDocument/2006/relationships/image" Target="media/image140.wmf"/><Relationship Id="rId512" Type="http://schemas.openxmlformats.org/officeDocument/2006/relationships/image" Target="media/image241.wmf"/><Relationship Id="rId957" Type="http://schemas.openxmlformats.org/officeDocument/2006/relationships/image" Target="media/image454.wmf"/><Relationship Id="rId1142" Type="http://schemas.openxmlformats.org/officeDocument/2006/relationships/image" Target="media/image546.wmf"/><Relationship Id="rId1587" Type="http://schemas.openxmlformats.org/officeDocument/2006/relationships/image" Target="media/image764.wmf"/><Relationship Id="rId86" Type="http://schemas.openxmlformats.org/officeDocument/2006/relationships/image" Target="media/image39.wmf"/><Relationship Id="rId151" Type="http://schemas.openxmlformats.org/officeDocument/2006/relationships/oleObject" Target="embeddings/oleObject73.bin"/><Relationship Id="rId389" Type="http://schemas.openxmlformats.org/officeDocument/2006/relationships/oleObject" Target="embeddings/oleObject200.bin"/><Relationship Id="rId596" Type="http://schemas.openxmlformats.org/officeDocument/2006/relationships/image" Target="media/image283.wmf"/><Relationship Id="rId817" Type="http://schemas.openxmlformats.org/officeDocument/2006/relationships/image" Target="media/image384.wmf"/><Relationship Id="rId1002" Type="http://schemas.openxmlformats.org/officeDocument/2006/relationships/oleObject" Target="embeddings/oleObject517.bin"/><Relationship Id="rId1447" Type="http://schemas.openxmlformats.org/officeDocument/2006/relationships/image" Target="media/image695.wmf"/><Relationship Id="rId1654" Type="http://schemas.openxmlformats.org/officeDocument/2006/relationships/oleObject" Target="embeddings/oleObject849.bin"/><Relationship Id="rId249" Type="http://schemas.openxmlformats.org/officeDocument/2006/relationships/image" Target="media/image118.wmf"/><Relationship Id="rId456" Type="http://schemas.openxmlformats.org/officeDocument/2006/relationships/oleObject" Target="embeddings/oleObject234.bin"/><Relationship Id="rId663" Type="http://schemas.openxmlformats.org/officeDocument/2006/relationships/oleObject" Target="embeddings/oleObject343.bin"/><Relationship Id="rId870" Type="http://schemas.openxmlformats.org/officeDocument/2006/relationships/oleObject" Target="embeddings/oleObject451.bin"/><Relationship Id="rId1086" Type="http://schemas.openxmlformats.org/officeDocument/2006/relationships/oleObject" Target="embeddings/oleObject559.bin"/><Relationship Id="rId1293" Type="http://schemas.openxmlformats.org/officeDocument/2006/relationships/image" Target="media/image621.wmf"/><Relationship Id="rId1307" Type="http://schemas.openxmlformats.org/officeDocument/2006/relationships/image" Target="media/image628.wmf"/><Relationship Id="rId1514" Type="http://schemas.openxmlformats.org/officeDocument/2006/relationships/image" Target="media/image728.wmf"/><Relationship Id="rId13" Type="http://schemas.openxmlformats.org/officeDocument/2006/relationships/oleObject" Target="embeddings/oleObject2.bin"/><Relationship Id="rId109" Type="http://schemas.openxmlformats.org/officeDocument/2006/relationships/image" Target="media/image50.wmf"/><Relationship Id="rId316" Type="http://schemas.openxmlformats.org/officeDocument/2006/relationships/image" Target="media/image145.wmf"/><Relationship Id="rId523" Type="http://schemas.openxmlformats.org/officeDocument/2006/relationships/oleObject" Target="embeddings/oleObject268.bin"/><Relationship Id="rId968" Type="http://schemas.openxmlformats.org/officeDocument/2006/relationships/oleObject" Target="embeddings/oleObject500.bin"/><Relationship Id="rId1153" Type="http://schemas.openxmlformats.org/officeDocument/2006/relationships/oleObject" Target="embeddings/oleObject593.bin"/><Relationship Id="rId1598" Type="http://schemas.openxmlformats.org/officeDocument/2006/relationships/image" Target="media/image769.wmf"/><Relationship Id="rId97" Type="http://schemas.openxmlformats.org/officeDocument/2006/relationships/image" Target="media/image44.wmf"/><Relationship Id="rId730" Type="http://schemas.openxmlformats.org/officeDocument/2006/relationships/image" Target="media/image341.wmf"/><Relationship Id="rId828" Type="http://schemas.openxmlformats.org/officeDocument/2006/relationships/image" Target="media/image389.wmf"/><Relationship Id="rId1013" Type="http://schemas.openxmlformats.org/officeDocument/2006/relationships/image" Target="media/image482.wmf"/><Relationship Id="rId1360" Type="http://schemas.openxmlformats.org/officeDocument/2006/relationships/oleObject" Target="embeddings/oleObject697.bin"/><Relationship Id="rId1458" Type="http://schemas.openxmlformats.org/officeDocument/2006/relationships/oleObject" Target="embeddings/oleObject749.bin"/><Relationship Id="rId1665" Type="http://schemas.openxmlformats.org/officeDocument/2006/relationships/image" Target="media/image802.wmf"/><Relationship Id="rId162" Type="http://schemas.openxmlformats.org/officeDocument/2006/relationships/image" Target="media/image75.wmf"/><Relationship Id="rId467" Type="http://schemas.openxmlformats.org/officeDocument/2006/relationships/image" Target="media/image219.wmf"/><Relationship Id="rId1097" Type="http://schemas.openxmlformats.org/officeDocument/2006/relationships/image" Target="media/image524.wmf"/><Relationship Id="rId1220" Type="http://schemas.openxmlformats.org/officeDocument/2006/relationships/image" Target="media/image585.wmf"/><Relationship Id="rId1318" Type="http://schemas.openxmlformats.org/officeDocument/2006/relationships/oleObject" Target="embeddings/oleObject676.bin"/><Relationship Id="rId1525" Type="http://schemas.openxmlformats.org/officeDocument/2006/relationships/oleObject" Target="embeddings/oleObject783.bin"/><Relationship Id="rId674" Type="http://schemas.openxmlformats.org/officeDocument/2006/relationships/image" Target="media/image317.wmf"/><Relationship Id="rId881" Type="http://schemas.openxmlformats.org/officeDocument/2006/relationships/image" Target="media/image416.wmf"/><Relationship Id="rId979" Type="http://schemas.openxmlformats.org/officeDocument/2006/relationships/image" Target="media/image465.wmf"/><Relationship Id="rId24" Type="http://schemas.openxmlformats.org/officeDocument/2006/relationships/image" Target="media/image8.wmf"/><Relationship Id="rId327" Type="http://schemas.openxmlformats.org/officeDocument/2006/relationships/oleObject" Target="embeddings/oleObject169.bin"/><Relationship Id="rId534" Type="http://schemas.openxmlformats.org/officeDocument/2006/relationships/image" Target="media/image252.wmf"/><Relationship Id="rId741" Type="http://schemas.openxmlformats.org/officeDocument/2006/relationships/oleObject" Target="embeddings/oleObject386.bin"/><Relationship Id="rId839" Type="http://schemas.openxmlformats.org/officeDocument/2006/relationships/oleObject" Target="embeddings/oleObject436.bin"/><Relationship Id="rId1164" Type="http://schemas.openxmlformats.org/officeDocument/2006/relationships/image" Target="media/image557.wmf"/><Relationship Id="rId1371" Type="http://schemas.openxmlformats.org/officeDocument/2006/relationships/image" Target="media/image660.wmf"/><Relationship Id="rId1469" Type="http://schemas.openxmlformats.org/officeDocument/2006/relationships/image" Target="media/image706.wmf"/><Relationship Id="rId173" Type="http://schemas.openxmlformats.org/officeDocument/2006/relationships/oleObject" Target="embeddings/oleObject84.bin"/><Relationship Id="rId380" Type="http://schemas.openxmlformats.org/officeDocument/2006/relationships/image" Target="media/image176.wmf"/><Relationship Id="rId601" Type="http://schemas.openxmlformats.org/officeDocument/2006/relationships/oleObject" Target="embeddings/oleObject307.bin"/><Relationship Id="rId1024" Type="http://schemas.openxmlformats.org/officeDocument/2006/relationships/oleObject" Target="embeddings/oleObject528.bin"/><Relationship Id="rId1231" Type="http://schemas.openxmlformats.org/officeDocument/2006/relationships/image" Target="media/image590.wmf"/><Relationship Id="rId1676" Type="http://schemas.openxmlformats.org/officeDocument/2006/relationships/oleObject" Target="embeddings/oleObject860.bin"/><Relationship Id="rId240" Type="http://schemas.openxmlformats.org/officeDocument/2006/relationships/image" Target="media/image114.wmf"/><Relationship Id="rId478" Type="http://schemas.openxmlformats.org/officeDocument/2006/relationships/image" Target="media/image224.wmf"/><Relationship Id="rId685" Type="http://schemas.openxmlformats.org/officeDocument/2006/relationships/oleObject" Target="embeddings/oleObject354.bin"/><Relationship Id="rId892" Type="http://schemas.openxmlformats.org/officeDocument/2006/relationships/oleObject" Target="embeddings/oleObject462.bin"/><Relationship Id="rId906" Type="http://schemas.openxmlformats.org/officeDocument/2006/relationships/oleObject" Target="embeddings/oleObject469.bin"/><Relationship Id="rId1329" Type="http://schemas.openxmlformats.org/officeDocument/2006/relationships/image" Target="media/image639.wmf"/><Relationship Id="rId1536" Type="http://schemas.openxmlformats.org/officeDocument/2006/relationships/image" Target="media/image739.wmf"/><Relationship Id="rId35" Type="http://schemas.openxmlformats.org/officeDocument/2006/relationships/oleObject" Target="embeddings/oleObject13.bin"/><Relationship Id="rId100" Type="http://schemas.openxmlformats.org/officeDocument/2006/relationships/oleObject" Target="embeddings/oleObject46.bin"/><Relationship Id="rId338" Type="http://schemas.openxmlformats.org/officeDocument/2006/relationships/image" Target="media/image155.wmf"/><Relationship Id="rId545" Type="http://schemas.openxmlformats.org/officeDocument/2006/relationships/oleObject" Target="embeddings/oleObject279.bin"/><Relationship Id="rId752" Type="http://schemas.openxmlformats.org/officeDocument/2006/relationships/oleObject" Target="embeddings/oleObject392.bin"/><Relationship Id="rId1175" Type="http://schemas.openxmlformats.org/officeDocument/2006/relationships/oleObject" Target="embeddings/oleObject604.bin"/><Relationship Id="rId1382" Type="http://schemas.openxmlformats.org/officeDocument/2006/relationships/oleObject" Target="embeddings/oleObject708.bin"/><Relationship Id="rId1603" Type="http://schemas.openxmlformats.org/officeDocument/2006/relationships/oleObject" Target="embeddings/oleObject823.bin"/><Relationship Id="rId184" Type="http://schemas.openxmlformats.org/officeDocument/2006/relationships/image" Target="media/image86.wmf"/><Relationship Id="rId391" Type="http://schemas.openxmlformats.org/officeDocument/2006/relationships/oleObject" Target="embeddings/oleObject201.bin"/><Relationship Id="rId405" Type="http://schemas.openxmlformats.org/officeDocument/2006/relationships/oleObject" Target="embeddings/oleObject208.bin"/><Relationship Id="rId612" Type="http://schemas.openxmlformats.org/officeDocument/2006/relationships/image" Target="media/image291.wmf"/><Relationship Id="rId1035" Type="http://schemas.openxmlformats.org/officeDocument/2006/relationships/image" Target="media/image493.wmf"/><Relationship Id="rId1242" Type="http://schemas.openxmlformats.org/officeDocument/2006/relationships/oleObject" Target="embeddings/oleObject638.bin"/><Relationship Id="rId1687" Type="http://schemas.openxmlformats.org/officeDocument/2006/relationships/footer" Target="footer3.xml"/><Relationship Id="rId251" Type="http://schemas.openxmlformats.org/officeDocument/2006/relationships/image" Target="media/image119.wmf"/><Relationship Id="rId489" Type="http://schemas.openxmlformats.org/officeDocument/2006/relationships/oleObject" Target="embeddings/oleObject251.bin"/><Relationship Id="rId696" Type="http://schemas.openxmlformats.org/officeDocument/2006/relationships/oleObject" Target="embeddings/oleObject360.bin"/><Relationship Id="rId917" Type="http://schemas.openxmlformats.org/officeDocument/2006/relationships/image" Target="media/image434.wmf"/><Relationship Id="rId1102" Type="http://schemas.openxmlformats.org/officeDocument/2006/relationships/oleObject" Target="embeddings/oleObject567.bin"/><Relationship Id="rId1547" Type="http://schemas.openxmlformats.org/officeDocument/2006/relationships/oleObject" Target="embeddings/oleObject794.bin"/><Relationship Id="rId46" Type="http://schemas.openxmlformats.org/officeDocument/2006/relationships/image" Target="media/image19.wmf"/><Relationship Id="rId349" Type="http://schemas.openxmlformats.org/officeDocument/2006/relationships/oleObject" Target="embeddings/oleObject179.bin"/><Relationship Id="rId556" Type="http://schemas.openxmlformats.org/officeDocument/2006/relationships/image" Target="media/image263.wmf"/><Relationship Id="rId763" Type="http://schemas.openxmlformats.org/officeDocument/2006/relationships/image" Target="media/image357.wmf"/><Relationship Id="rId1186" Type="http://schemas.openxmlformats.org/officeDocument/2006/relationships/image" Target="media/image568.wmf"/><Relationship Id="rId1393" Type="http://schemas.openxmlformats.org/officeDocument/2006/relationships/oleObject" Target="embeddings/oleObject714.bin"/><Relationship Id="rId1407" Type="http://schemas.openxmlformats.org/officeDocument/2006/relationships/oleObject" Target="embeddings/oleObject721.bin"/><Relationship Id="rId1614" Type="http://schemas.openxmlformats.org/officeDocument/2006/relationships/image" Target="media/image777.wmf"/><Relationship Id="rId111" Type="http://schemas.openxmlformats.org/officeDocument/2006/relationships/image" Target="media/image51.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14.bin"/><Relationship Id="rId970" Type="http://schemas.openxmlformats.org/officeDocument/2006/relationships/oleObject" Target="embeddings/oleObject501.bin"/><Relationship Id="rId1046" Type="http://schemas.openxmlformats.org/officeDocument/2006/relationships/oleObject" Target="embeddings/oleObject539.bin"/><Relationship Id="rId1253" Type="http://schemas.openxmlformats.org/officeDocument/2006/relationships/image" Target="media/image601.wmf"/><Relationship Id="rId623" Type="http://schemas.openxmlformats.org/officeDocument/2006/relationships/oleObject" Target="embeddings/oleObject318.bin"/><Relationship Id="rId830" Type="http://schemas.openxmlformats.org/officeDocument/2006/relationships/image" Target="media/image390.wmf"/><Relationship Id="rId928" Type="http://schemas.openxmlformats.org/officeDocument/2006/relationships/oleObject" Target="embeddings/oleObject480.bin"/><Relationship Id="rId1460" Type="http://schemas.openxmlformats.org/officeDocument/2006/relationships/oleObject" Target="embeddings/oleObject750.bin"/><Relationship Id="rId1558" Type="http://schemas.openxmlformats.org/officeDocument/2006/relationships/image" Target="media/image750.wmf"/><Relationship Id="rId57" Type="http://schemas.openxmlformats.org/officeDocument/2006/relationships/oleObject" Target="embeddings/oleObject24.bin"/><Relationship Id="rId262" Type="http://schemas.openxmlformats.org/officeDocument/2006/relationships/oleObject" Target="embeddings/oleObject129.bin"/><Relationship Id="rId567" Type="http://schemas.openxmlformats.org/officeDocument/2006/relationships/oleObject" Target="embeddings/oleObject290.bin"/><Relationship Id="rId1113" Type="http://schemas.openxmlformats.org/officeDocument/2006/relationships/image" Target="media/image532.wmf"/><Relationship Id="rId1197" Type="http://schemas.openxmlformats.org/officeDocument/2006/relationships/oleObject" Target="embeddings/oleObject615.bin"/><Relationship Id="rId1320" Type="http://schemas.openxmlformats.org/officeDocument/2006/relationships/oleObject" Target="embeddings/oleObject677.bin"/><Relationship Id="rId1418" Type="http://schemas.openxmlformats.org/officeDocument/2006/relationships/image" Target="media/image683.wmf"/><Relationship Id="rId122" Type="http://schemas.openxmlformats.org/officeDocument/2006/relationships/image" Target="media/image55.wmf"/><Relationship Id="rId774" Type="http://schemas.openxmlformats.org/officeDocument/2006/relationships/oleObject" Target="embeddings/oleObject403.bin"/><Relationship Id="rId981" Type="http://schemas.openxmlformats.org/officeDocument/2006/relationships/image" Target="media/image466.wmf"/><Relationship Id="rId1057" Type="http://schemas.openxmlformats.org/officeDocument/2006/relationships/image" Target="media/image504.wmf"/><Relationship Id="rId1625" Type="http://schemas.openxmlformats.org/officeDocument/2006/relationships/oleObject" Target="embeddings/oleObject834.bin"/><Relationship Id="rId427" Type="http://schemas.openxmlformats.org/officeDocument/2006/relationships/image" Target="media/image199.wmf"/><Relationship Id="rId634" Type="http://schemas.openxmlformats.org/officeDocument/2006/relationships/image" Target="media/image302.wmf"/><Relationship Id="rId841" Type="http://schemas.openxmlformats.org/officeDocument/2006/relationships/oleObject" Target="embeddings/oleObject437.bin"/><Relationship Id="rId1264" Type="http://schemas.openxmlformats.org/officeDocument/2006/relationships/oleObject" Target="embeddings/oleObject649.bin"/><Relationship Id="rId1471" Type="http://schemas.openxmlformats.org/officeDocument/2006/relationships/image" Target="media/image707.wmf"/><Relationship Id="rId1569" Type="http://schemas.openxmlformats.org/officeDocument/2006/relationships/oleObject" Target="embeddings/oleObject805.bin"/><Relationship Id="rId273" Type="http://schemas.openxmlformats.org/officeDocument/2006/relationships/oleObject" Target="embeddings/oleObject136.bin"/><Relationship Id="rId480" Type="http://schemas.openxmlformats.org/officeDocument/2006/relationships/image" Target="media/image225.wmf"/><Relationship Id="rId701" Type="http://schemas.openxmlformats.org/officeDocument/2006/relationships/oleObject" Target="embeddings/oleObject363.bin"/><Relationship Id="rId939" Type="http://schemas.openxmlformats.org/officeDocument/2006/relationships/image" Target="media/image445.wmf"/><Relationship Id="rId1124" Type="http://schemas.openxmlformats.org/officeDocument/2006/relationships/oleObject" Target="embeddings/oleObject578.bin"/><Relationship Id="rId1331" Type="http://schemas.openxmlformats.org/officeDocument/2006/relationships/image" Target="media/image640.wmf"/><Relationship Id="rId68" Type="http://schemas.openxmlformats.org/officeDocument/2006/relationships/image" Target="media/image30.wmf"/><Relationship Id="rId133" Type="http://schemas.openxmlformats.org/officeDocument/2006/relationships/oleObject" Target="embeddings/oleObject64.bin"/><Relationship Id="rId340" Type="http://schemas.openxmlformats.org/officeDocument/2006/relationships/image" Target="media/image156.wmf"/><Relationship Id="rId578" Type="http://schemas.openxmlformats.org/officeDocument/2006/relationships/image" Target="media/image274.wmf"/><Relationship Id="rId785" Type="http://schemas.openxmlformats.org/officeDocument/2006/relationships/image" Target="media/image368.wmf"/><Relationship Id="rId992" Type="http://schemas.openxmlformats.org/officeDocument/2006/relationships/oleObject" Target="embeddings/oleObject512.bin"/><Relationship Id="rId1429" Type="http://schemas.openxmlformats.org/officeDocument/2006/relationships/image" Target="media/image686.wmf"/><Relationship Id="rId1636" Type="http://schemas.openxmlformats.org/officeDocument/2006/relationships/oleObject" Target="embeddings/oleObject840.bin"/><Relationship Id="rId200" Type="http://schemas.openxmlformats.org/officeDocument/2006/relationships/image" Target="media/image94.wmf"/><Relationship Id="rId438" Type="http://schemas.openxmlformats.org/officeDocument/2006/relationships/oleObject" Target="embeddings/oleObject225.bin"/><Relationship Id="rId645" Type="http://schemas.openxmlformats.org/officeDocument/2006/relationships/oleObject" Target="embeddings/oleObject334.bin"/><Relationship Id="rId852" Type="http://schemas.openxmlformats.org/officeDocument/2006/relationships/image" Target="media/image401.wmf"/><Relationship Id="rId1068" Type="http://schemas.openxmlformats.org/officeDocument/2006/relationships/oleObject" Target="embeddings/oleObject550.bin"/><Relationship Id="rId1275" Type="http://schemas.openxmlformats.org/officeDocument/2006/relationships/image" Target="media/image612.wmf"/><Relationship Id="rId1482" Type="http://schemas.openxmlformats.org/officeDocument/2006/relationships/oleObject" Target="embeddings/oleObject761.bin"/><Relationship Id="rId284" Type="http://schemas.openxmlformats.org/officeDocument/2006/relationships/oleObject" Target="embeddings/oleObject145.bin"/><Relationship Id="rId491" Type="http://schemas.openxmlformats.org/officeDocument/2006/relationships/oleObject" Target="embeddings/oleObject252.bin"/><Relationship Id="rId505" Type="http://schemas.openxmlformats.org/officeDocument/2006/relationships/oleObject" Target="embeddings/oleObject259.bin"/><Relationship Id="rId712" Type="http://schemas.openxmlformats.org/officeDocument/2006/relationships/oleObject" Target="embeddings/oleObject371.bin"/><Relationship Id="rId1135" Type="http://schemas.openxmlformats.org/officeDocument/2006/relationships/oleObject" Target="embeddings/oleObject584.bin"/><Relationship Id="rId1342" Type="http://schemas.openxmlformats.org/officeDocument/2006/relationships/oleObject" Target="embeddings/oleObject688.bin"/><Relationship Id="rId79" Type="http://schemas.openxmlformats.org/officeDocument/2006/relationships/oleObject" Target="embeddings/oleObject35.bin"/><Relationship Id="rId144" Type="http://schemas.openxmlformats.org/officeDocument/2006/relationships/image" Target="media/image66.wmf"/><Relationship Id="rId589" Type="http://schemas.openxmlformats.org/officeDocument/2006/relationships/oleObject" Target="embeddings/oleObject301.bin"/><Relationship Id="rId796" Type="http://schemas.openxmlformats.org/officeDocument/2006/relationships/oleObject" Target="embeddings/oleObject414.bin"/><Relationship Id="rId1202" Type="http://schemas.openxmlformats.org/officeDocument/2006/relationships/image" Target="media/image576.wmf"/><Relationship Id="rId1647" Type="http://schemas.openxmlformats.org/officeDocument/2006/relationships/image" Target="media/image793.wmf"/><Relationship Id="rId351" Type="http://schemas.openxmlformats.org/officeDocument/2006/relationships/oleObject" Target="embeddings/oleObject180.bin"/><Relationship Id="rId449" Type="http://schemas.openxmlformats.org/officeDocument/2006/relationships/image" Target="media/image210.wmf"/><Relationship Id="rId656" Type="http://schemas.openxmlformats.org/officeDocument/2006/relationships/image" Target="media/image308.wmf"/><Relationship Id="rId863" Type="http://schemas.openxmlformats.org/officeDocument/2006/relationships/oleObject" Target="embeddings/oleObject448.bin"/><Relationship Id="rId1079" Type="http://schemas.openxmlformats.org/officeDocument/2006/relationships/image" Target="media/image515.wmf"/><Relationship Id="rId1286" Type="http://schemas.openxmlformats.org/officeDocument/2006/relationships/oleObject" Target="embeddings/oleObject660.bin"/><Relationship Id="rId1493" Type="http://schemas.openxmlformats.org/officeDocument/2006/relationships/image" Target="media/image718.wmf"/><Relationship Id="rId1507" Type="http://schemas.openxmlformats.org/officeDocument/2006/relationships/oleObject" Target="embeddings/oleObject774.bin"/><Relationship Id="rId211" Type="http://schemas.openxmlformats.org/officeDocument/2006/relationships/oleObject" Target="embeddings/oleObject103.bin"/><Relationship Id="rId295" Type="http://schemas.openxmlformats.org/officeDocument/2006/relationships/image" Target="media/image135.wmf"/><Relationship Id="rId309" Type="http://schemas.openxmlformats.org/officeDocument/2006/relationships/oleObject" Target="embeddings/oleObject159.bin"/><Relationship Id="rId516" Type="http://schemas.openxmlformats.org/officeDocument/2006/relationships/image" Target="media/image243.wmf"/><Relationship Id="rId1146" Type="http://schemas.openxmlformats.org/officeDocument/2006/relationships/image" Target="media/image548.wmf"/><Relationship Id="rId723" Type="http://schemas.openxmlformats.org/officeDocument/2006/relationships/oleObject" Target="embeddings/oleObject377.bin"/><Relationship Id="rId930" Type="http://schemas.openxmlformats.org/officeDocument/2006/relationships/oleObject" Target="embeddings/oleObject481.bin"/><Relationship Id="rId1006" Type="http://schemas.openxmlformats.org/officeDocument/2006/relationships/oleObject" Target="embeddings/oleObject519.bin"/><Relationship Id="rId1353" Type="http://schemas.openxmlformats.org/officeDocument/2006/relationships/image" Target="media/image651.wmf"/><Relationship Id="rId1560" Type="http://schemas.openxmlformats.org/officeDocument/2006/relationships/image" Target="media/image751.wmf"/><Relationship Id="rId1658" Type="http://schemas.openxmlformats.org/officeDocument/2006/relationships/oleObject" Target="embeddings/oleObject851.bin"/><Relationship Id="rId155" Type="http://schemas.openxmlformats.org/officeDocument/2006/relationships/oleObject" Target="embeddings/oleObject75.bin"/><Relationship Id="rId362" Type="http://schemas.openxmlformats.org/officeDocument/2006/relationships/oleObject" Target="embeddings/oleObject186.bin"/><Relationship Id="rId1213" Type="http://schemas.openxmlformats.org/officeDocument/2006/relationships/oleObject" Target="embeddings/oleObject623.bin"/><Relationship Id="rId1297" Type="http://schemas.openxmlformats.org/officeDocument/2006/relationships/image" Target="media/image623.wmf"/><Relationship Id="rId1420" Type="http://schemas.openxmlformats.org/officeDocument/2006/relationships/image" Target="media/image684.wmf"/><Relationship Id="rId1518" Type="http://schemas.openxmlformats.org/officeDocument/2006/relationships/image" Target="media/image730.wmf"/><Relationship Id="rId222" Type="http://schemas.openxmlformats.org/officeDocument/2006/relationships/image" Target="media/image105.wmf"/><Relationship Id="rId667" Type="http://schemas.openxmlformats.org/officeDocument/2006/relationships/oleObject" Target="embeddings/oleObject345.bin"/><Relationship Id="rId874" Type="http://schemas.openxmlformats.org/officeDocument/2006/relationships/oleObject" Target="embeddings/oleObject453.bin"/><Relationship Id="rId17" Type="http://schemas.openxmlformats.org/officeDocument/2006/relationships/oleObject" Target="embeddings/oleObject4.bin"/><Relationship Id="rId527" Type="http://schemas.openxmlformats.org/officeDocument/2006/relationships/oleObject" Target="embeddings/oleObject270.bin"/><Relationship Id="rId734" Type="http://schemas.openxmlformats.org/officeDocument/2006/relationships/image" Target="media/image343.wmf"/><Relationship Id="rId941" Type="http://schemas.openxmlformats.org/officeDocument/2006/relationships/image" Target="media/image446.wmf"/><Relationship Id="rId1157" Type="http://schemas.openxmlformats.org/officeDocument/2006/relationships/oleObject" Target="embeddings/oleObject595.bin"/><Relationship Id="rId1364" Type="http://schemas.openxmlformats.org/officeDocument/2006/relationships/oleObject" Target="embeddings/oleObject699.bin"/><Relationship Id="rId1571" Type="http://schemas.openxmlformats.org/officeDocument/2006/relationships/oleObject" Target="embeddings/oleObject806.bin"/><Relationship Id="rId70" Type="http://schemas.openxmlformats.org/officeDocument/2006/relationships/image" Target="media/image31.wmf"/><Relationship Id="rId166" Type="http://schemas.openxmlformats.org/officeDocument/2006/relationships/image" Target="media/image77.wmf"/><Relationship Id="rId373" Type="http://schemas.openxmlformats.org/officeDocument/2006/relationships/image" Target="media/image173.wmf"/><Relationship Id="rId580" Type="http://schemas.openxmlformats.org/officeDocument/2006/relationships/image" Target="media/image275.wmf"/><Relationship Id="rId801" Type="http://schemas.openxmlformats.org/officeDocument/2006/relationships/image" Target="media/image376.wmf"/><Relationship Id="rId1017" Type="http://schemas.openxmlformats.org/officeDocument/2006/relationships/image" Target="media/image484.wmf"/><Relationship Id="rId1224" Type="http://schemas.openxmlformats.org/officeDocument/2006/relationships/oleObject" Target="embeddings/oleObject629.bin"/><Relationship Id="rId1431" Type="http://schemas.openxmlformats.org/officeDocument/2006/relationships/image" Target="media/image687.wmf"/><Relationship Id="rId1669" Type="http://schemas.openxmlformats.org/officeDocument/2006/relationships/image" Target="media/image804.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26.bin"/><Relationship Id="rId678" Type="http://schemas.openxmlformats.org/officeDocument/2006/relationships/image" Target="media/image319.wmf"/><Relationship Id="rId885" Type="http://schemas.openxmlformats.org/officeDocument/2006/relationships/image" Target="media/image418.wmf"/><Relationship Id="rId1070" Type="http://schemas.openxmlformats.org/officeDocument/2006/relationships/oleObject" Target="embeddings/oleObject551.bin"/><Relationship Id="rId1529" Type="http://schemas.openxmlformats.org/officeDocument/2006/relationships/oleObject" Target="embeddings/oleObject785.bin"/><Relationship Id="rId28" Type="http://schemas.openxmlformats.org/officeDocument/2006/relationships/image" Target="media/image10.wmf"/><Relationship Id="rId300" Type="http://schemas.openxmlformats.org/officeDocument/2006/relationships/oleObject" Target="embeddings/oleObject154.bin"/><Relationship Id="rId538" Type="http://schemas.openxmlformats.org/officeDocument/2006/relationships/image" Target="media/image254.wmf"/><Relationship Id="rId745" Type="http://schemas.openxmlformats.org/officeDocument/2006/relationships/oleObject" Target="embeddings/oleObject388.bin"/><Relationship Id="rId952" Type="http://schemas.openxmlformats.org/officeDocument/2006/relationships/oleObject" Target="embeddings/oleObject492.bin"/><Relationship Id="rId1168" Type="http://schemas.openxmlformats.org/officeDocument/2006/relationships/image" Target="media/image559.wmf"/><Relationship Id="rId1375" Type="http://schemas.openxmlformats.org/officeDocument/2006/relationships/image" Target="media/image662.wmf"/><Relationship Id="rId1582" Type="http://schemas.openxmlformats.org/officeDocument/2006/relationships/oleObject" Target="embeddings/oleObject812.bin"/><Relationship Id="rId81" Type="http://schemas.openxmlformats.org/officeDocument/2006/relationships/oleObject" Target="embeddings/oleObject36.bin"/><Relationship Id="rId177" Type="http://schemas.openxmlformats.org/officeDocument/2006/relationships/oleObject" Target="embeddings/oleObject86.bin"/><Relationship Id="rId384" Type="http://schemas.openxmlformats.org/officeDocument/2006/relationships/image" Target="media/image178.wmf"/><Relationship Id="rId591" Type="http://schemas.openxmlformats.org/officeDocument/2006/relationships/oleObject" Target="embeddings/oleObject302.bin"/><Relationship Id="rId605" Type="http://schemas.openxmlformats.org/officeDocument/2006/relationships/oleObject" Target="embeddings/oleObject309.bin"/><Relationship Id="rId812" Type="http://schemas.openxmlformats.org/officeDocument/2006/relationships/oleObject" Target="embeddings/oleObject422.bin"/><Relationship Id="rId1028" Type="http://schemas.openxmlformats.org/officeDocument/2006/relationships/oleObject" Target="embeddings/oleObject530.bin"/><Relationship Id="rId1235" Type="http://schemas.openxmlformats.org/officeDocument/2006/relationships/image" Target="media/image592.wmf"/><Relationship Id="rId1442" Type="http://schemas.openxmlformats.org/officeDocument/2006/relationships/oleObject" Target="embeddings/oleObject741.bin"/><Relationship Id="rId244" Type="http://schemas.openxmlformats.org/officeDocument/2006/relationships/oleObject" Target="embeddings/oleObject120.bin"/><Relationship Id="rId689" Type="http://schemas.openxmlformats.org/officeDocument/2006/relationships/oleObject" Target="embeddings/oleObject356.bin"/><Relationship Id="rId896" Type="http://schemas.openxmlformats.org/officeDocument/2006/relationships/oleObject" Target="embeddings/oleObject464.bin"/><Relationship Id="rId1081" Type="http://schemas.openxmlformats.org/officeDocument/2006/relationships/image" Target="media/image516.wmf"/><Relationship Id="rId1302" Type="http://schemas.openxmlformats.org/officeDocument/2006/relationships/oleObject" Target="embeddings/oleObject668.bin"/><Relationship Id="rId39" Type="http://schemas.openxmlformats.org/officeDocument/2006/relationships/oleObject" Target="embeddings/oleObject15.bin"/><Relationship Id="rId451" Type="http://schemas.openxmlformats.org/officeDocument/2006/relationships/image" Target="media/image211.wmf"/><Relationship Id="rId549" Type="http://schemas.openxmlformats.org/officeDocument/2006/relationships/oleObject" Target="embeddings/oleObject281.bin"/><Relationship Id="rId756" Type="http://schemas.openxmlformats.org/officeDocument/2006/relationships/oleObject" Target="embeddings/oleObject394.bin"/><Relationship Id="rId1179" Type="http://schemas.openxmlformats.org/officeDocument/2006/relationships/oleObject" Target="embeddings/oleObject606.bin"/><Relationship Id="rId1386" Type="http://schemas.openxmlformats.org/officeDocument/2006/relationships/oleObject" Target="embeddings/oleObject710.bin"/><Relationship Id="rId1593" Type="http://schemas.openxmlformats.org/officeDocument/2006/relationships/oleObject" Target="embeddings/oleObject818.bin"/><Relationship Id="rId1607" Type="http://schemas.openxmlformats.org/officeDocument/2006/relationships/oleObject" Target="embeddings/oleObject825.bin"/><Relationship Id="rId104" Type="http://schemas.openxmlformats.org/officeDocument/2006/relationships/oleObject" Target="embeddings/oleObject48.bin"/><Relationship Id="rId188" Type="http://schemas.openxmlformats.org/officeDocument/2006/relationships/image" Target="media/image88.wmf"/><Relationship Id="rId311" Type="http://schemas.openxmlformats.org/officeDocument/2006/relationships/oleObject" Target="embeddings/oleObject160.bin"/><Relationship Id="rId395" Type="http://schemas.openxmlformats.org/officeDocument/2006/relationships/oleObject" Target="embeddings/oleObject203.bin"/><Relationship Id="rId409" Type="http://schemas.openxmlformats.org/officeDocument/2006/relationships/oleObject" Target="embeddings/oleObject210.bin"/><Relationship Id="rId963" Type="http://schemas.openxmlformats.org/officeDocument/2006/relationships/image" Target="media/image457.wmf"/><Relationship Id="rId1039" Type="http://schemas.openxmlformats.org/officeDocument/2006/relationships/image" Target="media/image495.wmf"/><Relationship Id="rId1246" Type="http://schemas.openxmlformats.org/officeDocument/2006/relationships/oleObject" Target="embeddings/oleObject640.bin"/><Relationship Id="rId92" Type="http://schemas.openxmlformats.org/officeDocument/2006/relationships/oleObject" Target="embeddings/oleObject42.bin"/><Relationship Id="rId616" Type="http://schemas.openxmlformats.org/officeDocument/2006/relationships/image" Target="media/image293.wmf"/><Relationship Id="rId823" Type="http://schemas.openxmlformats.org/officeDocument/2006/relationships/oleObject" Target="embeddings/oleObject428.bin"/><Relationship Id="rId1453" Type="http://schemas.openxmlformats.org/officeDocument/2006/relationships/image" Target="media/image698.wmf"/><Relationship Id="rId1660" Type="http://schemas.openxmlformats.org/officeDocument/2006/relationships/oleObject" Target="embeddings/oleObject852.bin"/><Relationship Id="rId255" Type="http://schemas.openxmlformats.org/officeDocument/2006/relationships/image" Target="media/image121.wmf"/><Relationship Id="rId462" Type="http://schemas.openxmlformats.org/officeDocument/2006/relationships/oleObject" Target="embeddings/oleObject237.bin"/><Relationship Id="rId1092" Type="http://schemas.openxmlformats.org/officeDocument/2006/relationships/oleObject" Target="embeddings/oleObject562.bin"/><Relationship Id="rId1106" Type="http://schemas.openxmlformats.org/officeDocument/2006/relationships/oleObject" Target="embeddings/oleObject569.bin"/><Relationship Id="rId1313" Type="http://schemas.openxmlformats.org/officeDocument/2006/relationships/image" Target="media/image631.wmf"/><Relationship Id="rId1397" Type="http://schemas.openxmlformats.org/officeDocument/2006/relationships/oleObject" Target="embeddings/oleObject716.bin"/><Relationship Id="rId1520" Type="http://schemas.openxmlformats.org/officeDocument/2006/relationships/image" Target="media/image731.wmf"/><Relationship Id="rId115" Type="http://schemas.openxmlformats.org/officeDocument/2006/relationships/oleObject" Target="embeddings/oleObject54.bin"/><Relationship Id="rId322" Type="http://schemas.openxmlformats.org/officeDocument/2006/relationships/oleObject" Target="embeddings/oleObject166.bin"/><Relationship Id="rId767" Type="http://schemas.openxmlformats.org/officeDocument/2006/relationships/image" Target="media/image359.wmf"/><Relationship Id="rId974" Type="http://schemas.openxmlformats.org/officeDocument/2006/relationships/oleObject" Target="embeddings/oleObject503.bin"/><Relationship Id="rId1618" Type="http://schemas.openxmlformats.org/officeDocument/2006/relationships/image" Target="media/image779.wmf"/><Relationship Id="rId199" Type="http://schemas.openxmlformats.org/officeDocument/2006/relationships/oleObject" Target="embeddings/oleObject97.bin"/><Relationship Id="rId627" Type="http://schemas.openxmlformats.org/officeDocument/2006/relationships/oleObject" Target="embeddings/oleObject320.bin"/><Relationship Id="rId834" Type="http://schemas.openxmlformats.org/officeDocument/2006/relationships/image" Target="media/image392.wmf"/><Relationship Id="rId1257" Type="http://schemas.openxmlformats.org/officeDocument/2006/relationships/image" Target="media/image603.wmf"/><Relationship Id="rId1464" Type="http://schemas.openxmlformats.org/officeDocument/2006/relationships/oleObject" Target="embeddings/oleObject752.bin"/><Relationship Id="rId1671" Type="http://schemas.openxmlformats.org/officeDocument/2006/relationships/image" Target="media/image805.wmf"/><Relationship Id="rId266" Type="http://schemas.openxmlformats.org/officeDocument/2006/relationships/oleObject" Target="embeddings/oleObject131.bin"/><Relationship Id="rId473" Type="http://schemas.openxmlformats.org/officeDocument/2006/relationships/oleObject" Target="embeddings/oleObject243.bin"/><Relationship Id="rId680" Type="http://schemas.openxmlformats.org/officeDocument/2006/relationships/image" Target="media/image320.wmf"/><Relationship Id="rId901" Type="http://schemas.openxmlformats.org/officeDocument/2006/relationships/image" Target="media/image426.wmf"/><Relationship Id="rId1117" Type="http://schemas.openxmlformats.org/officeDocument/2006/relationships/image" Target="media/image534.wmf"/><Relationship Id="rId1324" Type="http://schemas.openxmlformats.org/officeDocument/2006/relationships/oleObject" Target="embeddings/oleObject679.bin"/><Relationship Id="rId1531" Type="http://schemas.openxmlformats.org/officeDocument/2006/relationships/oleObject" Target="embeddings/oleObject786.bin"/><Relationship Id="rId30" Type="http://schemas.openxmlformats.org/officeDocument/2006/relationships/image" Target="media/image11.wmf"/><Relationship Id="rId126" Type="http://schemas.openxmlformats.org/officeDocument/2006/relationships/image" Target="media/image57.wmf"/><Relationship Id="rId333" Type="http://schemas.openxmlformats.org/officeDocument/2006/relationships/oleObject" Target="embeddings/oleObject172.bin"/><Relationship Id="rId540" Type="http://schemas.openxmlformats.org/officeDocument/2006/relationships/image" Target="media/image255.wmf"/><Relationship Id="rId778" Type="http://schemas.openxmlformats.org/officeDocument/2006/relationships/oleObject" Target="embeddings/oleObject405.bin"/><Relationship Id="rId985" Type="http://schemas.openxmlformats.org/officeDocument/2006/relationships/image" Target="media/image468.wmf"/><Relationship Id="rId1170" Type="http://schemas.openxmlformats.org/officeDocument/2006/relationships/image" Target="media/image560.wmf"/><Relationship Id="rId1629" Type="http://schemas.openxmlformats.org/officeDocument/2006/relationships/oleObject" Target="embeddings/oleObject836.bin"/><Relationship Id="rId638" Type="http://schemas.openxmlformats.org/officeDocument/2006/relationships/oleObject" Target="embeddings/oleObject327.bin"/><Relationship Id="rId845" Type="http://schemas.openxmlformats.org/officeDocument/2006/relationships/oleObject" Target="embeddings/oleObject439.bin"/><Relationship Id="rId1030" Type="http://schemas.openxmlformats.org/officeDocument/2006/relationships/oleObject" Target="embeddings/oleObject531.bin"/><Relationship Id="rId1268" Type="http://schemas.openxmlformats.org/officeDocument/2006/relationships/oleObject" Target="embeddings/oleObject651.bin"/><Relationship Id="rId1475" Type="http://schemas.openxmlformats.org/officeDocument/2006/relationships/image" Target="media/image709.wmf"/><Relationship Id="rId1682" Type="http://schemas.openxmlformats.org/officeDocument/2006/relationships/oleObject" Target="embeddings/oleObject863.bin"/><Relationship Id="rId277" Type="http://schemas.openxmlformats.org/officeDocument/2006/relationships/image" Target="media/image129.wmf"/><Relationship Id="rId400" Type="http://schemas.openxmlformats.org/officeDocument/2006/relationships/image" Target="media/image186.wmf"/><Relationship Id="rId484" Type="http://schemas.openxmlformats.org/officeDocument/2006/relationships/image" Target="media/image227.wmf"/><Relationship Id="rId705" Type="http://schemas.openxmlformats.org/officeDocument/2006/relationships/oleObject" Target="embeddings/oleObject367.bin"/><Relationship Id="rId1128" Type="http://schemas.openxmlformats.org/officeDocument/2006/relationships/oleObject" Target="embeddings/oleObject580.bin"/><Relationship Id="rId1335" Type="http://schemas.openxmlformats.org/officeDocument/2006/relationships/image" Target="media/image642.wmf"/><Relationship Id="rId1542" Type="http://schemas.openxmlformats.org/officeDocument/2006/relationships/image" Target="media/image742.wmf"/><Relationship Id="rId137" Type="http://schemas.openxmlformats.org/officeDocument/2006/relationships/oleObject" Target="embeddings/oleObject66.bin"/><Relationship Id="rId344" Type="http://schemas.openxmlformats.org/officeDocument/2006/relationships/image" Target="media/image158.wmf"/><Relationship Id="rId691" Type="http://schemas.openxmlformats.org/officeDocument/2006/relationships/oleObject" Target="embeddings/oleObject357.bin"/><Relationship Id="rId789" Type="http://schemas.openxmlformats.org/officeDocument/2006/relationships/image" Target="media/image370.wmf"/><Relationship Id="rId912" Type="http://schemas.openxmlformats.org/officeDocument/2006/relationships/oleObject" Target="embeddings/oleObject472.bin"/><Relationship Id="rId996" Type="http://schemas.openxmlformats.org/officeDocument/2006/relationships/oleObject" Target="embeddings/oleObject514.bin"/><Relationship Id="rId41" Type="http://schemas.openxmlformats.org/officeDocument/2006/relationships/oleObject" Target="embeddings/oleObject16.bin"/><Relationship Id="rId551" Type="http://schemas.openxmlformats.org/officeDocument/2006/relationships/oleObject" Target="embeddings/oleObject282.bin"/><Relationship Id="rId649" Type="http://schemas.openxmlformats.org/officeDocument/2006/relationships/image" Target="media/image304.jpeg"/><Relationship Id="rId856" Type="http://schemas.openxmlformats.org/officeDocument/2006/relationships/image" Target="media/image403.wmf"/><Relationship Id="rId1181" Type="http://schemas.openxmlformats.org/officeDocument/2006/relationships/oleObject" Target="embeddings/oleObject607.bin"/><Relationship Id="rId1279" Type="http://schemas.openxmlformats.org/officeDocument/2006/relationships/image" Target="media/image614.wmf"/><Relationship Id="rId1402" Type="http://schemas.openxmlformats.org/officeDocument/2006/relationships/image" Target="media/image675.wmf"/><Relationship Id="rId1486" Type="http://schemas.openxmlformats.org/officeDocument/2006/relationships/oleObject" Target="embeddings/oleObject763.bin"/><Relationship Id="rId190" Type="http://schemas.openxmlformats.org/officeDocument/2006/relationships/image" Target="media/image89.wmf"/><Relationship Id="rId204" Type="http://schemas.openxmlformats.org/officeDocument/2006/relationships/image" Target="media/image96.wmf"/><Relationship Id="rId288" Type="http://schemas.openxmlformats.org/officeDocument/2006/relationships/oleObject" Target="embeddings/oleObject148.bin"/><Relationship Id="rId411" Type="http://schemas.openxmlformats.org/officeDocument/2006/relationships/image" Target="media/image191.wmf"/><Relationship Id="rId509" Type="http://schemas.openxmlformats.org/officeDocument/2006/relationships/oleObject" Target="embeddings/oleObject261.bin"/><Relationship Id="rId1041" Type="http://schemas.openxmlformats.org/officeDocument/2006/relationships/image" Target="media/image496.wmf"/><Relationship Id="rId1139" Type="http://schemas.openxmlformats.org/officeDocument/2006/relationships/oleObject" Target="embeddings/oleObject586.bin"/><Relationship Id="rId1346" Type="http://schemas.openxmlformats.org/officeDocument/2006/relationships/oleObject" Target="embeddings/oleObject690.bin"/><Relationship Id="rId495" Type="http://schemas.openxmlformats.org/officeDocument/2006/relationships/oleObject" Target="embeddings/oleObject254.bin"/><Relationship Id="rId716" Type="http://schemas.openxmlformats.org/officeDocument/2006/relationships/oleObject" Target="embeddings/oleObject373.bin"/><Relationship Id="rId923" Type="http://schemas.openxmlformats.org/officeDocument/2006/relationships/image" Target="media/image437.wmf"/><Relationship Id="rId1553" Type="http://schemas.openxmlformats.org/officeDocument/2006/relationships/oleObject" Target="embeddings/oleObject797.bin"/><Relationship Id="rId52" Type="http://schemas.openxmlformats.org/officeDocument/2006/relationships/image" Target="media/image22.wmf"/><Relationship Id="rId148" Type="http://schemas.openxmlformats.org/officeDocument/2006/relationships/image" Target="media/image68.wmf"/><Relationship Id="rId355" Type="http://schemas.openxmlformats.org/officeDocument/2006/relationships/oleObject" Target="embeddings/oleObject182.bin"/><Relationship Id="rId562" Type="http://schemas.openxmlformats.org/officeDocument/2006/relationships/image" Target="media/image266.wmf"/><Relationship Id="rId1192" Type="http://schemas.openxmlformats.org/officeDocument/2006/relationships/image" Target="media/image571.wmf"/><Relationship Id="rId1206" Type="http://schemas.openxmlformats.org/officeDocument/2006/relationships/image" Target="media/image578.wmf"/><Relationship Id="rId1413" Type="http://schemas.openxmlformats.org/officeDocument/2006/relationships/oleObject" Target="embeddings/oleObject724.bin"/><Relationship Id="rId1620" Type="http://schemas.openxmlformats.org/officeDocument/2006/relationships/image" Target="media/image780.wmf"/><Relationship Id="rId215" Type="http://schemas.openxmlformats.org/officeDocument/2006/relationships/oleObject" Target="embeddings/oleObject105.bin"/><Relationship Id="rId422" Type="http://schemas.openxmlformats.org/officeDocument/2006/relationships/oleObject" Target="embeddings/oleObject217.bin"/><Relationship Id="rId867" Type="http://schemas.openxmlformats.org/officeDocument/2006/relationships/image" Target="media/image409.wmf"/><Relationship Id="rId1052" Type="http://schemas.openxmlformats.org/officeDocument/2006/relationships/oleObject" Target="embeddings/oleObject542.bin"/><Relationship Id="rId1497" Type="http://schemas.openxmlformats.org/officeDocument/2006/relationships/image" Target="media/image720.wmf"/><Relationship Id="rId299" Type="http://schemas.openxmlformats.org/officeDocument/2006/relationships/image" Target="media/image137.wmf"/><Relationship Id="rId727" Type="http://schemas.openxmlformats.org/officeDocument/2006/relationships/oleObject" Target="embeddings/oleObject379.bin"/><Relationship Id="rId934" Type="http://schemas.openxmlformats.org/officeDocument/2006/relationships/oleObject" Target="embeddings/oleObject483.bin"/><Relationship Id="rId1357" Type="http://schemas.openxmlformats.org/officeDocument/2006/relationships/image" Target="media/image653.wmf"/><Relationship Id="rId1564" Type="http://schemas.openxmlformats.org/officeDocument/2006/relationships/image" Target="media/image753.wmf"/><Relationship Id="rId63" Type="http://schemas.openxmlformats.org/officeDocument/2006/relationships/oleObject" Target="embeddings/oleObject27.bin"/><Relationship Id="rId159" Type="http://schemas.openxmlformats.org/officeDocument/2006/relationships/oleObject" Target="embeddings/oleObject77.bin"/><Relationship Id="rId366" Type="http://schemas.openxmlformats.org/officeDocument/2006/relationships/oleObject" Target="embeddings/oleObject188.bin"/><Relationship Id="rId573" Type="http://schemas.openxmlformats.org/officeDocument/2006/relationships/oleObject" Target="embeddings/oleObject293.bin"/><Relationship Id="rId780" Type="http://schemas.openxmlformats.org/officeDocument/2006/relationships/oleObject" Target="embeddings/oleObject406.bin"/><Relationship Id="rId1217" Type="http://schemas.openxmlformats.org/officeDocument/2006/relationships/oleObject" Target="embeddings/oleObject625.bin"/><Relationship Id="rId1424" Type="http://schemas.openxmlformats.org/officeDocument/2006/relationships/oleObject" Target="embeddings/oleObject730.bin"/><Relationship Id="rId1631" Type="http://schemas.openxmlformats.org/officeDocument/2006/relationships/image" Target="media/image785.wmf"/><Relationship Id="rId226" Type="http://schemas.openxmlformats.org/officeDocument/2006/relationships/image" Target="media/image107.wmf"/><Relationship Id="rId433" Type="http://schemas.openxmlformats.org/officeDocument/2006/relationships/image" Target="media/image202.wmf"/><Relationship Id="rId878" Type="http://schemas.openxmlformats.org/officeDocument/2006/relationships/oleObject" Target="embeddings/oleObject455.bin"/><Relationship Id="rId1063" Type="http://schemas.openxmlformats.org/officeDocument/2006/relationships/image" Target="media/image507.wmf"/><Relationship Id="rId1270" Type="http://schemas.openxmlformats.org/officeDocument/2006/relationships/oleObject" Target="embeddings/oleObject652.bin"/><Relationship Id="rId640" Type="http://schemas.openxmlformats.org/officeDocument/2006/relationships/oleObject" Target="embeddings/oleObject329.bin"/><Relationship Id="rId738" Type="http://schemas.openxmlformats.org/officeDocument/2006/relationships/image" Target="media/image345.wmf"/><Relationship Id="rId945" Type="http://schemas.openxmlformats.org/officeDocument/2006/relationships/image" Target="media/image448.wmf"/><Relationship Id="rId1368" Type="http://schemas.openxmlformats.org/officeDocument/2006/relationships/oleObject" Target="embeddings/oleObject701.bin"/><Relationship Id="rId1575" Type="http://schemas.openxmlformats.org/officeDocument/2006/relationships/oleObject" Target="embeddings/oleObject808.bin"/><Relationship Id="rId74" Type="http://schemas.openxmlformats.org/officeDocument/2006/relationships/image" Target="media/image33.wmf"/><Relationship Id="rId377" Type="http://schemas.openxmlformats.org/officeDocument/2006/relationships/image" Target="media/image175.wmf"/><Relationship Id="rId500" Type="http://schemas.openxmlformats.org/officeDocument/2006/relationships/image" Target="media/image235.wmf"/><Relationship Id="rId584" Type="http://schemas.openxmlformats.org/officeDocument/2006/relationships/image" Target="media/image277.wmf"/><Relationship Id="rId805" Type="http://schemas.openxmlformats.org/officeDocument/2006/relationships/image" Target="media/image378.wmf"/><Relationship Id="rId1130" Type="http://schemas.openxmlformats.org/officeDocument/2006/relationships/oleObject" Target="embeddings/oleObject581.bin"/><Relationship Id="rId1228" Type="http://schemas.openxmlformats.org/officeDocument/2006/relationships/oleObject" Target="embeddings/oleObject631.bin"/><Relationship Id="rId1435" Type="http://schemas.openxmlformats.org/officeDocument/2006/relationships/image" Target="media/image689.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image" Target="media/image371.wmf"/><Relationship Id="rId889" Type="http://schemas.openxmlformats.org/officeDocument/2006/relationships/image" Target="media/image420.wmf"/><Relationship Id="rId1074" Type="http://schemas.openxmlformats.org/officeDocument/2006/relationships/oleObject" Target="embeddings/oleObject553.bin"/><Relationship Id="rId1642" Type="http://schemas.openxmlformats.org/officeDocument/2006/relationships/oleObject" Target="embeddings/oleObject843.bin"/><Relationship Id="rId444" Type="http://schemas.openxmlformats.org/officeDocument/2006/relationships/oleObject" Target="embeddings/oleObject228.bin"/><Relationship Id="rId651" Type="http://schemas.openxmlformats.org/officeDocument/2006/relationships/oleObject" Target="embeddings/oleObject337.bin"/><Relationship Id="rId749" Type="http://schemas.openxmlformats.org/officeDocument/2006/relationships/oleObject" Target="embeddings/oleObject390.bin"/><Relationship Id="rId1281" Type="http://schemas.openxmlformats.org/officeDocument/2006/relationships/image" Target="media/image615.wmf"/><Relationship Id="rId1379" Type="http://schemas.openxmlformats.org/officeDocument/2006/relationships/image" Target="media/image664.wmf"/><Relationship Id="rId1502" Type="http://schemas.openxmlformats.org/officeDocument/2006/relationships/oleObject" Target="embeddings/oleObject771.bin"/><Relationship Id="rId1586" Type="http://schemas.openxmlformats.org/officeDocument/2006/relationships/oleObject" Target="embeddings/oleObject814.bin"/><Relationship Id="rId290" Type="http://schemas.openxmlformats.org/officeDocument/2006/relationships/oleObject" Target="embeddings/oleObject149.bin"/><Relationship Id="rId304" Type="http://schemas.openxmlformats.org/officeDocument/2006/relationships/oleObject" Target="embeddings/oleObject156.bin"/><Relationship Id="rId388" Type="http://schemas.openxmlformats.org/officeDocument/2006/relationships/image" Target="media/image180.wmf"/><Relationship Id="rId511" Type="http://schemas.openxmlformats.org/officeDocument/2006/relationships/oleObject" Target="embeddings/oleObject262.bin"/><Relationship Id="rId609" Type="http://schemas.openxmlformats.org/officeDocument/2006/relationships/oleObject" Target="embeddings/oleObject311.bin"/><Relationship Id="rId956" Type="http://schemas.openxmlformats.org/officeDocument/2006/relationships/oleObject" Target="embeddings/oleObject494.bin"/><Relationship Id="rId1141" Type="http://schemas.openxmlformats.org/officeDocument/2006/relationships/oleObject" Target="embeddings/oleObject587.bin"/><Relationship Id="rId1239" Type="http://schemas.openxmlformats.org/officeDocument/2006/relationships/image" Target="media/image594.wmf"/><Relationship Id="rId85" Type="http://schemas.openxmlformats.org/officeDocument/2006/relationships/oleObject" Target="embeddings/oleObject38.bin"/><Relationship Id="rId150" Type="http://schemas.openxmlformats.org/officeDocument/2006/relationships/image" Target="media/image69.wmf"/><Relationship Id="rId595" Type="http://schemas.openxmlformats.org/officeDocument/2006/relationships/oleObject" Target="embeddings/oleObject304.bin"/><Relationship Id="rId816" Type="http://schemas.openxmlformats.org/officeDocument/2006/relationships/oleObject" Target="embeddings/oleObject424.bin"/><Relationship Id="rId1001" Type="http://schemas.openxmlformats.org/officeDocument/2006/relationships/image" Target="media/image476.wmf"/><Relationship Id="rId1446" Type="http://schemas.openxmlformats.org/officeDocument/2006/relationships/oleObject" Target="embeddings/oleObject743.bin"/><Relationship Id="rId1653" Type="http://schemas.openxmlformats.org/officeDocument/2006/relationships/image" Target="media/image796.wmf"/><Relationship Id="rId248" Type="http://schemas.openxmlformats.org/officeDocument/2006/relationships/oleObject" Target="embeddings/oleObject122.bin"/><Relationship Id="rId455" Type="http://schemas.openxmlformats.org/officeDocument/2006/relationships/image" Target="media/image213.wmf"/><Relationship Id="rId662" Type="http://schemas.openxmlformats.org/officeDocument/2006/relationships/image" Target="media/image311.wmf"/><Relationship Id="rId1085" Type="http://schemas.openxmlformats.org/officeDocument/2006/relationships/image" Target="media/image518.wmf"/><Relationship Id="rId1292" Type="http://schemas.openxmlformats.org/officeDocument/2006/relationships/oleObject" Target="embeddings/oleObject663.bin"/><Relationship Id="rId1306" Type="http://schemas.openxmlformats.org/officeDocument/2006/relationships/oleObject" Target="embeddings/oleObject670.bin"/><Relationship Id="rId1513" Type="http://schemas.openxmlformats.org/officeDocument/2006/relationships/oleObject" Target="embeddings/oleObject777.bin"/><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62.bin"/><Relationship Id="rId522" Type="http://schemas.openxmlformats.org/officeDocument/2006/relationships/image" Target="media/image246.wmf"/><Relationship Id="rId967" Type="http://schemas.openxmlformats.org/officeDocument/2006/relationships/image" Target="media/image459.wmf"/><Relationship Id="rId1152" Type="http://schemas.openxmlformats.org/officeDocument/2006/relationships/image" Target="media/image551.wmf"/><Relationship Id="rId1597" Type="http://schemas.openxmlformats.org/officeDocument/2006/relationships/oleObject" Target="embeddings/oleObject820.bin"/><Relationship Id="rId96" Type="http://schemas.openxmlformats.org/officeDocument/2006/relationships/oleObject" Target="embeddings/oleObject44.bin"/><Relationship Id="rId161" Type="http://schemas.openxmlformats.org/officeDocument/2006/relationships/oleObject" Target="embeddings/oleObject78.bin"/><Relationship Id="rId399" Type="http://schemas.openxmlformats.org/officeDocument/2006/relationships/oleObject" Target="embeddings/oleObject205.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700.wmf"/><Relationship Id="rId1664" Type="http://schemas.openxmlformats.org/officeDocument/2006/relationships/oleObject" Target="embeddings/oleObject854.bin"/><Relationship Id="rId259" Type="http://schemas.openxmlformats.org/officeDocument/2006/relationships/image" Target="media/image123.wmf"/><Relationship Id="rId466" Type="http://schemas.openxmlformats.org/officeDocument/2006/relationships/oleObject" Target="embeddings/oleObject239.bin"/><Relationship Id="rId673" Type="http://schemas.openxmlformats.org/officeDocument/2006/relationships/oleObject" Target="embeddings/oleObject348.bin"/><Relationship Id="rId880" Type="http://schemas.openxmlformats.org/officeDocument/2006/relationships/oleObject" Target="embeddings/oleObject456.bin"/><Relationship Id="rId1096" Type="http://schemas.openxmlformats.org/officeDocument/2006/relationships/oleObject" Target="embeddings/oleObject564.bin"/><Relationship Id="rId1317" Type="http://schemas.openxmlformats.org/officeDocument/2006/relationships/image" Target="media/image633.wmf"/><Relationship Id="rId1524" Type="http://schemas.openxmlformats.org/officeDocument/2006/relationships/image" Target="media/image733.wmf"/><Relationship Id="rId23" Type="http://schemas.openxmlformats.org/officeDocument/2006/relationships/oleObject" Target="embeddings/oleObject7.bin"/><Relationship Id="rId119" Type="http://schemas.openxmlformats.org/officeDocument/2006/relationships/oleObject" Target="embeddings/oleObject57.bin"/><Relationship Id="rId326" Type="http://schemas.openxmlformats.org/officeDocument/2006/relationships/oleObject" Target="embeddings/oleObject168.bin"/><Relationship Id="rId533" Type="http://schemas.openxmlformats.org/officeDocument/2006/relationships/oleObject" Target="embeddings/oleObject273.bin"/><Relationship Id="rId978" Type="http://schemas.openxmlformats.org/officeDocument/2006/relationships/oleObject" Target="embeddings/oleObject505.bin"/><Relationship Id="rId1163" Type="http://schemas.openxmlformats.org/officeDocument/2006/relationships/oleObject" Target="embeddings/oleObject598.bin"/><Relationship Id="rId1370" Type="http://schemas.openxmlformats.org/officeDocument/2006/relationships/oleObject" Target="embeddings/oleObject702.bin"/><Relationship Id="rId740" Type="http://schemas.openxmlformats.org/officeDocument/2006/relationships/image" Target="media/image346.wmf"/><Relationship Id="rId838" Type="http://schemas.openxmlformats.org/officeDocument/2006/relationships/image" Target="media/image394.wmf"/><Relationship Id="rId1023" Type="http://schemas.openxmlformats.org/officeDocument/2006/relationships/image" Target="media/image487.wmf"/><Relationship Id="rId1468" Type="http://schemas.openxmlformats.org/officeDocument/2006/relationships/oleObject" Target="embeddings/oleObject754.bin"/><Relationship Id="rId1675" Type="http://schemas.openxmlformats.org/officeDocument/2006/relationships/image" Target="media/image807.wmf"/><Relationship Id="rId172" Type="http://schemas.openxmlformats.org/officeDocument/2006/relationships/image" Target="media/image80.wmf"/><Relationship Id="rId477" Type="http://schemas.openxmlformats.org/officeDocument/2006/relationships/oleObject" Target="embeddings/oleObject245.bin"/><Relationship Id="rId600" Type="http://schemas.openxmlformats.org/officeDocument/2006/relationships/image" Target="media/image285.wmf"/><Relationship Id="rId684" Type="http://schemas.openxmlformats.org/officeDocument/2006/relationships/image" Target="media/image322.wmf"/><Relationship Id="rId1230" Type="http://schemas.openxmlformats.org/officeDocument/2006/relationships/oleObject" Target="embeddings/oleObject632.bin"/><Relationship Id="rId1328" Type="http://schemas.openxmlformats.org/officeDocument/2006/relationships/oleObject" Target="embeddings/oleObject681.bin"/><Relationship Id="rId1535" Type="http://schemas.openxmlformats.org/officeDocument/2006/relationships/oleObject" Target="embeddings/oleObject788.bin"/><Relationship Id="rId337" Type="http://schemas.openxmlformats.org/officeDocument/2006/relationships/oleObject" Target="embeddings/oleObject174.bin"/><Relationship Id="rId891" Type="http://schemas.openxmlformats.org/officeDocument/2006/relationships/image" Target="media/image421.wmf"/><Relationship Id="rId905" Type="http://schemas.openxmlformats.org/officeDocument/2006/relationships/image" Target="media/image428.wmf"/><Relationship Id="rId989" Type="http://schemas.openxmlformats.org/officeDocument/2006/relationships/image" Target="media/image470.wmf"/><Relationship Id="rId34" Type="http://schemas.openxmlformats.org/officeDocument/2006/relationships/image" Target="media/image13.wmf"/><Relationship Id="rId544" Type="http://schemas.openxmlformats.org/officeDocument/2006/relationships/image" Target="media/image257.wmf"/><Relationship Id="rId751" Type="http://schemas.openxmlformats.org/officeDocument/2006/relationships/oleObject" Target="embeddings/oleObject391.bin"/><Relationship Id="rId849" Type="http://schemas.openxmlformats.org/officeDocument/2006/relationships/oleObject" Target="embeddings/oleObject441.bin"/><Relationship Id="rId1174" Type="http://schemas.openxmlformats.org/officeDocument/2006/relationships/image" Target="media/image562.wmf"/><Relationship Id="rId1381" Type="http://schemas.openxmlformats.org/officeDocument/2006/relationships/image" Target="media/image665.wmf"/><Relationship Id="rId1479" Type="http://schemas.openxmlformats.org/officeDocument/2006/relationships/image" Target="media/image711.wmf"/><Relationship Id="rId1602" Type="http://schemas.openxmlformats.org/officeDocument/2006/relationships/image" Target="media/image771.wmf"/><Relationship Id="rId1686" Type="http://schemas.openxmlformats.org/officeDocument/2006/relationships/oleObject" Target="embeddings/oleObject865.bin"/><Relationship Id="rId183" Type="http://schemas.openxmlformats.org/officeDocument/2006/relationships/oleObject" Target="embeddings/oleObject89.bin"/><Relationship Id="rId390" Type="http://schemas.openxmlformats.org/officeDocument/2006/relationships/image" Target="media/image181.wmf"/><Relationship Id="rId404" Type="http://schemas.openxmlformats.org/officeDocument/2006/relationships/image" Target="media/image188.wmf"/><Relationship Id="rId611" Type="http://schemas.openxmlformats.org/officeDocument/2006/relationships/oleObject" Target="embeddings/oleObject312.bin"/><Relationship Id="rId1034" Type="http://schemas.openxmlformats.org/officeDocument/2006/relationships/oleObject" Target="embeddings/oleObject533.bin"/><Relationship Id="rId1241" Type="http://schemas.openxmlformats.org/officeDocument/2006/relationships/image" Target="media/image595.wmf"/><Relationship Id="rId1339" Type="http://schemas.openxmlformats.org/officeDocument/2006/relationships/image" Target="media/image644.wmf"/><Relationship Id="rId250" Type="http://schemas.openxmlformats.org/officeDocument/2006/relationships/oleObject" Target="embeddings/oleObject123.bin"/><Relationship Id="rId488" Type="http://schemas.openxmlformats.org/officeDocument/2006/relationships/image" Target="media/image229.wmf"/><Relationship Id="rId695" Type="http://schemas.openxmlformats.org/officeDocument/2006/relationships/image" Target="media/image327.wmf"/><Relationship Id="rId709" Type="http://schemas.openxmlformats.org/officeDocument/2006/relationships/image" Target="media/image331.wmf"/><Relationship Id="rId916" Type="http://schemas.openxmlformats.org/officeDocument/2006/relationships/oleObject" Target="embeddings/oleObject474.bin"/><Relationship Id="rId1101" Type="http://schemas.openxmlformats.org/officeDocument/2006/relationships/image" Target="media/image526.wmf"/><Relationship Id="rId1546" Type="http://schemas.openxmlformats.org/officeDocument/2006/relationships/image" Target="media/image744.wmf"/><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image" Target="media/image161.wmf"/><Relationship Id="rId555" Type="http://schemas.openxmlformats.org/officeDocument/2006/relationships/oleObject" Target="embeddings/oleObject284.bin"/><Relationship Id="rId762" Type="http://schemas.openxmlformats.org/officeDocument/2006/relationships/oleObject" Target="embeddings/oleObject397.bin"/><Relationship Id="rId1185" Type="http://schemas.openxmlformats.org/officeDocument/2006/relationships/oleObject" Target="embeddings/oleObject609.bin"/><Relationship Id="rId1392" Type="http://schemas.openxmlformats.org/officeDocument/2006/relationships/image" Target="media/image670.wmf"/><Relationship Id="rId1406" Type="http://schemas.openxmlformats.org/officeDocument/2006/relationships/image" Target="media/image677.wmf"/><Relationship Id="rId1613" Type="http://schemas.openxmlformats.org/officeDocument/2006/relationships/oleObject" Target="embeddings/oleObject828.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93.wmf"/><Relationship Id="rId622" Type="http://schemas.openxmlformats.org/officeDocument/2006/relationships/image" Target="media/image296.wmf"/><Relationship Id="rId1045" Type="http://schemas.openxmlformats.org/officeDocument/2006/relationships/image" Target="media/image498.wmf"/><Relationship Id="rId1252" Type="http://schemas.openxmlformats.org/officeDocument/2006/relationships/oleObject" Target="embeddings/oleObject643.bin"/><Relationship Id="rId261" Type="http://schemas.openxmlformats.org/officeDocument/2006/relationships/image" Target="media/image124.wmf"/><Relationship Id="rId499" Type="http://schemas.openxmlformats.org/officeDocument/2006/relationships/oleObject" Target="embeddings/oleObject256.bin"/><Relationship Id="rId927" Type="http://schemas.openxmlformats.org/officeDocument/2006/relationships/image" Target="media/image439.wmf"/><Relationship Id="rId1112" Type="http://schemas.openxmlformats.org/officeDocument/2006/relationships/oleObject" Target="embeddings/oleObject572.bin"/><Relationship Id="rId1557" Type="http://schemas.openxmlformats.org/officeDocument/2006/relationships/oleObject" Target="embeddings/oleObject799.bin"/><Relationship Id="rId56" Type="http://schemas.openxmlformats.org/officeDocument/2006/relationships/image" Target="media/image24.wmf"/><Relationship Id="rId359" Type="http://schemas.openxmlformats.org/officeDocument/2006/relationships/image" Target="media/image166.wmf"/><Relationship Id="rId566" Type="http://schemas.openxmlformats.org/officeDocument/2006/relationships/image" Target="media/image268.wmf"/><Relationship Id="rId773" Type="http://schemas.openxmlformats.org/officeDocument/2006/relationships/image" Target="media/image362.wmf"/><Relationship Id="rId1196" Type="http://schemas.openxmlformats.org/officeDocument/2006/relationships/image" Target="media/image573.wmf"/><Relationship Id="rId1417" Type="http://schemas.openxmlformats.org/officeDocument/2006/relationships/oleObject" Target="embeddings/oleObject726.bin"/><Relationship Id="rId1624" Type="http://schemas.openxmlformats.org/officeDocument/2006/relationships/image" Target="media/image782.wmf"/><Relationship Id="rId121" Type="http://schemas.openxmlformats.org/officeDocument/2006/relationships/oleObject" Target="embeddings/oleObject58.bin"/><Relationship Id="rId219" Type="http://schemas.openxmlformats.org/officeDocument/2006/relationships/oleObject" Target="embeddings/oleObject107.bin"/><Relationship Id="rId426" Type="http://schemas.openxmlformats.org/officeDocument/2006/relationships/oleObject" Target="embeddings/oleObject219.bin"/><Relationship Id="rId633" Type="http://schemas.openxmlformats.org/officeDocument/2006/relationships/oleObject" Target="embeddings/oleObject323.bin"/><Relationship Id="rId980" Type="http://schemas.openxmlformats.org/officeDocument/2006/relationships/oleObject" Target="embeddings/oleObject506.bin"/><Relationship Id="rId1056" Type="http://schemas.openxmlformats.org/officeDocument/2006/relationships/oleObject" Target="embeddings/oleObject544.bin"/><Relationship Id="rId1263" Type="http://schemas.openxmlformats.org/officeDocument/2006/relationships/image" Target="media/image606.wmf"/><Relationship Id="rId840" Type="http://schemas.openxmlformats.org/officeDocument/2006/relationships/image" Target="media/image395.wmf"/><Relationship Id="rId938" Type="http://schemas.openxmlformats.org/officeDocument/2006/relationships/oleObject" Target="embeddings/oleObject485.bin"/><Relationship Id="rId1470" Type="http://schemas.openxmlformats.org/officeDocument/2006/relationships/oleObject" Target="embeddings/oleObject755.bin"/><Relationship Id="rId1568" Type="http://schemas.openxmlformats.org/officeDocument/2006/relationships/image" Target="media/image755.wmf"/><Relationship Id="rId67" Type="http://schemas.openxmlformats.org/officeDocument/2006/relationships/oleObject" Target="embeddings/oleObject29.bin"/><Relationship Id="rId272" Type="http://schemas.openxmlformats.org/officeDocument/2006/relationships/oleObject" Target="embeddings/oleObject135.bin"/><Relationship Id="rId577" Type="http://schemas.openxmlformats.org/officeDocument/2006/relationships/oleObject" Target="embeddings/oleObject295.bin"/><Relationship Id="rId700" Type="http://schemas.openxmlformats.org/officeDocument/2006/relationships/oleObject" Target="embeddings/oleObject362.bin"/><Relationship Id="rId1123" Type="http://schemas.openxmlformats.org/officeDocument/2006/relationships/image" Target="media/image537.wmf"/><Relationship Id="rId1330" Type="http://schemas.openxmlformats.org/officeDocument/2006/relationships/oleObject" Target="embeddings/oleObject682.bin"/><Relationship Id="rId1428" Type="http://schemas.openxmlformats.org/officeDocument/2006/relationships/oleObject" Target="embeddings/oleObject734.bin"/><Relationship Id="rId1635" Type="http://schemas.openxmlformats.org/officeDocument/2006/relationships/image" Target="media/image787.wmf"/><Relationship Id="rId132" Type="http://schemas.openxmlformats.org/officeDocument/2006/relationships/image" Target="media/image60.wmf"/><Relationship Id="rId784" Type="http://schemas.openxmlformats.org/officeDocument/2006/relationships/oleObject" Target="embeddings/oleObject408.bin"/><Relationship Id="rId991" Type="http://schemas.openxmlformats.org/officeDocument/2006/relationships/image" Target="media/image471.wmf"/><Relationship Id="rId1067" Type="http://schemas.openxmlformats.org/officeDocument/2006/relationships/image" Target="media/image509.wmf"/><Relationship Id="rId437" Type="http://schemas.openxmlformats.org/officeDocument/2006/relationships/image" Target="media/image204.wmf"/><Relationship Id="rId644" Type="http://schemas.openxmlformats.org/officeDocument/2006/relationships/oleObject" Target="embeddings/oleObject333.bin"/><Relationship Id="rId851" Type="http://schemas.openxmlformats.org/officeDocument/2006/relationships/oleObject" Target="embeddings/oleObject442.bin"/><Relationship Id="rId1274" Type="http://schemas.openxmlformats.org/officeDocument/2006/relationships/oleObject" Target="embeddings/oleObject654.bin"/><Relationship Id="rId1481" Type="http://schemas.openxmlformats.org/officeDocument/2006/relationships/image" Target="media/image712.wmf"/><Relationship Id="rId1579" Type="http://schemas.openxmlformats.org/officeDocument/2006/relationships/oleObject" Target="embeddings/oleObject810.bin"/><Relationship Id="rId283" Type="http://schemas.openxmlformats.org/officeDocument/2006/relationships/oleObject" Target="embeddings/oleObject144.bin"/><Relationship Id="rId490" Type="http://schemas.openxmlformats.org/officeDocument/2006/relationships/image" Target="media/image230.wmf"/><Relationship Id="rId504" Type="http://schemas.openxmlformats.org/officeDocument/2006/relationships/image" Target="media/image237.wmf"/><Relationship Id="rId711" Type="http://schemas.openxmlformats.org/officeDocument/2006/relationships/image" Target="media/image332.wmf"/><Relationship Id="rId949" Type="http://schemas.openxmlformats.org/officeDocument/2006/relationships/image" Target="media/image450.wmf"/><Relationship Id="rId1134" Type="http://schemas.openxmlformats.org/officeDocument/2006/relationships/image" Target="media/image542.wmf"/><Relationship Id="rId1341" Type="http://schemas.openxmlformats.org/officeDocument/2006/relationships/image" Target="media/image645.wmf"/><Relationship Id="rId78" Type="http://schemas.openxmlformats.org/officeDocument/2006/relationships/image" Target="media/image35.wmf"/><Relationship Id="rId143" Type="http://schemas.openxmlformats.org/officeDocument/2006/relationships/oleObject" Target="embeddings/oleObject69.bin"/><Relationship Id="rId350" Type="http://schemas.openxmlformats.org/officeDocument/2006/relationships/image" Target="media/image162.wmf"/><Relationship Id="rId588" Type="http://schemas.openxmlformats.org/officeDocument/2006/relationships/image" Target="media/image279.wmf"/><Relationship Id="rId795" Type="http://schemas.openxmlformats.org/officeDocument/2006/relationships/image" Target="media/image373.wmf"/><Relationship Id="rId809" Type="http://schemas.openxmlformats.org/officeDocument/2006/relationships/image" Target="media/image380.wmf"/><Relationship Id="rId1201" Type="http://schemas.openxmlformats.org/officeDocument/2006/relationships/oleObject" Target="embeddings/oleObject617.bin"/><Relationship Id="rId1439" Type="http://schemas.openxmlformats.org/officeDocument/2006/relationships/image" Target="media/image691.wmf"/><Relationship Id="rId1646" Type="http://schemas.openxmlformats.org/officeDocument/2006/relationships/oleObject" Target="embeddings/oleObject845.bin"/><Relationship Id="rId9" Type="http://schemas.openxmlformats.org/officeDocument/2006/relationships/footer" Target="footer2.xml"/><Relationship Id="rId210" Type="http://schemas.openxmlformats.org/officeDocument/2006/relationships/image" Target="media/image99.wmf"/><Relationship Id="rId448" Type="http://schemas.openxmlformats.org/officeDocument/2006/relationships/oleObject" Target="embeddings/oleObject230.bin"/><Relationship Id="rId655" Type="http://schemas.openxmlformats.org/officeDocument/2006/relationships/oleObject" Target="embeddings/oleObject339.bin"/><Relationship Id="rId862" Type="http://schemas.openxmlformats.org/officeDocument/2006/relationships/image" Target="media/image406.wmf"/><Relationship Id="rId1078" Type="http://schemas.openxmlformats.org/officeDocument/2006/relationships/oleObject" Target="embeddings/oleObject555.bin"/><Relationship Id="rId1285" Type="http://schemas.openxmlformats.org/officeDocument/2006/relationships/image" Target="media/image617.wmf"/><Relationship Id="rId1492" Type="http://schemas.openxmlformats.org/officeDocument/2006/relationships/oleObject" Target="embeddings/oleObject766.bin"/><Relationship Id="rId1506" Type="http://schemas.openxmlformats.org/officeDocument/2006/relationships/oleObject" Target="embeddings/oleObject773.bin"/><Relationship Id="rId294" Type="http://schemas.openxmlformats.org/officeDocument/2006/relationships/oleObject" Target="embeddings/oleObject151.bin"/><Relationship Id="rId308" Type="http://schemas.openxmlformats.org/officeDocument/2006/relationships/oleObject" Target="embeddings/oleObject158.bin"/><Relationship Id="rId515" Type="http://schemas.openxmlformats.org/officeDocument/2006/relationships/oleObject" Target="embeddings/oleObject264.bin"/><Relationship Id="rId722" Type="http://schemas.openxmlformats.org/officeDocument/2006/relationships/image" Target="media/image337.wmf"/><Relationship Id="rId1145" Type="http://schemas.openxmlformats.org/officeDocument/2006/relationships/oleObject" Target="embeddings/oleObject589.bin"/><Relationship Id="rId1352" Type="http://schemas.openxmlformats.org/officeDocument/2006/relationships/oleObject" Target="embeddings/oleObject693.bin"/><Relationship Id="rId89" Type="http://schemas.openxmlformats.org/officeDocument/2006/relationships/oleObject" Target="embeddings/oleObject40.bin"/><Relationship Id="rId154" Type="http://schemas.openxmlformats.org/officeDocument/2006/relationships/image" Target="media/image71.wmf"/><Relationship Id="rId361" Type="http://schemas.openxmlformats.org/officeDocument/2006/relationships/image" Target="media/image167.wmf"/><Relationship Id="rId599" Type="http://schemas.openxmlformats.org/officeDocument/2006/relationships/oleObject" Target="embeddings/oleObject306.bin"/><Relationship Id="rId1005" Type="http://schemas.openxmlformats.org/officeDocument/2006/relationships/image" Target="media/image478.wmf"/><Relationship Id="rId1212" Type="http://schemas.openxmlformats.org/officeDocument/2006/relationships/image" Target="media/image581.wmf"/><Relationship Id="rId1657" Type="http://schemas.openxmlformats.org/officeDocument/2006/relationships/image" Target="media/image798.wmf"/><Relationship Id="rId459" Type="http://schemas.openxmlformats.org/officeDocument/2006/relationships/image" Target="media/image215.wmf"/><Relationship Id="rId666" Type="http://schemas.openxmlformats.org/officeDocument/2006/relationships/image" Target="media/image313.wmf"/><Relationship Id="rId873" Type="http://schemas.openxmlformats.org/officeDocument/2006/relationships/image" Target="media/image412.wmf"/><Relationship Id="rId1089" Type="http://schemas.openxmlformats.org/officeDocument/2006/relationships/image" Target="media/image520.wmf"/><Relationship Id="rId1296" Type="http://schemas.openxmlformats.org/officeDocument/2006/relationships/oleObject" Target="embeddings/oleObject665.bin"/><Relationship Id="rId1517" Type="http://schemas.openxmlformats.org/officeDocument/2006/relationships/oleObject" Target="embeddings/oleObject779.bin"/><Relationship Id="rId16" Type="http://schemas.openxmlformats.org/officeDocument/2006/relationships/image" Target="media/image4.wmf"/><Relationship Id="rId221" Type="http://schemas.openxmlformats.org/officeDocument/2006/relationships/oleObject" Target="embeddings/oleObject108.bin"/><Relationship Id="rId319" Type="http://schemas.openxmlformats.org/officeDocument/2006/relationships/oleObject" Target="embeddings/oleObject164.bin"/><Relationship Id="rId526" Type="http://schemas.openxmlformats.org/officeDocument/2006/relationships/image" Target="media/image248.wmf"/><Relationship Id="rId1156" Type="http://schemas.openxmlformats.org/officeDocument/2006/relationships/image" Target="media/image553.wmf"/><Relationship Id="rId1363" Type="http://schemas.openxmlformats.org/officeDocument/2006/relationships/image" Target="media/image656.wmf"/><Relationship Id="rId733" Type="http://schemas.openxmlformats.org/officeDocument/2006/relationships/oleObject" Target="embeddings/oleObject382.bin"/><Relationship Id="rId940" Type="http://schemas.openxmlformats.org/officeDocument/2006/relationships/oleObject" Target="embeddings/oleObject486.bin"/><Relationship Id="rId1016" Type="http://schemas.openxmlformats.org/officeDocument/2006/relationships/oleObject" Target="embeddings/oleObject524.bin"/><Relationship Id="rId1570" Type="http://schemas.openxmlformats.org/officeDocument/2006/relationships/image" Target="media/image756.wmf"/><Relationship Id="rId1668" Type="http://schemas.openxmlformats.org/officeDocument/2006/relationships/oleObject" Target="embeddings/oleObject856.bin"/><Relationship Id="rId165" Type="http://schemas.openxmlformats.org/officeDocument/2006/relationships/oleObject" Target="embeddings/oleObject80.bin"/><Relationship Id="rId372" Type="http://schemas.openxmlformats.org/officeDocument/2006/relationships/oleObject" Target="embeddings/oleObject191.bin"/><Relationship Id="rId677" Type="http://schemas.openxmlformats.org/officeDocument/2006/relationships/oleObject" Target="embeddings/oleObject350.bin"/><Relationship Id="rId800" Type="http://schemas.openxmlformats.org/officeDocument/2006/relationships/oleObject" Target="embeddings/oleObject416.bin"/><Relationship Id="rId1223" Type="http://schemas.openxmlformats.org/officeDocument/2006/relationships/oleObject" Target="embeddings/oleObject628.bin"/><Relationship Id="rId1430" Type="http://schemas.openxmlformats.org/officeDocument/2006/relationships/oleObject" Target="embeddings/oleObject735.bin"/><Relationship Id="rId1528" Type="http://schemas.openxmlformats.org/officeDocument/2006/relationships/image" Target="media/image735.wmf"/><Relationship Id="rId232" Type="http://schemas.openxmlformats.org/officeDocument/2006/relationships/oleObject" Target="embeddings/oleObject114.bin"/><Relationship Id="rId884" Type="http://schemas.openxmlformats.org/officeDocument/2006/relationships/oleObject" Target="embeddings/oleObject458.bin"/><Relationship Id="rId27" Type="http://schemas.openxmlformats.org/officeDocument/2006/relationships/oleObject" Target="embeddings/oleObject9.bin"/><Relationship Id="rId537" Type="http://schemas.openxmlformats.org/officeDocument/2006/relationships/oleObject" Target="embeddings/oleObject275.bin"/><Relationship Id="rId744" Type="http://schemas.openxmlformats.org/officeDocument/2006/relationships/image" Target="media/image348.wmf"/><Relationship Id="rId951" Type="http://schemas.openxmlformats.org/officeDocument/2006/relationships/image" Target="media/image451.wmf"/><Relationship Id="rId1167" Type="http://schemas.openxmlformats.org/officeDocument/2006/relationships/oleObject" Target="embeddings/oleObject600.bin"/><Relationship Id="rId1374" Type="http://schemas.openxmlformats.org/officeDocument/2006/relationships/oleObject" Target="embeddings/oleObject704.bin"/><Relationship Id="rId1581" Type="http://schemas.openxmlformats.org/officeDocument/2006/relationships/oleObject" Target="embeddings/oleObject811.bin"/><Relationship Id="rId1679" Type="http://schemas.openxmlformats.org/officeDocument/2006/relationships/image" Target="media/image809.wmf"/><Relationship Id="rId80" Type="http://schemas.openxmlformats.org/officeDocument/2006/relationships/image" Target="media/image36.wmf"/><Relationship Id="rId176" Type="http://schemas.openxmlformats.org/officeDocument/2006/relationships/image" Target="media/image82.wmf"/><Relationship Id="rId383" Type="http://schemas.openxmlformats.org/officeDocument/2006/relationships/oleObject" Target="embeddings/oleObject197.bin"/><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image" Target="media/image381.wmf"/><Relationship Id="rId1027" Type="http://schemas.openxmlformats.org/officeDocument/2006/relationships/image" Target="media/image489.wmf"/><Relationship Id="rId1234" Type="http://schemas.openxmlformats.org/officeDocument/2006/relationships/oleObject" Target="embeddings/oleObject634.bin"/><Relationship Id="rId1441" Type="http://schemas.openxmlformats.org/officeDocument/2006/relationships/image" Target="media/image692.wmf"/><Relationship Id="rId243" Type="http://schemas.openxmlformats.org/officeDocument/2006/relationships/oleObject" Target="embeddings/oleObject119.bin"/><Relationship Id="rId450" Type="http://schemas.openxmlformats.org/officeDocument/2006/relationships/oleObject" Target="embeddings/oleObject231.bin"/><Relationship Id="rId688" Type="http://schemas.openxmlformats.org/officeDocument/2006/relationships/image" Target="media/image324.wmf"/><Relationship Id="rId895" Type="http://schemas.openxmlformats.org/officeDocument/2006/relationships/image" Target="media/image423.wmf"/><Relationship Id="rId909" Type="http://schemas.openxmlformats.org/officeDocument/2006/relationships/image" Target="media/image430.wmf"/><Relationship Id="rId1080" Type="http://schemas.openxmlformats.org/officeDocument/2006/relationships/oleObject" Target="embeddings/oleObject556.bin"/><Relationship Id="rId1301" Type="http://schemas.openxmlformats.org/officeDocument/2006/relationships/image" Target="media/image625.wmf"/><Relationship Id="rId1539" Type="http://schemas.openxmlformats.org/officeDocument/2006/relationships/oleObject" Target="embeddings/oleObject790.bin"/><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image" Target="media/image142.wmf"/><Relationship Id="rId548" Type="http://schemas.openxmlformats.org/officeDocument/2006/relationships/image" Target="media/image259.wmf"/><Relationship Id="rId755" Type="http://schemas.openxmlformats.org/officeDocument/2006/relationships/image" Target="media/image353.wmf"/><Relationship Id="rId962" Type="http://schemas.openxmlformats.org/officeDocument/2006/relationships/oleObject" Target="embeddings/oleObject497.bin"/><Relationship Id="rId1178" Type="http://schemas.openxmlformats.org/officeDocument/2006/relationships/image" Target="media/image564.wmf"/><Relationship Id="rId1385" Type="http://schemas.openxmlformats.org/officeDocument/2006/relationships/image" Target="media/image667.wmf"/><Relationship Id="rId1592" Type="http://schemas.openxmlformats.org/officeDocument/2006/relationships/oleObject" Target="embeddings/oleObject817.bin"/><Relationship Id="rId1606" Type="http://schemas.openxmlformats.org/officeDocument/2006/relationships/image" Target="media/image773.wmf"/><Relationship Id="rId91" Type="http://schemas.openxmlformats.org/officeDocument/2006/relationships/oleObject" Target="embeddings/oleObject41.bin"/><Relationship Id="rId187" Type="http://schemas.openxmlformats.org/officeDocument/2006/relationships/oleObject" Target="embeddings/oleObject91.bin"/><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oleObject" Target="embeddings/oleObject314.bin"/><Relationship Id="rId822" Type="http://schemas.openxmlformats.org/officeDocument/2006/relationships/oleObject" Target="embeddings/oleObject427.bin"/><Relationship Id="rId1038" Type="http://schemas.openxmlformats.org/officeDocument/2006/relationships/oleObject" Target="embeddings/oleObject535.bin"/><Relationship Id="rId1245" Type="http://schemas.openxmlformats.org/officeDocument/2006/relationships/image" Target="media/image597.wmf"/><Relationship Id="rId1452" Type="http://schemas.openxmlformats.org/officeDocument/2006/relationships/oleObject" Target="embeddings/oleObject746.bin"/><Relationship Id="rId254" Type="http://schemas.openxmlformats.org/officeDocument/2006/relationships/oleObject" Target="embeddings/oleObject125.bin"/><Relationship Id="rId699" Type="http://schemas.openxmlformats.org/officeDocument/2006/relationships/image" Target="media/image329.wmf"/><Relationship Id="rId1091" Type="http://schemas.openxmlformats.org/officeDocument/2006/relationships/image" Target="media/image521.wmf"/><Relationship Id="rId1105" Type="http://schemas.openxmlformats.org/officeDocument/2006/relationships/image" Target="media/image528.wmf"/><Relationship Id="rId1312" Type="http://schemas.openxmlformats.org/officeDocument/2006/relationships/oleObject" Target="embeddings/oleObject673.bin"/><Relationship Id="rId49" Type="http://schemas.openxmlformats.org/officeDocument/2006/relationships/oleObject" Target="embeddings/oleObject20.bin"/><Relationship Id="rId114" Type="http://schemas.openxmlformats.org/officeDocument/2006/relationships/image" Target="media/image52.wmf"/><Relationship Id="rId461" Type="http://schemas.openxmlformats.org/officeDocument/2006/relationships/image" Target="media/image216.wmf"/><Relationship Id="rId559" Type="http://schemas.openxmlformats.org/officeDocument/2006/relationships/oleObject" Target="embeddings/oleObject286.bin"/><Relationship Id="rId766" Type="http://schemas.openxmlformats.org/officeDocument/2006/relationships/oleObject" Target="embeddings/oleObject399.bin"/><Relationship Id="rId1189" Type="http://schemas.openxmlformats.org/officeDocument/2006/relationships/oleObject" Target="embeddings/oleObject611.bin"/><Relationship Id="rId1396" Type="http://schemas.openxmlformats.org/officeDocument/2006/relationships/image" Target="media/image672.wmf"/><Relationship Id="rId1617" Type="http://schemas.openxmlformats.org/officeDocument/2006/relationships/oleObject" Target="embeddings/oleObject830.bin"/><Relationship Id="rId198" Type="http://schemas.openxmlformats.org/officeDocument/2006/relationships/image" Target="media/image93.wmf"/><Relationship Id="rId321" Type="http://schemas.openxmlformats.org/officeDocument/2006/relationships/image" Target="media/image147.wmf"/><Relationship Id="rId419" Type="http://schemas.openxmlformats.org/officeDocument/2006/relationships/image" Target="media/image195.wmf"/><Relationship Id="rId626" Type="http://schemas.openxmlformats.org/officeDocument/2006/relationships/image" Target="media/image298.wmf"/><Relationship Id="rId973" Type="http://schemas.openxmlformats.org/officeDocument/2006/relationships/image" Target="media/image462.wmf"/><Relationship Id="rId1049" Type="http://schemas.openxmlformats.org/officeDocument/2006/relationships/image" Target="media/image500.wmf"/><Relationship Id="rId1256" Type="http://schemas.openxmlformats.org/officeDocument/2006/relationships/oleObject" Target="embeddings/oleObject645.bin"/><Relationship Id="rId833" Type="http://schemas.openxmlformats.org/officeDocument/2006/relationships/oleObject" Target="embeddings/oleObject433.bin"/><Relationship Id="rId1116" Type="http://schemas.openxmlformats.org/officeDocument/2006/relationships/oleObject" Target="embeddings/oleObject574.bin"/><Relationship Id="rId1463" Type="http://schemas.openxmlformats.org/officeDocument/2006/relationships/image" Target="media/image703.wmf"/><Relationship Id="rId1670" Type="http://schemas.openxmlformats.org/officeDocument/2006/relationships/oleObject" Target="embeddings/oleObject857.bin"/><Relationship Id="rId265" Type="http://schemas.openxmlformats.org/officeDocument/2006/relationships/image" Target="media/image126.wmf"/><Relationship Id="rId472" Type="http://schemas.openxmlformats.org/officeDocument/2006/relationships/image" Target="media/image221.wmf"/><Relationship Id="rId900" Type="http://schemas.openxmlformats.org/officeDocument/2006/relationships/oleObject" Target="embeddings/oleObject466.bin"/><Relationship Id="rId1323" Type="http://schemas.openxmlformats.org/officeDocument/2006/relationships/image" Target="media/image636.wmf"/><Relationship Id="rId1530" Type="http://schemas.openxmlformats.org/officeDocument/2006/relationships/image" Target="media/image736.wmf"/><Relationship Id="rId1628" Type="http://schemas.openxmlformats.org/officeDocument/2006/relationships/image" Target="media/image784.wmf"/><Relationship Id="rId125" Type="http://schemas.openxmlformats.org/officeDocument/2006/relationships/oleObject" Target="embeddings/oleObject60.bin"/><Relationship Id="rId332" Type="http://schemas.openxmlformats.org/officeDocument/2006/relationships/image" Target="media/image152.wmf"/><Relationship Id="rId777" Type="http://schemas.openxmlformats.org/officeDocument/2006/relationships/image" Target="media/image364.wmf"/><Relationship Id="rId984" Type="http://schemas.openxmlformats.org/officeDocument/2006/relationships/oleObject" Target="embeddings/oleObject508.bin"/><Relationship Id="rId637" Type="http://schemas.openxmlformats.org/officeDocument/2006/relationships/oleObject" Target="embeddings/oleObject326.bin"/><Relationship Id="rId844" Type="http://schemas.openxmlformats.org/officeDocument/2006/relationships/image" Target="media/image397.wmf"/><Relationship Id="rId1267" Type="http://schemas.openxmlformats.org/officeDocument/2006/relationships/image" Target="media/image608.wmf"/><Relationship Id="rId1474" Type="http://schemas.openxmlformats.org/officeDocument/2006/relationships/oleObject" Target="embeddings/oleObject757.bin"/><Relationship Id="rId1681" Type="http://schemas.openxmlformats.org/officeDocument/2006/relationships/image" Target="media/image810.wmf"/><Relationship Id="rId276" Type="http://schemas.openxmlformats.org/officeDocument/2006/relationships/oleObject" Target="embeddings/oleObject139.bin"/><Relationship Id="rId483" Type="http://schemas.openxmlformats.org/officeDocument/2006/relationships/oleObject" Target="embeddings/oleObject248.bin"/><Relationship Id="rId690" Type="http://schemas.openxmlformats.org/officeDocument/2006/relationships/image" Target="media/image325.wmf"/><Relationship Id="rId704" Type="http://schemas.openxmlformats.org/officeDocument/2006/relationships/oleObject" Target="embeddings/oleObject366.bin"/><Relationship Id="rId911" Type="http://schemas.openxmlformats.org/officeDocument/2006/relationships/image" Target="media/image431.wmf"/><Relationship Id="rId1127" Type="http://schemas.openxmlformats.org/officeDocument/2006/relationships/image" Target="media/image539.wmf"/><Relationship Id="rId1334" Type="http://schemas.openxmlformats.org/officeDocument/2006/relationships/oleObject" Target="embeddings/oleObject684.bin"/><Relationship Id="rId1541" Type="http://schemas.openxmlformats.org/officeDocument/2006/relationships/oleObject" Target="embeddings/oleObject791.bin"/><Relationship Id="rId40" Type="http://schemas.openxmlformats.org/officeDocument/2006/relationships/image" Target="media/image16.wmf"/><Relationship Id="rId136" Type="http://schemas.openxmlformats.org/officeDocument/2006/relationships/image" Target="media/image62.wmf"/><Relationship Id="rId343" Type="http://schemas.openxmlformats.org/officeDocument/2006/relationships/oleObject" Target="embeddings/oleObject177.bin"/><Relationship Id="rId550" Type="http://schemas.openxmlformats.org/officeDocument/2006/relationships/image" Target="media/image260.wmf"/><Relationship Id="rId788" Type="http://schemas.openxmlformats.org/officeDocument/2006/relationships/oleObject" Target="embeddings/oleObject410.bin"/><Relationship Id="rId995" Type="http://schemas.openxmlformats.org/officeDocument/2006/relationships/image" Target="media/image473.wmf"/><Relationship Id="rId1180" Type="http://schemas.openxmlformats.org/officeDocument/2006/relationships/image" Target="media/image565.wmf"/><Relationship Id="rId1401" Type="http://schemas.openxmlformats.org/officeDocument/2006/relationships/oleObject" Target="embeddings/oleObject718.bin"/><Relationship Id="rId1639" Type="http://schemas.openxmlformats.org/officeDocument/2006/relationships/image" Target="media/image789.wmf"/><Relationship Id="rId203" Type="http://schemas.openxmlformats.org/officeDocument/2006/relationships/oleObject" Target="embeddings/oleObject99.bin"/><Relationship Id="rId648" Type="http://schemas.openxmlformats.org/officeDocument/2006/relationships/oleObject" Target="embeddings/oleObject336.bin"/><Relationship Id="rId855" Type="http://schemas.openxmlformats.org/officeDocument/2006/relationships/oleObject" Target="embeddings/oleObject444.bin"/><Relationship Id="rId1040" Type="http://schemas.openxmlformats.org/officeDocument/2006/relationships/oleObject" Target="embeddings/oleObject536.bin"/><Relationship Id="rId1278" Type="http://schemas.openxmlformats.org/officeDocument/2006/relationships/oleObject" Target="embeddings/oleObject656.bin"/><Relationship Id="rId1485" Type="http://schemas.openxmlformats.org/officeDocument/2006/relationships/image" Target="media/image714.wmf"/><Relationship Id="rId287" Type="http://schemas.openxmlformats.org/officeDocument/2006/relationships/image" Target="media/image131.wmf"/><Relationship Id="rId410" Type="http://schemas.openxmlformats.org/officeDocument/2006/relationships/oleObject" Target="embeddings/oleObject211.bin"/><Relationship Id="rId494" Type="http://schemas.openxmlformats.org/officeDocument/2006/relationships/image" Target="media/image232.wmf"/><Relationship Id="rId508" Type="http://schemas.openxmlformats.org/officeDocument/2006/relationships/image" Target="media/image239.wmf"/><Relationship Id="rId715" Type="http://schemas.openxmlformats.org/officeDocument/2006/relationships/image" Target="media/image334.wmf"/><Relationship Id="rId922" Type="http://schemas.openxmlformats.org/officeDocument/2006/relationships/oleObject" Target="embeddings/oleObject477.bin"/><Relationship Id="rId1138" Type="http://schemas.openxmlformats.org/officeDocument/2006/relationships/image" Target="media/image544.wmf"/><Relationship Id="rId1345" Type="http://schemas.openxmlformats.org/officeDocument/2006/relationships/image" Target="media/image647.wmf"/><Relationship Id="rId1552" Type="http://schemas.openxmlformats.org/officeDocument/2006/relationships/image" Target="media/image747.wmf"/><Relationship Id="rId147" Type="http://schemas.openxmlformats.org/officeDocument/2006/relationships/oleObject" Target="embeddings/oleObject71.bin"/><Relationship Id="rId354" Type="http://schemas.openxmlformats.org/officeDocument/2006/relationships/image" Target="media/image164.wmf"/><Relationship Id="rId799" Type="http://schemas.openxmlformats.org/officeDocument/2006/relationships/image" Target="media/image375.wmf"/><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oleObject" Target="embeddings/oleObject287.bin"/><Relationship Id="rId659" Type="http://schemas.openxmlformats.org/officeDocument/2006/relationships/oleObject" Target="embeddings/oleObject341.bin"/><Relationship Id="rId866" Type="http://schemas.openxmlformats.org/officeDocument/2006/relationships/oleObject" Target="embeddings/oleObject449.bin"/><Relationship Id="rId1289" Type="http://schemas.openxmlformats.org/officeDocument/2006/relationships/image" Target="media/image619.wmf"/><Relationship Id="rId1412" Type="http://schemas.openxmlformats.org/officeDocument/2006/relationships/image" Target="media/image680.wmf"/><Relationship Id="rId1496" Type="http://schemas.openxmlformats.org/officeDocument/2006/relationships/oleObject" Target="embeddings/oleObject768.bin"/><Relationship Id="rId214" Type="http://schemas.openxmlformats.org/officeDocument/2006/relationships/image" Target="media/image101.wmf"/><Relationship Id="rId298" Type="http://schemas.openxmlformats.org/officeDocument/2006/relationships/oleObject" Target="embeddings/oleObject153.bin"/><Relationship Id="rId421" Type="http://schemas.openxmlformats.org/officeDocument/2006/relationships/image" Target="media/image196.wmf"/><Relationship Id="rId519" Type="http://schemas.openxmlformats.org/officeDocument/2006/relationships/oleObject" Target="embeddings/oleObject266.bin"/><Relationship Id="rId1051" Type="http://schemas.openxmlformats.org/officeDocument/2006/relationships/image" Target="media/image501.wmf"/><Relationship Id="rId1149" Type="http://schemas.openxmlformats.org/officeDocument/2006/relationships/oleObject" Target="embeddings/oleObject591.bin"/><Relationship Id="rId1356" Type="http://schemas.openxmlformats.org/officeDocument/2006/relationships/oleObject" Target="embeddings/oleObject695.bin"/><Relationship Id="rId158" Type="http://schemas.openxmlformats.org/officeDocument/2006/relationships/image" Target="media/image73.wmf"/><Relationship Id="rId726" Type="http://schemas.openxmlformats.org/officeDocument/2006/relationships/image" Target="media/image339.wmf"/><Relationship Id="rId933" Type="http://schemas.openxmlformats.org/officeDocument/2006/relationships/image" Target="media/image442.wmf"/><Relationship Id="rId1009" Type="http://schemas.openxmlformats.org/officeDocument/2006/relationships/image" Target="media/image480.wmf"/><Relationship Id="rId1563" Type="http://schemas.openxmlformats.org/officeDocument/2006/relationships/oleObject" Target="embeddings/oleObject802.bin"/><Relationship Id="rId62" Type="http://schemas.openxmlformats.org/officeDocument/2006/relationships/image" Target="media/image27.wmf"/><Relationship Id="rId365" Type="http://schemas.openxmlformats.org/officeDocument/2006/relationships/image" Target="media/image169.wmf"/><Relationship Id="rId572" Type="http://schemas.openxmlformats.org/officeDocument/2006/relationships/image" Target="media/image271.wmf"/><Relationship Id="rId1216" Type="http://schemas.openxmlformats.org/officeDocument/2006/relationships/image" Target="media/image583.wmf"/><Relationship Id="rId1423" Type="http://schemas.openxmlformats.org/officeDocument/2006/relationships/oleObject" Target="embeddings/oleObject729.bin"/><Relationship Id="rId1630" Type="http://schemas.openxmlformats.org/officeDocument/2006/relationships/oleObject" Target="embeddings/oleObject837.bin"/><Relationship Id="rId225" Type="http://schemas.openxmlformats.org/officeDocument/2006/relationships/oleObject" Target="embeddings/oleObject110.bin"/><Relationship Id="rId432" Type="http://schemas.openxmlformats.org/officeDocument/2006/relationships/oleObject" Target="embeddings/oleObject222.bin"/><Relationship Id="rId877" Type="http://schemas.openxmlformats.org/officeDocument/2006/relationships/image" Target="media/image414.wmf"/><Relationship Id="rId1062" Type="http://schemas.openxmlformats.org/officeDocument/2006/relationships/oleObject" Target="embeddings/oleObject547.bin"/><Relationship Id="rId737" Type="http://schemas.openxmlformats.org/officeDocument/2006/relationships/oleObject" Target="embeddings/oleObject384.bin"/><Relationship Id="rId944" Type="http://schemas.openxmlformats.org/officeDocument/2006/relationships/oleObject" Target="embeddings/oleObject488.bin"/><Relationship Id="rId1367" Type="http://schemas.openxmlformats.org/officeDocument/2006/relationships/image" Target="media/image658.wmf"/><Relationship Id="rId1574" Type="http://schemas.openxmlformats.org/officeDocument/2006/relationships/image" Target="media/image758.wmf"/><Relationship Id="rId73" Type="http://schemas.openxmlformats.org/officeDocument/2006/relationships/oleObject" Target="embeddings/oleObject32.bin"/><Relationship Id="rId169" Type="http://schemas.openxmlformats.org/officeDocument/2006/relationships/oleObject" Target="embeddings/oleObject82.bin"/><Relationship Id="rId376" Type="http://schemas.openxmlformats.org/officeDocument/2006/relationships/oleObject" Target="embeddings/oleObject193.bin"/><Relationship Id="rId583" Type="http://schemas.openxmlformats.org/officeDocument/2006/relationships/oleObject" Target="embeddings/oleObject298.bin"/><Relationship Id="rId790" Type="http://schemas.openxmlformats.org/officeDocument/2006/relationships/oleObject" Target="embeddings/oleObject411.bin"/><Relationship Id="rId804" Type="http://schemas.openxmlformats.org/officeDocument/2006/relationships/oleObject" Target="embeddings/oleObject418.bin"/><Relationship Id="rId1227" Type="http://schemas.openxmlformats.org/officeDocument/2006/relationships/image" Target="media/image588.wmf"/><Relationship Id="rId1434" Type="http://schemas.openxmlformats.org/officeDocument/2006/relationships/oleObject" Target="embeddings/oleObject737.bin"/><Relationship Id="rId1641" Type="http://schemas.openxmlformats.org/officeDocument/2006/relationships/image" Target="media/image790.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image" Target="media/image207.wmf"/><Relationship Id="rId650" Type="http://schemas.openxmlformats.org/officeDocument/2006/relationships/image" Target="media/image305.wmf"/><Relationship Id="rId888" Type="http://schemas.openxmlformats.org/officeDocument/2006/relationships/oleObject" Target="embeddings/oleObject460.bin"/><Relationship Id="rId1073" Type="http://schemas.openxmlformats.org/officeDocument/2006/relationships/image" Target="media/image512.wmf"/><Relationship Id="rId1280" Type="http://schemas.openxmlformats.org/officeDocument/2006/relationships/oleObject" Target="embeddings/oleObject657.bin"/><Relationship Id="rId1501" Type="http://schemas.openxmlformats.org/officeDocument/2006/relationships/image" Target="media/image722.wmf"/><Relationship Id="rId303" Type="http://schemas.openxmlformats.org/officeDocument/2006/relationships/image" Target="media/image139.wmf"/><Relationship Id="rId748" Type="http://schemas.openxmlformats.org/officeDocument/2006/relationships/image" Target="media/image350.wmf"/><Relationship Id="rId955" Type="http://schemas.openxmlformats.org/officeDocument/2006/relationships/image" Target="media/image453.wmf"/><Relationship Id="rId1140" Type="http://schemas.openxmlformats.org/officeDocument/2006/relationships/image" Target="media/image545.wmf"/><Relationship Id="rId1378" Type="http://schemas.openxmlformats.org/officeDocument/2006/relationships/oleObject" Target="embeddings/oleObject706.bin"/><Relationship Id="rId1585" Type="http://schemas.openxmlformats.org/officeDocument/2006/relationships/image" Target="media/image763.wmf"/><Relationship Id="rId84" Type="http://schemas.openxmlformats.org/officeDocument/2006/relationships/image" Target="media/image38.wmf"/><Relationship Id="rId387" Type="http://schemas.openxmlformats.org/officeDocument/2006/relationships/oleObject" Target="embeddings/oleObject199.bin"/><Relationship Id="rId510" Type="http://schemas.openxmlformats.org/officeDocument/2006/relationships/image" Target="media/image240.wmf"/><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image" Target="media/image383.wmf"/><Relationship Id="rId1238" Type="http://schemas.openxmlformats.org/officeDocument/2006/relationships/oleObject" Target="embeddings/oleObject636.bin"/><Relationship Id="rId1445" Type="http://schemas.openxmlformats.org/officeDocument/2006/relationships/image" Target="media/image694.wmf"/><Relationship Id="rId1652" Type="http://schemas.openxmlformats.org/officeDocument/2006/relationships/oleObject" Target="embeddings/oleObject848.bin"/><Relationship Id="rId247" Type="http://schemas.openxmlformats.org/officeDocument/2006/relationships/image" Target="media/image117.wmf"/><Relationship Id="rId899" Type="http://schemas.openxmlformats.org/officeDocument/2006/relationships/image" Target="media/image425.wmf"/><Relationship Id="rId1000" Type="http://schemas.openxmlformats.org/officeDocument/2006/relationships/oleObject" Target="embeddings/oleObject516.bin"/><Relationship Id="rId1084" Type="http://schemas.openxmlformats.org/officeDocument/2006/relationships/oleObject" Target="embeddings/oleObject558.bin"/><Relationship Id="rId1305" Type="http://schemas.openxmlformats.org/officeDocument/2006/relationships/image" Target="media/image627.wmf"/><Relationship Id="rId107" Type="http://schemas.openxmlformats.org/officeDocument/2006/relationships/image" Target="media/image49.wmf"/><Relationship Id="rId454" Type="http://schemas.openxmlformats.org/officeDocument/2006/relationships/oleObject" Target="embeddings/oleObject233.bin"/><Relationship Id="rId661" Type="http://schemas.openxmlformats.org/officeDocument/2006/relationships/oleObject" Target="embeddings/oleObject342.bin"/><Relationship Id="rId759" Type="http://schemas.openxmlformats.org/officeDocument/2006/relationships/image" Target="media/image355.wmf"/><Relationship Id="rId966" Type="http://schemas.openxmlformats.org/officeDocument/2006/relationships/oleObject" Target="embeddings/oleObject499.bin"/><Relationship Id="rId1291" Type="http://schemas.openxmlformats.org/officeDocument/2006/relationships/image" Target="media/image620.wmf"/><Relationship Id="rId1389" Type="http://schemas.openxmlformats.org/officeDocument/2006/relationships/image" Target="media/image669.wmf"/><Relationship Id="rId1512" Type="http://schemas.openxmlformats.org/officeDocument/2006/relationships/image" Target="media/image727.wmf"/><Relationship Id="rId1596" Type="http://schemas.openxmlformats.org/officeDocument/2006/relationships/image" Target="media/image768.wmf"/><Relationship Id="rId11" Type="http://schemas.openxmlformats.org/officeDocument/2006/relationships/oleObject" Target="embeddings/oleObject1.bin"/><Relationship Id="rId314" Type="http://schemas.openxmlformats.org/officeDocument/2006/relationships/image" Target="media/image144.wmf"/><Relationship Id="rId398" Type="http://schemas.openxmlformats.org/officeDocument/2006/relationships/image" Target="media/image185.wmf"/><Relationship Id="rId521" Type="http://schemas.openxmlformats.org/officeDocument/2006/relationships/oleObject" Target="embeddings/oleObject267.bin"/><Relationship Id="rId619" Type="http://schemas.openxmlformats.org/officeDocument/2006/relationships/oleObject" Target="embeddings/oleObject316.bin"/><Relationship Id="rId1151" Type="http://schemas.openxmlformats.org/officeDocument/2006/relationships/oleObject" Target="embeddings/oleObject592.bin"/><Relationship Id="rId1249" Type="http://schemas.openxmlformats.org/officeDocument/2006/relationships/image" Target="media/image599.wmf"/><Relationship Id="rId95" Type="http://schemas.openxmlformats.org/officeDocument/2006/relationships/image" Target="media/image43.wmf"/><Relationship Id="rId160" Type="http://schemas.openxmlformats.org/officeDocument/2006/relationships/image" Target="media/image74.wmf"/><Relationship Id="rId826" Type="http://schemas.openxmlformats.org/officeDocument/2006/relationships/image" Target="media/image388.wmf"/><Relationship Id="rId1011" Type="http://schemas.openxmlformats.org/officeDocument/2006/relationships/image" Target="media/image481.wmf"/><Relationship Id="rId1109" Type="http://schemas.openxmlformats.org/officeDocument/2006/relationships/image" Target="media/image530.wmf"/><Relationship Id="rId1456" Type="http://schemas.openxmlformats.org/officeDocument/2006/relationships/oleObject" Target="embeddings/oleObject748.bin"/><Relationship Id="rId1663" Type="http://schemas.openxmlformats.org/officeDocument/2006/relationships/image" Target="media/image801.wmf"/><Relationship Id="rId258" Type="http://schemas.openxmlformats.org/officeDocument/2006/relationships/oleObject" Target="embeddings/oleObject127.bin"/><Relationship Id="rId465" Type="http://schemas.openxmlformats.org/officeDocument/2006/relationships/image" Target="media/image218.wmf"/><Relationship Id="rId672" Type="http://schemas.openxmlformats.org/officeDocument/2006/relationships/image" Target="media/image316.wmf"/><Relationship Id="rId1095" Type="http://schemas.openxmlformats.org/officeDocument/2006/relationships/image" Target="media/image523.wmf"/><Relationship Id="rId1316" Type="http://schemas.openxmlformats.org/officeDocument/2006/relationships/oleObject" Target="embeddings/oleObject675.bin"/><Relationship Id="rId1523" Type="http://schemas.openxmlformats.org/officeDocument/2006/relationships/oleObject" Target="embeddings/oleObject782.bin"/><Relationship Id="rId22" Type="http://schemas.openxmlformats.org/officeDocument/2006/relationships/image" Target="media/image7.wmf"/><Relationship Id="rId118" Type="http://schemas.openxmlformats.org/officeDocument/2006/relationships/oleObject" Target="embeddings/oleObject56.bin"/><Relationship Id="rId325" Type="http://schemas.openxmlformats.org/officeDocument/2006/relationships/image" Target="media/image149.wmf"/><Relationship Id="rId532" Type="http://schemas.openxmlformats.org/officeDocument/2006/relationships/image" Target="media/image251.wmf"/><Relationship Id="rId977" Type="http://schemas.openxmlformats.org/officeDocument/2006/relationships/image" Target="media/image464.wmf"/><Relationship Id="rId1162" Type="http://schemas.openxmlformats.org/officeDocument/2006/relationships/image" Target="media/image556.wmf"/><Relationship Id="rId171" Type="http://schemas.openxmlformats.org/officeDocument/2006/relationships/oleObject" Target="embeddings/oleObject83.bin"/><Relationship Id="rId837" Type="http://schemas.openxmlformats.org/officeDocument/2006/relationships/oleObject" Target="embeddings/oleObject435.bin"/><Relationship Id="rId1022" Type="http://schemas.openxmlformats.org/officeDocument/2006/relationships/oleObject" Target="embeddings/oleObject527.bin"/><Relationship Id="rId1467" Type="http://schemas.openxmlformats.org/officeDocument/2006/relationships/image" Target="media/image705.wmf"/><Relationship Id="rId1674" Type="http://schemas.openxmlformats.org/officeDocument/2006/relationships/oleObject" Target="embeddings/oleObject859.bin"/><Relationship Id="rId269" Type="http://schemas.openxmlformats.org/officeDocument/2006/relationships/image" Target="media/image128.wmf"/><Relationship Id="rId476" Type="http://schemas.openxmlformats.org/officeDocument/2006/relationships/image" Target="media/image223.wmf"/><Relationship Id="rId683" Type="http://schemas.openxmlformats.org/officeDocument/2006/relationships/oleObject" Target="embeddings/oleObject353.bin"/><Relationship Id="rId890" Type="http://schemas.openxmlformats.org/officeDocument/2006/relationships/oleObject" Target="embeddings/oleObject461.bin"/><Relationship Id="rId904" Type="http://schemas.openxmlformats.org/officeDocument/2006/relationships/oleObject" Target="embeddings/oleObject468.bin"/><Relationship Id="rId1327" Type="http://schemas.openxmlformats.org/officeDocument/2006/relationships/image" Target="media/image638.wmf"/><Relationship Id="rId1534" Type="http://schemas.openxmlformats.org/officeDocument/2006/relationships/image" Target="media/image738.wmf"/><Relationship Id="rId33" Type="http://schemas.openxmlformats.org/officeDocument/2006/relationships/oleObject" Target="embeddings/oleObject12.bin"/><Relationship Id="rId129" Type="http://schemas.openxmlformats.org/officeDocument/2006/relationships/oleObject" Target="embeddings/oleObject62.bin"/><Relationship Id="rId336" Type="http://schemas.openxmlformats.org/officeDocument/2006/relationships/image" Target="media/image154.wmf"/><Relationship Id="rId543" Type="http://schemas.openxmlformats.org/officeDocument/2006/relationships/oleObject" Target="embeddings/oleObject278.bin"/><Relationship Id="rId988" Type="http://schemas.openxmlformats.org/officeDocument/2006/relationships/oleObject" Target="embeddings/oleObject510.bin"/><Relationship Id="rId1173" Type="http://schemas.openxmlformats.org/officeDocument/2006/relationships/oleObject" Target="embeddings/oleObject603.bin"/><Relationship Id="rId1380" Type="http://schemas.openxmlformats.org/officeDocument/2006/relationships/oleObject" Target="embeddings/oleObject707.bin"/><Relationship Id="rId1601" Type="http://schemas.openxmlformats.org/officeDocument/2006/relationships/oleObject" Target="embeddings/oleObject822.bin"/><Relationship Id="rId182" Type="http://schemas.openxmlformats.org/officeDocument/2006/relationships/image" Target="media/image85.wmf"/><Relationship Id="rId403" Type="http://schemas.openxmlformats.org/officeDocument/2006/relationships/oleObject" Target="embeddings/oleObject207.bin"/><Relationship Id="rId750" Type="http://schemas.openxmlformats.org/officeDocument/2006/relationships/image" Target="media/image351.wmf"/><Relationship Id="rId848" Type="http://schemas.openxmlformats.org/officeDocument/2006/relationships/image" Target="media/image399.wmf"/><Relationship Id="rId1033" Type="http://schemas.openxmlformats.org/officeDocument/2006/relationships/image" Target="media/image492.wmf"/><Relationship Id="rId1478" Type="http://schemas.openxmlformats.org/officeDocument/2006/relationships/oleObject" Target="embeddings/oleObject759.bin"/><Relationship Id="rId1685" Type="http://schemas.openxmlformats.org/officeDocument/2006/relationships/image" Target="media/image812.wmf"/><Relationship Id="rId487" Type="http://schemas.openxmlformats.org/officeDocument/2006/relationships/oleObject" Target="embeddings/oleObject250.bin"/><Relationship Id="rId610" Type="http://schemas.openxmlformats.org/officeDocument/2006/relationships/image" Target="media/image290.wmf"/><Relationship Id="rId694" Type="http://schemas.openxmlformats.org/officeDocument/2006/relationships/oleObject" Target="embeddings/oleObject359.bin"/><Relationship Id="rId708" Type="http://schemas.openxmlformats.org/officeDocument/2006/relationships/oleObject" Target="embeddings/oleObject369.bin"/><Relationship Id="rId915" Type="http://schemas.openxmlformats.org/officeDocument/2006/relationships/image" Target="media/image433.wmf"/><Relationship Id="rId1240" Type="http://schemas.openxmlformats.org/officeDocument/2006/relationships/oleObject" Target="embeddings/oleObject637.bin"/><Relationship Id="rId1338" Type="http://schemas.openxmlformats.org/officeDocument/2006/relationships/oleObject" Target="embeddings/oleObject686.bin"/><Relationship Id="rId1545" Type="http://schemas.openxmlformats.org/officeDocument/2006/relationships/oleObject" Target="embeddings/oleObject793.bin"/><Relationship Id="rId347" Type="http://schemas.openxmlformats.org/officeDocument/2006/relationships/oleObject" Target="embeddings/oleObject178.bin"/><Relationship Id="rId999" Type="http://schemas.openxmlformats.org/officeDocument/2006/relationships/image" Target="media/image475.wmf"/><Relationship Id="rId1100" Type="http://schemas.openxmlformats.org/officeDocument/2006/relationships/oleObject" Target="embeddings/oleObject566.bin"/><Relationship Id="rId1184" Type="http://schemas.openxmlformats.org/officeDocument/2006/relationships/image" Target="media/image567.wmf"/><Relationship Id="rId1405" Type="http://schemas.openxmlformats.org/officeDocument/2006/relationships/oleObject" Target="embeddings/oleObject720.bin"/><Relationship Id="rId44" Type="http://schemas.openxmlformats.org/officeDocument/2006/relationships/image" Target="media/image18.wmf"/><Relationship Id="rId554" Type="http://schemas.openxmlformats.org/officeDocument/2006/relationships/image" Target="media/image262.wmf"/><Relationship Id="rId761" Type="http://schemas.openxmlformats.org/officeDocument/2006/relationships/image" Target="media/image356.wmf"/><Relationship Id="rId859" Type="http://schemas.openxmlformats.org/officeDocument/2006/relationships/oleObject" Target="embeddings/oleObject446.bin"/><Relationship Id="rId1391" Type="http://schemas.openxmlformats.org/officeDocument/2006/relationships/oleObject" Target="embeddings/oleObject713.bin"/><Relationship Id="rId1489" Type="http://schemas.openxmlformats.org/officeDocument/2006/relationships/image" Target="media/image716.wmf"/><Relationship Id="rId1612" Type="http://schemas.openxmlformats.org/officeDocument/2006/relationships/image" Target="media/image776.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13.bin"/><Relationship Id="rId498" Type="http://schemas.openxmlformats.org/officeDocument/2006/relationships/image" Target="media/image234.wmf"/><Relationship Id="rId621" Type="http://schemas.openxmlformats.org/officeDocument/2006/relationships/oleObject" Target="embeddings/oleObject317.bin"/><Relationship Id="rId1044" Type="http://schemas.openxmlformats.org/officeDocument/2006/relationships/oleObject" Target="embeddings/oleObject538.bin"/><Relationship Id="rId1251" Type="http://schemas.openxmlformats.org/officeDocument/2006/relationships/image" Target="media/image600.wmf"/><Relationship Id="rId1349" Type="http://schemas.openxmlformats.org/officeDocument/2006/relationships/image" Target="media/image649.wmf"/><Relationship Id="rId260" Type="http://schemas.openxmlformats.org/officeDocument/2006/relationships/oleObject" Target="embeddings/oleObject128.bin"/><Relationship Id="rId719" Type="http://schemas.openxmlformats.org/officeDocument/2006/relationships/oleObject" Target="embeddings/oleObject375.bin"/><Relationship Id="rId926" Type="http://schemas.openxmlformats.org/officeDocument/2006/relationships/oleObject" Target="embeddings/oleObject479.bin"/><Relationship Id="rId1111" Type="http://schemas.openxmlformats.org/officeDocument/2006/relationships/image" Target="media/image531.wmf"/><Relationship Id="rId1556" Type="http://schemas.openxmlformats.org/officeDocument/2006/relationships/image" Target="media/image749.wmf"/><Relationship Id="rId55" Type="http://schemas.openxmlformats.org/officeDocument/2006/relationships/oleObject" Target="embeddings/oleObject23.bin"/><Relationship Id="rId120" Type="http://schemas.openxmlformats.org/officeDocument/2006/relationships/image" Target="media/image54.wmf"/><Relationship Id="rId358" Type="http://schemas.openxmlformats.org/officeDocument/2006/relationships/oleObject" Target="embeddings/oleObject184.bin"/><Relationship Id="rId565" Type="http://schemas.openxmlformats.org/officeDocument/2006/relationships/oleObject" Target="embeddings/oleObject289.bin"/><Relationship Id="rId772" Type="http://schemas.openxmlformats.org/officeDocument/2006/relationships/oleObject" Target="embeddings/oleObject402.bin"/><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image" Target="media/image682.wmf"/><Relationship Id="rId1623" Type="http://schemas.openxmlformats.org/officeDocument/2006/relationships/oleObject" Target="embeddings/oleObject833.bin"/><Relationship Id="rId218" Type="http://schemas.openxmlformats.org/officeDocument/2006/relationships/image" Target="media/image103.wmf"/><Relationship Id="rId425" Type="http://schemas.openxmlformats.org/officeDocument/2006/relationships/image" Target="media/image198.wmf"/><Relationship Id="rId632" Type="http://schemas.openxmlformats.org/officeDocument/2006/relationships/image" Target="media/image301.wmf"/><Relationship Id="rId1055" Type="http://schemas.openxmlformats.org/officeDocument/2006/relationships/image" Target="media/image503.wmf"/><Relationship Id="rId1262" Type="http://schemas.openxmlformats.org/officeDocument/2006/relationships/oleObject" Target="embeddings/oleObject648.bin"/><Relationship Id="rId271" Type="http://schemas.openxmlformats.org/officeDocument/2006/relationships/oleObject" Target="embeddings/oleObject134.bin"/><Relationship Id="rId937" Type="http://schemas.openxmlformats.org/officeDocument/2006/relationships/image" Target="media/image444.wmf"/><Relationship Id="rId1122" Type="http://schemas.openxmlformats.org/officeDocument/2006/relationships/oleObject" Target="embeddings/oleObject577.bin"/><Relationship Id="rId1567" Type="http://schemas.openxmlformats.org/officeDocument/2006/relationships/oleObject" Target="embeddings/oleObject804.bin"/><Relationship Id="rId66" Type="http://schemas.openxmlformats.org/officeDocument/2006/relationships/image" Target="media/image29.wmf"/><Relationship Id="rId131" Type="http://schemas.openxmlformats.org/officeDocument/2006/relationships/oleObject" Target="embeddings/oleObject63.bin"/><Relationship Id="rId369" Type="http://schemas.openxmlformats.org/officeDocument/2006/relationships/image" Target="media/image171.wmf"/><Relationship Id="rId576" Type="http://schemas.openxmlformats.org/officeDocument/2006/relationships/image" Target="media/image273.wmf"/><Relationship Id="rId783" Type="http://schemas.openxmlformats.org/officeDocument/2006/relationships/image" Target="media/image367.wmf"/><Relationship Id="rId990" Type="http://schemas.openxmlformats.org/officeDocument/2006/relationships/oleObject" Target="embeddings/oleObject511.bin"/><Relationship Id="rId1427" Type="http://schemas.openxmlformats.org/officeDocument/2006/relationships/oleObject" Target="embeddings/oleObject733.bin"/><Relationship Id="rId1634" Type="http://schemas.openxmlformats.org/officeDocument/2006/relationships/oleObject" Target="embeddings/oleObject839.bin"/><Relationship Id="rId229" Type="http://schemas.openxmlformats.org/officeDocument/2006/relationships/oleObject" Target="embeddings/oleObject112.bin"/><Relationship Id="rId436" Type="http://schemas.openxmlformats.org/officeDocument/2006/relationships/oleObject" Target="embeddings/oleObject224.bin"/><Relationship Id="rId643" Type="http://schemas.openxmlformats.org/officeDocument/2006/relationships/oleObject" Target="embeddings/oleObject332.bin"/><Relationship Id="rId1066" Type="http://schemas.openxmlformats.org/officeDocument/2006/relationships/oleObject" Target="embeddings/oleObject549.bin"/><Relationship Id="rId1273" Type="http://schemas.openxmlformats.org/officeDocument/2006/relationships/image" Target="media/image611.wmf"/><Relationship Id="rId1480" Type="http://schemas.openxmlformats.org/officeDocument/2006/relationships/oleObject" Target="embeddings/oleObject760.bin"/><Relationship Id="rId850" Type="http://schemas.openxmlformats.org/officeDocument/2006/relationships/image" Target="media/image400.wmf"/><Relationship Id="rId948" Type="http://schemas.openxmlformats.org/officeDocument/2006/relationships/oleObject" Target="embeddings/oleObject490.bin"/><Relationship Id="rId1133" Type="http://schemas.openxmlformats.org/officeDocument/2006/relationships/oleObject" Target="embeddings/oleObject583.bin"/><Relationship Id="rId1578" Type="http://schemas.openxmlformats.org/officeDocument/2006/relationships/image" Target="media/image760.wmf"/><Relationship Id="rId77" Type="http://schemas.openxmlformats.org/officeDocument/2006/relationships/oleObject" Target="embeddings/oleObject34.bin"/><Relationship Id="rId282" Type="http://schemas.openxmlformats.org/officeDocument/2006/relationships/oleObject" Target="embeddings/oleObject143.bin"/><Relationship Id="rId503" Type="http://schemas.openxmlformats.org/officeDocument/2006/relationships/oleObject" Target="embeddings/oleObject258.bin"/><Relationship Id="rId587" Type="http://schemas.openxmlformats.org/officeDocument/2006/relationships/oleObject" Target="embeddings/oleObject300.bin"/><Relationship Id="rId710" Type="http://schemas.openxmlformats.org/officeDocument/2006/relationships/oleObject" Target="embeddings/oleObject370.bin"/><Relationship Id="rId808" Type="http://schemas.openxmlformats.org/officeDocument/2006/relationships/oleObject" Target="embeddings/oleObject420.bin"/><Relationship Id="rId1340" Type="http://schemas.openxmlformats.org/officeDocument/2006/relationships/oleObject" Target="embeddings/oleObject687.bin"/><Relationship Id="rId1438" Type="http://schemas.openxmlformats.org/officeDocument/2006/relationships/oleObject" Target="embeddings/oleObject739.bin"/><Relationship Id="rId1645" Type="http://schemas.openxmlformats.org/officeDocument/2006/relationships/image" Target="media/image792.wmf"/><Relationship Id="rId8" Type="http://schemas.openxmlformats.org/officeDocument/2006/relationships/footer" Target="footer1.xml"/><Relationship Id="rId142" Type="http://schemas.openxmlformats.org/officeDocument/2006/relationships/image" Target="media/image65.wmf"/><Relationship Id="rId447" Type="http://schemas.openxmlformats.org/officeDocument/2006/relationships/image" Target="media/image209.wmf"/><Relationship Id="rId794" Type="http://schemas.openxmlformats.org/officeDocument/2006/relationships/oleObject" Target="embeddings/oleObject413.bin"/><Relationship Id="rId1077" Type="http://schemas.openxmlformats.org/officeDocument/2006/relationships/image" Target="media/image514.wmf"/><Relationship Id="rId1200" Type="http://schemas.openxmlformats.org/officeDocument/2006/relationships/image" Target="media/image575.wmf"/><Relationship Id="rId654" Type="http://schemas.openxmlformats.org/officeDocument/2006/relationships/image" Target="media/image307.wmf"/><Relationship Id="rId861" Type="http://schemas.openxmlformats.org/officeDocument/2006/relationships/oleObject" Target="embeddings/oleObject447.bin"/><Relationship Id="rId959" Type="http://schemas.openxmlformats.org/officeDocument/2006/relationships/image" Target="media/image455.wmf"/><Relationship Id="rId1284" Type="http://schemas.openxmlformats.org/officeDocument/2006/relationships/oleObject" Target="embeddings/oleObject659.bin"/><Relationship Id="rId1491" Type="http://schemas.openxmlformats.org/officeDocument/2006/relationships/image" Target="media/image717.wmf"/><Relationship Id="rId1505" Type="http://schemas.openxmlformats.org/officeDocument/2006/relationships/image" Target="media/image724.wmf"/><Relationship Id="rId1589" Type="http://schemas.openxmlformats.org/officeDocument/2006/relationships/image" Target="media/image765.wmf"/><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image" Target="media/image242.wmf"/><Relationship Id="rId721" Type="http://schemas.openxmlformats.org/officeDocument/2006/relationships/oleObject" Target="embeddings/oleObject376.bin"/><Relationship Id="rId1144" Type="http://schemas.openxmlformats.org/officeDocument/2006/relationships/image" Target="media/image547.wmf"/><Relationship Id="rId1351" Type="http://schemas.openxmlformats.org/officeDocument/2006/relationships/image" Target="media/image650.wmf"/><Relationship Id="rId1449" Type="http://schemas.openxmlformats.org/officeDocument/2006/relationships/image" Target="media/image696.wmf"/><Relationship Id="rId88" Type="http://schemas.openxmlformats.org/officeDocument/2006/relationships/image" Target="media/image40.wmf"/><Relationship Id="rId153" Type="http://schemas.openxmlformats.org/officeDocument/2006/relationships/oleObject" Target="embeddings/oleObject74.bin"/><Relationship Id="rId360" Type="http://schemas.openxmlformats.org/officeDocument/2006/relationships/oleObject" Target="embeddings/oleObject185.bin"/><Relationship Id="rId598" Type="http://schemas.openxmlformats.org/officeDocument/2006/relationships/image" Target="media/image284.wmf"/><Relationship Id="rId819" Type="http://schemas.openxmlformats.org/officeDocument/2006/relationships/image" Target="media/image385.wmf"/><Relationship Id="rId1004" Type="http://schemas.openxmlformats.org/officeDocument/2006/relationships/oleObject" Target="embeddings/oleObject518.bin"/><Relationship Id="rId1211" Type="http://schemas.openxmlformats.org/officeDocument/2006/relationships/oleObject" Target="embeddings/oleObject622.bin"/><Relationship Id="rId1656" Type="http://schemas.openxmlformats.org/officeDocument/2006/relationships/oleObject" Target="embeddings/oleObject850.bin"/><Relationship Id="rId220" Type="http://schemas.openxmlformats.org/officeDocument/2006/relationships/image" Target="media/image104.wmf"/><Relationship Id="rId458" Type="http://schemas.openxmlformats.org/officeDocument/2006/relationships/oleObject" Target="embeddings/oleObject235.bin"/><Relationship Id="rId665" Type="http://schemas.openxmlformats.org/officeDocument/2006/relationships/oleObject" Target="embeddings/oleObject344.bin"/><Relationship Id="rId872" Type="http://schemas.openxmlformats.org/officeDocument/2006/relationships/oleObject" Target="embeddings/oleObject452.bin"/><Relationship Id="rId1088" Type="http://schemas.openxmlformats.org/officeDocument/2006/relationships/oleObject" Target="embeddings/oleObject560.bin"/><Relationship Id="rId1295" Type="http://schemas.openxmlformats.org/officeDocument/2006/relationships/image" Target="media/image622.wmf"/><Relationship Id="rId1309" Type="http://schemas.openxmlformats.org/officeDocument/2006/relationships/image" Target="media/image629.wmf"/><Relationship Id="rId1516" Type="http://schemas.openxmlformats.org/officeDocument/2006/relationships/image" Target="media/image729.wmf"/><Relationship Id="rId15" Type="http://schemas.openxmlformats.org/officeDocument/2006/relationships/oleObject" Target="embeddings/oleObject3.bin"/><Relationship Id="rId318" Type="http://schemas.openxmlformats.org/officeDocument/2006/relationships/image" Target="media/image146.wmf"/><Relationship Id="rId525" Type="http://schemas.openxmlformats.org/officeDocument/2006/relationships/oleObject" Target="embeddings/oleObject269.bin"/><Relationship Id="rId732" Type="http://schemas.openxmlformats.org/officeDocument/2006/relationships/image" Target="media/image342.wmf"/><Relationship Id="rId1155" Type="http://schemas.openxmlformats.org/officeDocument/2006/relationships/oleObject" Target="embeddings/oleObject594.bin"/><Relationship Id="rId1362" Type="http://schemas.openxmlformats.org/officeDocument/2006/relationships/oleObject" Target="embeddings/oleObject698.bin"/><Relationship Id="rId99" Type="http://schemas.openxmlformats.org/officeDocument/2006/relationships/image" Target="media/image45.wmf"/><Relationship Id="rId164" Type="http://schemas.openxmlformats.org/officeDocument/2006/relationships/image" Target="media/image76.wmf"/><Relationship Id="rId371" Type="http://schemas.openxmlformats.org/officeDocument/2006/relationships/image" Target="media/image172.wmf"/><Relationship Id="rId1015" Type="http://schemas.openxmlformats.org/officeDocument/2006/relationships/image" Target="media/image483.wmf"/><Relationship Id="rId1222" Type="http://schemas.openxmlformats.org/officeDocument/2006/relationships/image" Target="media/image586.wmf"/><Relationship Id="rId1667" Type="http://schemas.openxmlformats.org/officeDocument/2006/relationships/image" Target="media/image803.wmf"/><Relationship Id="rId469" Type="http://schemas.openxmlformats.org/officeDocument/2006/relationships/oleObject" Target="embeddings/oleObject241.bin"/><Relationship Id="rId676" Type="http://schemas.openxmlformats.org/officeDocument/2006/relationships/image" Target="media/image318.wmf"/><Relationship Id="rId883" Type="http://schemas.openxmlformats.org/officeDocument/2006/relationships/image" Target="media/image417.wmf"/><Relationship Id="rId1099" Type="http://schemas.openxmlformats.org/officeDocument/2006/relationships/image" Target="media/image525.wmf"/><Relationship Id="rId1527" Type="http://schemas.openxmlformats.org/officeDocument/2006/relationships/oleObject" Target="embeddings/oleObject784.bin"/><Relationship Id="rId26" Type="http://schemas.openxmlformats.org/officeDocument/2006/relationships/image" Target="media/image9.wmf"/><Relationship Id="rId231" Type="http://schemas.openxmlformats.org/officeDocument/2006/relationships/oleObject" Target="embeddings/oleObject113.bin"/><Relationship Id="rId329" Type="http://schemas.openxmlformats.org/officeDocument/2006/relationships/oleObject" Target="embeddings/oleObject170.bin"/><Relationship Id="rId536" Type="http://schemas.openxmlformats.org/officeDocument/2006/relationships/image" Target="media/image253.wmf"/><Relationship Id="rId1166" Type="http://schemas.openxmlformats.org/officeDocument/2006/relationships/image" Target="media/image558.wmf"/><Relationship Id="rId1373" Type="http://schemas.openxmlformats.org/officeDocument/2006/relationships/image" Target="media/image661.wmf"/><Relationship Id="rId175" Type="http://schemas.openxmlformats.org/officeDocument/2006/relationships/oleObject" Target="embeddings/oleObject85.bin"/><Relationship Id="rId743" Type="http://schemas.openxmlformats.org/officeDocument/2006/relationships/oleObject" Target="embeddings/oleObject387.bin"/><Relationship Id="rId950" Type="http://schemas.openxmlformats.org/officeDocument/2006/relationships/oleObject" Target="embeddings/oleObject491.bin"/><Relationship Id="rId1026" Type="http://schemas.openxmlformats.org/officeDocument/2006/relationships/oleObject" Target="embeddings/oleObject529.bin"/><Relationship Id="rId1580" Type="http://schemas.openxmlformats.org/officeDocument/2006/relationships/image" Target="media/image761.wmf"/><Relationship Id="rId1678" Type="http://schemas.openxmlformats.org/officeDocument/2006/relationships/oleObject" Target="embeddings/oleObject861.bin"/><Relationship Id="rId382" Type="http://schemas.openxmlformats.org/officeDocument/2006/relationships/image" Target="media/image177.wmf"/><Relationship Id="rId603" Type="http://schemas.openxmlformats.org/officeDocument/2006/relationships/oleObject" Target="embeddings/oleObject308.bin"/><Relationship Id="rId687" Type="http://schemas.openxmlformats.org/officeDocument/2006/relationships/oleObject" Target="embeddings/oleObject355.bin"/><Relationship Id="rId810" Type="http://schemas.openxmlformats.org/officeDocument/2006/relationships/oleObject" Target="embeddings/oleObject421.bin"/><Relationship Id="rId908" Type="http://schemas.openxmlformats.org/officeDocument/2006/relationships/oleObject" Target="embeddings/oleObject470.bin"/><Relationship Id="rId1233" Type="http://schemas.openxmlformats.org/officeDocument/2006/relationships/image" Target="media/image591.wmf"/><Relationship Id="rId1440" Type="http://schemas.openxmlformats.org/officeDocument/2006/relationships/oleObject" Target="embeddings/oleObject740.bin"/><Relationship Id="rId1538" Type="http://schemas.openxmlformats.org/officeDocument/2006/relationships/image" Target="media/image740.wmf"/><Relationship Id="rId242" Type="http://schemas.openxmlformats.org/officeDocument/2006/relationships/image" Target="media/image115.wmf"/><Relationship Id="rId894" Type="http://schemas.openxmlformats.org/officeDocument/2006/relationships/oleObject" Target="embeddings/oleObject463.bin"/><Relationship Id="rId1177" Type="http://schemas.openxmlformats.org/officeDocument/2006/relationships/oleObject" Target="embeddings/oleObject605.bin"/><Relationship Id="rId1300" Type="http://schemas.openxmlformats.org/officeDocument/2006/relationships/oleObject" Target="embeddings/oleObject667.bin"/><Relationship Id="rId37" Type="http://schemas.openxmlformats.org/officeDocument/2006/relationships/oleObject" Target="embeddings/oleObject14.bin"/><Relationship Id="rId102" Type="http://schemas.openxmlformats.org/officeDocument/2006/relationships/oleObject" Target="embeddings/oleObject47.bin"/><Relationship Id="rId547" Type="http://schemas.openxmlformats.org/officeDocument/2006/relationships/oleObject" Target="embeddings/oleObject280.bin"/><Relationship Id="rId754" Type="http://schemas.openxmlformats.org/officeDocument/2006/relationships/oleObject" Target="embeddings/oleObject393.bin"/><Relationship Id="rId961" Type="http://schemas.openxmlformats.org/officeDocument/2006/relationships/image" Target="media/image456.wmf"/><Relationship Id="rId1384" Type="http://schemas.openxmlformats.org/officeDocument/2006/relationships/oleObject" Target="embeddings/oleObject709.bin"/><Relationship Id="rId1591" Type="http://schemas.openxmlformats.org/officeDocument/2006/relationships/image" Target="media/image766.wmf"/><Relationship Id="rId1605" Type="http://schemas.openxmlformats.org/officeDocument/2006/relationships/oleObject" Target="embeddings/oleObject824.bin"/><Relationship Id="rId1689" Type="http://schemas.openxmlformats.org/officeDocument/2006/relationships/theme" Target="theme/theme1.xml"/><Relationship Id="rId90" Type="http://schemas.openxmlformats.org/officeDocument/2006/relationships/image" Target="media/image41.wmf"/><Relationship Id="rId186" Type="http://schemas.openxmlformats.org/officeDocument/2006/relationships/image" Target="media/image87.wmf"/><Relationship Id="rId393" Type="http://schemas.openxmlformats.org/officeDocument/2006/relationships/oleObject" Target="embeddings/oleObject202.bin"/><Relationship Id="rId407" Type="http://schemas.openxmlformats.org/officeDocument/2006/relationships/oleObject" Target="embeddings/oleObject209.bin"/><Relationship Id="rId614" Type="http://schemas.openxmlformats.org/officeDocument/2006/relationships/image" Target="media/image292.wmf"/><Relationship Id="rId821" Type="http://schemas.openxmlformats.org/officeDocument/2006/relationships/image" Target="media/image386.wmf"/><Relationship Id="rId1037" Type="http://schemas.openxmlformats.org/officeDocument/2006/relationships/image" Target="media/image494.wmf"/><Relationship Id="rId1244" Type="http://schemas.openxmlformats.org/officeDocument/2006/relationships/oleObject" Target="embeddings/oleObject639.bin"/><Relationship Id="rId1451" Type="http://schemas.openxmlformats.org/officeDocument/2006/relationships/image" Target="media/image697.wmf"/><Relationship Id="rId253" Type="http://schemas.openxmlformats.org/officeDocument/2006/relationships/image" Target="media/image120.wmf"/><Relationship Id="rId460" Type="http://schemas.openxmlformats.org/officeDocument/2006/relationships/oleObject" Target="embeddings/oleObject236.bin"/><Relationship Id="rId698" Type="http://schemas.openxmlformats.org/officeDocument/2006/relationships/oleObject" Target="embeddings/oleObject361.bin"/><Relationship Id="rId919" Type="http://schemas.openxmlformats.org/officeDocument/2006/relationships/image" Target="media/image435.wmf"/><Relationship Id="rId1090" Type="http://schemas.openxmlformats.org/officeDocument/2006/relationships/oleObject" Target="embeddings/oleObject561.bin"/><Relationship Id="rId1104" Type="http://schemas.openxmlformats.org/officeDocument/2006/relationships/oleObject" Target="embeddings/oleObject568.bin"/><Relationship Id="rId1311" Type="http://schemas.openxmlformats.org/officeDocument/2006/relationships/image" Target="media/image630.wmf"/><Relationship Id="rId1549" Type="http://schemas.openxmlformats.org/officeDocument/2006/relationships/oleObject" Target="embeddings/oleObject795.bin"/><Relationship Id="rId48" Type="http://schemas.openxmlformats.org/officeDocument/2006/relationships/image" Target="media/image20.wmf"/><Relationship Id="rId113" Type="http://schemas.openxmlformats.org/officeDocument/2006/relationships/oleObject" Target="embeddings/oleObject53.bin"/><Relationship Id="rId320" Type="http://schemas.openxmlformats.org/officeDocument/2006/relationships/oleObject" Target="embeddings/oleObject165.bin"/><Relationship Id="rId558" Type="http://schemas.openxmlformats.org/officeDocument/2006/relationships/image" Target="media/image264.wmf"/><Relationship Id="rId765" Type="http://schemas.openxmlformats.org/officeDocument/2006/relationships/image" Target="media/image358.wmf"/><Relationship Id="rId972" Type="http://schemas.openxmlformats.org/officeDocument/2006/relationships/oleObject" Target="embeddings/oleObject502.bin"/><Relationship Id="rId1188" Type="http://schemas.openxmlformats.org/officeDocument/2006/relationships/image" Target="media/image569.wmf"/><Relationship Id="rId1395" Type="http://schemas.openxmlformats.org/officeDocument/2006/relationships/oleObject" Target="embeddings/oleObject715.bin"/><Relationship Id="rId1409" Type="http://schemas.openxmlformats.org/officeDocument/2006/relationships/oleObject" Target="embeddings/oleObject722.bin"/><Relationship Id="rId1616" Type="http://schemas.openxmlformats.org/officeDocument/2006/relationships/image" Target="media/image778.wmf"/><Relationship Id="rId197" Type="http://schemas.openxmlformats.org/officeDocument/2006/relationships/oleObject" Target="embeddings/oleObject96.bin"/><Relationship Id="rId418" Type="http://schemas.openxmlformats.org/officeDocument/2006/relationships/oleObject" Target="embeddings/oleObject215.bin"/><Relationship Id="rId625" Type="http://schemas.openxmlformats.org/officeDocument/2006/relationships/oleObject" Target="embeddings/oleObject319.bin"/><Relationship Id="rId832" Type="http://schemas.openxmlformats.org/officeDocument/2006/relationships/image" Target="media/image391.wmf"/><Relationship Id="rId1048" Type="http://schemas.openxmlformats.org/officeDocument/2006/relationships/oleObject" Target="embeddings/oleObject540.bin"/><Relationship Id="rId1255" Type="http://schemas.openxmlformats.org/officeDocument/2006/relationships/image" Target="media/image602.wmf"/><Relationship Id="rId1462" Type="http://schemas.openxmlformats.org/officeDocument/2006/relationships/oleObject" Target="embeddings/oleObject751.bin"/><Relationship Id="rId264" Type="http://schemas.openxmlformats.org/officeDocument/2006/relationships/oleObject" Target="embeddings/oleObject130.bin"/><Relationship Id="rId471" Type="http://schemas.openxmlformats.org/officeDocument/2006/relationships/oleObject" Target="embeddings/oleObject242.bin"/><Relationship Id="rId1115" Type="http://schemas.openxmlformats.org/officeDocument/2006/relationships/image" Target="media/image533.wmf"/><Relationship Id="rId1322" Type="http://schemas.openxmlformats.org/officeDocument/2006/relationships/oleObject" Target="embeddings/oleObject678.bin"/><Relationship Id="rId59" Type="http://schemas.openxmlformats.org/officeDocument/2006/relationships/oleObject" Target="embeddings/oleObject25.bin"/><Relationship Id="rId124" Type="http://schemas.openxmlformats.org/officeDocument/2006/relationships/image" Target="media/image56.wmf"/><Relationship Id="rId569" Type="http://schemas.openxmlformats.org/officeDocument/2006/relationships/oleObject" Target="embeddings/oleObject291.bin"/><Relationship Id="rId776" Type="http://schemas.openxmlformats.org/officeDocument/2006/relationships/oleObject" Target="embeddings/oleObject404.bin"/><Relationship Id="rId983" Type="http://schemas.openxmlformats.org/officeDocument/2006/relationships/image" Target="media/image467.wmf"/><Relationship Id="rId1199" Type="http://schemas.openxmlformats.org/officeDocument/2006/relationships/oleObject" Target="embeddings/oleObject616.bin"/><Relationship Id="rId1627" Type="http://schemas.openxmlformats.org/officeDocument/2006/relationships/oleObject" Target="embeddings/oleObject835.bin"/><Relationship Id="rId331" Type="http://schemas.openxmlformats.org/officeDocument/2006/relationships/oleObject" Target="embeddings/oleObject171.bin"/><Relationship Id="rId429" Type="http://schemas.openxmlformats.org/officeDocument/2006/relationships/image" Target="media/image200.wmf"/><Relationship Id="rId636" Type="http://schemas.openxmlformats.org/officeDocument/2006/relationships/oleObject" Target="embeddings/oleObject325.bin"/><Relationship Id="rId1059" Type="http://schemas.openxmlformats.org/officeDocument/2006/relationships/image" Target="media/image505.wmf"/><Relationship Id="rId1266" Type="http://schemas.openxmlformats.org/officeDocument/2006/relationships/oleObject" Target="embeddings/oleObject650.bin"/><Relationship Id="rId1473" Type="http://schemas.openxmlformats.org/officeDocument/2006/relationships/image" Target="media/image708.wmf"/><Relationship Id="rId843" Type="http://schemas.openxmlformats.org/officeDocument/2006/relationships/oleObject" Target="embeddings/oleObject438.bin"/><Relationship Id="rId1126" Type="http://schemas.openxmlformats.org/officeDocument/2006/relationships/oleObject" Target="embeddings/oleObject579.bin"/><Relationship Id="rId1680" Type="http://schemas.openxmlformats.org/officeDocument/2006/relationships/oleObject" Target="embeddings/oleObject862.bin"/><Relationship Id="rId275" Type="http://schemas.openxmlformats.org/officeDocument/2006/relationships/oleObject" Target="embeddings/oleObject138.bin"/><Relationship Id="rId482" Type="http://schemas.openxmlformats.org/officeDocument/2006/relationships/image" Target="media/image226.wmf"/><Relationship Id="rId703" Type="http://schemas.openxmlformats.org/officeDocument/2006/relationships/oleObject" Target="embeddings/oleObject365.bin"/><Relationship Id="rId910" Type="http://schemas.openxmlformats.org/officeDocument/2006/relationships/oleObject" Target="embeddings/oleObject471.bin"/><Relationship Id="rId1333" Type="http://schemas.openxmlformats.org/officeDocument/2006/relationships/image" Target="media/image641.wmf"/><Relationship Id="rId1540" Type="http://schemas.openxmlformats.org/officeDocument/2006/relationships/image" Target="media/image741.wmf"/><Relationship Id="rId1638" Type="http://schemas.openxmlformats.org/officeDocument/2006/relationships/oleObject" Target="embeddings/oleObject841.bin"/><Relationship Id="rId135" Type="http://schemas.openxmlformats.org/officeDocument/2006/relationships/oleObject" Target="embeddings/oleObject65.bin"/><Relationship Id="rId342" Type="http://schemas.openxmlformats.org/officeDocument/2006/relationships/image" Target="media/image157.wmf"/><Relationship Id="rId787" Type="http://schemas.openxmlformats.org/officeDocument/2006/relationships/image" Target="media/image369.wmf"/><Relationship Id="rId994" Type="http://schemas.openxmlformats.org/officeDocument/2006/relationships/oleObject" Target="embeddings/oleObject513.bin"/><Relationship Id="rId1400" Type="http://schemas.openxmlformats.org/officeDocument/2006/relationships/image" Target="media/image674.wmf"/><Relationship Id="rId202" Type="http://schemas.openxmlformats.org/officeDocument/2006/relationships/image" Target="media/image95.wmf"/><Relationship Id="rId647" Type="http://schemas.openxmlformats.org/officeDocument/2006/relationships/image" Target="media/image303.wmf"/><Relationship Id="rId854" Type="http://schemas.openxmlformats.org/officeDocument/2006/relationships/image" Target="media/image402.wmf"/><Relationship Id="rId1277" Type="http://schemas.openxmlformats.org/officeDocument/2006/relationships/image" Target="media/image613.wmf"/><Relationship Id="rId1484" Type="http://schemas.openxmlformats.org/officeDocument/2006/relationships/oleObject" Target="embeddings/oleObject762.bin"/><Relationship Id="rId286" Type="http://schemas.openxmlformats.org/officeDocument/2006/relationships/oleObject" Target="embeddings/oleObject147.bin"/><Relationship Id="rId493" Type="http://schemas.openxmlformats.org/officeDocument/2006/relationships/oleObject" Target="embeddings/oleObject253.bin"/><Relationship Id="rId507" Type="http://schemas.openxmlformats.org/officeDocument/2006/relationships/oleObject" Target="embeddings/oleObject260.bin"/><Relationship Id="rId714" Type="http://schemas.openxmlformats.org/officeDocument/2006/relationships/oleObject" Target="embeddings/oleObject372.bin"/><Relationship Id="rId921" Type="http://schemas.openxmlformats.org/officeDocument/2006/relationships/image" Target="media/image436.wmf"/><Relationship Id="rId1137" Type="http://schemas.openxmlformats.org/officeDocument/2006/relationships/oleObject" Target="embeddings/oleObject585.bin"/><Relationship Id="rId1344" Type="http://schemas.openxmlformats.org/officeDocument/2006/relationships/oleObject" Target="embeddings/oleObject689.bin"/><Relationship Id="rId1551" Type="http://schemas.openxmlformats.org/officeDocument/2006/relationships/oleObject" Target="embeddings/oleObject796.bin"/><Relationship Id="rId50" Type="http://schemas.openxmlformats.org/officeDocument/2006/relationships/image" Target="media/image21.wmf"/><Relationship Id="rId146" Type="http://schemas.openxmlformats.org/officeDocument/2006/relationships/image" Target="media/image67.wmf"/><Relationship Id="rId353" Type="http://schemas.openxmlformats.org/officeDocument/2006/relationships/oleObject" Target="embeddings/oleObject181.bin"/><Relationship Id="rId560" Type="http://schemas.openxmlformats.org/officeDocument/2006/relationships/image" Target="media/image265.wmf"/><Relationship Id="rId798" Type="http://schemas.openxmlformats.org/officeDocument/2006/relationships/oleObject" Target="embeddings/oleObject415.bin"/><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oleObject" Target="embeddings/oleObject723.bin"/><Relationship Id="rId1649" Type="http://schemas.openxmlformats.org/officeDocument/2006/relationships/image" Target="media/image794.wmf"/><Relationship Id="rId213" Type="http://schemas.openxmlformats.org/officeDocument/2006/relationships/oleObject" Target="embeddings/oleObject104.bin"/><Relationship Id="rId420" Type="http://schemas.openxmlformats.org/officeDocument/2006/relationships/oleObject" Target="embeddings/oleObject216.bin"/><Relationship Id="rId658" Type="http://schemas.openxmlformats.org/officeDocument/2006/relationships/image" Target="media/image309.wmf"/><Relationship Id="rId865" Type="http://schemas.openxmlformats.org/officeDocument/2006/relationships/image" Target="media/image408.wmf"/><Relationship Id="rId1050" Type="http://schemas.openxmlformats.org/officeDocument/2006/relationships/oleObject" Target="embeddings/oleObject541.bin"/><Relationship Id="rId1288" Type="http://schemas.openxmlformats.org/officeDocument/2006/relationships/oleObject" Target="embeddings/oleObject661.bin"/><Relationship Id="rId1495" Type="http://schemas.openxmlformats.org/officeDocument/2006/relationships/image" Target="media/image719.wmf"/><Relationship Id="rId1509" Type="http://schemas.openxmlformats.org/officeDocument/2006/relationships/oleObject" Target="embeddings/oleObject775.bin"/><Relationship Id="rId297" Type="http://schemas.openxmlformats.org/officeDocument/2006/relationships/image" Target="media/image136.wmf"/><Relationship Id="rId518" Type="http://schemas.openxmlformats.org/officeDocument/2006/relationships/image" Target="media/image244.wmf"/><Relationship Id="rId725" Type="http://schemas.openxmlformats.org/officeDocument/2006/relationships/oleObject" Target="embeddings/oleObject378.bin"/><Relationship Id="rId932" Type="http://schemas.openxmlformats.org/officeDocument/2006/relationships/oleObject" Target="embeddings/oleObject482.bin"/><Relationship Id="rId1148" Type="http://schemas.openxmlformats.org/officeDocument/2006/relationships/image" Target="media/image549.wmf"/><Relationship Id="rId1355" Type="http://schemas.openxmlformats.org/officeDocument/2006/relationships/image" Target="media/image652.wmf"/><Relationship Id="rId1562" Type="http://schemas.openxmlformats.org/officeDocument/2006/relationships/image" Target="media/image752.wmf"/><Relationship Id="rId157" Type="http://schemas.openxmlformats.org/officeDocument/2006/relationships/oleObject" Target="embeddings/oleObject76.bin"/><Relationship Id="rId364" Type="http://schemas.openxmlformats.org/officeDocument/2006/relationships/oleObject" Target="embeddings/oleObject187.bin"/><Relationship Id="rId1008" Type="http://schemas.openxmlformats.org/officeDocument/2006/relationships/oleObject" Target="embeddings/oleObject520.bin"/><Relationship Id="rId1215" Type="http://schemas.openxmlformats.org/officeDocument/2006/relationships/oleObject" Target="embeddings/oleObject624.bin"/><Relationship Id="rId1422" Type="http://schemas.openxmlformats.org/officeDocument/2006/relationships/image" Target="media/image685.wmf"/><Relationship Id="rId61" Type="http://schemas.openxmlformats.org/officeDocument/2006/relationships/oleObject" Target="embeddings/oleObject26.bin"/><Relationship Id="rId571" Type="http://schemas.openxmlformats.org/officeDocument/2006/relationships/oleObject" Target="embeddings/oleObject292.bin"/><Relationship Id="rId669" Type="http://schemas.openxmlformats.org/officeDocument/2006/relationships/oleObject" Target="embeddings/oleObject346.bin"/><Relationship Id="rId876" Type="http://schemas.openxmlformats.org/officeDocument/2006/relationships/oleObject" Target="embeddings/oleObject454.bin"/><Relationship Id="rId1299" Type="http://schemas.openxmlformats.org/officeDocument/2006/relationships/image" Target="media/image624.wmf"/><Relationship Id="rId19" Type="http://schemas.openxmlformats.org/officeDocument/2006/relationships/oleObject" Target="embeddings/oleObject5.bin"/><Relationship Id="rId224" Type="http://schemas.openxmlformats.org/officeDocument/2006/relationships/image" Target="media/image106.wmf"/><Relationship Id="rId431" Type="http://schemas.openxmlformats.org/officeDocument/2006/relationships/image" Target="media/image201.wmf"/><Relationship Id="rId529" Type="http://schemas.openxmlformats.org/officeDocument/2006/relationships/oleObject" Target="embeddings/oleObject271.bin"/><Relationship Id="rId736" Type="http://schemas.openxmlformats.org/officeDocument/2006/relationships/image" Target="media/image344.wmf"/><Relationship Id="rId1061" Type="http://schemas.openxmlformats.org/officeDocument/2006/relationships/image" Target="media/image506.wmf"/><Relationship Id="rId1159" Type="http://schemas.openxmlformats.org/officeDocument/2006/relationships/oleObject" Target="embeddings/oleObject596.bin"/><Relationship Id="rId1366" Type="http://schemas.openxmlformats.org/officeDocument/2006/relationships/oleObject" Target="embeddings/oleObject700.bin"/><Relationship Id="rId168" Type="http://schemas.openxmlformats.org/officeDocument/2006/relationships/image" Target="media/image78.wmf"/><Relationship Id="rId943" Type="http://schemas.openxmlformats.org/officeDocument/2006/relationships/image" Target="media/image447.wmf"/><Relationship Id="rId1019" Type="http://schemas.openxmlformats.org/officeDocument/2006/relationships/image" Target="media/image485.wmf"/><Relationship Id="rId1573" Type="http://schemas.openxmlformats.org/officeDocument/2006/relationships/oleObject" Target="embeddings/oleObject807.bin"/><Relationship Id="rId72" Type="http://schemas.openxmlformats.org/officeDocument/2006/relationships/image" Target="media/image32.wmf"/><Relationship Id="rId375" Type="http://schemas.openxmlformats.org/officeDocument/2006/relationships/image" Target="media/image174.wmf"/><Relationship Id="rId582" Type="http://schemas.openxmlformats.org/officeDocument/2006/relationships/image" Target="media/image276.wmf"/><Relationship Id="rId803" Type="http://schemas.openxmlformats.org/officeDocument/2006/relationships/image" Target="media/image377.wmf"/><Relationship Id="rId1226" Type="http://schemas.openxmlformats.org/officeDocument/2006/relationships/oleObject" Target="embeddings/oleObject630.bin"/><Relationship Id="rId1433" Type="http://schemas.openxmlformats.org/officeDocument/2006/relationships/image" Target="media/image688.wmf"/><Relationship Id="rId1640" Type="http://schemas.openxmlformats.org/officeDocument/2006/relationships/oleObject" Target="embeddings/oleObject842.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27.bin"/><Relationship Id="rId887" Type="http://schemas.openxmlformats.org/officeDocument/2006/relationships/image" Target="media/image419.wmf"/><Relationship Id="rId1072" Type="http://schemas.openxmlformats.org/officeDocument/2006/relationships/oleObject" Target="embeddings/oleObject552.bin"/><Relationship Id="rId1500" Type="http://schemas.openxmlformats.org/officeDocument/2006/relationships/oleObject" Target="embeddings/oleObject770.bin"/><Relationship Id="rId302" Type="http://schemas.openxmlformats.org/officeDocument/2006/relationships/oleObject" Target="embeddings/oleObject155.bin"/><Relationship Id="rId747" Type="http://schemas.openxmlformats.org/officeDocument/2006/relationships/oleObject" Target="embeddings/oleObject389.bin"/><Relationship Id="rId954" Type="http://schemas.openxmlformats.org/officeDocument/2006/relationships/oleObject" Target="embeddings/oleObject493.bin"/><Relationship Id="rId1377" Type="http://schemas.openxmlformats.org/officeDocument/2006/relationships/image" Target="media/image663.wmf"/><Relationship Id="rId1584" Type="http://schemas.openxmlformats.org/officeDocument/2006/relationships/oleObject" Target="embeddings/oleObject813.bin"/><Relationship Id="rId83" Type="http://schemas.openxmlformats.org/officeDocument/2006/relationships/oleObject" Target="embeddings/oleObject37.bin"/><Relationship Id="rId179" Type="http://schemas.openxmlformats.org/officeDocument/2006/relationships/oleObject" Target="embeddings/oleObject87.bin"/><Relationship Id="rId386" Type="http://schemas.openxmlformats.org/officeDocument/2006/relationships/image" Target="media/image179.wmf"/><Relationship Id="rId593" Type="http://schemas.openxmlformats.org/officeDocument/2006/relationships/oleObject" Target="embeddings/oleObject303.bin"/><Relationship Id="rId607" Type="http://schemas.openxmlformats.org/officeDocument/2006/relationships/oleObject" Target="embeddings/oleObject310.bin"/><Relationship Id="rId814" Type="http://schemas.openxmlformats.org/officeDocument/2006/relationships/oleObject" Target="embeddings/oleObject423.bin"/><Relationship Id="rId1237" Type="http://schemas.openxmlformats.org/officeDocument/2006/relationships/image" Target="media/image593.wmf"/><Relationship Id="rId1444" Type="http://schemas.openxmlformats.org/officeDocument/2006/relationships/oleObject" Target="embeddings/oleObject742.bin"/><Relationship Id="rId1651" Type="http://schemas.openxmlformats.org/officeDocument/2006/relationships/image" Target="media/image795.wmf"/><Relationship Id="rId246" Type="http://schemas.openxmlformats.org/officeDocument/2006/relationships/oleObject" Target="embeddings/oleObject121.bin"/><Relationship Id="rId453" Type="http://schemas.openxmlformats.org/officeDocument/2006/relationships/image" Target="media/image212.wmf"/><Relationship Id="rId660" Type="http://schemas.openxmlformats.org/officeDocument/2006/relationships/image" Target="media/image310.wmf"/><Relationship Id="rId898" Type="http://schemas.openxmlformats.org/officeDocument/2006/relationships/oleObject" Target="embeddings/oleObject465.bin"/><Relationship Id="rId1083" Type="http://schemas.openxmlformats.org/officeDocument/2006/relationships/image" Target="media/image517.wmf"/><Relationship Id="rId1290" Type="http://schemas.openxmlformats.org/officeDocument/2006/relationships/oleObject" Target="embeddings/oleObject662.bin"/><Relationship Id="rId1304" Type="http://schemas.openxmlformats.org/officeDocument/2006/relationships/oleObject" Target="embeddings/oleObject669.bin"/><Relationship Id="rId1511" Type="http://schemas.openxmlformats.org/officeDocument/2006/relationships/oleObject" Target="embeddings/oleObject776.bin"/><Relationship Id="rId106" Type="http://schemas.openxmlformats.org/officeDocument/2006/relationships/oleObject" Target="embeddings/oleObject49.bin"/><Relationship Id="rId313" Type="http://schemas.openxmlformats.org/officeDocument/2006/relationships/oleObject" Target="embeddings/oleObject161.bin"/><Relationship Id="rId758" Type="http://schemas.openxmlformats.org/officeDocument/2006/relationships/oleObject" Target="embeddings/oleObject395.bin"/><Relationship Id="rId965" Type="http://schemas.openxmlformats.org/officeDocument/2006/relationships/image" Target="media/image458.wmf"/><Relationship Id="rId1150" Type="http://schemas.openxmlformats.org/officeDocument/2006/relationships/image" Target="media/image550.wmf"/><Relationship Id="rId1388" Type="http://schemas.openxmlformats.org/officeDocument/2006/relationships/oleObject" Target="embeddings/oleObject711.bin"/><Relationship Id="rId1595" Type="http://schemas.openxmlformats.org/officeDocument/2006/relationships/oleObject" Target="embeddings/oleObject819.bin"/><Relationship Id="rId1609" Type="http://schemas.openxmlformats.org/officeDocument/2006/relationships/oleObject" Target="embeddings/oleObject826.bin"/><Relationship Id="rId10" Type="http://schemas.openxmlformats.org/officeDocument/2006/relationships/image" Target="media/image1.wmf"/><Relationship Id="rId94" Type="http://schemas.openxmlformats.org/officeDocument/2006/relationships/oleObject" Target="embeddings/oleObject43.bin"/><Relationship Id="rId397" Type="http://schemas.openxmlformats.org/officeDocument/2006/relationships/oleObject" Target="embeddings/oleObject204.bin"/><Relationship Id="rId520" Type="http://schemas.openxmlformats.org/officeDocument/2006/relationships/image" Target="media/image245.wmf"/><Relationship Id="rId618" Type="http://schemas.openxmlformats.org/officeDocument/2006/relationships/image" Target="media/image294.wmf"/><Relationship Id="rId825" Type="http://schemas.openxmlformats.org/officeDocument/2006/relationships/oleObject" Target="embeddings/oleObject429.bin"/><Relationship Id="rId1248" Type="http://schemas.openxmlformats.org/officeDocument/2006/relationships/oleObject" Target="embeddings/oleObject641.bin"/><Relationship Id="rId1455" Type="http://schemas.openxmlformats.org/officeDocument/2006/relationships/image" Target="media/image699.wmf"/><Relationship Id="rId1662" Type="http://schemas.openxmlformats.org/officeDocument/2006/relationships/oleObject" Target="embeddings/oleObject853.bin"/><Relationship Id="rId257" Type="http://schemas.openxmlformats.org/officeDocument/2006/relationships/image" Target="media/image122.wmf"/><Relationship Id="rId464" Type="http://schemas.openxmlformats.org/officeDocument/2006/relationships/oleObject" Target="embeddings/oleObject238.bin"/><Relationship Id="rId1010" Type="http://schemas.openxmlformats.org/officeDocument/2006/relationships/oleObject" Target="embeddings/oleObject521.bin"/><Relationship Id="rId1094" Type="http://schemas.openxmlformats.org/officeDocument/2006/relationships/oleObject" Target="embeddings/oleObject563.bin"/><Relationship Id="rId1108" Type="http://schemas.openxmlformats.org/officeDocument/2006/relationships/oleObject" Target="embeddings/oleObject570.bin"/><Relationship Id="rId1315" Type="http://schemas.openxmlformats.org/officeDocument/2006/relationships/image" Target="media/image632.wmf"/><Relationship Id="rId117" Type="http://schemas.openxmlformats.org/officeDocument/2006/relationships/image" Target="media/image53.wmf"/><Relationship Id="rId671" Type="http://schemas.openxmlformats.org/officeDocument/2006/relationships/oleObject" Target="embeddings/oleObject347.bin"/><Relationship Id="rId769" Type="http://schemas.openxmlformats.org/officeDocument/2006/relationships/image" Target="media/image360.wmf"/><Relationship Id="rId976" Type="http://schemas.openxmlformats.org/officeDocument/2006/relationships/oleObject" Target="embeddings/oleObject504.bin"/><Relationship Id="rId1399" Type="http://schemas.openxmlformats.org/officeDocument/2006/relationships/oleObject" Target="embeddings/oleObject717.bin"/><Relationship Id="rId324" Type="http://schemas.openxmlformats.org/officeDocument/2006/relationships/oleObject" Target="embeddings/oleObject167.bin"/><Relationship Id="rId531" Type="http://schemas.openxmlformats.org/officeDocument/2006/relationships/oleObject" Target="embeddings/oleObject272.bin"/><Relationship Id="rId629" Type="http://schemas.openxmlformats.org/officeDocument/2006/relationships/oleObject" Target="embeddings/oleObject321.bin"/><Relationship Id="rId1161" Type="http://schemas.openxmlformats.org/officeDocument/2006/relationships/oleObject" Target="embeddings/oleObject597.bin"/><Relationship Id="rId1259" Type="http://schemas.openxmlformats.org/officeDocument/2006/relationships/image" Target="media/image604.wmf"/><Relationship Id="rId1466" Type="http://schemas.openxmlformats.org/officeDocument/2006/relationships/oleObject" Target="embeddings/oleObject753.bin"/><Relationship Id="rId836" Type="http://schemas.openxmlformats.org/officeDocument/2006/relationships/image" Target="media/image393.wmf"/><Relationship Id="rId1021" Type="http://schemas.openxmlformats.org/officeDocument/2006/relationships/image" Target="media/image486.wmf"/><Relationship Id="rId1119" Type="http://schemas.openxmlformats.org/officeDocument/2006/relationships/image" Target="media/image535.wmf"/><Relationship Id="rId1673" Type="http://schemas.openxmlformats.org/officeDocument/2006/relationships/image" Target="media/image806.wmf"/><Relationship Id="rId903" Type="http://schemas.openxmlformats.org/officeDocument/2006/relationships/image" Target="media/image427.wmf"/><Relationship Id="rId1326" Type="http://schemas.openxmlformats.org/officeDocument/2006/relationships/oleObject" Target="embeddings/oleObject680.bin"/><Relationship Id="rId1533" Type="http://schemas.openxmlformats.org/officeDocument/2006/relationships/oleObject" Target="embeddings/oleObject787.bin"/><Relationship Id="rId32" Type="http://schemas.openxmlformats.org/officeDocument/2006/relationships/image" Target="media/image12.wmf"/><Relationship Id="rId1600" Type="http://schemas.openxmlformats.org/officeDocument/2006/relationships/image" Target="media/image770.wmf"/><Relationship Id="rId181" Type="http://schemas.openxmlformats.org/officeDocument/2006/relationships/oleObject" Target="embeddings/oleObject88.bin"/><Relationship Id="rId279" Type="http://schemas.openxmlformats.org/officeDocument/2006/relationships/image" Target="media/image130.wmf"/><Relationship Id="rId486" Type="http://schemas.openxmlformats.org/officeDocument/2006/relationships/image" Target="media/image228.wmf"/><Relationship Id="rId693" Type="http://schemas.openxmlformats.org/officeDocument/2006/relationships/oleObject" Target="embeddings/oleObject358.bin"/><Relationship Id="rId139" Type="http://schemas.openxmlformats.org/officeDocument/2006/relationships/oleObject" Target="embeddings/oleObject67.bin"/><Relationship Id="rId346" Type="http://schemas.openxmlformats.org/officeDocument/2006/relationships/image" Target="media/image160.wmf"/><Relationship Id="rId553" Type="http://schemas.openxmlformats.org/officeDocument/2006/relationships/oleObject" Target="embeddings/oleObject283.bin"/><Relationship Id="rId760" Type="http://schemas.openxmlformats.org/officeDocument/2006/relationships/oleObject" Target="embeddings/oleObject396.bin"/><Relationship Id="rId998" Type="http://schemas.openxmlformats.org/officeDocument/2006/relationships/oleObject" Target="embeddings/oleObject515.bin"/><Relationship Id="rId1183" Type="http://schemas.openxmlformats.org/officeDocument/2006/relationships/oleObject" Target="embeddings/oleObject608.bin"/><Relationship Id="rId1390" Type="http://schemas.openxmlformats.org/officeDocument/2006/relationships/oleObject" Target="embeddings/oleObject712.bin"/><Relationship Id="rId206" Type="http://schemas.openxmlformats.org/officeDocument/2006/relationships/image" Target="media/image97.wmf"/><Relationship Id="rId413" Type="http://schemas.openxmlformats.org/officeDocument/2006/relationships/image" Target="media/image192.wmf"/><Relationship Id="rId858" Type="http://schemas.openxmlformats.org/officeDocument/2006/relationships/image" Target="media/image404.wmf"/><Relationship Id="rId1043" Type="http://schemas.openxmlformats.org/officeDocument/2006/relationships/image" Target="media/image497.wmf"/><Relationship Id="rId1488" Type="http://schemas.openxmlformats.org/officeDocument/2006/relationships/oleObject" Target="embeddings/oleObject764.bin"/><Relationship Id="rId620" Type="http://schemas.openxmlformats.org/officeDocument/2006/relationships/image" Target="media/image295.wmf"/><Relationship Id="rId718" Type="http://schemas.openxmlformats.org/officeDocument/2006/relationships/oleObject" Target="embeddings/oleObject374.bin"/><Relationship Id="rId925" Type="http://schemas.openxmlformats.org/officeDocument/2006/relationships/image" Target="media/image438.wmf"/><Relationship Id="rId1250" Type="http://schemas.openxmlformats.org/officeDocument/2006/relationships/oleObject" Target="embeddings/oleObject642.bin"/><Relationship Id="rId1348" Type="http://schemas.openxmlformats.org/officeDocument/2006/relationships/oleObject" Target="embeddings/oleObject691.bin"/><Relationship Id="rId1555" Type="http://schemas.openxmlformats.org/officeDocument/2006/relationships/oleObject" Target="embeddings/oleObject798.bin"/><Relationship Id="rId1110" Type="http://schemas.openxmlformats.org/officeDocument/2006/relationships/oleObject" Target="embeddings/oleObject571.bin"/><Relationship Id="rId1208" Type="http://schemas.openxmlformats.org/officeDocument/2006/relationships/image" Target="media/image579.wmf"/><Relationship Id="rId1415" Type="http://schemas.openxmlformats.org/officeDocument/2006/relationships/oleObject" Target="embeddings/oleObject725.bin"/><Relationship Id="rId54" Type="http://schemas.openxmlformats.org/officeDocument/2006/relationships/image" Target="media/image23.wmf"/><Relationship Id="rId1622" Type="http://schemas.openxmlformats.org/officeDocument/2006/relationships/image" Target="media/image781.wmf"/><Relationship Id="rId270" Type="http://schemas.openxmlformats.org/officeDocument/2006/relationships/oleObject" Target="embeddings/oleObject133.bin"/><Relationship Id="rId130" Type="http://schemas.openxmlformats.org/officeDocument/2006/relationships/image" Target="media/image59.wmf"/><Relationship Id="rId368" Type="http://schemas.openxmlformats.org/officeDocument/2006/relationships/oleObject" Target="embeddings/oleObject189.bin"/><Relationship Id="rId575" Type="http://schemas.openxmlformats.org/officeDocument/2006/relationships/oleObject" Target="embeddings/oleObject294.bin"/><Relationship Id="rId782" Type="http://schemas.openxmlformats.org/officeDocument/2006/relationships/oleObject" Target="embeddings/oleObject407.bin"/><Relationship Id="rId228" Type="http://schemas.openxmlformats.org/officeDocument/2006/relationships/image" Target="media/image108.wmf"/><Relationship Id="rId435" Type="http://schemas.openxmlformats.org/officeDocument/2006/relationships/image" Target="media/image203.wmf"/><Relationship Id="rId642" Type="http://schemas.openxmlformats.org/officeDocument/2006/relationships/oleObject" Target="embeddings/oleObject331.bin"/><Relationship Id="rId1065" Type="http://schemas.openxmlformats.org/officeDocument/2006/relationships/image" Target="media/image508.wmf"/><Relationship Id="rId1272" Type="http://schemas.openxmlformats.org/officeDocument/2006/relationships/oleObject" Target="embeddings/oleObject653.bin"/><Relationship Id="rId502" Type="http://schemas.openxmlformats.org/officeDocument/2006/relationships/image" Target="media/image236.wmf"/><Relationship Id="rId947" Type="http://schemas.openxmlformats.org/officeDocument/2006/relationships/image" Target="media/image449.wmf"/><Relationship Id="rId1132" Type="http://schemas.openxmlformats.org/officeDocument/2006/relationships/oleObject" Target="embeddings/oleObject582.bin"/><Relationship Id="rId1577" Type="http://schemas.openxmlformats.org/officeDocument/2006/relationships/oleObject" Target="embeddings/oleObject809.bin"/><Relationship Id="rId76" Type="http://schemas.openxmlformats.org/officeDocument/2006/relationships/image" Target="media/image34.wmf"/><Relationship Id="rId807" Type="http://schemas.openxmlformats.org/officeDocument/2006/relationships/image" Target="media/image379.wmf"/><Relationship Id="rId1437" Type="http://schemas.openxmlformats.org/officeDocument/2006/relationships/image" Target="media/image690.wmf"/><Relationship Id="rId1644" Type="http://schemas.openxmlformats.org/officeDocument/2006/relationships/oleObject" Target="embeddings/oleObject844.bin"/><Relationship Id="rId1504" Type="http://schemas.openxmlformats.org/officeDocument/2006/relationships/oleObject" Target="embeddings/oleObject772.bin"/><Relationship Id="rId292" Type="http://schemas.openxmlformats.org/officeDocument/2006/relationships/oleObject" Target="embeddings/oleObject150.bin"/><Relationship Id="rId597" Type="http://schemas.openxmlformats.org/officeDocument/2006/relationships/oleObject" Target="embeddings/oleObject305.bin"/><Relationship Id="rId152" Type="http://schemas.openxmlformats.org/officeDocument/2006/relationships/image" Target="media/image70.wmf"/><Relationship Id="rId457" Type="http://schemas.openxmlformats.org/officeDocument/2006/relationships/image" Target="media/image214.wmf"/><Relationship Id="rId1087" Type="http://schemas.openxmlformats.org/officeDocument/2006/relationships/image" Target="media/image519.wmf"/><Relationship Id="rId1294" Type="http://schemas.openxmlformats.org/officeDocument/2006/relationships/oleObject" Target="embeddings/oleObject664.bin"/><Relationship Id="rId664" Type="http://schemas.openxmlformats.org/officeDocument/2006/relationships/image" Target="media/image312.wmf"/><Relationship Id="rId871" Type="http://schemas.openxmlformats.org/officeDocument/2006/relationships/image" Target="media/image411.wmf"/><Relationship Id="rId969" Type="http://schemas.openxmlformats.org/officeDocument/2006/relationships/image" Target="media/image460.wmf"/><Relationship Id="rId1599" Type="http://schemas.openxmlformats.org/officeDocument/2006/relationships/oleObject" Target="embeddings/oleObject821.bin"/><Relationship Id="rId317" Type="http://schemas.openxmlformats.org/officeDocument/2006/relationships/oleObject" Target="embeddings/oleObject163.bin"/><Relationship Id="rId524" Type="http://schemas.openxmlformats.org/officeDocument/2006/relationships/image" Target="media/image247.wmf"/><Relationship Id="rId731" Type="http://schemas.openxmlformats.org/officeDocument/2006/relationships/oleObject" Target="embeddings/oleObject381.bin"/><Relationship Id="rId1154" Type="http://schemas.openxmlformats.org/officeDocument/2006/relationships/image" Target="media/image552.wmf"/><Relationship Id="rId1361" Type="http://schemas.openxmlformats.org/officeDocument/2006/relationships/image" Target="media/image655.wmf"/><Relationship Id="rId1459" Type="http://schemas.openxmlformats.org/officeDocument/2006/relationships/image" Target="media/image701.wmf"/><Relationship Id="rId98" Type="http://schemas.openxmlformats.org/officeDocument/2006/relationships/oleObject" Target="embeddings/oleObject45.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27.bin"/><Relationship Id="rId1666" Type="http://schemas.openxmlformats.org/officeDocument/2006/relationships/oleObject" Target="embeddings/oleObject855.bin"/><Relationship Id="rId1319" Type="http://schemas.openxmlformats.org/officeDocument/2006/relationships/image" Target="media/image634.wmf"/><Relationship Id="rId1526" Type="http://schemas.openxmlformats.org/officeDocument/2006/relationships/image" Target="media/image73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40E3C-185E-4DED-9726-B85BFF701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19858</Words>
  <Characters>113191</Characters>
  <Application>Microsoft Office Word</Application>
  <DocSecurity>0</DocSecurity>
  <Lines>943</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spek</Company>
  <LinksUpToDate>false</LinksUpToDate>
  <CharactersWithSpaces>132784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Irina</cp:lastModifiedBy>
  <cp:revision>2</cp:revision>
  <dcterms:created xsi:type="dcterms:W3CDTF">2017-03-26T18:46:00Z</dcterms:created>
  <dcterms:modified xsi:type="dcterms:W3CDTF">2017-03-26T18:46:00Z</dcterms:modified>
</cp:coreProperties>
</file>